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F1" w:rsidRPr="00B87A2F" w:rsidRDefault="006E2453" w:rsidP="003E18F1">
      <w:pPr>
        <w:pStyle w:val="a4"/>
        <w:spacing w:before="0" w:beforeAutospacing="0" w:after="0"/>
        <w:jc w:val="center"/>
        <w:rPr>
          <w:sz w:val="28"/>
          <w:szCs w:val="28"/>
        </w:rPr>
      </w:pPr>
      <w:r>
        <w:rPr>
          <w:sz w:val="27"/>
          <w:szCs w:val="27"/>
        </w:rPr>
        <w:t>Автономная организация дополнительного образования «Детско-юношеская спортивная школа «Асамат» Цивилського района Чувашской Республики</w:t>
      </w:r>
    </w:p>
    <w:p w:rsidR="003E18F1" w:rsidRPr="00B87A2F" w:rsidRDefault="003E18F1" w:rsidP="003E18F1">
      <w:pPr>
        <w:pStyle w:val="a4"/>
        <w:spacing w:before="0" w:beforeAutospacing="0" w:after="0"/>
        <w:rPr>
          <w:sz w:val="28"/>
          <w:szCs w:val="28"/>
        </w:rPr>
      </w:pPr>
    </w:p>
    <w:p w:rsidR="003E18F1" w:rsidRDefault="003E18F1" w:rsidP="003E18F1">
      <w:pPr>
        <w:pStyle w:val="a4"/>
        <w:spacing w:after="0"/>
      </w:pPr>
    </w:p>
    <w:p w:rsidR="003E18F1" w:rsidRDefault="003E18F1" w:rsidP="003E18F1">
      <w:pPr>
        <w:pStyle w:val="a4"/>
        <w:spacing w:after="0"/>
      </w:pPr>
    </w:p>
    <w:p w:rsidR="003E18F1" w:rsidRDefault="003E18F1" w:rsidP="003E18F1">
      <w:pPr>
        <w:pStyle w:val="a4"/>
        <w:spacing w:after="0"/>
        <w:jc w:val="center"/>
      </w:pPr>
      <w:r>
        <w:rPr>
          <w:b/>
          <w:bCs/>
          <w:sz w:val="32"/>
          <w:szCs w:val="32"/>
        </w:rPr>
        <w:t>ДОПОЛНИТЕЛЬНАЯ</w:t>
      </w:r>
    </w:p>
    <w:p w:rsidR="003E18F1" w:rsidRDefault="003E18F1" w:rsidP="003E18F1">
      <w:pPr>
        <w:pStyle w:val="a4"/>
        <w:spacing w:after="0"/>
        <w:jc w:val="center"/>
      </w:pPr>
      <w:r>
        <w:rPr>
          <w:b/>
          <w:bCs/>
          <w:sz w:val="32"/>
          <w:szCs w:val="32"/>
        </w:rPr>
        <w:t>ПРЕДПРОФЕССИОНАЛЬНАЯ ПРОГРАММА</w:t>
      </w:r>
    </w:p>
    <w:p w:rsidR="003E18F1" w:rsidRDefault="003E18F1" w:rsidP="003E18F1">
      <w:pPr>
        <w:pStyle w:val="a4"/>
        <w:spacing w:after="0"/>
        <w:jc w:val="center"/>
      </w:pPr>
      <w:r>
        <w:rPr>
          <w:b/>
          <w:bCs/>
          <w:sz w:val="48"/>
          <w:szCs w:val="48"/>
        </w:rPr>
        <w:t xml:space="preserve">по виду спорта </w:t>
      </w:r>
    </w:p>
    <w:p w:rsidR="003E18F1" w:rsidRDefault="003E18F1" w:rsidP="003E18F1">
      <w:pPr>
        <w:pStyle w:val="a4"/>
        <w:spacing w:after="0"/>
        <w:jc w:val="center"/>
      </w:pPr>
      <w:r>
        <w:rPr>
          <w:b/>
          <w:bCs/>
          <w:sz w:val="48"/>
          <w:szCs w:val="48"/>
        </w:rPr>
        <w:t>«ПЛАВАНИЕ»</w:t>
      </w:r>
    </w:p>
    <w:p w:rsidR="003E18F1" w:rsidRPr="00311396" w:rsidRDefault="003E18F1" w:rsidP="003E18F1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11396">
        <w:rPr>
          <w:sz w:val="28"/>
          <w:szCs w:val="28"/>
        </w:rPr>
        <w:t>Разработана в соответствии с федеральными государственными требованиями</w:t>
      </w:r>
    </w:p>
    <w:p w:rsidR="003E18F1" w:rsidRDefault="003E18F1" w:rsidP="003E18F1">
      <w:pPr>
        <w:pStyle w:val="1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311396">
        <w:rPr>
          <w:rFonts w:ascii="Times New Roman" w:hAnsi="Times New Roman" w:cs="Times New Roman"/>
          <w:sz w:val="28"/>
          <w:szCs w:val="28"/>
        </w:rPr>
        <w:t xml:space="preserve"> по виду спорта и с учётом требований федерального стандарта спортивной подготовки по виду спорта «Плавание»</w:t>
      </w:r>
      <w:r w:rsidRPr="00311396">
        <w:rPr>
          <w:rFonts w:ascii="Times New Roman" w:hAnsi="Times New Roman" w:cs="Times New Roman"/>
          <w:color w:val="545454"/>
          <w:shd w:val="clear" w:color="auto" w:fill="FFFFFF"/>
        </w:rPr>
        <w:t xml:space="preserve"> </w:t>
      </w:r>
      <w:r w:rsidRPr="00311396">
        <w:rPr>
          <w:rFonts w:ascii="Times New Roman" w:hAnsi="Times New Roman" w:cs="Times New Roman"/>
          <w:sz w:val="28"/>
          <w:szCs w:val="28"/>
        </w:rPr>
        <w:t>,</w:t>
      </w:r>
    </w:p>
    <w:p w:rsidR="003E18F1" w:rsidRPr="00311396" w:rsidRDefault="003E18F1" w:rsidP="003E18F1">
      <w:pPr>
        <w:pStyle w:val="1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311396">
        <w:rPr>
          <w:rFonts w:ascii="Times New Roman" w:hAnsi="Times New Roman" w:cs="Times New Roman"/>
          <w:sz w:val="28"/>
          <w:szCs w:val="28"/>
        </w:rPr>
        <w:t xml:space="preserve"> утвержденного приказом Минспорта России от 3апреля 2013 года № 164 </w:t>
      </w:r>
    </w:p>
    <w:p w:rsidR="003E18F1" w:rsidRPr="00311396" w:rsidRDefault="003E18F1" w:rsidP="003E18F1">
      <w:pPr>
        <w:pStyle w:val="1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311396">
        <w:rPr>
          <w:rFonts w:ascii="Times New Roman" w:hAnsi="Times New Roman" w:cs="Times New Roman"/>
          <w:sz w:val="28"/>
          <w:szCs w:val="28"/>
        </w:rPr>
        <w:t>«об утверждении федерального стандарта спортивной подготовки по виду спорта плавание»</w:t>
      </w:r>
      <w:r w:rsidRPr="00311396">
        <w:rPr>
          <w:rFonts w:ascii="Times New Roman" w:eastAsia="Times New Roman" w:hAnsi="Times New Roman" w:cs="Times New Roman"/>
          <w:sz w:val="28"/>
          <w:szCs w:val="28"/>
        </w:rPr>
        <w:t xml:space="preserve"> (Зарегистрировано в Минюсте России 28.05.2013 N 28556)</w:t>
      </w:r>
    </w:p>
    <w:p w:rsidR="003E18F1" w:rsidRDefault="003E18F1" w:rsidP="003E18F1">
      <w:pPr>
        <w:pStyle w:val="a4"/>
        <w:spacing w:after="0"/>
        <w:jc w:val="center"/>
        <w:rPr>
          <w:rFonts w:ascii="Arial" w:hAnsi="Arial" w:cs="Arial"/>
          <w:color w:val="545454"/>
          <w:shd w:val="clear" w:color="auto" w:fill="FFFFFF"/>
        </w:rPr>
      </w:pPr>
    </w:p>
    <w:p w:rsidR="003E18F1" w:rsidRPr="005D3F86" w:rsidRDefault="003E18F1" w:rsidP="003E18F1">
      <w:pPr>
        <w:jc w:val="center"/>
        <w:rPr>
          <w:rFonts w:ascii="Times New Roman" w:hAnsi="Times New Roman"/>
          <w:sz w:val="28"/>
          <w:szCs w:val="28"/>
        </w:rPr>
      </w:pPr>
      <w:r w:rsidRPr="005D3F86">
        <w:rPr>
          <w:rFonts w:ascii="Times New Roman" w:hAnsi="Times New Roman"/>
          <w:sz w:val="28"/>
          <w:szCs w:val="28"/>
        </w:rPr>
        <w:t>номер-код вида спорта: 0070001611Я</w:t>
      </w:r>
    </w:p>
    <w:p w:rsidR="003E18F1" w:rsidRDefault="003E18F1" w:rsidP="003E18F1">
      <w:pPr>
        <w:pStyle w:val="a4"/>
        <w:spacing w:after="0"/>
        <w:jc w:val="right"/>
      </w:pPr>
    </w:p>
    <w:p w:rsidR="003E18F1" w:rsidRDefault="003E18F1" w:rsidP="003E18F1">
      <w:pPr>
        <w:pStyle w:val="a4"/>
        <w:spacing w:after="0"/>
        <w:jc w:val="right"/>
      </w:pPr>
    </w:p>
    <w:p w:rsidR="003E18F1" w:rsidRDefault="003E18F1" w:rsidP="003E18F1">
      <w:pPr>
        <w:pStyle w:val="a4"/>
        <w:spacing w:after="0"/>
        <w:jc w:val="right"/>
      </w:pPr>
    </w:p>
    <w:p w:rsidR="003E18F1" w:rsidRPr="00B87A2F" w:rsidRDefault="003E18F1" w:rsidP="003E18F1">
      <w:pPr>
        <w:pStyle w:val="a4"/>
        <w:spacing w:after="0"/>
        <w:jc w:val="right"/>
        <w:rPr>
          <w:sz w:val="28"/>
          <w:szCs w:val="28"/>
        </w:rPr>
      </w:pPr>
      <w:r w:rsidRPr="00B87A2F">
        <w:rPr>
          <w:sz w:val="28"/>
          <w:szCs w:val="28"/>
        </w:rPr>
        <w:t>Срок реализации: 8 лет</w:t>
      </w:r>
    </w:p>
    <w:p w:rsidR="003E18F1" w:rsidRDefault="003E18F1" w:rsidP="003E18F1">
      <w:pPr>
        <w:pStyle w:val="a4"/>
        <w:spacing w:after="0"/>
        <w:jc w:val="center"/>
      </w:pPr>
    </w:p>
    <w:p w:rsidR="003E18F1" w:rsidRDefault="003E18F1" w:rsidP="003E18F1">
      <w:pPr>
        <w:pStyle w:val="a4"/>
        <w:spacing w:after="0"/>
        <w:jc w:val="center"/>
      </w:pPr>
    </w:p>
    <w:p w:rsidR="003E18F1" w:rsidRDefault="003E18F1" w:rsidP="003E18F1">
      <w:pPr>
        <w:pStyle w:val="a4"/>
        <w:spacing w:after="0"/>
      </w:pPr>
    </w:p>
    <w:p w:rsidR="003E18F1" w:rsidRDefault="003E18F1" w:rsidP="003E18F1">
      <w:pPr>
        <w:pStyle w:val="a4"/>
        <w:spacing w:after="0"/>
      </w:pPr>
    </w:p>
    <w:p w:rsidR="003E18F1" w:rsidRPr="00B87A2F" w:rsidRDefault="006E2453" w:rsidP="003E18F1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г.Цивильск</w:t>
      </w:r>
    </w:p>
    <w:p w:rsidR="003E18F1" w:rsidRDefault="003E18F1" w:rsidP="003E18F1">
      <w:pPr>
        <w:pStyle w:val="a4"/>
        <w:spacing w:after="0"/>
        <w:jc w:val="center"/>
        <w:rPr>
          <w:sz w:val="28"/>
          <w:szCs w:val="28"/>
        </w:rPr>
      </w:pPr>
      <w:r w:rsidRPr="00B87A2F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6E2453">
        <w:rPr>
          <w:sz w:val="28"/>
          <w:szCs w:val="28"/>
        </w:rPr>
        <w:t>7г.</w:t>
      </w:r>
    </w:p>
    <w:p w:rsidR="006E2453" w:rsidRDefault="006E2453" w:rsidP="003E18F1">
      <w:pPr>
        <w:pStyle w:val="a4"/>
        <w:spacing w:after="0"/>
        <w:jc w:val="center"/>
        <w:rPr>
          <w:sz w:val="28"/>
          <w:szCs w:val="28"/>
        </w:rPr>
      </w:pPr>
    </w:p>
    <w:p w:rsidR="003E18F1" w:rsidRDefault="003E18F1" w:rsidP="000F3813">
      <w:pPr>
        <w:pStyle w:val="a4"/>
        <w:spacing w:after="0"/>
        <w:jc w:val="center"/>
      </w:pPr>
    </w:p>
    <w:p w:rsidR="009812DB" w:rsidRDefault="009812DB" w:rsidP="0022274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3" w:after="0" w:line="240" w:lineRule="auto"/>
        <w:ind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lastRenderedPageBreak/>
        <w:t>ПО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ЯС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ТЕ</w:t>
      </w:r>
      <w:r>
        <w:rPr>
          <w:rFonts w:ascii="Times New Roman" w:hAnsi="Times New Roman"/>
          <w:b/>
          <w:bCs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ПИ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А</w:t>
      </w:r>
    </w:p>
    <w:p w:rsidR="009812DB" w:rsidRDefault="009812D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:rsidR="009812DB" w:rsidRDefault="005D3F86" w:rsidP="00311396">
      <w:pPr>
        <w:widowControl w:val="0"/>
        <w:tabs>
          <w:tab w:val="left" w:pos="2200"/>
          <w:tab w:val="left" w:pos="3120"/>
          <w:tab w:val="left" w:pos="3380"/>
          <w:tab w:val="left" w:pos="5140"/>
          <w:tab w:val="left" w:pos="6220"/>
          <w:tab w:val="left" w:pos="6860"/>
          <w:tab w:val="left" w:pos="7500"/>
          <w:tab w:val="left" w:pos="7840"/>
          <w:tab w:val="left" w:pos="8160"/>
          <w:tab w:val="left" w:pos="10065"/>
        </w:tabs>
        <w:autoSpaceDE w:val="0"/>
        <w:autoSpaceDN w:val="0"/>
        <w:adjustRightInd w:val="0"/>
        <w:spacing w:after="0" w:line="240" w:lineRule="auto"/>
        <w:ind w:left="108" w:right="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ль</w:t>
      </w:r>
      <w:r w:rsidR="009812DB">
        <w:rPr>
          <w:rFonts w:ascii="Times New Roman" w:hAnsi="Times New Roman"/>
          <w:spacing w:val="-1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ая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2"/>
          <w:sz w:val="28"/>
          <w:szCs w:val="28"/>
        </w:rPr>
        <w:t>ф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сс</w:t>
      </w:r>
      <w:r w:rsidR="009812DB">
        <w:rPr>
          <w:rFonts w:ascii="Times New Roman" w:hAnsi="Times New Roman"/>
          <w:spacing w:val="1"/>
          <w:sz w:val="28"/>
          <w:szCs w:val="28"/>
        </w:rPr>
        <w:t>и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аль</w:t>
      </w:r>
      <w:r w:rsidR="009812DB">
        <w:rPr>
          <w:rFonts w:ascii="Times New Roman" w:hAnsi="Times New Roman"/>
          <w:spacing w:val="-1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ая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-2"/>
          <w:sz w:val="28"/>
          <w:szCs w:val="28"/>
        </w:rPr>
        <w:t>м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-12"/>
          <w:sz w:val="28"/>
          <w:szCs w:val="28"/>
        </w:rPr>
        <w:t>«</w:t>
      </w:r>
      <w:r w:rsidR="009812DB">
        <w:rPr>
          <w:rFonts w:ascii="Times New Roman" w:hAnsi="Times New Roman"/>
          <w:spacing w:val="9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лав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2"/>
          <w:sz w:val="28"/>
          <w:szCs w:val="28"/>
        </w:rPr>
        <w:t>ни</w:t>
      </w:r>
      <w:r w:rsidR="009812DB">
        <w:rPr>
          <w:rFonts w:ascii="Times New Roman" w:hAnsi="Times New Roman"/>
          <w:spacing w:val="3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1"/>
          <w:sz w:val="28"/>
          <w:szCs w:val="28"/>
        </w:rPr>
        <w:t>(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z w:val="28"/>
          <w:szCs w:val="28"/>
        </w:rPr>
        <w:t xml:space="preserve">ее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-2"/>
          <w:sz w:val="28"/>
          <w:szCs w:val="28"/>
        </w:rPr>
        <w:t>м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 xml:space="preserve">а)  </w:t>
      </w:r>
      <w:r w:rsidR="009812DB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ав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а  </w:t>
      </w:r>
      <w:r w:rsidR="009812DB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в  </w:t>
      </w:r>
      <w:r w:rsidR="009812DB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и</w:t>
      </w:r>
      <w:r w:rsidR="009812D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с  </w:t>
      </w:r>
      <w:r w:rsidR="009812DB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За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ом  </w:t>
      </w:r>
      <w:r w:rsidR="009812DB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2"/>
          <w:sz w:val="28"/>
          <w:szCs w:val="28"/>
        </w:rPr>
        <w:t>ий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 w:rsidR="00311396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1"/>
          <w:sz w:val="28"/>
          <w:szCs w:val="28"/>
        </w:rPr>
        <w:t>Ф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2"/>
          <w:sz w:val="28"/>
          <w:szCs w:val="28"/>
        </w:rPr>
        <w:t>ц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12"/>
          <w:sz w:val="28"/>
          <w:szCs w:val="28"/>
        </w:rPr>
        <w:t>«</w:t>
      </w:r>
      <w:r w:rsidR="009812DB">
        <w:rPr>
          <w:rFonts w:ascii="Times New Roman" w:hAnsi="Times New Roman"/>
          <w:spacing w:val="2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 xml:space="preserve">б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и</w:t>
      </w:r>
      <w:r w:rsidR="009812DB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сс</w:t>
      </w:r>
      <w:r w:rsidR="009812DB">
        <w:rPr>
          <w:rFonts w:ascii="Times New Roman" w:hAnsi="Times New Roman"/>
          <w:spacing w:val="1"/>
          <w:sz w:val="28"/>
          <w:szCs w:val="28"/>
        </w:rPr>
        <w:t>и</w:t>
      </w:r>
      <w:r w:rsidR="009812DB">
        <w:rPr>
          <w:rFonts w:ascii="Times New Roman" w:hAnsi="Times New Roman"/>
          <w:spacing w:val="-2"/>
          <w:sz w:val="28"/>
          <w:szCs w:val="28"/>
        </w:rPr>
        <w:t>й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й</w:t>
      </w:r>
      <w:r w:rsidR="009812DB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Ф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ци</w:t>
      </w:r>
      <w:r w:rsidR="009812DB">
        <w:rPr>
          <w:rFonts w:ascii="Times New Roman" w:hAnsi="Times New Roman"/>
          <w:spacing w:val="6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»</w:t>
      </w:r>
      <w:r w:rsidR="009812DB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т</w:t>
      </w:r>
      <w:r w:rsidR="009812DB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29</w:t>
      </w:r>
      <w:r w:rsidR="009812DB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ка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z w:val="28"/>
          <w:szCs w:val="28"/>
        </w:rPr>
        <w:t>ря</w:t>
      </w:r>
      <w:r w:rsidR="009812DB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2012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.</w:t>
      </w:r>
      <w:r w:rsidR="009812DB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№</w:t>
      </w:r>
      <w:r w:rsidR="009812DB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273</w:t>
      </w:r>
      <w:r w:rsidR="009812DB">
        <w:rPr>
          <w:rFonts w:ascii="Times New Roman" w:hAnsi="Times New Roman"/>
          <w:spacing w:val="-3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–</w:t>
      </w:r>
      <w:r w:rsidR="009812DB">
        <w:rPr>
          <w:rFonts w:ascii="Times New Roman" w:hAnsi="Times New Roman"/>
          <w:spacing w:val="-1"/>
          <w:sz w:val="28"/>
          <w:szCs w:val="28"/>
        </w:rPr>
        <w:t>Ф</w:t>
      </w:r>
      <w:r w:rsidR="009812DB">
        <w:rPr>
          <w:rFonts w:ascii="Times New Roman" w:hAnsi="Times New Roman"/>
          <w:sz w:val="28"/>
          <w:szCs w:val="28"/>
        </w:rPr>
        <w:t>З,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ка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 xml:space="preserve">м 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рс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ва</w:t>
      </w:r>
      <w:r w:rsidR="009812DB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2"/>
          <w:sz w:val="28"/>
          <w:szCs w:val="28"/>
        </w:rPr>
        <w:t>ий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 w:rsidR="009812DB">
        <w:rPr>
          <w:rFonts w:ascii="Times New Roman" w:hAnsi="Times New Roman"/>
          <w:sz w:val="28"/>
          <w:szCs w:val="28"/>
        </w:rPr>
        <w:t>ой</w:t>
      </w:r>
      <w:r w:rsidR="009812DB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Ф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2"/>
          <w:sz w:val="28"/>
          <w:szCs w:val="28"/>
        </w:rPr>
        <w:t>ц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и</w:t>
      </w:r>
      <w:r w:rsidR="009812DB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т</w:t>
      </w:r>
      <w:r w:rsidR="009812DB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29</w:t>
      </w:r>
      <w:r w:rsidR="009812DB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ав</w:t>
      </w:r>
      <w:r w:rsidR="009812DB">
        <w:rPr>
          <w:rFonts w:ascii="Times New Roman" w:hAnsi="Times New Roman"/>
          <w:spacing w:val="4"/>
          <w:sz w:val="28"/>
          <w:szCs w:val="28"/>
        </w:rPr>
        <w:t>г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2013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.</w:t>
      </w:r>
      <w:r w:rsidR="009812DB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№</w:t>
      </w:r>
      <w:r w:rsidR="009812DB">
        <w:rPr>
          <w:rFonts w:ascii="Times New Roman" w:hAnsi="Times New Roman"/>
          <w:sz w:val="28"/>
          <w:szCs w:val="28"/>
        </w:rPr>
        <w:t>1008,</w:t>
      </w:r>
      <w:r w:rsidR="009812DB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ка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 xml:space="preserve">м 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рс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ва</w:t>
      </w:r>
      <w:r w:rsidR="009812DB">
        <w:rPr>
          <w:rFonts w:ascii="Times New Roman" w:hAnsi="Times New Roman"/>
          <w:sz w:val="28"/>
          <w:szCs w:val="28"/>
        </w:rPr>
        <w:tab/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2"/>
          <w:sz w:val="28"/>
          <w:szCs w:val="28"/>
        </w:rPr>
        <w:t>й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й</w:t>
      </w:r>
      <w:r w:rsidR="00311396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Ф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ц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</w:t>
      </w:r>
      <w:r w:rsidR="009812DB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ября </w:t>
      </w:r>
      <w:r w:rsidR="009812DB">
        <w:rPr>
          <w:rFonts w:ascii="Times New Roman" w:hAnsi="Times New Roman"/>
          <w:sz w:val="28"/>
          <w:szCs w:val="28"/>
        </w:rPr>
        <w:t>2013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№</w:t>
      </w:r>
      <w:r w:rsidR="009812DB">
        <w:rPr>
          <w:rFonts w:ascii="Times New Roman" w:hAnsi="Times New Roman"/>
          <w:sz w:val="28"/>
          <w:szCs w:val="28"/>
        </w:rPr>
        <w:t>730,</w:t>
      </w:r>
      <w:r w:rsidR="009812D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1"/>
          <w:sz w:val="28"/>
          <w:szCs w:val="28"/>
        </w:rPr>
        <w:t>Ф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раль</w:t>
      </w:r>
      <w:r w:rsidR="009812DB">
        <w:rPr>
          <w:rFonts w:ascii="Times New Roman" w:hAnsi="Times New Roman"/>
          <w:spacing w:val="-1"/>
          <w:sz w:val="28"/>
          <w:szCs w:val="28"/>
        </w:rPr>
        <w:t>н</w:t>
      </w:r>
      <w:r w:rsidR="009812DB">
        <w:rPr>
          <w:rFonts w:ascii="Times New Roman" w:hAnsi="Times New Roman"/>
          <w:spacing w:val="4"/>
          <w:sz w:val="28"/>
          <w:szCs w:val="28"/>
        </w:rPr>
        <w:t>ы</w:t>
      </w:r>
      <w:r w:rsidR="009812DB">
        <w:rPr>
          <w:rFonts w:ascii="Times New Roman" w:hAnsi="Times New Roman"/>
          <w:sz w:val="28"/>
          <w:szCs w:val="28"/>
        </w:rPr>
        <w:t xml:space="preserve">м </w:t>
      </w:r>
      <w:r w:rsidR="009812DB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ар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 xml:space="preserve">м </w:t>
      </w:r>
      <w:r w:rsidR="009812DB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 xml:space="preserve">й </w:t>
      </w:r>
      <w:r w:rsidR="009812DB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 xml:space="preserve">о </w:t>
      </w:r>
      <w:r w:rsidR="009812DB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 xml:space="preserve">у </w:t>
      </w:r>
      <w:r w:rsidR="009812DB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а </w:t>
      </w:r>
      <w:r w:rsidR="009812DB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лава</w:t>
      </w:r>
      <w:r w:rsidR="009812DB">
        <w:rPr>
          <w:rFonts w:ascii="Times New Roman" w:hAnsi="Times New Roman"/>
          <w:spacing w:val="1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1"/>
          <w:sz w:val="28"/>
          <w:szCs w:val="28"/>
        </w:rPr>
        <w:t>(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каз  </w:t>
      </w:r>
      <w:r w:rsidR="009812DB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рс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ва  </w:t>
      </w:r>
      <w:r w:rsidR="009812DB">
        <w:rPr>
          <w:rFonts w:ascii="Times New Roman" w:hAnsi="Times New Roman"/>
          <w:spacing w:val="-23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а  </w:t>
      </w:r>
      <w:r w:rsidR="009812DB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РФ  </w:t>
      </w:r>
      <w:r w:rsidR="009812DB">
        <w:rPr>
          <w:rFonts w:ascii="Times New Roman" w:hAnsi="Times New Roman"/>
          <w:spacing w:val="-19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 xml:space="preserve">т  </w:t>
      </w:r>
      <w:r w:rsidR="009812DB">
        <w:rPr>
          <w:rFonts w:ascii="Times New Roman" w:hAnsi="Times New Roman"/>
          <w:spacing w:val="-2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3  </w:t>
      </w:r>
      <w:r w:rsidR="009812DB">
        <w:rPr>
          <w:rFonts w:ascii="Times New Roman" w:hAnsi="Times New Roman"/>
          <w:spacing w:val="-22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z w:val="28"/>
          <w:szCs w:val="28"/>
        </w:rPr>
        <w:t xml:space="preserve">я  </w:t>
      </w:r>
      <w:r w:rsidR="009812DB">
        <w:rPr>
          <w:rFonts w:ascii="Times New Roman" w:hAnsi="Times New Roman"/>
          <w:spacing w:val="-23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2013</w:t>
      </w:r>
      <w:r w:rsidR="009812DB">
        <w:rPr>
          <w:rFonts w:ascii="Times New Roman" w:hAnsi="Times New Roman"/>
          <w:spacing w:val="-2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.</w:t>
      </w:r>
      <w:r w:rsidR="009812DB">
        <w:rPr>
          <w:rFonts w:ascii="Times New Roman" w:hAnsi="Times New Roman"/>
          <w:spacing w:val="-2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№</w:t>
      </w:r>
      <w:r w:rsidR="009812DB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164</w:t>
      </w:r>
      <w:r w:rsidR="009812DB">
        <w:rPr>
          <w:rFonts w:ascii="Times New Roman" w:hAnsi="Times New Roman"/>
          <w:spacing w:val="-1"/>
          <w:sz w:val="28"/>
          <w:szCs w:val="28"/>
        </w:rPr>
        <w:t>)</w:t>
      </w:r>
      <w:r w:rsidR="009812DB">
        <w:rPr>
          <w:rFonts w:ascii="Times New Roman" w:hAnsi="Times New Roman"/>
          <w:sz w:val="28"/>
          <w:szCs w:val="28"/>
        </w:rPr>
        <w:t>,</w:t>
      </w:r>
      <w:r w:rsidR="009812D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1"/>
          <w:sz w:val="28"/>
          <w:szCs w:val="28"/>
        </w:rPr>
        <w:t>Ф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рал</w:t>
      </w:r>
      <w:r w:rsidR="009812DB">
        <w:rPr>
          <w:rFonts w:ascii="Times New Roman" w:hAnsi="Times New Roman"/>
          <w:spacing w:val="4"/>
          <w:sz w:val="28"/>
          <w:szCs w:val="28"/>
        </w:rPr>
        <w:t>ь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</w:t>
      </w:r>
      <w:r w:rsidR="009812DB">
        <w:rPr>
          <w:rFonts w:ascii="Times New Roman" w:hAnsi="Times New Roman"/>
          <w:spacing w:val="2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5"/>
          <w:sz w:val="28"/>
          <w:szCs w:val="28"/>
        </w:rPr>
        <w:t>з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ва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ль</w:t>
      </w:r>
      <w:r w:rsidR="009812DB">
        <w:rPr>
          <w:rFonts w:ascii="Times New Roman" w:hAnsi="Times New Roman"/>
          <w:spacing w:val="-1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ым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-1"/>
          <w:sz w:val="28"/>
          <w:szCs w:val="28"/>
        </w:rPr>
        <w:t>ж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311396">
        <w:rPr>
          <w:rFonts w:ascii="Times New Roman" w:hAnsi="Times New Roman"/>
          <w:sz w:val="28"/>
          <w:szCs w:val="28"/>
        </w:rPr>
        <w:t xml:space="preserve">ям </w:t>
      </w:r>
      <w:r w:rsidR="009812D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ас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хр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7"/>
          <w:sz w:val="28"/>
          <w:szCs w:val="28"/>
        </w:rPr>
        <w:t>з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4"/>
          <w:sz w:val="28"/>
          <w:szCs w:val="28"/>
        </w:rPr>
        <w:t>ь</w:t>
      </w:r>
      <w:r w:rsidR="009812DB">
        <w:rPr>
          <w:rFonts w:ascii="Times New Roman" w:hAnsi="Times New Roman"/>
          <w:sz w:val="28"/>
          <w:szCs w:val="28"/>
        </w:rPr>
        <w:t xml:space="preserve">я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б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ю</w:t>
      </w:r>
      <w:r w:rsidR="009812DB">
        <w:rPr>
          <w:rFonts w:ascii="Times New Roman" w:hAnsi="Times New Roman"/>
          <w:spacing w:val="4"/>
          <w:sz w:val="28"/>
          <w:szCs w:val="28"/>
        </w:rPr>
        <w:t>щ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хс</w:t>
      </w:r>
      <w:r w:rsidR="009812DB">
        <w:rPr>
          <w:rFonts w:ascii="Times New Roman" w:hAnsi="Times New Roman"/>
          <w:spacing w:val="-1"/>
          <w:sz w:val="28"/>
          <w:szCs w:val="28"/>
        </w:rPr>
        <w:t>я</w:t>
      </w:r>
      <w:r w:rsidR="009812DB">
        <w:rPr>
          <w:rFonts w:ascii="Times New Roman" w:hAnsi="Times New Roman"/>
          <w:sz w:val="28"/>
          <w:szCs w:val="28"/>
        </w:rPr>
        <w:t xml:space="preserve">, </w:t>
      </w:r>
      <w:r w:rsidR="009812DB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 xml:space="preserve">в </w:t>
      </w:r>
      <w:r w:rsidR="009812D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1"/>
          <w:sz w:val="28"/>
          <w:szCs w:val="28"/>
        </w:rPr>
        <w:t>(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каз </w:t>
      </w:r>
      <w:r w:rsidR="009812D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pacing w:val="-2"/>
          <w:sz w:val="28"/>
          <w:szCs w:val="28"/>
        </w:rPr>
        <w:t>ини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рс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ва </w:t>
      </w:r>
      <w:r w:rsidR="009812DB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ва</w:t>
      </w:r>
      <w:r w:rsidR="009812DB">
        <w:rPr>
          <w:rFonts w:ascii="Times New Roman" w:hAnsi="Times New Roman"/>
          <w:spacing w:val="1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я </w:t>
      </w:r>
      <w:r w:rsidR="009812DB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РФ </w:t>
      </w:r>
      <w:r w:rsidR="009812DB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28</w:t>
      </w:r>
      <w:r w:rsidR="009812DB">
        <w:rPr>
          <w:rFonts w:ascii="Times New Roman" w:hAnsi="Times New Roman"/>
          <w:spacing w:val="2"/>
          <w:sz w:val="28"/>
          <w:szCs w:val="28"/>
        </w:rPr>
        <w:t>.</w:t>
      </w:r>
      <w:r w:rsidR="009812DB">
        <w:rPr>
          <w:rFonts w:ascii="Times New Roman" w:hAnsi="Times New Roman"/>
          <w:sz w:val="28"/>
          <w:szCs w:val="28"/>
        </w:rPr>
        <w:t>12</w:t>
      </w:r>
      <w:r w:rsidR="009812DB">
        <w:rPr>
          <w:rFonts w:ascii="Times New Roman" w:hAnsi="Times New Roman"/>
          <w:spacing w:val="2"/>
          <w:sz w:val="28"/>
          <w:szCs w:val="28"/>
        </w:rPr>
        <w:t>.</w:t>
      </w:r>
      <w:r w:rsidR="009812DB">
        <w:rPr>
          <w:rFonts w:ascii="Times New Roman" w:hAnsi="Times New Roman"/>
          <w:sz w:val="28"/>
          <w:szCs w:val="28"/>
        </w:rPr>
        <w:t>2010</w:t>
      </w:r>
      <w:r w:rsidR="009812DB">
        <w:rPr>
          <w:rFonts w:ascii="Times New Roman" w:hAnsi="Times New Roman"/>
          <w:spacing w:val="-3"/>
          <w:sz w:val="28"/>
          <w:szCs w:val="28"/>
        </w:rPr>
        <w:t>г</w:t>
      </w:r>
      <w:r w:rsidR="009812DB">
        <w:rPr>
          <w:rFonts w:ascii="Times New Roman" w:hAnsi="Times New Roman"/>
          <w:spacing w:val="2"/>
          <w:sz w:val="28"/>
          <w:szCs w:val="28"/>
        </w:rPr>
        <w:t>.</w:t>
      </w:r>
      <w:r w:rsidR="009812DB">
        <w:rPr>
          <w:rFonts w:ascii="Times New Roman" w:hAnsi="Times New Roman"/>
          <w:spacing w:val="-1"/>
          <w:sz w:val="28"/>
          <w:szCs w:val="28"/>
        </w:rPr>
        <w:t>)</w:t>
      </w:r>
      <w:r w:rsidR="009812DB">
        <w:rPr>
          <w:rFonts w:ascii="Times New Roman" w:hAnsi="Times New Roman"/>
          <w:sz w:val="28"/>
          <w:szCs w:val="28"/>
        </w:rPr>
        <w:t>.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812DB" w:rsidRDefault="009812DB" w:rsidP="005D3F86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овн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ым</w:t>
      </w:r>
      <w:r>
        <w:rPr>
          <w:rFonts w:ascii="Times New Roman" w:hAnsi="Times New Roman"/>
          <w:b/>
          <w:bCs/>
          <w:sz w:val="28"/>
          <w:szCs w:val="28"/>
        </w:rPr>
        <w:t>и за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и реа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ли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ац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ра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мм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>вля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ю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ся:</w:t>
      </w:r>
    </w:p>
    <w:p w:rsidR="009812DB" w:rsidRDefault="009812DB" w:rsidP="005D3F86">
      <w:pPr>
        <w:widowControl w:val="0"/>
        <w:autoSpaceDE w:val="0"/>
        <w:autoSpaceDN w:val="0"/>
        <w:adjustRightInd w:val="0"/>
        <w:spacing w:after="0" w:line="320" w:lineRule="exact"/>
        <w:ind w:left="108" w:right="-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вор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аль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еб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ин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4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 w:rsidR="005D3F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равс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ом 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;</w:t>
      </w:r>
    </w:p>
    <w:p w:rsidR="009812DB" w:rsidRDefault="009812DB" w:rsidP="005D3F86">
      <w:pPr>
        <w:widowControl w:val="0"/>
        <w:autoSpaceDE w:val="0"/>
        <w:autoSpaceDN w:val="0"/>
        <w:adjustRightInd w:val="0"/>
        <w:spacing w:after="0" w:line="241" w:lineRule="auto"/>
        <w:ind w:lef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6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зд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зд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вья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9812DB" w:rsidRDefault="009812DB" w:rsidP="00311396">
      <w:pPr>
        <w:widowControl w:val="0"/>
        <w:autoSpaceDE w:val="0"/>
        <w:autoSpaceDN w:val="0"/>
        <w:adjustRightInd w:val="0"/>
        <w:spacing w:after="0" w:line="241" w:lineRule="auto"/>
        <w:ind w:lef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авы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>щ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аль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ц</w:t>
      </w:r>
      <w:r>
        <w:rPr>
          <w:rFonts w:ascii="Times New Roman" w:hAnsi="Times New Roman"/>
          <w:spacing w:val="-2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;</w:t>
      </w:r>
    </w:p>
    <w:p w:rsidR="009812DB" w:rsidRDefault="009812DB" w:rsidP="00856460">
      <w:pPr>
        <w:widowControl w:val="0"/>
        <w:autoSpaceDE w:val="0"/>
        <w:autoSpaceDN w:val="0"/>
        <w:adjustRightInd w:val="0"/>
        <w:spacing w:after="0" w:line="241" w:lineRule="auto"/>
        <w:ind w:lef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вле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ка 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вш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>щ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9812DB" w:rsidRDefault="009812DB" w:rsidP="005D3F86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ра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мм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а:</w:t>
      </w:r>
    </w:p>
    <w:p w:rsidR="009812DB" w:rsidRDefault="009812DB" w:rsidP="009C7C51">
      <w:pPr>
        <w:widowControl w:val="0"/>
        <w:autoSpaceDE w:val="0"/>
        <w:autoSpaceDN w:val="0"/>
        <w:adjustRightInd w:val="0"/>
        <w:spacing w:after="0" w:line="240" w:lineRule="auto"/>
        <w:ind w:left="829" w:right="222" w:hanging="6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тб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аре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9812DB" w:rsidRDefault="009812DB" w:rsidP="009C7C51">
      <w:pPr>
        <w:widowControl w:val="0"/>
        <w:autoSpaceDE w:val="0"/>
        <w:autoSpaceDN w:val="0"/>
        <w:adjustRightInd w:val="0"/>
        <w:spacing w:after="0" w:line="241" w:lineRule="auto"/>
        <w:ind w:left="108" w:right="2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9812DB" w:rsidRDefault="009812DB" w:rsidP="009C7C51">
      <w:pPr>
        <w:widowControl w:val="0"/>
        <w:autoSpaceDE w:val="0"/>
        <w:autoSpaceDN w:val="0"/>
        <w:adjustRightInd w:val="0"/>
        <w:spacing w:after="0" w:line="241" w:lineRule="auto"/>
        <w:ind w:left="108" w:right="2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авы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6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ры 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зб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а;</w:t>
      </w:r>
    </w:p>
    <w:p w:rsidR="009812DB" w:rsidRDefault="009812DB" w:rsidP="009C7C51">
      <w:pPr>
        <w:widowControl w:val="0"/>
        <w:autoSpaceDE w:val="0"/>
        <w:autoSpaceDN w:val="0"/>
        <w:adjustRightInd w:val="0"/>
        <w:spacing w:after="0" w:line="241" w:lineRule="auto"/>
        <w:ind w:left="108" w:right="2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 </w:t>
      </w:r>
      <w:r>
        <w:rPr>
          <w:rFonts w:ascii="Times New Roman" w:hAnsi="Times New Roman"/>
          <w:spacing w:val="-3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pacing w:val="-3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ой  </w:t>
      </w:r>
      <w:r>
        <w:rPr>
          <w:rFonts w:ascii="Times New Roman" w:hAnsi="Times New Roman"/>
          <w:spacing w:val="-3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pacing w:val="-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pacing w:val="-3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 </w:t>
      </w:r>
      <w:r>
        <w:rPr>
          <w:rFonts w:ascii="Times New Roman" w:hAnsi="Times New Roman"/>
          <w:spacing w:val="-3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  </w:t>
      </w:r>
      <w:r>
        <w:rPr>
          <w:rFonts w:ascii="Times New Roman" w:hAnsi="Times New Roman"/>
          <w:spacing w:val="-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аль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>ш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п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ам 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вк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9812DB" w:rsidRDefault="009812DB" w:rsidP="009C7C51">
      <w:pPr>
        <w:widowControl w:val="0"/>
        <w:autoSpaceDE w:val="0"/>
        <w:autoSpaceDN w:val="0"/>
        <w:adjustRightInd w:val="0"/>
        <w:spacing w:after="0" w:line="240" w:lineRule="auto"/>
        <w:ind w:left="108" w:right="2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>щ</w:t>
      </w:r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6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9812DB" w:rsidRDefault="009812DB" w:rsidP="009C7C51">
      <w:pPr>
        <w:widowControl w:val="0"/>
        <w:autoSpaceDE w:val="0"/>
        <w:autoSpaceDN w:val="0"/>
        <w:adjustRightInd w:val="0"/>
        <w:spacing w:before="60" w:after="0" w:line="320" w:lineRule="exact"/>
        <w:ind w:left="108" w:right="2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зд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.</w:t>
      </w:r>
    </w:p>
    <w:p w:rsidR="009812DB" w:rsidRDefault="009C7C51" w:rsidP="009C7C51">
      <w:pPr>
        <w:widowControl w:val="0"/>
        <w:autoSpaceDE w:val="0"/>
        <w:autoSpaceDN w:val="0"/>
        <w:adjustRightInd w:val="0"/>
        <w:spacing w:after="0" w:line="240" w:lineRule="auto"/>
        <w:ind w:right="2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ри ра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ке</w:t>
      </w:r>
      <w:r w:rsidR="009812D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pacing w:val="3"/>
          <w:sz w:val="28"/>
          <w:szCs w:val="28"/>
        </w:rPr>
        <w:t>щ</w:t>
      </w:r>
      <w:r w:rsidR="009812DB">
        <w:rPr>
          <w:rFonts w:ascii="Times New Roman" w:hAnsi="Times New Roman"/>
          <w:sz w:val="28"/>
          <w:szCs w:val="28"/>
        </w:rPr>
        <w:t xml:space="preserve">ей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м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ы</w:t>
      </w:r>
      <w:r w:rsidR="009812D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ль</w:t>
      </w:r>
      <w:r w:rsidR="009812DB">
        <w:rPr>
          <w:rFonts w:ascii="Times New Roman" w:hAnsi="Times New Roman"/>
          <w:spacing w:val="6"/>
          <w:sz w:val="28"/>
          <w:szCs w:val="28"/>
        </w:rPr>
        <w:t>з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</w:t>
      </w:r>
      <w:r w:rsidR="009812DB">
        <w:rPr>
          <w:rFonts w:ascii="Times New Roman" w:hAnsi="Times New Roman"/>
          <w:spacing w:val="2"/>
          <w:sz w:val="28"/>
          <w:szCs w:val="28"/>
        </w:rPr>
        <w:t xml:space="preserve"> 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4"/>
          <w:sz w:val="28"/>
          <w:szCs w:val="28"/>
        </w:rPr>
        <w:t>ы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 xml:space="preserve"> т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ва</w:t>
      </w:r>
      <w:r w:rsidR="009812DB">
        <w:rPr>
          <w:rFonts w:ascii="Times New Roman" w:hAnsi="Times New Roman"/>
          <w:spacing w:val="1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я</w:t>
      </w:r>
    </w:p>
    <w:p w:rsidR="009812DB" w:rsidRDefault="009812DB" w:rsidP="009C7C51">
      <w:pPr>
        <w:widowControl w:val="0"/>
        <w:autoSpaceDE w:val="0"/>
        <w:autoSpaceDN w:val="0"/>
        <w:adjustRightInd w:val="0"/>
        <w:spacing w:after="0" w:line="320" w:lineRule="exact"/>
        <w:ind w:left="108" w:right="2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нн</w:t>
      </w:r>
      <w:r>
        <w:rPr>
          <w:rFonts w:ascii="Times New Roman" w:hAnsi="Times New Roman"/>
          <w:spacing w:val="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 w:rsidR="009C7C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2"/>
          <w:sz w:val="28"/>
          <w:szCs w:val="28"/>
        </w:rPr>
        <w:t>но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рва.</w:t>
      </w:r>
    </w:p>
    <w:p w:rsidR="009812DB" w:rsidRDefault="009812DB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/>
          <w:sz w:val="28"/>
          <w:szCs w:val="28"/>
        </w:rPr>
      </w:pPr>
    </w:p>
    <w:p w:rsidR="00561C13" w:rsidRDefault="00561C13" w:rsidP="009C7C51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9812DB" w:rsidRDefault="0022274B" w:rsidP="009C7C51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1.1.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Х</w:t>
      </w:r>
      <w:r w:rsidR="009812DB">
        <w:rPr>
          <w:rFonts w:ascii="Times New Roman" w:hAnsi="Times New Roman"/>
          <w:b/>
          <w:bCs/>
          <w:sz w:val="28"/>
          <w:szCs w:val="28"/>
        </w:rPr>
        <w:t>ара</w:t>
      </w:r>
      <w:r w:rsidR="009812DB">
        <w:rPr>
          <w:rFonts w:ascii="Times New Roman" w:hAnsi="Times New Roman"/>
          <w:b/>
          <w:bCs/>
          <w:spacing w:val="-1"/>
          <w:sz w:val="28"/>
          <w:szCs w:val="28"/>
        </w:rPr>
        <w:t>кт</w:t>
      </w:r>
      <w:r w:rsidR="009812DB">
        <w:rPr>
          <w:rFonts w:ascii="Times New Roman" w:hAnsi="Times New Roman"/>
          <w:b/>
          <w:bCs/>
          <w:sz w:val="28"/>
          <w:szCs w:val="28"/>
        </w:rPr>
        <w:t>е</w:t>
      </w:r>
      <w:r w:rsidR="009812DB">
        <w:rPr>
          <w:rFonts w:ascii="Times New Roman" w:hAnsi="Times New Roman"/>
          <w:b/>
          <w:bCs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="009812DB">
        <w:rPr>
          <w:rFonts w:ascii="Times New Roman" w:hAnsi="Times New Roman"/>
          <w:b/>
          <w:bCs/>
          <w:sz w:val="28"/>
          <w:szCs w:val="28"/>
        </w:rPr>
        <w:t>с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 w:rsidR="009812DB">
        <w:rPr>
          <w:rFonts w:ascii="Times New Roman" w:hAnsi="Times New Roman"/>
          <w:b/>
          <w:bCs/>
          <w:spacing w:val="3"/>
          <w:sz w:val="28"/>
          <w:szCs w:val="28"/>
        </w:rPr>
        <w:t>и</w:t>
      </w:r>
      <w:r w:rsidR="009812DB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="009812DB">
        <w:rPr>
          <w:rFonts w:ascii="Times New Roman" w:hAnsi="Times New Roman"/>
          <w:b/>
          <w:bCs/>
          <w:sz w:val="28"/>
          <w:szCs w:val="28"/>
        </w:rPr>
        <w:t>а</w:t>
      </w:r>
      <w:r w:rsidR="009812DB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 w:rsidR="009812DB">
        <w:rPr>
          <w:rFonts w:ascii="Times New Roman" w:hAnsi="Times New Roman"/>
          <w:b/>
          <w:bCs/>
          <w:sz w:val="28"/>
          <w:szCs w:val="28"/>
        </w:rPr>
        <w:t>ви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 w:rsidR="009812DB">
        <w:rPr>
          <w:rFonts w:ascii="Times New Roman" w:hAnsi="Times New Roman"/>
          <w:b/>
          <w:bCs/>
          <w:sz w:val="28"/>
          <w:szCs w:val="28"/>
        </w:rPr>
        <w:t>а</w:t>
      </w:r>
      <w:r w:rsidR="009812DB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 w:rsidR="009812DB">
        <w:rPr>
          <w:rFonts w:ascii="Times New Roman" w:hAnsi="Times New Roman"/>
          <w:b/>
          <w:bCs/>
          <w:sz w:val="28"/>
          <w:szCs w:val="28"/>
        </w:rPr>
        <w:t>с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b/>
          <w:bCs/>
          <w:sz w:val="28"/>
          <w:szCs w:val="28"/>
        </w:rPr>
        <w:t>ор</w:t>
      </w:r>
      <w:r w:rsidR="009812DB"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 w:rsidR="009812DB">
        <w:rPr>
          <w:rFonts w:ascii="Times New Roman" w:hAnsi="Times New Roman"/>
          <w:b/>
          <w:bCs/>
          <w:sz w:val="28"/>
          <w:szCs w:val="28"/>
        </w:rPr>
        <w:t>а</w:t>
      </w:r>
      <w:r w:rsidR="009812DB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="009812DB">
        <w:rPr>
          <w:rFonts w:ascii="Times New Roman" w:hAnsi="Times New Roman"/>
          <w:b/>
          <w:bCs/>
          <w:sz w:val="28"/>
          <w:szCs w:val="28"/>
        </w:rPr>
        <w:t>-</w:t>
      </w:r>
      <w:r w:rsidR="009812DB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="009812DB">
        <w:rPr>
          <w:rFonts w:ascii="Times New Roman" w:hAnsi="Times New Roman"/>
          <w:b/>
          <w:bCs/>
          <w:spacing w:val="3"/>
          <w:sz w:val="28"/>
          <w:szCs w:val="28"/>
        </w:rPr>
        <w:t>п</w:t>
      </w:r>
      <w:r w:rsidR="009812DB"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 w:rsidR="009812DB">
        <w:rPr>
          <w:rFonts w:ascii="Times New Roman" w:hAnsi="Times New Roman"/>
          <w:b/>
          <w:bCs/>
          <w:sz w:val="28"/>
          <w:szCs w:val="28"/>
        </w:rPr>
        <w:t>аван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b/>
          <w:bCs/>
          <w:sz w:val="28"/>
          <w:szCs w:val="28"/>
        </w:rPr>
        <w:t>е</w:t>
      </w:r>
    </w:p>
    <w:p w:rsidR="00E62D5F" w:rsidRDefault="009C7C51" w:rsidP="00E62D5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08" w:right="284"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лава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311396">
        <w:rPr>
          <w:rFonts w:ascii="Times New Roman" w:hAnsi="Times New Roman"/>
          <w:sz w:val="28"/>
          <w:szCs w:val="28"/>
        </w:rPr>
        <w:t xml:space="preserve">е  </w:t>
      </w:r>
      <w:r w:rsidR="009812DB">
        <w:rPr>
          <w:rFonts w:ascii="Times New Roman" w:hAnsi="Times New Roman"/>
          <w:sz w:val="28"/>
          <w:szCs w:val="28"/>
        </w:rPr>
        <w:t>–</w:t>
      </w:r>
      <w:r w:rsidR="00311396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н</w:t>
      </w:r>
      <w:r w:rsidR="00311396">
        <w:rPr>
          <w:rFonts w:ascii="Times New Roman" w:hAnsi="Times New Roman"/>
          <w:sz w:val="28"/>
          <w:szCs w:val="28"/>
        </w:rPr>
        <w:t xml:space="preserve">  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з</w:t>
      </w:r>
      <w:r w:rsidR="00311396">
        <w:rPr>
          <w:rFonts w:ascii="Times New Roman" w:hAnsi="Times New Roman"/>
          <w:sz w:val="28"/>
          <w:szCs w:val="28"/>
        </w:rPr>
        <w:t xml:space="preserve">  </w:t>
      </w:r>
      <w:r w:rsidR="009812DB">
        <w:rPr>
          <w:rFonts w:ascii="Times New Roman" w:hAnsi="Times New Roman"/>
          <w:w w:val="85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z w:val="28"/>
          <w:szCs w:val="28"/>
        </w:rPr>
        <w:t>ее</w:t>
      </w:r>
      <w:r w:rsidR="00311396">
        <w:rPr>
          <w:rFonts w:ascii="Times New Roman" w:hAnsi="Times New Roman"/>
          <w:sz w:val="28"/>
          <w:szCs w:val="28"/>
        </w:rPr>
        <w:t xml:space="preserve">  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z w:val="28"/>
          <w:szCs w:val="28"/>
        </w:rPr>
        <w:t>яр</w:t>
      </w:r>
      <w:r w:rsidR="009812DB">
        <w:rPr>
          <w:rFonts w:ascii="Times New Roman" w:hAnsi="Times New Roman"/>
          <w:spacing w:val="-3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ых</w:t>
      </w:r>
      <w:r w:rsidR="00311396">
        <w:rPr>
          <w:rFonts w:ascii="Times New Roman" w:hAnsi="Times New Roman"/>
          <w:sz w:val="28"/>
          <w:szCs w:val="28"/>
        </w:rPr>
        <w:t xml:space="preserve">     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311396">
        <w:rPr>
          <w:rFonts w:ascii="Times New Roman" w:hAnsi="Times New Roman"/>
          <w:sz w:val="28"/>
          <w:szCs w:val="28"/>
        </w:rPr>
        <w:t xml:space="preserve">   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а.</w:t>
      </w:r>
      <w:r w:rsidR="00311396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Благ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аря</w:t>
      </w:r>
      <w:r w:rsidR="00311396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скл</w:t>
      </w:r>
      <w:r w:rsidR="009812DB">
        <w:rPr>
          <w:rFonts w:ascii="Times New Roman" w:hAnsi="Times New Roman"/>
          <w:spacing w:val="-1"/>
          <w:sz w:val="28"/>
          <w:szCs w:val="28"/>
        </w:rPr>
        <w:t>юч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ль</w:t>
      </w:r>
      <w:r w:rsidR="009812DB">
        <w:rPr>
          <w:rFonts w:ascii="Times New Roman" w:hAnsi="Times New Roman"/>
          <w:spacing w:val="3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ab/>
        <w:t xml:space="preserve">  вы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>,</w:t>
      </w:r>
      <w:r w:rsidR="00311396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w w:val="57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кла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>,</w:t>
      </w:r>
      <w:r w:rsidR="009812DB">
        <w:rPr>
          <w:rFonts w:ascii="Times New Roman" w:hAnsi="Times New Roman"/>
          <w:sz w:val="28"/>
          <w:szCs w:val="28"/>
        </w:rPr>
        <w:tab/>
        <w:t xml:space="preserve"> 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зд</w:t>
      </w:r>
      <w:r w:rsidR="009812DB">
        <w:rPr>
          <w:rFonts w:ascii="Times New Roman" w:hAnsi="Times New Roman"/>
          <w:sz w:val="28"/>
          <w:szCs w:val="28"/>
        </w:rPr>
        <w:t>ор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ль</w:t>
      </w:r>
      <w:r w:rsidR="009812DB">
        <w:rPr>
          <w:rFonts w:ascii="Times New Roman" w:hAnsi="Times New Roman"/>
          <w:spacing w:val="3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311396">
        <w:rPr>
          <w:rFonts w:ascii="Times New Roman" w:hAnsi="Times New Roman"/>
          <w:sz w:val="28"/>
          <w:szCs w:val="28"/>
        </w:rPr>
        <w:t xml:space="preserve">у 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pacing w:val="4"/>
          <w:sz w:val="28"/>
          <w:szCs w:val="28"/>
        </w:rPr>
        <w:t>щ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ва</w:t>
      </w:r>
      <w:r w:rsidR="009812DB">
        <w:rPr>
          <w:rFonts w:ascii="Times New Roman" w:hAnsi="Times New Roman"/>
          <w:spacing w:val="-2"/>
          <w:sz w:val="28"/>
          <w:szCs w:val="28"/>
        </w:rPr>
        <w:t>ю</w:t>
      </w:r>
      <w:r w:rsidR="009812DB">
        <w:rPr>
          <w:rFonts w:ascii="Times New Roman" w:hAnsi="Times New Roman"/>
          <w:spacing w:val="4"/>
          <w:sz w:val="28"/>
          <w:szCs w:val="28"/>
        </w:rPr>
        <w:t>щ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 xml:space="preserve">у </w:t>
      </w:r>
      <w:r w:rsidR="009812DB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311396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 xml:space="preserve">ю </w:t>
      </w:r>
      <w:r w:rsidR="009812DB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311396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лава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е</w:t>
      </w:r>
      <w:r w:rsidR="00311396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авл</w:t>
      </w:r>
      <w:r w:rsidR="009812DB">
        <w:rPr>
          <w:rFonts w:ascii="Times New Roman" w:hAnsi="Times New Roman"/>
          <w:spacing w:val="3"/>
          <w:sz w:val="28"/>
          <w:szCs w:val="28"/>
        </w:rPr>
        <w:t>я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 xml:space="preserve">т </w:t>
      </w:r>
      <w:r w:rsidR="00311396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н </w:t>
      </w:r>
      <w:r w:rsidR="00311396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з </w:t>
      </w:r>
      <w:r w:rsidR="009812DB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ов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ых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зд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311396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 со</w:t>
      </w:r>
      <w:r w:rsidR="009812DB">
        <w:rPr>
          <w:rFonts w:ascii="Times New Roman" w:hAnsi="Times New Roman"/>
          <w:spacing w:val="-2"/>
          <w:sz w:val="28"/>
          <w:szCs w:val="28"/>
        </w:rPr>
        <w:t>ци</w:t>
      </w:r>
      <w:r w:rsidR="009812DB">
        <w:rPr>
          <w:rFonts w:ascii="Times New Roman" w:hAnsi="Times New Roman"/>
          <w:sz w:val="28"/>
          <w:szCs w:val="28"/>
        </w:rPr>
        <w:t>аль</w:t>
      </w:r>
      <w:r w:rsidR="009812DB">
        <w:rPr>
          <w:rFonts w:ascii="Times New Roman" w:hAnsi="Times New Roman"/>
          <w:spacing w:val="-1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ых</w:t>
      </w:r>
      <w:r w:rsidR="009812DB">
        <w:rPr>
          <w:rFonts w:ascii="Times New Roman" w:hAnsi="Times New Roman"/>
          <w:sz w:val="28"/>
          <w:szCs w:val="28"/>
        </w:rPr>
        <w:tab/>
      </w:r>
      <w:r w:rsidR="00311396">
        <w:rPr>
          <w:rFonts w:ascii="Times New Roman" w:hAnsi="Times New Roman"/>
          <w:sz w:val="28"/>
          <w:szCs w:val="28"/>
        </w:rPr>
        <w:t xml:space="preserve"> 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-2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ab/>
      </w:r>
      <w:r w:rsidR="00311396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зд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z w:val="28"/>
          <w:szCs w:val="28"/>
        </w:rPr>
        <w:t>овле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>я</w:t>
      </w:r>
      <w:r w:rsidR="00311396">
        <w:rPr>
          <w:rFonts w:ascii="Times New Roman" w:hAnsi="Times New Roman"/>
          <w:sz w:val="28"/>
          <w:szCs w:val="28"/>
        </w:rPr>
        <w:t xml:space="preserve">  и </w:t>
      </w:r>
      <w:r w:rsidR="009812DB">
        <w:rPr>
          <w:rFonts w:ascii="Times New Roman" w:hAnsi="Times New Roman"/>
          <w:spacing w:val="-1"/>
          <w:sz w:val="28"/>
          <w:szCs w:val="28"/>
        </w:rPr>
        <w:t>ф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ab/>
      </w:r>
      <w:r w:rsidR="00311396">
        <w:rPr>
          <w:rFonts w:ascii="Times New Roman" w:hAnsi="Times New Roman"/>
          <w:sz w:val="28"/>
          <w:szCs w:val="28"/>
        </w:rPr>
        <w:t xml:space="preserve">  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>я</w:t>
      </w:r>
      <w:r w:rsidR="00E62D5F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-1"/>
          <w:sz w:val="28"/>
          <w:szCs w:val="28"/>
        </w:rPr>
        <w:t>ич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ых 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рас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ых</w:t>
      </w:r>
      <w:r w:rsidR="009812DB">
        <w:rPr>
          <w:rFonts w:ascii="Times New Roman" w:hAnsi="Times New Roman"/>
          <w:sz w:val="28"/>
          <w:szCs w:val="28"/>
        </w:rPr>
        <w:tab/>
      </w:r>
      <w:r w:rsidR="00311396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п</w:t>
      </w:r>
      <w:r w:rsidR="00311396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я.</w:t>
      </w:r>
      <w:r w:rsidR="00E62D5F">
        <w:rPr>
          <w:rFonts w:ascii="Times New Roman" w:hAnsi="Times New Roman"/>
          <w:sz w:val="28"/>
          <w:szCs w:val="28"/>
        </w:rPr>
        <w:t xml:space="preserve"> </w:t>
      </w:r>
    </w:p>
    <w:p w:rsidR="009812DB" w:rsidRDefault="00E62D5F" w:rsidP="00E62D5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08" w:right="284"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11195C">
        <w:rPr>
          <w:rFonts w:ascii="Times New Roman" w:hAnsi="Times New Roman"/>
          <w:bCs/>
          <w:sz w:val="28"/>
          <w:szCs w:val="28"/>
        </w:rPr>
        <w:t>Спортивное плавание</w:t>
      </w:r>
      <w:r w:rsidRPr="0011195C">
        <w:rPr>
          <w:rFonts w:ascii="Times New Roman" w:hAnsi="Times New Roman"/>
          <w:sz w:val="28"/>
          <w:szCs w:val="28"/>
        </w:rPr>
        <w:t xml:space="preserve"> – олимпийский вид спорта, в котором целью является как можно более быстрое покрытие определённого расстояния, не нарушая при этом техники способа плавания, который используется.</w:t>
      </w:r>
      <w:r w:rsidR="0022274B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С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ое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лава</w:t>
      </w:r>
      <w:r w:rsidR="009812DB">
        <w:rPr>
          <w:rFonts w:ascii="Times New Roman" w:hAnsi="Times New Roman"/>
          <w:spacing w:val="1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е</w:t>
      </w:r>
      <w:r w:rsidR="009C7C51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w w:val="57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харак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5"/>
          <w:sz w:val="28"/>
          <w:szCs w:val="28"/>
        </w:rPr>
        <w:t>з</w:t>
      </w:r>
      <w:r w:rsidR="009812DB">
        <w:rPr>
          <w:rFonts w:ascii="Times New Roman" w:hAnsi="Times New Roman"/>
          <w:spacing w:val="-4"/>
          <w:sz w:val="28"/>
          <w:szCs w:val="28"/>
        </w:rPr>
        <w:t>уе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C7C51">
        <w:rPr>
          <w:rFonts w:ascii="Times New Roman" w:hAnsi="Times New Roman"/>
          <w:sz w:val="28"/>
          <w:szCs w:val="28"/>
        </w:rPr>
        <w:t>ся</w:t>
      </w:r>
      <w:r w:rsidR="009C7C51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22274B">
        <w:rPr>
          <w:rFonts w:ascii="Times New Roman" w:hAnsi="Times New Roman"/>
          <w:sz w:val="28"/>
          <w:szCs w:val="28"/>
        </w:rPr>
        <w:t xml:space="preserve">ой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ц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аль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й</w:t>
      </w:r>
      <w:r w:rsidR="009C7C51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w w:val="28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 w:rsidR="009C7C51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z w:val="28"/>
          <w:szCs w:val="28"/>
        </w:rPr>
        <w:t>и</w:t>
      </w:r>
      <w:r w:rsidR="009C7C51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ас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22274B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в</w:t>
      </w:r>
      <w:r w:rsidR="0022274B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>ях,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w w:val="85"/>
          <w:sz w:val="28"/>
          <w:szCs w:val="28"/>
        </w:rPr>
        <w:t xml:space="preserve">  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орые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12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х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ят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о</w:t>
      </w:r>
      <w:r w:rsidR="009C7C51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нн</w:t>
      </w:r>
      <w:r w:rsidR="009812DB">
        <w:rPr>
          <w:rFonts w:ascii="Times New Roman" w:hAnsi="Times New Roman"/>
          <w:sz w:val="28"/>
          <w:szCs w:val="28"/>
        </w:rPr>
        <w:t xml:space="preserve">ым </w:t>
      </w:r>
      <w:r w:rsidR="009812DB">
        <w:rPr>
          <w:rFonts w:ascii="Times New Roman" w:hAnsi="Times New Roman"/>
          <w:spacing w:val="-3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z w:val="28"/>
          <w:szCs w:val="28"/>
        </w:rPr>
        <w:t>ав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ла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К </w:t>
      </w:r>
      <w:r w:rsidR="009812DB">
        <w:rPr>
          <w:rFonts w:ascii="Times New Roman" w:hAnsi="Times New Roman"/>
          <w:spacing w:val="-3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класс</w:t>
      </w:r>
      <w:r w:rsidR="009812DB">
        <w:rPr>
          <w:rFonts w:ascii="Times New Roman" w:hAnsi="Times New Roman"/>
          <w:spacing w:val="-3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у</w:t>
      </w:r>
      <w:r w:rsidR="009812DB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у</w:t>
      </w:r>
      <w:r w:rsidR="009812DB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ых </w:t>
      </w:r>
      <w:r w:rsidR="009812DB">
        <w:rPr>
          <w:rFonts w:ascii="Times New Roman" w:hAnsi="Times New Roman"/>
          <w:spacing w:val="-3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ва</w:t>
      </w:r>
      <w:r w:rsidR="009812DB">
        <w:rPr>
          <w:rFonts w:ascii="Times New Roman" w:hAnsi="Times New Roman"/>
          <w:spacing w:val="1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й </w:t>
      </w:r>
      <w:r w:rsidR="009812DB">
        <w:rPr>
          <w:rFonts w:ascii="Times New Roman" w:hAnsi="Times New Roman"/>
          <w:spacing w:val="-3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-1"/>
          <w:sz w:val="28"/>
          <w:szCs w:val="28"/>
        </w:rPr>
        <w:t>я</w:t>
      </w:r>
      <w:r w:rsidR="009812DB">
        <w:rPr>
          <w:rFonts w:ascii="Times New Roman" w:hAnsi="Times New Roman"/>
          <w:sz w:val="28"/>
          <w:szCs w:val="28"/>
        </w:rPr>
        <w:t>т с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яза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я </w:t>
      </w:r>
      <w:r w:rsidR="009812DB">
        <w:rPr>
          <w:rFonts w:ascii="Times New Roman" w:hAnsi="Times New Roman"/>
          <w:spacing w:val="-2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в </w:t>
      </w:r>
      <w:r w:rsidR="009812DB">
        <w:rPr>
          <w:rFonts w:ascii="Times New Roman" w:hAnsi="Times New Roman"/>
          <w:spacing w:val="-2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z w:val="28"/>
          <w:szCs w:val="28"/>
        </w:rPr>
        <w:t>ас</w:t>
      </w:r>
      <w:r w:rsidR="009812DB">
        <w:rPr>
          <w:rFonts w:ascii="Times New Roman" w:hAnsi="Times New Roman"/>
          <w:spacing w:val="-1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й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ах </w:t>
      </w:r>
      <w:r w:rsidR="009812DB">
        <w:rPr>
          <w:rFonts w:ascii="Times New Roman" w:hAnsi="Times New Roman"/>
          <w:spacing w:val="-2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ар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ых </w:t>
      </w:r>
      <w:r w:rsidR="009812DB">
        <w:rPr>
          <w:rFonts w:ascii="Times New Roman" w:hAnsi="Times New Roman"/>
          <w:spacing w:val="-20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 xml:space="preserve">в </w:t>
      </w:r>
      <w:r w:rsidR="009812DB">
        <w:rPr>
          <w:rFonts w:ascii="Times New Roman" w:hAnsi="Times New Roman"/>
          <w:spacing w:val="-2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1"/>
          <w:sz w:val="28"/>
          <w:szCs w:val="28"/>
        </w:rPr>
        <w:t>(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нн</w:t>
      </w:r>
      <w:r w:rsidR="009812DB">
        <w:rPr>
          <w:rFonts w:ascii="Times New Roman" w:hAnsi="Times New Roman"/>
          <w:sz w:val="28"/>
          <w:szCs w:val="28"/>
        </w:rPr>
        <w:t xml:space="preserve">ы </w:t>
      </w:r>
      <w:r w:rsidR="009812DB">
        <w:rPr>
          <w:rFonts w:ascii="Times New Roman" w:hAnsi="Times New Roman"/>
          <w:spacing w:val="-2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-1"/>
          <w:sz w:val="28"/>
          <w:szCs w:val="28"/>
        </w:rPr>
        <w:t>и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 xml:space="preserve">м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>я ра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-1"/>
          <w:sz w:val="28"/>
          <w:szCs w:val="28"/>
        </w:rPr>
        <w:t>ич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ых 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 xml:space="preserve">о  </w:t>
      </w:r>
      <w:r w:rsidR="009812DB">
        <w:rPr>
          <w:rFonts w:ascii="Times New Roman" w:hAnsi="Times New Roman"/>
          <w:spacing w:val="-3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ла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нн</w:t>
      </w:r>
      <w:r w:rsidR="009812DB">
        <w:rPr>
          <w:rFonts w:ascii="Times New Roman" w:hAnsi="Times New Roman"/>
          <w:sz w:val="28"/>
          <w:szCs w:val="28"/>
        </w:rPr>
        <w:t xml:space="preserve">ых  </w:t>
      </w:r>
      <w:r w:rsidR="009812DB">
        <w:rPr>
          <w:rFonts w:ascii="Times New Roman" w:hAnsi="Times New Roman"/>
          <w:spacing w:val="-27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рас</w:t>
      </w:r>
      <w:r w:rsidR="009812DB">
        <w:rPr>
          <w:rFonts w:ascii="Times New Roman" w:hAnsi="Times New Roman"/>
          <w:spacing w:val="-1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оя</w:t>
      </w:r>
      <w:r w:rsidR="009812DB">
        <w:rPr>
          <w:rFonts w:ascii="Times New Roman" w:hAnsi="Times New Roman"/>
          <w:spacing w:val="1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й </w:t>
      </w:r>
      <w:r w:rsidR="009812DB">
        <w:rPr>
          <w:rFonts w:ascii="Times New Roman" w:hAnsi="Times New Roman"/>
          <w:spacing w:val="-1"/>
          <w:sz w:val="28"/>
          <w:szCs w:val="28"/>
        </w:rPr>
        <w:t>(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ц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)  </w:t>
      </w:r>
      <w:r w:rsidR="009812DB">
        <w:rPr>
          <w:rFonts w:ascii="Times New Roman" w:hAnsi="Times New Roman"/>
          <w:spacing w:val="-3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ое 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я.</w:t>
      </w:r>
      <w:r w:rsidR="0022274B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9C7C51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а  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w w:val="85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ом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лава</w:t>
      </w:r>
      <w:r w:rsidR="009812DB">
        <w:rPr>
          <w:rFonts w:ascii="Times New Roman" w:hAnsi="Times New Roman"/>
          <w:spacing w:val="1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C7C51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z w:val="28"/>
          <w:szCs w:val="28"/>
        </w:rPr>
        <w:t>–</w:t>
      </w:r>
      <w:r w:rsidR="009C7C51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ься</w:t>
      </w:r>
      <w:r w:rsidR="009812DB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к</w:t>
      </w:r>
      <w:r w:rsidR="009812DB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у</w:t>
      </w:r>
      <w:r w:rsidR="009812DB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ю</w:t>
      </w:r>
      <w:r w:rsidR="009812DB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ц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и</w:t>
      </w:r>
      <w:r w:rsidR="009812DB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и</w:t>
      </w:r>
      <w:r w:rsidR="009812DB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ка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ь</w:t>
      </w:r>
      <w:r w:rsidR="009812DB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свой</w:t>
      </w:r>
      <w:r w:rsidR="009812DB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ак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аль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о 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2"/>
          <w:sz w:val="28"/>
          <w:szCs w:val="28"/>
        </w:rPr>
        <w:t>ж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ый 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з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>ль</w:t>
      </w:r>
      <w:r w:rsidR="009812DB">
        <w:rPr>
          <w:rFonts w:ascii="Times New Roman" w:hAnsi="Times New Roman"/>
          <w:spacing w:val="2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ат</w:t>
      </w:r>
      <w:r w:rsidR="009812DB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рев</w:t>
      </w:r>
      <w:r w:rsidR="009812DB">
        <w:rPr>
          <w:rFonts w:ascii="Times New Roman" w:hAnsi="Times New Roman"/>
          <w:spacing w:val="1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ова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>ях.</w:t>
      </w:r>
      <w:r w:rsidR="009812DB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С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2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у</w:t>
      </w:r>
      <w:r w:rsidR="009812D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ци</w:t>
      </w:r>
      <w:r w:rsidR="009812DB">
        <w:rPr>
          <w:rFonts w:ascii="Times New Roman" w:hAnsi="Times New Roman"/>
          <w:sz w:val="28"/>
          <w:szCs w:val="28"/>
        </w:rPr>
        <w:t xml:space="preserve">ю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ва</w:t>
      </w:r>
      <w:r w:rsidR="009812DB">
        <w:rPr>
          <w:rFonts w:ascii="Times New Roman" w:hAnsi="Times New Roman"/>
          <w:spacing w:val="-2"/>
          <w:sz w:val="28"/>
          <w:szCs w:val="28"/>
        </w:rPr>
        <w:t>ю</w:t>
      </w:r>
      <w:r w:rsidR="009812DB">
        <w:rPr>
          <w:rFonts w:ascii="Times New Roman" w:hAnsi="Times New Roman"/>
          <w:sz w:val="28"/>
          <w:szCs w:val="28"/>
        </w:rPr>
        <w:t>т</w:t>
      </w:r>
      <w:r w:rsidR="009812DB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-1"/>
          <w:sz w:val="28"/>
          <w:szCs w:val="28"/>
        </w:rPr>
        <w:t>ич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4"/>
          <w:sz w:val="28"/>
          <w:szCs w:val="28"/>
        </w:rPr>
        <w:t>ы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и 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C7C51">
        <w:rPr>
          <w:rFonts w:ascii="Times New Roman" w:hAnsi="Times New Roman"/>
          <w:sz w:val="28"/>
          <w:szCs w:val="28"/>
        </w:rPr>
        <w:t xml:space="preserve">о 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ла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ва</w:t>
      </w:r>
      <w:r w:rsidR="009812DB">
        <w:rPr>
          <w:rFonts w:ascii="Times New Roman" w:hAnsi="Times New Roman"/>
          <w:spacing w:val="1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ла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й с</w:t>
      </w:r>
      <w:r w:rsidR="009812DB">
        <w:rPr>
          <w:rFonts w:ascii="Times New Roman" w:hAnsi="Times New Roman"/>
          <w:spacing w:val="2"/>
          <w:sz w:val="28"/>
          <w:szCs w:val="28"/>
        </w:rPr>
        <w:t>по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ми</w:t>
      </w:r>
      <w:r w:rsidR="009812DB">
        <w:rPr>
          <w:rFonts w:ascii="Times New Roman" w:hAnsi="Times New Roman"/>
          <w:sz w:val="28"/>
          <w:szCs w:val="28"/>
        </w:rPr>
        <w:t>.</w:t>
      </w:r>
      <w:r w:rsidR="0022274B" w:rsidRPr="0022274B">
        <w:rPr>
          <w:rFonts w:ascii="Times New Roman" w:hAnsi="Times New Roman"/>
          <w:bCs/>
          <w:sz w:val="28"/>
          <w:szCs w:val="28"/>
        </w:rPr>
        <w:t xml:space="preserve"> </w:t>
      </w:r>
      <w:r w:rsidR="0022274B" w:rsidRPr="0011195C">
        <w:rPr>
          <w:rFonts w:ascii="Times New Roman" w:hAnsi="Times New Roman"/>
          <w:bCs/>
          <w:sz w:val="28"/>
          <w:szCs w:val="28"/>
        </w:rPr>
        <w:t>Способы спортивного плавания</w:t>
      </w:r>
      <w:r w:rsidR="0022274B" w:rsidRPr="0011195C">
        <w:rPr>
          <w:rFonts w:ascii="Times New Roman" w:hAnsi="Times New Roman"/>
          <w:sz w:val="28"/>
          <w:szCs w:val="28"/>
        </w:rPr>
        <w:t>: кроль на груди, кроль на спине, брасс, баттерфляй.</w:t>
      </w:r>
      <w:r w:rsidR="0022274B">
        <w:rPr>
          <w:rFonts w:ascii="Times New Roman" w:hAnsi="Times New Roman"/>
          <w:sz w:val="28"/>
          <w:szCs w:val="28"/>
        </w:rPr>
        <w:t xml:space="preserve">  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B2BC9" w:rsidRPr="002B2BC9" w:rsidRDefault="0022274B" w:rsidP="009C7C51">
      <w:pPr>
        <w:pStyle w:val="a4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1.2.</w:t>
      </w:r>
      <w:r w:rsidR="002B2BC9" w:rsidRPr="002B2BC9">
        <w:rPr>
          <w:b/>
          <w:bCs/>
          <w:sz w:val="28"/>
          <w:szCs w:val="28"/>
        </w:rPr>
        <w:t>Специфика организации обучения.</w:t>
      </w:r>
    </w:p>
    <w:p w:rsidR="002B2BC9" w:rsidRPr="002B2BC9" w:rsidRDefault="009C7C51" w:rsidP="009C7C51">
      <w:pPr>
        <w:pStyle w:val="a4"/>
        <w:tabs>
          <w:tab w:val="left" w:pos="14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2BC9" w:rsidRPr="002B2BC9">
        <w:rPr>
          <w:sz w:val="28"/>
          <w:szCs w:val="28"/>
        </w:rPr>
        <w:t>Программа по виду спорта «Плавание» для детско-юношеских спортивных школ (ДЮСШ) разработана на основе нормативно-правовых актов, регламентирующих деятельность образовательного учреждения и реализацию дополнительных предпрофессиональных программ в области физической культуры и спорта:</w:t>
      </w:r>
    </w:p>
    <w:p w:rsidR="002B2BC9" w:rsidRPr="002B2BC9" w:rsidRDefault="002B2BC9" w:rsidP="002B2BC9">
      <w:pPr>
        <w:pStyle w:val="a4"/>
        <w:spacing w:after="0"/>
        <w:rPr>
          <w:sz w:val="28"/>
          <w:szCs w:val="28"/>
        </w:rPr>
      </w:pPr>
      <w:r w:rsidRPr="002B2BC9">
        <w:rPr>
          <w:sz w:val="28"/>
          <w:szCs w:val="28"/>
        </w:rPr>
        <w:t>-ФЗ РФ от 29.12.2012 г. №273-ФЗ «Об образовании в Российской Федерации»;</w:t>
      </w:r>
    </w:p>
    <w:p w:rsidR="002B2BC9" w:rsidRPr="002B2BC9" w:rsidRDefault="002B2BC9" w:rsidP="002B2BC9">
      <w:pPr>
        <w:pStyle w:val="a4"/>
        <w:spacing w:after="0"/>
        <w:rPr>
          <w:sz w:val="28"/>
          <w:szCs w:val="28"/>
        </w:rPr>
      </w:pPr>
      <w:r w:rsidRPr="002B2BC9">
        <w:rPr>
          <w:sz w:val="28"/>
          <w:szCs w:val="28"/>
        </w:rPr>
        <w:t>- ФЗ от 4 декабря 2007 года № 329-ФЗ, пункт 6 статьи 33 « О физической культуре и спорте в Российской Федерации»;</w:t>
      </w:r>
    </w:p>
    <w:p w:rsidR="002B2BC9" w:rsidRPr="002B2BC9" w:rsidRDefault="002B2BC9" w:rsidP="002B2BC9">
      <w:pPr>
        <w:pStyle w:val="a4"/>
        <w:spacing w:after="0"/>
        <w:rPr>
          <w:sz w:val="28"/>
          <w:szCs w:val="28"/>
        </w:rPr>
      </w:pPr>
      <w:r w:rsidRPr="002B2BC9">
        <w:rPr>
          <w:sz w:val="28"/>
          <w:szCs w:val="28"/>
        </w:rPr>
        <w:t>- Приказа Министерства спорта РФ от 12 сентября 2013 года №730 « 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программам»;</w:t>
      </w:r>
    </w:p>
    <w:p w:rsidR="002B2BC9" w:rsidRPr="002B2BC9" w:rsidRDefault="002B2BC9" w:rsidP="002B2BC9">
      <w:pPr>
        <w:pStyle w:val="a4"/>
        <w:spacing w:after="0"/>
        <w:rPr>
          <w:sz w:val="28"/>
          <w:szCs w:val="28"/>
        </w:rPr>
      </w:pPr>
      <w:r w:rsidRPr="002B2BC9">
        <w:rPr>
          <w:sz w:val="28"/>
          <w:szCs w:val="28"/>
        </w:rPr>
        <w:t>- Приказа Министерства спорта РФ от 12 сентября 2013 года № 731 « Об утверждении Порядка приема на обучение по дополнительным предпрофессиональным программам в области физической культуры и спорта»;</w:t>
      </w:r>
    </w:p>
    <w:p w:rsidR="002B2BC9" w:rsidRPr="002B2BC9" w:rsidRDefault="002B2BC9" w:rsidP="002B2BC9">
      <w:pPr>
        <w:pStyle w:val="a4"/>
        <w:spacing w:after="0"/>
        <w:rPr>
          <w:sz w:val="28"/>
          <w:szCs w:val="28"/>
        </w:rPr>
      </w:pPr>
      <w:r w:rsidRPr="002B2BC9">
        <w:rPr>
          <w:sz w:val="28"/>
          <w:szCs w:val="28"/>
        </w:rPr>
        <w:t>- Приказа Министерства спорта РФ от 12 сентября 2013 года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2B2BC9" w:rsidRPr="002B2BC9" w:rsidRDefault="002B2BC9" w:rsidP="002B2BC9">
      <w:pPr>
        <w:pStyle w:val="a4"/>
        <w:spacing w:after="0"/>
        <w:rPr>
          <w:sz w:val="28"/>
          <w:szCs w:val="28"/>
        </w:rPr>
      </w:pPr>
      <w:r w:rsidRPr="002B2BC9">
        <w:rPr>
          <w:sz w:val="28"/>
          <w:szCs w:val="28"/>
        </w:rPr>
        <w:t>- Постановления Главного государственного врача Российской Федерации от 4 июля 2014 года « Об утверждении СанПиН 2.4.4.3172-14 «Санитарно-эпидемиологические требования к устройству. Содержанию и организации режима работы образовательных организаций дополнительного образования детей», зарегистрировано в Минюсте Российской Федерации 20 августа 2014 года № 33660</w:t>
      </w:r>
    </w:p>
    <w:p w:rsidR="002B2BC9" w:rsidRPr="002B2BC9" w:rsidRDefault="002B2BC9" w:rsidP="0022274B">
      <w:pPr>
        <w:pStyle w:val="a4"/>
        <w:spacing w:before="0" w:beforeAutospacing="0" w:after="0"/>
        <w:jc w:val="both"/>
        <w:rPr>
          <w:sz w:val="28"/>
          <w:szCs w:val="28"/>
        </w:rPr>
      </w:pPr>
      <w:r w:rsidRPr="002B2BC9">
        <w:rPr>
          <w:sz w:val="28"/>
          <w:szCs w:val="28"/>
        </w:rPr>
        <w:lastRenderedPageBreak/>
        <w:t xml:space="preserve">     ДЮСШ, являясь образовательной организацией дополнительного образования, призвана </w:t>
      </w:r>
      <w:r w:rsidR="0022274B">
        <w:rPr>
          <w:sz w:val="28"/>
          <w:szCs w:val="28"/>
        </w:rPr>
        <w:t xml:space="preserve">  </w:t>
      </w:r>
      <w:r w:rsidRPr="002B2BC9">
        <w:rPr>
          <w:sz w:val="28"/>
          <w:szCs w:val="28"/>
        </w:rPr>
        <w:t>способствовать</w:t>
      </w:r>
      <w:r w:rsidR="0022274B">
        <w:rPr>
          <w:sz w:val="28"/>
          <w:szCs w:val="28"/>
        </w:rPr>
        <w:t xml:space="preserve">  </w:t>
      </w:r>
      <w:r w:rsidRPr="002B2BC9">
        <w:rPr>
          <w:sz w:val="28"/>
          <w:szCs w:val="28"/>
        </w:rPr>
        <w:t xml:space="preserve"> самосовершенствованию,</w:t>
      </w:r>
      <w:r w:rsidR="0022274B">
        <w:rPr>
          <w:sz w:val="28"/>
          <w:szCs w:val="28"/>
        </w:rPr>
        <w:t xml:space="preserve"> </w:t>
      </w:r>
      <w:r w:rsidRPr="002B2BC9">
        <w:rPr>
          <w:sz w:val="28"/>
          <w:szCs w:val="28"/>
        </w:rPr>
        <w:t xml:space="preserve"> </w:t>
      </w:r>
      <w:r w:rsidR="0022274B">
        <w:rPr>
          <w:sz w:val="28"/>
          <w:szCs w:val="28"/>
        </w:rPr>
        <w:t xml:space="preserve">  </w:t>
      </w:r>
      <w:r w:rsidRPr="002B2BC9">
        <w:rPr>
          <w:sz w:val="28"/>
          <w:szCs w:val="28"/>
        </w:rPr>
        <w:t xml:space="preserve">познанию </w:t>
      </w:r>
      <w:r w:rsidR="0022274B">
        <w:rPr>
          <w:sz w:val="28"/>
          <w:szCs w:val="28"/>
        </w:rPr>
        <w:t xml:space="preserve">  </w:t>
      </w:r>
      <w:r w:rsidRPr="002B2BC9">
        <w:rPr>
          <w:sz w:val="28"/>
          <w:szCs w:val="28"/>
        </w:rPr>
        <w:t xml:space="preserve">и </w:t>
      </w:r>
      <w:r w:rsidR="0022274B">
        <w:rPr>
          <w:sz w:val="28"/>
          <w:szCs w:val="28"/>
        </w:rPr>
        <w:t xml:space="preserve">   </w:t>
      </w:r>
      <w:r w:rsidRPr="002B2BC9">
        <w:rPr>
          <w:sz w:val="28"/>
          <w:szCs w:val="28"/>
        </w:rPr>
        <w:t xml:space="preserve">творчеству, формированию здорового образа жизни, профессиональному самоопределению, развитию физических, </w:t>
      </w:r>
      <w:r w:rsidR="0022274B">
        <w:rPr>
          <w:sz w:val="28"/>
          <w:szCs w:val="28"/>
        </w:rPr>
        <w:t xml:space="preserve"> </w:t>
      </w:r>
      <w:r w:rsidRPr="002B2BC9">
        <w:rPr>
          <w:sz w:val="28"/>
          <w:szCs w:val="28"/>
        </w:rPr>
        <w:t>интеллектуальных</w:t>
      </w:r>
      <w:r w:rsidR="0022274B">
        <w:rPr>
          <w:sz w:val="28"/>
          <w:szCs w:val="28"/>
        </w:rPr>
        <w:t xml:space="preserve"> </w:t>
      </w:r>
      <w:r w:rsidRPr="002B2BC9">
        <w:rPr>
          <w:sz w:val="28"/>
          <w:szCs w:val="28"/>
        </w:rPr>
        <w:t xml:space="preserve"> и нравственных способностей, достижению уровня спортивных успехов.</w:t>
      </w:r>
    </w:p>
    <w:p w:rsidR="002B2BC9" w:rsidRPr="002B2BC9" w:rsidRDefault="009C7C51" w:rsidP="0022274B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2BC9" w:rsidRPr="002B2BC9">
        <w:rPr>
          <w:sz w:val="28"/>
          <w:szCs w:val="28"/>
        </w:rPr>
        <w:t>Изложенный в Программе материал объединен в целостную систему многолетней подготовки и предполагает решение следующих задач:</w:t>
      </w:r>
    </w:p>
    <w:p w:rsidR="002B2BC9" w:rsidRPr="002B2BC9" w:rsidRDefault="002B2BC9" w:rsidP="0022274B">
      <w:pPr>
        <w:pStyle w:val="a4"/>
        <w:spacing w:before="0" w:beforeAutospacing="0" w:after="0"/>
        <w:jc w:val="both"/>
        <w:rPr>
          <w:sz w:val="28"/>
          <w:szCs w:val="28"/>
        </w:rPr>
      </w:pPr>
      <w:r w:rsidRPr="002B2BC9">
        <w:rPr>
          <w:sz w:val="28"/>
          <w:szCs w:val="28"/>
        </w:rPr>
        <w:t>- содействие гармоничному физическому и психическому развитию, разносторонней физической подготовке, укреплению здоровья занимающихся;</w:t>
      </w:r>
    </w:p>
    <w:p w:rsidR="002B2BC9" w:rsidRPr="002B2BC9" w:rsidRDefault="002B2BC9" w:rsidP="0022274B">
      <w:pPr>
        <w:pStyle w:val="a4"/>
        <w:spacing w:before="0" w:beforeAutospacing="0" w:after="0"/>
        <w:jc w:val="both"/>
        <w:rPr>
          <w:sz w:val="28"/>
          <w:szCs w:val="28"/>
        </w:rPr>
      </w:pPr>
      <w:r w:rsidRPr="002B2BC9">
        <w:rPr>
          <w:sz w:val="28"/>
          <w:szCs w:val="28"/>
        </w:rPr>
        <w:t>- воспитание смелых, волевых, настойчивых, инициативных, трудолюбивых и дисциплинированных спортсменов;</w:t>
      </w:r>
    </w:p>
    <w:p w:rsidR="002B2BC9" w:rsidRPr="002B2BC9" w:rsidRDefault="002B2BC9" w:rsidP="0022274B">
      <w:pPr>
        <w:pStyle w:val="a4"/>
        <w:spacing w:before="0" w:beforeAutospacing="0" w:after="0"/>
        <w:jc w:val="both"/>
        <w:rPr>
          <w:sz w:val="28"/>
          <w:szCs w:val="28"/>
        </w:rPr>
      </w:pPr>
      <w:r w:rsidRPr="002B2BC9">
        <w:rPr>
          <w:sz w:val="28"/>
          <w:szCs w:val="28"/>
        </w:rPr>
        <w:t>-обучение технике и тактике плавания, подготовка квалифицированных юных спортсменов;</w:t>
      </w:r>
    </w:p>
    <w:p w:rsidR="002B2BC9" w:rsidRPr="002B2BC9" w:rsidRDefault="009C7C51" w:rsidP="002B2BC9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2BC9" w:rsidRPr="002B2BC9">
        <w:rPr>
          <w:sz w:val="28"/>
          <w:szCs w:val="28"/>
        </w:rPr>
        <w:t>Для ДЮСШ определены свои задачи:</w:t>
      </w:r>
    </w:p>
    <w:p w:rsidR="002B2BC9" w:rsidRPr="002B2BC9" w:rsidRDefault="002B2BC9" w:rsidP="0022274B">
      <w:pPr>
        <w:pStyle w:val="a4"/>
        <w:spacing w:before="0" w:beforeAutospacing="0" w:after="0"/>
        <w:jc w:val="both"/>
        <w:rPr>
          <w:sz w:val="28"/>
          <w:szCs w:val="28"/>
        </w:rPr>
      </w:pPr>
      <w:r w:rsidRPr="002B2BC9">
        <w:rPr>
          <w:sz w:val="28"/>
          <w:szCs w:val="28"/>
        </w:rPr>
        <w:t>- подготовка всесторонне развитых спортсменов массовых разрядов и высокой квалификации для пополнения сборной команды района;</w:t>
      </w:r>
    </w:p>
    <w:p w:rsidR="002B2BC9" w:rsidRPr="002B2BC9" w:rsidRDefault="002B2BC9" w:rsidP="0022274B">
      <w:pPr>
        <w:pStyle w:val="a4"/>
        <w:spacing w:before="0" w:beforeAutospacing="0" w:after="0"/>
        <w:jc w:val="both"/>
        <w:rPr>
          <w:sz w:val="28"/>
          <w:szCs w:val="28"/>
        </w:rPr>
      </w:pPr>
      <w:r w:rsidRPr="002B2BC9">
        <w:rPr>
          <w:sz w:val="28"/>
          <w:szCs w:val="28"/>
        </w:rPr>
        <w:t xml:space="preserve">- улучшение состояния здоровья, включая физическое развитие, повышение уровня физической подготовленности, </w:t>
      </w:r>
      <w:r w:rsidR="00E72BBD">
        <w:rPr>
          <w:sz w:val="28"/>
          <w:szCs w:val="28"/>
        </w:rPr>
        <w:t xml:space="preserve">профилактику вредных привычек и </w:t>
      </w:r>
      <w:r w:rsidRPr="002B2BC9">
        <w:rPr>
          <w:sz w:val="28"/>
          <w:szCs w:val="28"/>
        </w:rPr>
        <w:t>правонарушений.</w:t>
      </w:r>
    </w:p>
    <w:p w:rsidR="002B2BC9" w:rsidRPr="002B2BC9" w:rsidRDefault="009C7C51" w:rsidP="0022274B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2BC9" w:rsidRPr="002B2BC9">
        <w:rPr>
          <w:sz w:val="28"/>
          <w:szCs w:val="28"/>
        </w:rPr>
        <w:t>В основу Программы положены нормативные требования по физической и технико-тактической подготовке, современные научные и методические разработки по плаванию.</w:t>
      </w:r>
    </w:p>
    <w:p w:rsidR="002B2BC9" w:rsidRPr="002B2BC9" w:rsidRDefault="009C7C51" w:rsidP="009C7C51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2BC9" w:rsidRPr="002B2BC9">
        <w:rPr>
          <w:sz w:val="28"/>
          <w:szCs w:val="28"/>
        </w:rPr>
        <w:t>В Программе даны конкретные методические рекомендации по организации и планированию учебно-тренировочной работы на разных этапах подготовки плавания, отбору и комплектованию этапов подготовки в зависимости от возраста, уровня развития физических и психофизиологических качеств и от специальных способностей занимающихся.</w:t>
      </w:r>
    </w:p>
    <w:p w:rsidR="002B2BC9" w:rsidRPr="002B2BC9" w:rsidRDefault="009C7C51" w:rsidP="002B2FDD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B2BC9" w:rsidRPr="002B2BC9">
        <w:rPr>
          <w:sz w:val="28"/>
          <w:szCs w:val="28"/>
        </w:rPr>
        <w:t>Особенности организации тренировочных занятий, календаря спортивно-массовых мероприятий, а также наличие материально-технической базы могут вносить коррективы в данную Программу.</w:t>
      </w:r>
    </w:p>
    <w:p w:rsidR="0062339F" w:rsidRPr="002B2FDD" w:rsidRDefault="0022274B" w:rsidP="002B2F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2B2FDD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834F5C" w:rsidRPr="00457C07" w:rsidRDefault="002B2FDD" w:rsidP="002B2FDD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4F5C" w:rsidRPr="00457C07">
        <w:rPr>
          <w:sz w:val="28"/>
          <w:szCs w:val="28"/>
        </w:rPr>
        <w:t>Плавание, по сравнению с другими видами физических упражнений, отличается своими характерными особенностями, которые сводятся к следующим моментам. В процессе плавания пловцом выполняются движения, когда он находится в водной среде, исключая любую твердую опору. За счет такого положения тела увеличиваются двигательные возможности человека, что улучшает их развитие. В этом случае увеличивается подвижность практически всех частей тела, а органы и системы организма развиваются и укрепляются.</w:t>
      </w:r>
    </w:p>
    <w:p w:rsidR="00834F5C" w:rsidRPr="00457C07" w:rsidRDefault="00834F5C" w:rsidP="00457C07">
      <w:pPr>
        <w:pStyle w:val="a4"/>
        <w:spacing w:after="0"/>
        <w:ind w:firstLine="879"/>
        <w:jc w:val="both"/>
        <w:rPr>
          <w:sz w:val="28"/>
          <w:szCs w:val="28"/>
        </w:rPr>
      </w:pPr>
      <w:r w:rsidRPr="00457C07">
        <w:rPr>
          <w:sz w:val="28"/>
          <w:szCs w:val="28"/>
        </w:rPr>
        <w:t>В воде для человека характерна относительная невесомость тела, а человеческий вес уравновешивается благодаря подъемной силе воды. За счет невесомости тела разгружается опорная система, что обусловливает правильное физическое развитие организма.</w:t>
      </w:r>
    </w:p>
    <w:p w:rsidR="00834F5C" w:rsidRPr="00457C07" w:rsidRDefault="00834F5C" w:rsidP="004C59D8">
      <w:pPr>
        <w:pStyle w:val="a4"/>
        <w:spacing w:before="0" w:beforeAutospacing="0" w:after="0"/>
        <w:ind w:firstLine="879"/>
        <w:jc w:val="both"/>
        <w:rPr>
          <w:sz w:val="28"/>
          <w:szCs w:val="28"/>
        </w:rPr>
      </w:pPr>
      <w:r w:rsidRPr="00457C07">
        <w:rPr>
          <w:sz w:val="28"/>
          <w:szCs w:val="28"/>
        </w:rPr>
        <w:t xml:space="preserve">В процессе плавания человек находится в горизонтальном положении, что необходимо для выполнения физических упражнений, и работа отдельных органов – печени, сердца, почек, существенно облегчается. В виду указанных особенностей </w:t>
      </w:r>
      <w:r w:rsidRPr="00457C07">
        <w:rPr>
          <w:sz w:val="28"/>
          <w:szCs w:val="28"/>
        </w:rPr>
        <w:lastRenderedPageBreak/>
        <w:t>необходимо обращать на это внимание в процессе физического воспитания детей и подростков.</w:t>
      </w:r>
    </w:p>
    <w:p w:rsidR="00834F5C" w:rsidRPr="00457C07" w:rsidRDefault="00834F5C" w:rsidP="004C59D8">
      <w:pPr>
        <w:pStyle w:val="a4"/>
        <w:spacing w:before="0" w:beforeAutospacing="0" w:after="0"/>
        <w:ind w:firstLine="879"/>
        <w:jc w:val="both"/>
        <w:rPr>
          <w:sz w:val="28"/>
          <w:szCs w:val="28"/>
        </w:rPr>
      </w:pPr>
      <w:r w:rsidRPr="00457C07">
        <w:rPr>
          <w:sz w:val="28"/>
          <w:szCs w:val="28"/>
        </w:rPr>
        <w:t>Плавание отличается и определенным воспитательным характером. Если овладеть навыками данного вида спорта, то легко можно развить такие качества как сила, выносливость, гибкость и ловкость. За счет занятий плаванием создаются благоприятные эстетические условия воспитания. Спортивные занятия способствуют достижению гармоничных движений, разделению рациональных и экономичных движений.</w:t>
      </w:r>
    </w:p>
    <w:p w:rsidR="00834F5C" w:rsidRPr="00457C07" w:rsidRDefault="00834F5C" w:rsidP="00457C07">
      <w:pPr>
        <w:pStyle w:val="a4"/>
        <w:spacing w:after="0"/>
        <w:ind w:firstLine="879"/>
        <w:jc w:val="both"/>
        <w:rPr>
          <w:sz w:val="28"/>
          <w:szCs w:val="28"/>
        </w:rPr>
      </w:pPr>
      <w:r w:rsidRPr="00457C07">
        <w:rPr>
          <w:sz w:val="28"/>
          <w:szCs w:val="28"/>
        </w:rPr>
        <w:t>Система дополнительной предпрофессиональной подготовки представляет собой единую организационную систему, обеспечивающую преемственность задач, средств, методов, форм подготовки спортсменов, которая основана на целенаправленной двигательной активности: оптимальное соотношение процессов тренировки, воспитания физических качеств и формирования двигательных умений, навыков и различных сторон подготовленности. Рост объема средств общей и специальной физической подготовки, соотношение между которыми постоянно изменяется. Строгое соблюдение постепенности в процессе наращивания нагрузок. Одновременное развитие отдельных качеств в возрастные периоды, наиболее благоприятные для этого.</w:t>
      </w:r>
    </w:p>
    <w:p w:rsidR="009812DB" w:rsidRDefault="009812DB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sz w:val="20"/>
          <w:szCs w:val="20"/>
        </w:rPr>
      </w:pPr>
    </w:p>
    <w:p w:rsidR="009812DB" w:rsidRDefault="00CF31BE" w:rsidP="00CF31BE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2"/>
          <w:sz w:val="28"/>
          <w:szCs w:val="28"/>
        </w:rPr>
        <w:t>1.3.</w:t>
      </w:r>
      <w:r w:rsidR="009812DB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="009812DB"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 w:rsidR="009812DB">
        <w:rPr>
          <w:rFonts w:ascii="Times New Roman" w:hAnsi="Times New Roman"/>
          <w:b/>
          <w:bCs/>
          <w:sz w:val="28"/>
          <w:szCs w:val="28"/>
        </w:rPr>
        <w:t>р</w:t>
      </w:r>
      <w:r w:rsidR="009812DB">
        <w:rPr>
          <w:rFonts w:ascii="Times New Roman" w:hAnsi="Times New Roman"/>
          <w:b/>
          <w:bCs/>
          <w:spacing w:val="4"/>
          <w:sz w:val="28"/>
          <w:szCs w:val="28"/>
        </w:rPr>
        <w:t>у</w:t>
      </w:r>
      <w:r w:rsidR="009812DB">
        <w:rPr>
          <w:rFonts w:ascii="Times New Roman" w:hAnsi="Times New Roman"/>
          <w:b/>
          <w:bCs/>
          <w:spacing w:val="-1"/>
          <w:sz w:val="28"/>
          <w:szCs w:val="28"/>
        </w:rPr>
        <w:t>кт</w:t>
      </w:r>
      <w:r w:rsidR="009812DB">
        <w:rPr>
          <w:rFonts w:ascii="Times New Roman" w:hAnsi="Times New Roman"/>
          <w:b/>
          <w:bCs/>
          <w:spacing w:val="4"/>
          <w:sz w:val="28"/>
          <w:szCs w:val="28"/>
        </w:rPr>
        <w:t>у</w:t>
      </w:r>
      <w:r w:rsidR="009812DB">
        <w:rPr>
          <w:rFonts w:ascii="Times New Roman" w:hAnsi="Times New Roman"/>
          <w:b/>
          <w:bCs/>
          <w:sz w:val="28"/>
          <w:szCs w:val="28"/>
        </w:rPr>
        <w:t>ра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="009812DB">
        <w:rPr>
          <w:rFonts w:ascii="Times New Roman" w:hAnsi="Times New Roman"/>
          <w:b/>
          <w:bCs/>
          <w:sz w:val="28"/>
          <w:szCs w:val="28"/>
        </w:rPr>
        <w:t>с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b/>
          <w:bCs/>
          <w:sz w:val="28"/>
          <w:szCs w:val="28"/>
        </w:rPr>
        <w:t>с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 w:rsidR="009812DB">
        <w:rPr>
          <w:rFonts w:ascii="Times New Roman" w:hAnsi="Times New Roman"/>
          <w:b/>
          <w:bCs/>
          <w:sz w:val="28"/>
          <w:szCs w:val="28"/>
        </w:rPr>
        <w:t>е</w:t>
      </w:r>
      <w:r w:rsidR="009812DB">
        <w:rPr>
          <w:rFonts w:ascii="Times New Roman" w:hAnsi="Times New Roman"/>
          <w:b/>
          <w:bCs/>
          <w:spacing w:val="1"/>
          <w:sz w:val="28"/>
          <w:szCs w:val="28"/>
        </w:rPr>
        <w:t>м</w:t>
      </w:r>
      <w:r w:rsidR="009812DB">
        <w:rPr>
          <w:rFonts w:ascii="Times New Roman" w:hAnsi="Times New Roman"/>
          <w:b/>
          <w:bCs/>
          <w:sz w:val="28"/>
          <w:szCs w:val="28"/>
        </w:rPr>
        <w:t>ы</w:t>
      </w:r>
      <w:r w:rsidR="009812DB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="009812DB">
        <w:rPr>
          <w:rFonts w:ascii="Times New Roman" w:hAnsi="Times New Roman"/>
          <w:b/>
          <w:bCs/>
          <w:spacing w:val="1"/>
          <w:sz w:val="28"/>
          <w:szCs w:val="28"/>
        </w:rPr>
        <w:t>м</w:t>
      </w:r>
      <w:r w:rsidR="009812DB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="009812DB">
        <w:rPr>
          <w:rFonts w:ascii="Times New Roman" w:hAnsi="Times New Roman"/>
          <w:b/>
          <w:bCs/>
          <w:sz w:val="28"/>
          <w:szCs w:val="28"/>
        </w:rPr>
        <w:t>о</w:t>
      </w:r>
      <w:r w:rsidR="009812DB">
        <w:rPr>
          <w:rFonts w:ascii="Times New Roman" w:hAnsi="Times New Roman"/>
          <w:b/>
          <w:bCs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b/>
          <w:bCs/>
          <w:sz w:val="28"/>
          <w:szCs w:val="28"/>
        </w:rPr>
        <w:t>о</w:t>
      </w:r>
      <w:r w:rsidR="009812DB"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 w:rsidR="009812DB">
        <w:rPr>
          <w:rFonts w:ascii="Times New Roman" w:hAnsi="Times New Roman"/>
          <w:b/>
          <w:bCs/>
          <w:sz w:val="28"/>
          <w:szCs w:val="28"/>
        </w:rPr>
        <w:t>е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 w:rsidR="009812DB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="009812DB">
        <w:rPr>
          <w:rFonts w:ascii="Times New Roman" w:hAnsi="Times New Roman"/>
          <w:b/>
          <w:bCs/>
          <w:spacing w:val="3"/>
          <w:sz w:val="28"/>
          <w:szCs w:val="28"/>
        </w:rPr>
        <w:t>е</w:t>
      </w:r>
      <w:r w:rsidR="009812DB">
        <w:rPr>
          <w:rFonts w:ascii="Times New Roman" w:hAnsi="Times New Roman"/>
          <w:b/>
          <w:bCs/>
          <w:sz w:val="28"/>
          <w:szCs w:val="28"/>
        </w:rPr>
        <w:t xml:space="preserve">й </w:t>
      </w:r>
      <w:r w:rsidR="009812DB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="009812DB">
        <w:rPr>
          <w:rFonts w:ascii="Times New Roman" w:hAnsi="Times New Roman"/>
          <w:b/>
          <w:bCs/>
          <w:sz w:val="28"/>
          <w:szCs w:val="28"/>
        </w:rPr>
        <w:t>о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 w:rsidR="009812DB">
        <w:rPr>
          <w:rFonts w:ascii="Times New Roman" w:hAnsi="Times New Roman"/>
          <w:b/>
          <w:bCs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b/>
          <w:bCs/>
          <w:sz w:val="28"/>
          <w:szCs w:val="28"/>
        </w:rPr>
        <w:t>о</w:t>
      </w:r>
      <w:r w:rsidR="009812DB"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 w:rsidR="009812DB">
        <w:rPr>
          <w:rFonts w:ascii="Times New Roman" w:hAnsi="Times New Roman"/>
          <w:b/>
          <w:bCs/>
          <w:sz w:val="28"/>
          <w:szCs w:val="28"/>
        </w:rPr>
        <w:t>овк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b/>
          <w:bCs/>
          <w:sz w:val="28"/>
          <w:szCs w:val="28"/>
        </w:rPr>
        <w:t>.</w:t>
      </w:r>
    </w:p>
    <w:p w:rsidR="002B2BC9" w:rsidRPr="002B2BC9" w:rsidRDefault="002B2BC9" w:rsidP="004C59D8">
      <w:pPr>
        <w:pStyle w:val="a4"/>
        <w:spacing w:before="0" w:beforeAutospacing="0" w:after="0"/>
        <w:rPr>
          <w:sz w:val="28"/>
          <w:szCs w:val="28"/>
        </w:rPr>
      </w:pPr>
      <w:r>
        <w:rPr>
          <w:sz w:val="27"/>
          <w:szCs w:val="27"/>
        </w:rPr>
        <w:t xml:space="preserve">    </w:t>
      </w:r>
      <w:r w:rsidRPr="002B2BC9">
        <w:rPr>
          <w:sz w:val="28"/>
          <w:szCs w:val="28"/>
        </w:rPr>
        <w:t>Дополнительная предпрофессиональная программа (далее Программа) является методическим документом, отвечающим современным требованиям спортивного резерва ДЮСШ по плаванию.</w:t>
      </w:r>
    </w:p>
    <w:p w:rsidR="002B2BC9" w:rsidRPr="002B2BC9" w:rsidRDefault="009C7C51" w:rsidP="004C59D8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B2BC9" w:rsidRPr="002B2BC9">
        <w:rPr>
          <w:sz w:val="28"/>
          <w:szCs w:val="28"/>
        </w:rPr>
        <w:t>Программа предусматривает последовательность изучения и освоения материала по технической, тактической, специальной физической, психологической, теоретической подготовке в соответствии с этапами и годами обучения, освоения материала по всесторонней физической подготовке в соответствии с возрастом занимающихся.</w:t>
      </w:r>
    </w:p>
    <w:p w:rsidR="002B2BC9" w:rsidRDefault="009C7C51" w:rsidP="009C7C51">
      <w:pPr>
        <w:pStyle w:val="a4"/>
        <w:spacing w:after="0"/>
        <w:jc w:val="both"/>
      </w:pPr>
      <w:r>
        <w:rPr>
          <w:sz w:val="28"/>
          <w:szCs w:val="28"/>
        </w:rPr>
        <w:t xml:space="preserve">    </w:t>
      </w:r>
      <w:r w:rsidR="002B2BC9" w:rsidRPr="002B2BC9">
        <w:rPr>
          <w:sz w:val="28"/>
          <w:szCs w:val="28"/>
        </w:rPr>
        <w:t>Учебный план в Программе излагается для этапов начальной подготовки, тренировочных этапов (этапов начальной и углубленной спортивной специализации), что позволяет соблюсти принципы преемственности и целостности требований и подходов в построении учебно-тренировочного процесса.</w:t>
      </w:r>
      <w:r w:rsidR="002B2BC9">
        <w:rPr>
          <w:sz w:val="27"/>
          <w:szCs w:val="27"/>
        </w:rPr>
        <w:t xml:space="preserve"> </w:t>
      </w:r>
    </w:p>
    <w:p w:rsidR="009812DB" w:rsidRDefault="009C7C51" w:rsidP="009C7C51">
      <w:pPr>
        <w:widowControl w:val="0"/>
        <w:tabs>
          <w:tab w:val="left" w:pos="1920"/>
          <w:tab w:val="left" w:pos="3520"/>
          <w:tab w:val="left" w:pos="5520"/>
          <w:tab w:val="left" w:pos="6160"/>
          <w:tab w:val="left" w:pos="7780"/>
          <w:tab w:val="left" w:pos="9000"/>
          <w:tab w:val="left" w:pos="9380"/>
        </w:tabs>
        <w:autoSpaceDE w:val="0"/>
        <w:autoSpaceDN w:val="0"/>
        <w:adjustRightInd w:val="0"/>
        <w:spacing w:after="0" w:line="240" w:lineRule="auto"/>
        <w:ind w:left="108" w:right="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нн</w:t>
      </w:r>
      <w:r w:rsidR="009812DB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-2"/>
          <w:sz w:val="28"/>
          <w:szCs w:val="28"/>
        </w:rPr>
        <w:t>м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а</w:t>
      </w:r>
      <w:r w:rsidR="003954E3">
        <w:rPr>
          <w:rFonts w:ascii="Times New Roman" w:hAnsi="Times New Roman"/>
          <w:sz w:val="28"/>
          <w:szCs w:val="28"/>
        </w:rPr>
        <w:t xml:space="preserve"> рассчитана на 8 лет работы, 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3"/>
          <w:sz w:val="28"/>
          <w:szCs w:val="28"/>
        </w:rPr>
        <w:t>ач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 w:rsidR="009812D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2"/>
          <w:sz w:val="28"/>
          <w:szCs w:val="28"/>
        </w:rPr>
        <w:t>ц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z w:val="28"/>
          <w:szCs w:val="28"/>
        </w:rPr>
        <w:tab/>
        <w:t>в</w:t>
      </w:r>
      <w:r w:rsidR="003954E3">
        <w:rPr>
          <w:rFonts w:ascii="Times New Roman" w:hAnsi="Times New Roman"/>
          <w:sz w:val="28"/>
          <w:szCs w:val="28"/>
        </w:rPr>
        <w:t xml:space="preserve">  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-2"/>
          <w:sz w:val="28"/>
          <w:szCs w:val="28"/>
        </w:rPr>
        <w:t>пп</w:t>
      </w:r>
      <w:r w:rsidR="009812DB">
        <w:rPr>
          <w:rFonts w:ascii="Times New Roman" w:hAnsi="Times New Roman"/>
          <w:sz w:val="28"/>
          <w:szCs w:val="28"/>
        </w:rPr>
        <w:t xml:space="preserve">ах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аль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ой</w:t>
      </w:r>
      <w:r w:rsidR="009812DB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дг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вки</w:t>
      </w:r>
      <w:r w:rsidR="009812DB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(</w:t>
      </w:r>
      <w:r w:rsidR="009812DB">
        <w:rPr>
          <w:rFonts w:ascii="Times New Roman" w:hAnsi="Times New Roman"/>
          <w:spacing w:val="-2"/>
          <w:sz w:val="28"/>
          <w:szCs w:val="28"/>
        </w:rPr>
        <w:t>Г</w:t>
      </w:r>
      <w:r w:rsidR="009812DB">
        <w:rPr>
          <w:rFonts w:ascii="Times New Roman" w:hAnsi="Times New Roman"/>
          <w:spacing w:val="2"/>
          <w:sz w:val="28"/>
          <w:szCs w:val="28"/>
        </w:rPr>
        <w:t>НП</w:t>
      </w:r>
      <w:r w:rsidR="009812DB">
        <w:rPr>
          <w:rFonts w:ascii="Times New Roman" w:hAnsi="Times New Roman"/>
          <w:sz w:val="28"/>
          <w:szCs w:val="28"/>
        </w:rPr>
        <w:t>)</w:t>
      </w:r>
      <w:r w:rsidR="009812DB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-</w:t>
      </w:r>
      <w:r w:rsidR="009812DB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3</w:t>
      </w:r>
      <w:r w:rsidR="009812DB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б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я,</w:t>
      </w:r>
      <w:r w:rsidR="009812DB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ых</w:t>
      </w:r>
      <w:r w:rsidR="009812DB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ах</w:t>
      </w:r>
      <w:r w:rsidR="009812DB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(</w:t>
      </w:r>
      <w:r w:rsidR="009812DB">
        <w:rPr>
          <w:rFonts w:ascii="Times New Roman" w:hAnsi="Times New Roman"/>
          <w:spacing w:val="-3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)</w:t>
      </w:r>
      <w:r w:rsidR="009812DB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-</w:t>
      </w:r>
      <w:r w:rsidR="009812DB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5</w:t>
      </w:r>
      <w:r w:rsidR="009812DB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 xml:space="preserve">т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б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я.</w:t>
      </w:r>
    </w:p>
    <w:p w:rsidR="009812DB" w:rsidRDefault="009812DB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9812DB" w:rsidRDefault="009812DB" w:rsidP="009C7C51">
      <w:pPr>
        <w:widowControl w:val="0"/>
        <w:tabs>
          <w:tab w:val="left" w:pos="2480"/>
          <w:tab w:val="left" w:pos="4240"/>
          <w:tab w:val="left" w:pos="5980"/>
          <w:tab w:val="left" w:pos="6520"/>
          <w:tab w:val="left" w:pos="7200"/>
          <w:tab w:val="left" w:pos="8760"/>
        </w:tabs>
        <w:autoSpaceDE w:val="0"/>
        <w:autoSpaceDN w:val="0"/>
        <w:adjustRightInd w:val="0"/>
        <w:spacing w:after="0" w:line="240" w:lineRule="auto"/>
        <w:ind w:left="108" w:right="8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Э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 xml:space="preserve">ап </w:t>
      </w:r>
      <w:r>
        <w:rPr>
          <w:rFonts w:ascii="Times New Roman" w:hAnsi="Times New Roman"/>
          <w:b/>
          <w:bCs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й </w:t>
      </w:r>
      <w:r>
        <w:rPr>
          <w:rFonts w:ascii="Times New Roman" w:hAnsi="Times New Roman"/>
          <w:b/>
          <w:bCs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ов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ап 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аль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дг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вки 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1"/>
          <w:sz w:val="28"/>
          <w:szCs w:val="28"/>
        </w:rPr>
        <w:t>яю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ься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м</w:t>
      </w:r>
      <w:r w:rsidR="009C7C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</w:t>
      </w:r>
      <w:r w:rsidR="009C7C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 w:rsidR="009C7C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 w:rsidR="009C7C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ц</w:t>
      </w:r>
      <w:r>
        <w:rPr>
          <w:rFonts w:ascii="Times New Roman" w:hAnsi="Times New Roman"/>
          <w:spacing w:val="-2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3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пи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ш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а. </w:t>
      </w:r>
      <w:r>
        <w:rPr>
          <w:rFonts w:ascii="Times New Roman" w:hAnsi="Times New Roman"/>
          <w:spacing w:val="-3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аль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раст</w:t>
      </w:r>
      <w:r w:rsidR="009C7C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ля  </w:t>
      </w:r>
      <w:r>
        <w:rPr>
          <w:rFonts w:ascii="Times New Roman" w:hAnsi="Times New Roman"/>
          <w:spacing w:val="-3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 </w:t>
      </w:r>
      <w:r>
        <w:rPr>
          <w:rFonts w:ascii="Times New Roman" w:hAnsi="Times New Roman"/>
          <w:spacing w:val="-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pacing w:val="-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вки 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  </w:t>
      </w:r>
      <w:r>
        <w:rPr>
          <w:rFonts w:ascii="Times New Roman" w:hAnsi="Times New Roman"/>
          <w:spacing w:val="-3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б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7  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аль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вки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 сл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 w:rsidR="009C7C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="009C7C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ин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="009C7C51">
        <w:rPr>
          <w:rFonts w:ascii="Times New Roman" w:hAnsi="Times New Roman"/>
          <w:sz w:val="28"/>
          <w:szCs w:val="28"/>
        </w:rPr>
        <w:t xml:space="preserve">са </w:t>
      </w:r>
      <w:r>
        <w:rPr>
          <w:rFonts w:ascii="Times New Roman" w:hAnsi="Times New Roman"/>
          <w:sz w:val="28"/>
          <w:szCs w:val="28"/>
        </w:rPr>
        <w:t>к</w:t>
      </w:r>
      <w:r w:rsidR="009C7C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ям</w:t>
      </w:r>
      <w:r w:rsidR="009C7C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авы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 w:rsidR="009C7C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ки </w:t>
      </w:r>
      <w:r>
        <w:rPr>
          <w:rFonts w:ascii="Times New Roman" w:hAnsi="Times New Roman"/>
          <w:spacing w:val="-3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3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7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еск</w:t>
      </w:r>
      <w:r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ка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зд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вья.</w:t>
      </w:r>
    </w:p>
    <w:p w:rsidR="009812DB" w:rsidRDefault="009812DB" w:rsidP="002B2BC9">
      <w:pPr>
        <w:widowControl w:val="0"/>
        <w:tabs>
          <w:tab w:val="left" w:pos="1600"/>
          <w:tab w:val="left" w:pos="3120"/>
          <w:tab w:val="left" w:pos="4800"/>
          <w:tab w:val="left" w:pos="6940"/>
          <w:tab w:val="left" w:pos="8960"/>
        </w:tabs>
        <w:autoSpaceDE w:val="0"/>
        <w:autoSpaceDN w:val="0"/>
        <w:adjustRightInd w:val="0"/>
        <w:spacing w:before="2" w:after="0" w:line="239" w:lineRule="auto"/>
        <w:ind w:left="108" w:right="8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lastRenderedPageBreak/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ре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ро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ом</w:t>
      </w:r>
      <w:r>
        <w:rPr>
          <w:rFonts w:ascii="Times New Roman" w:hAnsi="Times New Roman"/>
          <w:b/>
          <w:bCs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эт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2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3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ап </w:t>
      </w:r>
      <w:r>
        <w:rPr>
          <w:rFonts w:ascii="Times New Roman" w:hAnsi="Times New Roman"/>
          <w:spacing w:val="-3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аль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-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 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ц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ц</w:t>
      </w:r>
      <w:r>
        <w:rPr>
          <w:rFonts w:ascii="Times New Roman" w:hAnsi="Times New Roman"/>
          <w:spacing w:val="-2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>щ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е: </w:t>
      </w:r>
      <w:r>
        <w:rPr>
          <w:rFonts w:ascii="Times New Roman" w:hAnsi="Times New Roman"/>
          <w:spacing w:val="-3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pacing w:val="4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ой  </w:t>
      </w:r>
      <w:r>
        <w:rPr>
          <w:rFonts w:ascii="Times New Roman" w:hAnsi="Times New Roman"/>
          <w:spacing w:val="-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 </w:t>
      </w:r>
      <w:r>
        <w:rPr>
          <w:rFonts w:ascii="Times New Roman" w:hAnsi="Times New Roman"/>
          <w:spacing w:val="-2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ци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4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 </w:t>
      </w:r>
      <w:r>
        <w:rPr>
          <w:rFonts w:ascii="Times New Roman" w:hAnsi="Times New Roman"/>
          <w:spacing w:val="-2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вла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 </w:t>
      </w:r>
      <w:r>
        <w:rPr>
          <w:rFonts w:ascii="Times New Roman" w:hAnsi="Times New Roman"/>
          <w:spacing w:val="-3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 </w:t>
      </w:r>
      <w:r>
        <w:rPr>
          <w:rFonts w:ascii="Times New Roman" w:hAnsi="Times New Roman"/>
          <w:spacing w:val="-3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ки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лава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лава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 w:rsidR="009C7C51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 w:rsidR="009C7C51"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 w:rsidR="009C7C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 w:rsidR="009C7C51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="009C7C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ап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свы</w:t>
      </w:r>
      <w:r>
        <w:rPr>
          <w:rFonts w:ascii="Times New Roman" w:hAnsi="Times New Roman"/>
          <w:spacing w:val="3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ап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вк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  <w:r w:rsidR="00241F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вов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 w:rsidR="00241F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 w:rsidR="004C59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 w:rsidR="004C59D8"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 w:rsidR="004C59D8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4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 w:rsidR="00241F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в,</w:t>
      </w:r>
      <w:r w:rsidR="00241F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ш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="004C59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 w:rsidR="00241F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ци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4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 w:rsidR="00241F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 </w:t>
      </w:r>
      <w:r>
        <w:rPr>
          <w:rFonts w:ascii="Times New Roman" w:hAnsi="Times New Roman"/>
          <w:spacing w:val="-3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  </w:t>
      </w:r>
      <w:r>
        <w:rPr>
          <w:rFonts w:ascii="Times New Roman" w:hAnsi="Times New Roman"/>
          <w:spacing w:val="-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иж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 w:rsidR="00241F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 w:rsidR="00241F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4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 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9812DB" w:rsidRDefault="009812DB">
      <w:pPr>
        <w:widowControl w:val="0"/>
        <w:tabs>
          <w:tab w:val="left" w:pos="1980"/>
          <w:tab w:val="left" w:pos="3740"/>
          <w:tab w:val="left" w:pos="5740"/>
          <w:tab w:val="left" w:pos="7280"/>
          <w:tab w:val="left" w:pos="9240"/>
        </w:tabs>
        <w:autoSpaceDE w:val="0"/>
        <w:autoSpaceDN w:val="0"/>
        <w:adjustRightInd w:val="0"/>
        <w:spacing w:after="0" w:line="240" w:lineRule="auto"/>
        <w:ind w:left="108" w:right="9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Ц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равс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ак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2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ова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ц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6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ры 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="00241F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зд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я,</w:t>
      </w:r>
      <w:r w:rsidR="00241F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</w:t>
      </w:r>
      <w:r w:rsidR="002B2F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и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ц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ак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тд</w:t>
      </w:r>
      <w:r>
        <w:rPr>
          <w:rFonts w:ascii="Times New Roman" w:hAnsi="Times New Roman"/>
          <w:spacing w:val="6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ха.</w:t>
      </w:r>
    </w:p>
    <w:p w:rsidR="009812DB" w:rsidRDefault="009812DB">
      <w:pPr>
        <w:widowControl w:val="0"/>
        <w:tabs>
          <w:tab w:val="left" w:pos="1020"/>
          <w:tab w:val="left" w:pos="1440"/>
          <w:tab w:val="left" w:pos="2820"/>
          <w:tab w:val="left" w:pos="3800"/>
          <w:tab w:val="left" w:pos="4700"/>
          <w:tab w:val="left" w:pos="4960"/>
          <w:tab w:val="left" w:pos="5900"/>
          <w:tab w:val="left" w:pos="8000"/>
          <w:tab w:val="left" w:pos="9520"/>
          <w:tab w:val="left" w:pos="9940"/>
        </w:tabs>
        <w:autoSpaceDE w:val="0"/>
        <w:autoSpaceDN w:val="0"/>
        <w:adjustRightInd w:val="0"/>
        <w:spacing w:after="0" w:line="240" w:lineRule="auto"/>
        <w:ind w:left="108" w:right="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B87A2F">
        <w:rPr>
          <w:rFonts w:ascii="Times New Roman" w:hAnsi="Times New Roman"/>
          <w:spacing w:val="-1"/>
          <w:sz w:val="28"/>
          <w:szCs w:val="28"/>
        </w:rPr>
        <w:t>ДЮСШ «Рассвет»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ц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б</w:t>
      </w:r>
      <w:r>
        <w:rPr>
          <w:rFonts w:ascii="Times New Roman" w:hAnsi="Times New Roman"/>
          <w:spacing w:val="2"/>
          <w:sz w:val="28"/>
          <w:szCs w:val="28"/>
        </w:rPr>
        <w:t>но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ый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ц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сс,  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ый  </w:t>
      </w:r>
      <w:r>
        <w:rPr>
          <w:rFonts w:ascii="Times New Roman" w:hAnsi="Times New Roman"/>
          <w:spacing w:val="-2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 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 </w:t>
      </w:r>
      <w:r>
        <w:rPr>
          <w:rFonts w:ascii="Times New Roman" w:hAnsi="Times New Roman"/>
          <w:spacing w:val="-2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вых  </w:t>
      </w:r>
      <w:r>
        <w:rPr>
          <w:rFonts w:ascii="Times New Roman" w:hAnsi="Times New Roman"/>
          <w:spacing w:val="-2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 </w:t>
      </w:r>
      <w:r>
        <w:rPr>
          <w:rFonts w:ascii="Times New Roman" w:hAnsi="Times New Roman"/>
          <w:spacing w:val="-2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>щ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хся 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pacing w:val="-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жн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 </w:t>
      </w:r>
      <w:r>
        <w:rPr>
          <w:rFonts w:ascii="Times New Roman" w:hAnsi="Times New Roman"/>
          <w:spacing w:val="-3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ош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 </w:t>
      </w:r>
      <w:r>
        <w:rPr>
          <w:rFonts w:ascii="Times New Roman" w:hAnsi="Times New Roman"/>
          <w:spacing w:val="-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зд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pacing w:val="-3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9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6"/>
          <w:sz w:val="28"/>
          <w:szCs w:val="28"/>
        </w:rPr>
        <w:t>з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6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ры 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зд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9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ab/>
        <w:t>в</w:t>
      </w:r>
      <w:r w:rsidR="00241F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зб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w w:val="1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д</w:t>
      </w:r>
      <w:r w:rsidR="00241F1D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а,</w:t>
      </w:r>
      <w:r w:rsidR="00241F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тб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 w:rsidR="00241F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 w:rsidR="00241F1D"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б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>щ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хся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 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ц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вк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ам 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ав 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87A2F">
        <w:rPr>
          <w:rFonts w:ascii="Times New Roman" w:hAnsi="Times New Roman"/>
          <w:spacing w:val="-4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 w:rsidR="00B87A2F">
        <w:rPr>
          <w:rFonts w:ascii="Times New Roman" w:hAnsi="Times New Roman"/>
          <w:sz w:val="28"/>
          <w:szCs w:val="28"/>
        </w:rPr>
        <w:t>.</w:t>
      </w:r>
    </w:p>
    <w:p w:rsidR="009812DB" w:rsidRDefault="009812DB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/>
          <w:sz w:val="28"/>
          <w:szCs w:val="28"/>
        </w:rPr>
      </w:pPr>
    </w:p>
    <w:p w:rsidR="009812DB" w:rsidRDefault="00241F1D" w:rsidP="001546AB">
      <w:pPr>
        <w:widowControl w:val="0"/>
        <w:tabs>
          <w:tab w:val="left" w:pos="142"/>
          <w:tab w:val="left" w:pos="3300"/>
          <w:tab w:val="left" w:pos="3580"/>
          <w:tab w:val="left" w:pos="3740"/>
          <w:tab w:val="left" w:pos="4900"/>
          <w:tab w:val="left" w:pos="5400"/>
          <w:tab w:val="left" w:pos="5660"/>
          <w:tab w:val="left" w:pos="6640"/>
          <w:tab w:val="left" w:pos="6880"/>
          <w:tab w:val="left" w:pos="7340"/>
          <w:tab w:val="left" w:pos="8100"/>
          <w:tab w:val="left" w:pos="8860"/>
          <w:tab w:val="left" w:pos="9280"/>
          <w:tab w:val="left" w:pos="10200"/>
        </w:tabs>
        <w:autoSpaceDE w:val="0"/>
        <w:autoSpaceDN w:val="0"/>
        <w:adjustRightInd w:val="0"/>
        <w:spacing w:after="0" w:line="240" w:lineRule="auto"/>
        <w:ind w:left="108" w:right="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 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="009812DB">
        <w:rPr>
          <w:rFonts w:ascii="Times New Roman" w:hAnsi="Times New Roman"/>
          <w:b/>
          <w:bCs/>
          <w:sz w:val="28"/>
          <w:szCs w:val="28"/>
        </w:rPr>
        <w:t>бразова</w:t>
      </w:r>
      <w:r w:rsidR="009812DB"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 w:rsidR="009812DB">
        <w:rPr>
          <w:rFonts w:ascii="Times New Roman" w:hAnsi="Times New Roman"/>
          <w:b/>
          <w:bCs/>
          <w:sz w:val="28"/>
          <w:szCs w:val="28"/>
        </w:rPr>
        <w:t>е</w:t>
      </w:r>
      <w:r w:rsidR="009812DB"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 w:rsidR="009812DB">
        <w:rPr>
          <w:rFonts w:ascii="Times New Roman" w:hAnsi="Times New Roman"/>
          <w:b/>
          <w:bCs/>
          <w:sz w:val="28"/>
          <w:szCs w:val="28"/>
        </w:rPr>
        <w:t>ь</w:t>
      </w:r>
      <w:r w:rsidR="009812DB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="009812DB">
        <w:rPr>
          <w:rFonts w:ascii="Times New Roman" w:hAnsi="Times New Roman"/>
          <w:b/>
          <w:bCs/>
          <w:sz w:val="28"/>
          <w:szCs w:val="28"/>
        </w:rPr>
        <w:t>ая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812DB">
        <w:rPr>
          <w:rFonts w:ascii="Times New Roman" w:hAnsi="Times New Roman"/>
          <w:b/>
          <w:bCs/>
          <w:spacing w:val="-1"/>
          <w:sz w:val="28"/>
          <w:szCs w:val="28"/>
        </w:rPr>
        <w:t>ц</w:t>
      </w:r>
      <w:r w:rsidR="009812DB">
        <w:rPr>
          <w:rFonts w:ascii="Times New Roman" w:hAnsi="Times New Roman"/>
          <w:b/>
          <w:bCs/>
          <w:sz w:val="28"/>
          <w:szCs w:val="28"/>
        </w:rPr>
        <w:t>е</w:t>
      </w:r>
      <w:r w:rsidR="009812DB"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 w:rsidR="009812DB">
        <w:rPr>
          <w:rFonts w:ascii="Times New Roman" w:hAnsi="Times New Roman"/>
          <w:b/>
          <w:bCs/>
          <w:spacing w:val="4"/>
          <w:sz w:val="28"/>
          <w:szCs w:val="28"/>
        </w:rPr>
        <w:t>ь</w:t>
      </w:r>
      <w:r w:rsidR="009812DB">
        <w:rPr>
          <w:rFonts w:ascii="Times New Roman" w:hAnsi="Times New Roman"/>
          <w:b/>
          <w:bCs/>
          <w:sz w:val="28"/>
          <w:szCs w:val="28"/>
        </w:rPr>
        <w:t>:</w:t>
      </w:r>
      <w:r w:rsidR="009812DB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зд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>е</w:t>
      </w:r>
      <w:r w:rsidR="003954E3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й</w:t>
      </w:r>
      <w:r w:rsidR="009812DB">
        <w:rPr>
          <w:rFonts w:ascii="Times New Roman" w:hAnsi="Times New Roman"/>
          <w:sz w:val="28"/>
          <w:szCs w:val="28"/>
        </w:rPr>
        <w:tab/>
      </w:r>
      <w:r w:rsidR="003954E3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ля</w:t>
      </w:r>
      <w:r w:rsidR="003954E3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ар</w:t>
      </w:r>
      <w:r w:rsidR="009812DB">
        <w:rPr>
          <w:rFonts w:ascii="Times New Roman" w:hAnsi="Times New Roman"/>
          <w:spacing w:val="-2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1546AB">
        <w:rPr>
          <w:rFonts w:ascii="Times New Roman" w:hAnsi="Times New Roman"/>
          <w:sz w:val="28"/>
          <w:szCs w:val="28"/>
        </w:rPr>
        <w:t xml:space="preserve">о 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я л</w:t>
      </w:r>
      <w:r w:rsidR="009812DB">
        <w:rPr>
          <w:rFonts w:ascii="Times New Roman" w:hAnsi="Times New Roman"/>
          <w:spacing w:val="-1"/>
          <w:sz w:val="28"/>
          <w:szCs w:val="28"/>
        </w:rPr>
        <w:t>ич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б</w:t>
      </w:r>
      <w:r w:rsidR="009812DB">
        <w:rPr>
          <w:rFonts w:ascii="Times New Roman" w:hAnsi="Times New Roman"/>
          <w:sz w:val="28"/>
          <w:szCs w:val="28"/>
        </w:rPr>
        <w:t>ѐ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ка,</w:t>
      </w:r>
      <w:r w:rsidR="003954E3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 xml:space="preserve">о </w:t>
      </w:r>
      <w:r w:rsidR="009812DB">
        <w:rPr>
          <w:rFonts w:ascii="Times New Roman" w:hAnsi="Times New Roman"/>
          <w:spacing w:val="-1"/>
          <w:sz w:val="28"/>
          <w:szCs w:val="28"/>
        </w:rPr>
        <w:t>ф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5"/>
          <w:sz w:val="28"/>
          <w:szCs w:val="28"/>
        </w:rPr>
        <w:t>з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z w:val="28"/>
          <w:szCs w:val="28"/>
        </w:rPr>
        <w:t>к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х  </w:t>
      </w:r>
      <w:r w:rsidR="009812DB">
        <w:rPr>
          <w:rFonts w:ascii="Times New Roman" w:hAnsi="Times New Roman"/>
          <w:spacing w:val="-34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ос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ей </w:t>
      </w:r>
      <w:r w:rsidR="009812DB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в  </w:t>
      </w:r>
      <w:r w:rsidR="009812DB">
        <w:rPr>
          <w:rFonts w:ascii="Times New Roman" w:hAnsi="Times New Roman"/>
          <w:spacing w:val="-3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ц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 xml:space="preserve">,  </w:t>
      </w:r>
      <w:r w:rsidR="009812DB">
        <w:rPr>
          <w:rFonts w:ascii="Times New Roman" w:hAnsi="Times New Roman"/>
          <w:spacing w:val="-29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ш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 xml:space="preserve">о </w:t>
      </w:r>
      <w:r w:rsidR="009812DB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я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х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ск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х</w:t>
      </w:r>
      <w:r w:rsidR="001546AB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2"/>
          <w:sz w:val="28"/>
          <w:szCs w:val="28"/>
        </w:rPr>
        <w:t>ц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w w:val="57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и</w:t>
      </w:r>
      <w:r w:rsidR="001546AB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z w:val="28"/>
          <w:szCs w:val="28"/>
        </w:rPr>
        <w:t>вс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ых</w:t>
      </w:r>
      <w:r w:rsidR="009812DB">
        <w:rPr>
          <w:rFonts w:ascii="Times New Roman" w:hAnsi="Times New Roman"/>
          <w:sz w:val="28"/>
          <w:szCs w:val="28"/>
        </w:rPr>
        <w:tab/>
        <w:t>ка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ес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в,</w:t>
      </w:r>
      <w:r w:rsidR="003954E3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1"/>
          <w:sz w:val="28"/>
          <w:szCs w:val="28"/>
        </w:rPr>
        <w:t>ф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>я</w:t>
      </w:r>
      <w:r w:rsidR="001546AB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z w:val="28"/>
          <w:szCs w:val="28"/>
        </w:rPr>
        <w:tab/>
      </w:r>
      <w:r w:rsidR="003954E3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ышле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>я,</w:t>
      </w:r>
      <w:r w:rsidR="003954E3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о</w:t>
      </w:r>
      <w:r w:rsidR="003954E3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4"/>
          <w:sz w:val="28"/>
          <w:szCs w:val="28"/>
        </w:rPr>
        <w:t>х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3954E3">
        <w:rPr>
          <w:rFonts w:ascii="Times New Roman" w:hAnsi="Times New Roman"/>
          <w:sz w:val="28"/>
          <w:szCs w:val="28"/>
        </w:rPr>
        <w:t xml:space="preserve">а и </w:t>
      </w:r>
      <w:r w:rsidR="009812DB">
        <w:rPr>
          <w:rFonts w:ascii="Times New Roman" w:hAnsi="Times New Roman"/>
          <w:sz w:val="28"/>
          <w:szCs w:val="28"/>
        </w:rPr>
        <w:t>са</w:t>
      </w:r>
      <w:r w:rsidR="009812DB">
        <w:rPr>
          <w:rFonts w:ascii="Times New Roman" w:hAnsi="Times New Roman"/>
          <w:spacing w:val="2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ос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pacing w:val="4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ль</w:t>
      </w:r>
      <w:r w:rsidR="009812DB">
        <w:rPr>
          <w:rFonts w:ascii="Times New Roman" w:hAnsi="Times New Roman"/>
          <w:spacing w:val="3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,</w:t>
      </w:r>
      <w:r w:rsidR="001546AB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2"/>
          <w:sz w:val="28"/>
          <w:szCs w:val="28"/>
        </w:rPr>
        <w:t>ф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аль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 xml:space="preserve">й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2"/>
          <w:sz w:val="28"/>
          <w:szCs w:val="28"/>
        </w:rPr>
        <w:t>ц</w:t>
      </w:r>
      <w:r w:rsidR="009812DB">
        <w:rPr>
          <w:rFonts w:ascii="Times New Roman" w:hAnsi="Times New Roman"/>
          <w:spacing w:val="-2"/>
          <w:sz w:val="28"/>
          <w:szCs w:val="28"/>
        </w:rPr>
        <w:t>ии</w:t>
      </w:r>
      <w:r w:rsidR="009812DB">
        <w:rPr>
          <w:rFonts w:ascii="Times New Roman" w:hAnsi="Times New Roman"/>
          <w:sz w:val="28"/>
          <w:szCs w:val="28"/>
        </w:rPr>
        <w:t>.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241" w:lineRule="auto"/>
        <w:ind w:left="108" w:right="-247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ю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щ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зд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вь</w:t>
      </w:r>
      <w:r>
        <w:rPr>
          <w:rFonts w:ascii="Times New Roman" w:hAnsi="Times New Roman"/>
          <w:spacing w:val="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ин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ям 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;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рак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ра;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2"/>
          <w:sz w:val="28"/>
          <w:szCs w:val="28"/>
        </w:rPr>
        <w:t xml:space="preserve"> 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я;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вле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ей и 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ѐ</w:t>
      </w:r>
      <w:r>
        <w:rPr>
          <w:rFonts w:ascii="Times New Roman" w:hAnsi="Times New Roman"/>
          <w:spacing w:val="2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pacing w:val="4"/>
          <w:sz w:val="28"/>
          <w:szCs w:val="28"/>
        </w:rPr>
        <w:t>ш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и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аль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ц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в;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а;</w:t>
      </w:r>
    </w:p>
    <w:p w:rsidR="009812DB" w:rsidRDefault="009812DB">
      <w:pPr>
        <w:widowControl w:val="0"/>
        <w:autoSpaceDE w:val="0"/>
        <w:autoSpaceDN w:val="0"/>
        <w:adjustRightInd w:val="0"/>
        <w:spacing w:before="60" w:after="0" w:line="320" w:lineRule="exact"/>
        <w:ind w:left="228" w:right="6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авы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 xml:space="preserve">и и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>щ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 и 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ц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овк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240" w:lineRule="auto"/>
        <w:ind w:left="22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ц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в;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240" w:lineRule="auto"/>
        <w:ind w:left="22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;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240" w:lineRule="auto"/>
        <w:ind w:left="22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ш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ва;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240" w:lineRule="auto"/>
        <w:ind w:left="22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вка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ш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240" w:lineRule="auto"/>
        <w:ind w:left="22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pacing w:val="4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ци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аль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240" w:lineRule="auto"/>
        <w:ind w:left="22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сор</w:t>
      </w:r>
      <w:r>
        <w:rPr>
          <w:rFonts w:ascii="Times New Roman" w:hAnsi="Times New Roman"/>
          <w:spacing w:val="-5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ях;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240" w:lineRule="auto"/>
        <w:ind w:left="22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хра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зд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вья.</w:t>
      </w:r>
    </w:p>
    <w:p w:rsidR="00561C13" w:rsidRDefault="00561C13">
      <w:pPr>
        <w:widowControl w:val="0"/>
        <w:autoSpaceDE w:val="0"/>
        <w:autoSpaceDN w:val="0"/>
        <w:adjustRightInd w:val="0"/>
        <w:spacing w:after="0" w:line="240" w:lineRule="auto"/>
        <w:ind w:left="228" w:right="-20"/>
        <w:rPr>
          <w:rFonts w:ascii="Times New Roman" w:hAnsi="Times New Roman"/>
          <w:sz w:val="28"/>
          <w:szCs w:val="28"/>
        </w:rPr>
      </w:pPr>
    </w:p>
    <w:p w:rsidR="00561C13" w:rsidRDefault="00561C13">
      <w:pPr>
        <w:widowControl w:val="0"/>
        <w:autoSpaceDE w:val="0"/>
        <w:autoSpaceDN w:val="0"/>
        <w:adjustRightInd w:val="0"/>
        <w:spacing w:after="0" w:line="240" w:lineRule="auto"/>
        <w:ind w:left="228" w:right="-20"/>
        <w:rPr>
          <w:rFonts w:ascii="Times New Roman" w:hAnsi="Times New Roman"/>
          <w:sz w:val="28"/>
          <w:szCs w:val="28"/>
        </w:rPr>
      </w:pPr>
    </w:p>
    <w:p w:rsidR="00561C13" w:rsidRDefault="00561C13">
      <w:pPr>
        <w:widowControl w:val="0"/>
        <w:autoSpaceDE w:val="0"/>
        <w:autoSpaceDN w:val="0"/>
        <w:adjustRightInd w:val="0"/>
        <w:spacing w:after="0" w:line="240" w:lineRule="auto"/>
        <w:ind w:left="228" w:right="-20"/>
        <w:rPr>
          <w:rFonts w:ascii="Times New Roman" w:hAnsi="Times New Roman"/>
          <w:sz w:val="28"/>
          <w:szCs w:val="28"/>
        </w:rPr>
      </w:pPr>
    </w:p>
    <w:p w:rsidR="00561C13" w:rsidRDefault="00561C13">
      <w:pPr>
        <w:widowControl w:val="0"/>
        <w:autoSpaceDE w:val="0"/>
        <w:autoSpaceDN w:val="0"/>
        <w:adjustRightInd w:val="0"/>
        <w:spacing w:after="0" w:line="240" w:lineRule="auto"/>
        <w:ind w:left="228" w:right="-20"/>
        <w:rPr>
          <w:rFonts w:ascii="Times New Roman" w:hAnsi="Times New Roman"/>
          <w:sz w:val="28"/>
          <w:szCs w:val="28"/>
        </w:rPr>
      </w:pPr>
    </w:p>
    <w:p w:rsidR="00B87A2F" w:rsidRDefault="00B87A2F" w:rsidP="00B87A2F">
      <w:pPr>
        <w:widowControl w:val="0"/>
        <w:autoSpaceDE w:val="0"/>
        <w:autoSpaceDN w:val="0"/>
        <w:adjustRightInd w:val="0"/>
        <w:spacing w:before="7"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9812DB" w:rsidRDefault="00B87A2F" w:rsidP="003954E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НОРМАТИВНАЯ ЧАСТЬ</w:t>
      </w:r>
    </w:p>
    <w:p w:rsidR="00B87A2F" w:rsidRDefault="00B87A2F">
      <w:pPr>
        <w:widowControl w:val="0"/>
        <w:autoSpaceDE w:val="0"/>
        <w:autoSpaceDN w:val="0"/>
        <w:adjustRightInd w:val="0"/>
        <w:spacing w:after="0" w:line="240" w:lineRule="auto"/>
        <w:ind w:left="831" w:right="835" w:firstLine="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9812DB" w:rsidRDefault="009812DB" w:rsidP="003954E3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right="835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собе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ф</w:t>
      </w:r>
      <w:r>
        <w:rPr>
          <w:rFonts w:ascii="Times New Roman" w:hAnsi="Times New Roman"/>
          <w:b/>
          <w:bCs/>
          <w:sz w:val="28"/>
          <w:szCs w:val="28"/>
        </w:rPr>
        <w:t>ор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ро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п и 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объе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 xml:space="preserve">ой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ре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hAnsi="Times New Roman"/>
          <w:b/>
          <w:bCs/>
          <w:sz w:val="28"/>
          <w:szCs w:val="28"/>
        </w:rPr>
        <w:t>ро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 xml:space="preserve">ой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и за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ю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щ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хся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ом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эт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ов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(п</w:t>
      </w:r>
      <w:r>
        <w:rPr>
          <w:rFonts w:ascii="Times New Roman" w:hAnsi="Times New Roman"/>
          <w:b/>
          <w:bCs/>
          <w:sz w:val="28"/>
          <w:szCs w:val="28"/>
        </w:rPr>
        <w:t>ер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ов)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овки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ес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ч</w:t>
      </w:r>
      <w:r>
        <w:rPr>
          <w:rFonts w:ascii="Times New Roman" w:hAnsi="Times New Roman"/>
          <w:b/>
          <w:bCs/>
          <w:sz w:val="28"/>
          <w:szCs w:val="28"/>
        </w:rPr>
        <w:t>асах)</w:t>
      </w:r>
    </w:p>
    <w:p w:rsidR="002B2BC9" w:rsidRDefault="002B2BC9" w:rsidP="002B2B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Повышение уровня подготовки по плаванию в соответствии с определенными этапами предусмотрено нормативными требованиями. Требования по спортивной подготовленности, формированию групп обучающихся с учетом этапов (периодов) подготовки  предоставлены в таблице.</w:t>
      </w:r>
    </w:p>
    <w:p w:rsidR="002B2BC9" w:rsidRDefault="002B2BC9" w:rsidP="002B2B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Минимальный  возраст  детей,  допускаемых  к  освоению  </w:t>
      </w:r>
      <w:r w:rsidR="005F5E44">
        <w:rPr>
          <w:rFonts w:ascii="Times New Roman" w:hAnsi="Times New Roman"/>
          <w:sz w:val="28"/>
          <w:szCs w:val="28"/>
        </w:rPr>
        <w:t>предпрофессиональной п</w:t>
      </w:r>
      <w:r>
        <w:rPr>
          <w:rFonts w:ascii="Times New Roman" w:hAnsi="Times New Roman"/>
          <w:sz w:val="28"/>
          <w:szCs w:val="28"/>
        </w:rPr>
        <w:t>рограмм</w:t>
      </w:r>
      <w:r w:rsidR="005F5E4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 по  плаванию 7лет. </w:t>
      </w:r>
    </w:p>
    <w:tbl>
      <w:tblPr>
        <w:tblW w:w="10247" w:type="dxa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31"/>
        <w:gridCol w:w="1710"/>
        <w:gridCol w:w="782"/>
        <w:gridCol w:w="1194"/>
        <w:gridCol w:w="1701"/>
        <w:gridCol w:w="1733"/>
        <w:gridCol w:w="1396"/>
      </w:tblGrid>
      <w:tr w:rsidR="005F5E44" w:rsidRPr="009812DB" w:rsidTr="005F5E44">
        <w:trPr>
          <w:trHeight w:hRule="exact" w:val="1423"/>
        </w:trPr>
        <w:tc>
          <w:tcPr>
            <w:tcW w:w="173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7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 xml:space="preserve">п 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12DB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419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pacing w:val="-5"/>
                <w:sz w:val="24"/>
                <w:szCs w:val="24"/>
              </w:rPr>
              <w:t>П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риод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67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од</w:t>
            </w:r>
          </w:p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12DB">
              <w:rPr>
                <w:rFonts w:ascii="Times New Roman" w:hAnsi="Times New Roman"/>
                <w:spacing w:val="6"/>
                <w:sz w:val="24"/>
                <w:szCs w:val="24"/>
              </w:rPr>
              <w:t>б</w:t>
            </w:r>
            <w:r w:rsidRPr="009812DB">
              <w:rPr>
                <w:rFonts w:ascii="Times New Roman" w:hAnsi="Times New Roman"/>
                <w:spacing w:val="-8"/>
                <w:sz w:val="24"/>
                <w:szCs w:val="24"/>
              </w:rPr>
              <w:t>у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812DB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5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19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5E44" w:rsidRPr="009812DB" w:rsidRDefault="005F5E44" w:rsidP="005F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-24" w:hanging="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полн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яе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9812DB">
              <w:rPr>
                <w:rFonts w:ascii="Times New Roman" w:hAnsi="Times New Roman"/>
                <w:spacing w:val="4"/>
                <w:sz w:val="24"/>
                <w:szCs w:val="24"/>
              </w:rPr>
              <w:t>р</w:t>
            </w:r>
            <w:r w:rsidRPr="009812DB">
              <w:rPr>
                <w:rFonts w:ascii="Times New Roman" w:hAnsi="Times New Roman"/>
                <w:spacing w:val="-8"/>
                <w:sz w:val="24"/>
                <w:szCs w:val="24"/>
              </w:rPr>
              <w:t>у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п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ы (чело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к)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5E44" w:rsidRPr="009812DB" w:rsidRDefault="005F5E44" w:rsidP="005F5E4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63" w:right="-2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Оптимальный объем тренировочной нагрузки в неделю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5E44" w:rsidRPr="009812DB" w:rsidRDefault="005F5E44" w:rsidP="005F5E4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63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кс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м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л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н</w:t>
            </w:r>
            <w:r w:rsidRPr="009812DB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й о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ъ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р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н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ро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12DB">
              <w:rPr>
                <w:rFonts w:ascii="Times New Roman" w:hAnsi="Times New Roman"/>
                <w:spacing w:val="4"/>
                <w:sz w:val="24"/>
                <w:szCs w:val="24"/>
              </w:rPr>
              <w:t>ч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н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аг</w:t>
            </w:r>
            <w:r w:rsidRPr="009812DB">
              <w:rPr>
                <w:rFonts w:ascii="Times New Roman" w:hAnsi="Times New Roman"/>
                <w:spacing w:val="4"/>
                <w:sz w:val="24"/>
                <w:szCs w:val="24"/>
              </w:rPr>
              <w:t>р</w:t>
            </w:r>
            <w:r w:rsidRPr="009812DB">
              <w:rPr>
                <w:rFonts w:ascii="Times New Roman" w:hAnsi="Times New Roman"/>
                <w:spacing w:val="-8"/>
                <w:sz w:val="24"/>
                <w:szCs w:val="24"/>
              </w:rPr>
              <w:t>у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ки в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н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812DB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лю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им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л</w:t>
            </w:r>
            <w:r w:rsidRPr="009812DB">
              <w:rPr>
                <w:rFonts w:ascii="Times New Roman" w:hAnsi="Times New Roman"/>
                <w:spacing w:val="4"/>
                <w:sz w:val="24"/>
                <w:szCs w:val="24"/>
              </w:rPr>
              <w:t>ь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-1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z w:val="24"/>
                <w:szCs w:val="24"/>
              </w:rPr>
              <w:t>н</w:t>
            </w:r>
            <w:r w:rsidRPr="009812DB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9812DB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р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ас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за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л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н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я (п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р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12DB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 xml:space="preserve">) в 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9812DB">
              <w:rPr>
                <w:rFonts w:ascii="Times New Roman" w:hAnsi="Times New Roman"/>
                <w:spacing w:val="4"/>
                <w:sz w:val="24"/>
                <w:szCs w:val="24"/>
              </w:rPr>
              <w:t>р</w:t>
            </w:r>
            <w:r w:rsidRPr="009812DB">
              <w:rPr>
                <w:rFonts w:ascii="Times New Roman" w:hAnsi="Times New Roman"/>
                <w:spacing w:val="-8"/>
                <w:sz w:val="24"/>
                <w:szCs w:val="24"/>
              </w:rPr>
              <w:t>у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п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5F5E44" w:rsidRPr="009812DB" w:rsidTr="005F5E44">
        <w:trPr>
          <w:trHeight w:hRule="exact" w:val="295"/>
        </w:trPr>
        <w:tc>
          <w:tcPr>
            <w:tcW w:w="1731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5F5E44" w:rsidRPr="009812DB" w:rsidRDefault="005F5E44" w:rsidP="005F5E4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0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 xml:space="preserve">п 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л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ной</w:t>
            </w:r>
          </w:p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1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дг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3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z w:val="24"/>
                <w:szCs w:val="24"/>
              </w:rPr>
              <w:t>До о</w:t>
            </w:r>
            <w:r w:rsidRPr="009812DB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но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9812DB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9812DB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61" w:right="3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5F5E44" w:rsidRPr="009812DB" w:rsidRDefault="005F5E44" w:rsidP="00FC059A">
            <w:pPr>
              <w:widowControl w:val="0"/>
              <w:tabs>
                <w:tab w:val="left" w:pos="1463"/>
              </w:tabs>
              <w:autoSpaceDE w:val="0"/>
              <w:autoSpaceDN w:val="0"/>
              <w:adjustRightInd w:val="0"/>
              <w:spacing w:after="0" w:line="260" w:lineRule="exact"/>
              <w:ind w:left="668" w:right="517" w:hanging="6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784DD2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F5E44" w:rsidRPr="009812DB" w:rsidRDefault="005F5E44" w:rsidP="00FC059A">
            <w:pPr>
              <w:widowControl w:val="0"/>
              <w:autoSpaceDE w:val="0"/>
              <w:autoSpaceDN w:val="0"/>
              <w:adjustRightInd w:val="0"/>
              <w:spacing w:line="256" w:lineRule="exact"/>
              <w:ind w:left="668" w:right="647" w:hanging="4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54" w:right="6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54" w:right="6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6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11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z w:val="24"/>
                <w:szCs w:val="24"/>
              </w:rPr>
              <w:t>7 л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5F5E44" w:rsidRPr="009812DB" w:rsidTr="005F5E44">
        <w:trPr>
          <w:trHeight w:hRule="exact" w:val="4"/>
        </w:trPr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1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z w:val="24"/>
                <w:szCs w:val="24"/>
              </w:rPr>
              <w:t>С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выш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12DB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но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2" w:right="6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12DB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82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43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5E44" w:rsidRPr="009812DB" w:rsidRDefault="005F5E44" w:rsidP="00FC059A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668" w:right="647" w:hanging="4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E44" w:rsidRDefault="005F5E4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654" w:right="6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3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654" w:right="6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654" w:right="6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E44" w:rsidRPr="009812DB" w:rsidTr="005F5E44">
        <w:trPr>
          <w:trHeight w:hRule="exact" w:val="558"/>
        </w:trPr>
        <w:tc>
          <w:tcPr>
            <w:tcW w:w="1731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1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4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5E44" w:rsidRPr="009812DB" w:rsidRDefault="005F5E44" w:rsidP="00FC059A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668" w:right="647" w:hanging="4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5E44" w:rsidRDefault="005F5E4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654" w:right="6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5E44" w:rsidRDefault="005F5E4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654" w:right="6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654" w:right="6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E44" w:rsidRPr="009812DB" w:rsidTr="005F5E44">
        <w:trPr>
          <w:trHeight w:hRule="exact" w:val="295"/>
        </w:trPr>
        <w:tc>
          <w:tcPr>
            <w:tcW w:w="1731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44" w:rsidRPr="009812DB" w:rsidRDefault="005F5E44" w:rsidP="005F5E4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0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р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н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ро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н</w:t>
            </w:r>
            <w:r w:rsidRPr="009812DB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F5E44" w:rsidRPr="009812DB" w:rsidRDefault="005F5E44" w:rsidP="005F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 xml:space="preserve">п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пор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12DB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п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ц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ли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за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и)</w:t>
            </w:r>
          </w:p>
        </w:tc>
        <w:tc>
          <w:tcPr>
            <w:tcW w:w="1710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51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pacing w:val="-5"/>
                <w:sz w:val="24"/>
                <w:szCs w:val="24"/>
              </w:rPr>
              <w:t>Н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л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ной</w:t>
            </w:r>
          </w:p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п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ц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ли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за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ц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61" w:right="3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5F5E44" w:rsidRPr="009812DB" w:rsidRDefault="005F5E44" w:rsidP="005F5E44">
            <w:pPr>
              <w:widowControl w:val="0"/>
              <w:tabs>
                <w:tab w:val="left" w:pos="1463"/>
              </w:tabs>
              <w:autoSpaceDE w:val="0"/>
              <w:autoSpaceDN w:val="0"/>
              <w:adjustRightInd w:val="0"/>
              <w:spacing w:after="0" w:line="260" w:lineRule="exact"/>
              <w:ind w:left="668" w:right="517" w:hanging="6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 w:rsidR="00784DD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F5E44" w:rsidRPr="009812DB" w:rsidRDefault="005F5E44" w:rsidP="005F5E4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8" w:right="647" w:hanging="1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E44" w:rsidRDefault="005F5E4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92" w:right="5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92" w:right="5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96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11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z w:val="24"/>
                <w:szCs w:val="24"/>
              </w:rPr>
              <w:t>9 л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5F5E44" w:rsidRPr="009812DB" w:rsidTr="005F5E44">
        <w:trPr>
          <w:trHeight w:hRule="exact" w:val="291"/>
        </w:trPr>
        <w:tc>
          <w:tcPr>
            <w:tcW w:w="173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1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1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361" w:right="3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5E44" w:rsidRPr="009812DB" w:rsidRDefault="005F5E44" w:rsidP="000E7018">
            <w:pPr>
              <w:widowControl w:val="0"/>
              <w:autoSpaceDE w:val="0"/>
              <w:autoSpaceDN w:val="0"/>
              <w:adjustRightInd w:val="0"/>
              <w:spacing w:line="260" w:lineRule="exact"/>
              <w:ind w:left="730" w:right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668" w:right="6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33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668" w:right="6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668" w:right="6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E44" w:rsidRPr="009812DB" w:rsidTr="005F5E44">
        <w:trPr>
          <w:trHeight w:hRule="exact" w:val="296"/>
        </w:trPr>
        <w:tc>
          <w:tcPr>
            <w:tcW w:w="173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668" w:right="6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3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9812DB">
              <w:rPr>
                <w:rFonts w:ascii="Times New Roman" w:hAnsi="Times New Roman"/>
                <w:spacing w:val="4"/>
                <w:sz w:val="24"/>
                <w:szCs w:val="24"/>
              </w:rPr>
              <w:t>л</w:t>
            </w:r>
            <w:r w:rsidRPr="009812DB">
              <w:rPr>
                <w:rFonts w:ascii="Times New Roman" w:hAnsi="Times New Roman"/>
                <w:spacing w:val="-8"/>
                <w:sz w:val="24"/>
                <w:szCs w:val="24"/>
              </w:rPr>
              <w:t>у</w:t>
            </w:r>
            <w:r w:rsidRPr="009812DB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л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н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ой</w:t>
            </w:r>
          </w:p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п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ц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ли</w:t>
            </w:r>
            <w:r w:rsidRPr="009812DB">
              <w:rPr>
                <w:rFonts w:ascii="Times New Roman" w:hAnsi="Times New Roman"/>
                <w:spacing w:val="1"/>
                <w:sz w:val="24"/>
                <w:szCs w:val="24"/>
              </w:rPr>
              <w:t>за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ц</w:t>
            </w:r>
            <w:r w:rsidRPr="009812D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812DB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61" w:right="3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5E44" w:rsidRPr="009812DB" w:rsidRDefault="005F5E44" w:rsidP="000E7018">
            <w:pPr>
              <w:widowControl w:val="0"/>
              <w:autoSpaceDE w:val="0"/>
              <w:autoSpaceDN w:val="0"/>
              <w:adjustRightInd w:val="0"/>
              <w:spacing w:line="260" w:lineRule="exact"/>
              <w:ind w:left="730" w:right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E44" w:rsidRDefault="005F5E4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91" w:right="5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33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91" w:right="5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96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91" w:right="5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E44" w:rsidRPr="009812DB" w:rsidTr="005F5E44">
        <w:trPr>
          <w:trHeight w:hRule="exact" w:val="291"/>
        </w:trPr>
        <w:tc>
          <w:tcPr>
            <w:tcW w:w="173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91" w:right="5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91" w:right="5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361" w:right="3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5E44" w:rsidRPr="009812DB" w:rsidRDefault="005F5E44" w:rsidP="000E7018">
            <w:pPr>
              <w:widowControl w:val="0"/>
              <w:autoSpaceDE w:val="0"/>
              <w:autoSpaceDN w:val="0"/>
              <w:adjustRightInd w:val="0"/>
              <w:spacing w:line="260" w:lineRule="exact"/>
              <w:ind w:left="730" w:right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729" w:righ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33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729" w:right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729" w:right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E44" w:rsidRPr="009812DB" w:rsidTr="005F5E44">
        <w:trPr>
          <w:trHeight w:hRule="exact" w:val="293"/>
        </w:trPr>
        <w:tc>
          <w:tcPr>
            <w:tcW w:w="173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729" w:right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729" w:right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61" w:right="3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730" w:right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730" w:righ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33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730" w:right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44" w:rsidRPr="009812DB" w:rsidRDefault="005F5E4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730" w:right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12DB" w:rsidRDefault="00981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812DB" w:rsidRDefault="00981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5E44" w:rsidRDefault="005F5E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5E44" w:rsidRPr="005F5E44" w:rsidRDefault="002B2FDD" w:rsidP="005F5E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5F5E44" w:rsidRPr="005F5E44">
        <w:rPr>
          <w:rFonts w:ascii="Times New Roman" w:hAnsi="Times New Roman"/>
          <w:b/>
          <w:bCs/>
          <w:sz w:val="28"/>
          <w:szCs w:val="28"/>
        </w:rPr>
        <w:t xml:space="preserve">Формы занятий </w:t>
      </w:r>
      <w:r w:rsidR="005F5E44" w:rsidRPr="005F5E44">
        <w:rPr>
          <w:rFonts w:ascii="Times New Roman" w:hAnsi="Times New Roman"/>
          <w:sz w:val="28"/>
          <w:szCs w:val="28"/>
        </w:rPr>
        <w:t>определяются  тренером-преподавателем самостоятельно в зависимости от этапа обучения, от особенностей материала, от возрастных особенностей организма занимающихся и др. Можно выделить основные формы занятий с учащимися:</w:t>
      </w:r>
    </w:p>
    <w:p w:rsidR="005F5E44" w:rsidRPr="005F5E44" w:rsidRDefault="005F5E44" w:rsidP="005F5E4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E44">
        <w:rPr>
          <w:rFonts w:ascii="Times New Roman" w:hAnsi="Times New Roman"/>
          <w:bCs/>
          <w:sz w:val="28"/>
          <w:szCs w:val="28"/>
        </w:rPr>
        <w:t>групповые учебно-тренировочные и теоретические занятия,</w:t>
      </w:r>
    </w:p>
    <w:p w:rsidR="005F5E44" w:rsidRPr="005F5E44" w:rsidRDefault="005F5E44" w:rsidP="005F5E4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E44">
        <w:rPr>
          <w:rFonts w:ascii="Times New Roman" w:hAnsi="Times New Roman"/>
          <w:sz w:val="28"/>
          <w:szCs w:val="28"/>
        </w:rPr>
        <w:t xml:space="preserve">медико-восстановительные мероприятия, </w:t>
      </w:r>
    </w:p>
    <w:p w:rsidR="005F5E44" w:rsidRPr="005F5E44" w:rsidRDefault="005F5E44" w:rsidP="005F5E4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E44">
        <w:rPr>
          <w:rFonts w:ascii="Times New Roman" w:hAnsi="Times New Roman"/>
          <w:sz w:val="28"/>
          <w:szCs w:val="28"/>
        </w:rPr>
        <w:t>тестирование и контроль,</w:t>
      </w:r>
    </w:p>
    <w:p w:rsidR="005F5E44" w:rsidRPr="005F5E44" w:rsidRDefault="005F5E44" w:rsidP="005F5E4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E44">
        <w:rPr>
          <w:rFonts w:ascii="Times New Roman" w:hAnsi="Times New Roman"/>
          <w:sz w:val="28"/>
          <w:szCs w:val="28"/>
        </w:rPr>
        <w:t>медицинский контроль,</w:t>
      </w:r>
    </w:p>
    <w:p w:rsidR="005F5E44" w:rsidRPr="005F5E44" w:rsidRDefault="005F5E44" w:rsidP="005F5E4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E44">
        <w:rPr>
          <w:rFonts w:ascii="Times New Roman" w:hAnsi="Times New Roman"/>
          <w:sz w:val="28"/>
          <w:szCs w:val="28"/>
        </w:rPr>
        <w:t>участие в соревнованиях, учебно-тренировочных сборах,</w:t>
      </w:r>
    </w:p>
    <w:p w:rsidR="005F5E44" w:rsidRPr="005F5E44" w:rsidRDefault="005F5E44" w:rsidP="005F5E4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E44">
        <w:rPr>
          <w:rFonts w:ascii="Times New Roman" w:hAnsi="Times New Roman"/>
          <w:sz w:val="28"/>
          <w:szCs w:val="28"/>
        </w:rPr>
        <w:t>пребывание в спортивно-оздоровительном лагере,</w:t>
      </w:r>
    </w:p>
    <w:p w:rsidR="005F5E44" w:rsidRPr="005F5E44" w:rsidRDefault="005F5E44" w:rsidP="005F5E4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E44">
        <w:rPr>
          <w:rFonts w:ascii="Times New Roman" w:hAnsi="Times New Roman"/>
          <w:sz w:val="28"/>
          <w:szCs w:val="28"/>
        </w:rPr>
        <w:t>беседы,</w:t>
      </w:r>
    </w:p>
    <w:p w:rsidR="005F5E44" w:rsidRPr="005F5E44" w:rsidRDefault="005F5E44" w:rsidP="005F5E4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E44">
        <w:rPr>
          <w:rFonts w:ascii="Times New Roman" w:hAnsi="Times New Roman"/>
          <w:sz w:val="28"/>
          <w:szCs w:val="28"/>
        </w:rPr>
        <w:t>просмотр учебных видеофильмов и соревнований,</w:t>
      </w:r>
    </w:p>
    <w:p w:rsidR="005F5E44" w:rsidRPr="005F5E44" w:rsidRDefault="005F5E44" w:rsidP="005F5E4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E44">
        <w:rPr>
          <w:rFonts w:ascii="Times New Roman" w:hAnsi="Times New Roman"/>
          <w:sz w:val="28"/>
          <w:szCs w:val="28"/>
        </w:rPr>
        <w:t xml:space="preserve">инструкторская и судейская практика. </w:t>
      </w:r>
    </w:p>
    <w:p w:rsidR="005F5E44" w:rsidRDefault="005F5E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5E44" w:rsidRPr="005F5E44" w:rsidRDefault="005F5E44" w:rsidP="002B2FDD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5F5E44">
        <w:rPr>
          <w:rFonts w:ascii="Times New Roman" w:hAnsi="Times New Roman"/>
          <w:b/>
          <w:bCs/>
          <w:sz w:val="28"/>
          <w:szCs w:val="28"/>
        </w:rPr>
        <w:t xml:space="preserve">Режим занятий. </w:t>
      </w:r>
    </w:p>
    <w:p w:rsidR="005F5E44" w:rsidRPr="005F5E44" w:rsidRDefault="005F5E44" w:rsidP="002B2F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5E44">
        <w:rPr>
          <w:rFonts w:ascii="Times New Roman" w:hAnsi="Times New Roman"/>
          <w:sz w:val="28"/>
          <w:szCs w:val="28"/>
        </w:rPr>
        <w:t>В основу комплектования учебных групп положена научно - обоснованная система многолетней подготовки с учетом возрастных закономерностей становления спортивного мастерства. Перевод занимающихся в следующие группы обучения и увеличение тренировочных и соревновательных нагрузок обуславливаются стажем занятий, уровнем общей и специальной физической подготовленности, состоянием здоровья, уровнем спортивных результатов.</w:t>
      </w:r>
    </w:p>
    <w:p w:rsidR="005F5E44" w:rsidRPr="00D202A0" w:rsidRDefault="005F5E44" w:rsidP="005F5E44">
      <w:pPr>
        <w:pStyle w:val="aa"/>
        <w:ind w:firstLine="708"/>
        <w:jc w:val="both"/>
        <w:rPr>
          <w:sz w:val="28"/>
          <w:szCs w:val="28"/>
        </w:rPr>
      </w:pPr>
      <w:r w:rsidRPr="00D202A0">
        <w:rPr>
          <w:sz w:val="28"/>
          <w:szCs w:val="28"/>
        </w:rPr>
        <w:t>Максимальный состав определяется с учетом соблюдения правил тех</w:t>
      </w:r>
      <w:r w:rsidRPr="00D202A0">
        <w:rPr>
          <w:sz w:val="28"/>
          <w:szCs w:val="28"/>
        </w:rPr>
        <w:softHyphen/>
        <w:t>ники безопасности на учебно-тренировочных занятиях.</w:t>
      </w:r>
    </w:p>
    <w:p w:rsidR="005F5E44" w:rsidRPr="00D202A0" w:rsidRDefault="005F5E44" w:rsidP="005F5E44">
      <w:pPr>
        <w:pStyle w:val="aa"/>
        <w:ind w:firstLine="708"/>
        <w:jc w:val="both"/>
        <w:rPr>
          <w:sz w:val="28"/>
          <w:szCs w:val="28"/>
        </w:rPr>
      </w:pPr>
      <w:r w:rsidRPr="00D202A0">
        <w:rPr>
          <w:sz w:val="28"/>
          <w:szCs w:val="28"/>
        </w:rPr>
        <w:t>Недельный режим учебно-тренировочной работы является максималь</w:t>
      </w:r>
      <w:r w:rsidRPr="00D202A0">
        <w:rPr>
          <w:sz w:val="28"/>
          <w:szCs w:val="28"/>
        </w:rPr>
        <w:softHyphen/>
        <w:t>ным и установлен в зависимости от периода и задач подготовки. Общего</w:t>
      </w:r>
      <w:r w:rsidRPr="00D202A0">
        <w:rPr>
          <w:sz w:val="28"/>
          <w:szCs w:val="28"/>
        </w:rPr>
        <w:softHyphen/>
        <w:t>довой объем учебно-тренировочной работы, предусмотренный указанны</w:t>
      </w:r>
      <w:r w:rsidRPr="00D202A0">
        <w:rPr>
          <w:rStyle w:val="0pt"/>
          <w:sz w:val="28"/>
          <w:szCs w:val="28"/>
        </w:rPr>
        <w:t>ми режимами начиная с учебно-тренировочного этапа подготовки, может быть сокращен не более чем на 25%. Для групп начальной подготовки продолжительность академического часа может быть сокращена и состав</w:t>
      </w:r>
      <w:r w:rsidRPr="00D202A0">
        <w:rPr>
          <w:rStyle w:val="0pt"/>
          <w:sz w:val="28"/>
          <w:szCs w:val="28"/>
        </w:rPr>
        <w:softHyphen/>
        <w:t>лять 30-40 мин.</w:t>
      </w:r>
    </w:p>
    <w:p w:rsidR="005F5E44" w:rsidRPr="00D202A0" w:rsidRDefault="005F5E44" w:rsidP="005F5E44">
      <w:pPr>
        <w:pStyle w:val="aa"/>
        <w:ind w:firstLine="708"/>
        <w:jc w:val="both"/>
        <w:rPr>
          <w:rStyle w:val="0pt"/>
          <w:sz w:val="28"/>
          <w:szCs w:val="28"/>
        </w:rPr>
      </w:pPr>
      <w:r w:rsidRPr="00D202A0">
        <w:rPr>
          <w:rStyle w:val="0pt"/>
          <w:sz w:val="28"/>
          <w:szCs w:val="28"/>
        </w:rPr>
        <w:t>Продолжительность одного занятия не должна превышать:</w:t>
      </w:r>
    </w:p>
    <w:p w:rsidR="005F5E44" w:rsidRPr="00D202A0" w:rsidRDefault="005F5E44" w:rsidP="005F5E44">
      <w:pPr>
        <w:pStyle w:val="aa"/>
        <w:widowControl/>
        <w:numPr>
          <w:ilvl w:val="0"/>
          <w:numId w:val="11"/>
        </w:numPr>
        <w:suppressAutoHyphens/>
        <w:autoSpaceDE/>
        <w:autoSpaceDN/>
        <w:adjustRightInd/>
        <w:jc w:val="both"/>
        <w:rPr>
          <w:rStyle w:val="0pt"/>
          <w:sz w:val="28"/>
          <w:szCs w:val="28"/>
        </w:rPr>
      </w:pPr>
      <w:r w:rsidRPr="00D202A0">
        <w:rPr>
          <w:rStyle w:val="0pt"/>
          <w:sz w:val="28"/>
          <w:szCs w:val="28"/>
        </w:rPr>
        <w:t>в  группах начальной подго</w:t>
      </w:r>
      <w:r w:rsidRPr="00D202A0">
        <w:rPr>
          <w:rStyle w:val="0pt"/>
          <w:sz w:val="28"/>
          <w:szCs w:val="28"/>
        </w:rPr>
        <w:softHyphen/>
        <w:t>товки первого года обучения 2-х часов;</w:t>
      </w:r>
    </w:p>
    <w:p w:rsidR="005F5E44" w:rsidRPr="00D202A0" w:rsidRDefault="005F5E44" w:rsidP="005F5E44">
      <w:pPr>
        <w:pStyle w:val="aa"/>
        <w:widowControl/>
        <w:numPr>
          <w:ilvl w:val="0"/>
          <w:numId w:val="11"/>
        </w:numPr>
        <w:suppressAutoHyphens/>
        <w:autoSpaceDE/>
        <w:autoSpaceDN/>
        <w:adjustRightInd/>
        <w:jc w:val="both"/>
        <w:rPr>
          <w:rStyle w:val="0pt"/>
          <w:sz w:val="28"/>
          <w:szCs w:val="28"/>
        </w:rPr>
      </w:pPr>
      <w:r w:rsidRPr="00D202A0">
        <w:rPr>
          <w:rStyle w:val="0pt"/>
          <w:sz w:val="28"/>
          <w:szCs w:val="28"/>
        </w:rPr>
        <w:t>в группах начальной подготовки свыше года и в учебно-тренировочных группах 3-х часов;</w:t>
      </w:r>
    </w:p>
    <w:p w:rsidR="005F5E44" w:rsidRPr="00D202A0" w:rsidRDefault="005F5E44" w:rsidP="005F5E44">
      <w:pPr>
        <w:pStyle w:val="aa"/>
        <w:widowControl/>
        <w:numPr>
          <w:ilvl w:val="0"/>
          <w:numId w:val="11"/>
        </w:numPr>
        <w:suppressAutoHyphens/>
        <w:autoSpaceDE/>
        <w:autoSpaceDN/>
        <w:adjustRightInd/>
        <w:jc w:val="both"/>
        <w:rPr>
          <w:sz w:val="28"/>
          <w:szCs w:val="28"/>
        </w:rPr>
      </w:pPr>
      <w:r w:rsidRPr="00D202A0">
        <w:rPr>
          <w:rStyle w:val="0pt"/>
          <w:sz w:val="28"/>
          <w:szCs w:val="28"/>
        </w:rPr>
        <w:t>в группах, где нагрузка составляет 20 и более часов в неделю, - 4-х часов, при двухразовых тренировках в день - 3-х часов.</w:t>
      </w:r>
    </w:p>
    <w:p w:rsidR="005F5E44" w:rsidRPr="00D202A0" w:rsidRDefault="005F5E44" w:rsidP="005F5E44">
      <w:pPr>
        <w:pStyle w:val="aa"/>
        <w:ind w:firstLine="708"/>
        <w:jc w:val="both"/>
        <w:rPr>
          <w:rStyle w:val="0pt"/>
          <w:sz w:val="28"/>
          <w:szCs w:val="28"/>
        </w:rPr>
      </w:pPr>
      <w:r w:rsidRPr="00D202A0">
        <w:rPr>
          <w:rStyle w:val="0pt"/>
          <w:sz w:val="28"/>
          <w:szCs w:val="28"/>
        </w:rPr>
        <w:t>В зависимости от периода подготовки (переходный, подготовитель</w:t>
      </w:r>
      <w:r w:rsidRPr="00D202A0">
        <w:rPr>
          <w:rStyle w:val="0pt"/>
          <w:sz w:val="28"/>
          <w:szCs w:val="28"/>
        </w:rPr>
        <w:softHyphen/>
        <w:t>ный, соревновательный), начиная с учебно-тренировочных групп третье</w:t>
      </w:r>
      <w:r w:rsidRPr="00D202A0">
        <w:rPr>
          <w:rStyle w:val="0pt"/>
          <w:sz w:val="28"/>
          <w:szCs w:val="28"/>
        </w:rPr>
        <w:softHyphen/>
        <w:t>го года обучения, недельная учебно-тренировочная нагрузка может уве</w:t>
      </w:r>
      <w:r w:rsidRPr="00D202A0">
        <w:rPr>
          <w:rStyle w:val="0pt"/>
          <w:sz w:val="28"/>
          <w:szCs w:val="28"/>
        </w:rPr>
        <w:softHyphen/>
        <w:t>личиваться или уменьшаться в пределах общегодового учебного плана, определенного данной учебной группе. Так, во время каникул и в период пребывания в спортивно-оздоровительных лагерях, во время учебно-тренировочных сборов учебная нагрузка увеличивается с таким расчетом, чтобы общий объем годового учебного плана каждой группы был выпол</w:t>
      </w:r>
      <w:r w:rsidRPr="00D202A0">
        <w:rPr>
          <w:rStyle w:val="0pt"/>
          <w:sz w:val="28"/>
          <w:szCs w:val="28"/>
        </w:rPr>
        <w:softHyphen/>
        <w:t>нен полностью.</w:t>
      </w:r>
    </w:p>
    <w:p w:rsidR="005F5E44" w:rsidRPr="00D202A0" w:rsidRDefault="002B2FDD" w:rsidP="002B2F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F5E44" w:rsidRPr="00D202A0">
        <w:rPr>
          <w:rFonts w:ascii="Times New Roman" w:hAnsi="Times New Roman"/>
          <w:sz w:val="28"/>
          <w:szCs w:val="28"/>
        </w:rPr>
        <w:t>Расписание занятий (тренировок) составляется администрацией спортивной школы по представлению тренера-преподавателя в целях установления более благоприятного режима тренировок, отдыха занима</w:t>
      </w:r>
      <w:r w:rsidR="005F5E44" w:rsidRPr="00D202A0">
        <w:rPr>
          <w:rFonts w:ascii="Times New Roman" w:hAnsi="Times New Roman"/>
          <w:sz w:val="28"/>
          <w:szCs w:val="28"/>
        </w:rPr>
        <w:softHyphen/>
        <w:t>ющихся, обучения их в общеобразовательных и других учреждениях.</w:t>
      </w:r>
    </w:p>
    <w:p w:rsidR="005F5E44" w:rsidRPr="00D202A0" w:rsidRDefault="002B2FDD" w:rsidP="004C59D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="005F5E44" w:rsidRPr="00D202A0">
        <w:rPr>
          <w:rFonts w:ascii="Times New Roman" w:hAnsi="Times New Roman"/>
          <w:b/>
          <w:bCs/>
          <w:color w:val="000000"/>
          <w:sz w:val="28"/>
          <w:szCs w:val="28"/>
        </w:rPr>
        <w:t xml:space="preserve">Ожидаемые результаты </w:t>
      </w:r>
      <w:r w:rsidR="005F5E44" w:rsidRPr="00D202A0">
        <w:rPr>
          <w:rFonts w:ascii="Times New Roman" w:hAnsi="Times New Roman"/>
          <w:color w:val="000000"/>
          <w:sz w:val="28"/>
          <w:szCs w:val="28"/>
        </w:rPr>
        <w:t>реализации программы  определены по годам обучения и соответствуют поставленным перед этапом задачам.</w:t>
      </w:r>
    </w:p>
    <w:p w:rsidR="005F5E44" w:rsidRPr="00D202A0" w:rsidRDefault="005F5E44" w:rsidP="004C59D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202A0">
        <w:rPr>
          <w:rFonts w:ascii="Times New Roman" w:hAnsi="Times New Roman"/>
          <w:color w:val="000000"/>
          <w:sz w:val="28"/>
          <w:szCs w:val="28"/>
        </w:rPr>
        <w:tab/>
        <w:t xml:space="preserve">Так после прохождения обучения на этапе </w:t>
      </w:r>
      <w:r w:rsidRPr="00D202A0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начальной подготовки</w:t>
      </w:r>
      <w:r w:rsidRPr="00D202A0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5F5E44" w:rsidRPr="00D202A0" w:rsidRDefault="005F5E44" w:rsidP="004C59D8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D202A0">
        <w:rPr>
          <w:rFonts w:ascii="Times New Roman" w:hAnsi="Times New Roman"/>
          <w:iCs/>
          <w:color w:val="000000"/>
          <w:sz w:val="28"/>
          <w:szCs w:val="28"/>
        </w:rPr>
        <w:t>Прогнозируемые результаты</w:t>
      </w:r>
      <w:r w:rsidRPr="00D202A0">
        <w:rPr>
          <w:rFonts w:ascii="Times New Roman" w:hAnsi="Times New Roman"/>
          <w:color w:val="000000"/>
          <w:sz w:val="28"/>
          <w:szCs w:val="28"/>
        </w:rPr>
        <w:t>:</w:t>
      </w:r>
    </w:p>
    <w:p w:rsidR="005F5E44" w:rsidRPr="00D202A0" w:rsidRDefault="005F5E44" w:rsidP="004C59D8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202A0">
        <w:rPr>
          <w:rFonts w:ascii="Times New Roman" w:hAnsi="Times New Roman"/>
          <w:color w:val="000000"/>
          <w:sz w:val="28"/>
          <w:szCs w:val="28"/>
        </w:rPr>
        <w:t>привлечение максимально возможного числа детей и подростков к систематическим занятиям спортом, направленным на развитие их личности;</w:t>
      </w:r>
    </w:p>
    <w:p w:rsidR="005F5E44" w:rsidRPr="00D202A0" w:rsidRDefault="005F5E44" w:rsidP="004C59D8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202A0">
        <w:rPr>
          <w:rFonts w:ascii="Times New Roman" w:hAnsi="Times New Roman"/>
          <w:color w:val="000000"/>
          <w:sz w:val="28"/>
          <w:szCs w:val="28"/>
        </w:rPr>
        <w:t>утверждение здорового образа жизни;</w:t>
      </w:r>
    </w:p>
    <w:p w:rsidR="005F5E44" w:rsidRPr="00D202A0" w:rsidRDefault="005F5E44" w:rsidP="005F5E44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202A0">
        <w:rPr>
          <w:rFonts w:ascii="Times New Roman" w:hAnsi="Times New Roman"/>
          <w:color w:val="000000"/>
          <w:sz w:val="28"/>
          <w:szCs w:val="28"/>
        </w:rPr>
        <w:t xml:space="preserve">воспитание физических и морально-этических качеств. </w:t>
      </w:r>
    </w:p>
    <w:p w:rsidR="005F5E44" w:rsidRPr="00D202A0" w:rsidRDefault="005F5E44" w:rsidP="004C59D8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D202A0">
        <w:rPr>
          <w:rFonts w:ascii="Times New Roman" w:hAnsi="Times New Roman"/>
          <w:color w:val="000000"/>
          <w:sz w:val="28"/>
          <w:szCs w:val="28"/>
        </w:rPr>
        <w:t>Критерии оценок:</w:t>
      </w:r>
    </w:p>
    <w:p w:rsidR="005F5E44" w:rsidRPr="00D202A0" w:rsidRDefault="005F5E44" w:rsidP="004C59D8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202A0">
        <w:rPr>
          <w:rFonts w:ascii="Times New Roman" w:hAnsi="Times New Roman"/>
          <w:color w:val="000000"/>
          <w:sz w:val="28"/>
          <w:szCs w:val="28"/>
        </w:rPr>
        <w:t>динамика показателей развития физических качеств занимающихся;</w:t>
      </w:r>
    </w:p>
    <w:p w:rsidR="005F5E44" w:rsidRPr="00D202A0" w:rsidRDefault="005F5E44" w:rsidP="005F5E44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202A0">
        <w:rPr>
          <w:rFonts w:ascii="Times New Roman" w:hAnsi="Times New Roman"/>
          <w:color w:val="000000"/>
          <w:sz w:val="28"/>
          <w:szCs w:val="28"/>
        </w:rPr>
        <w:lastRenderedPageBreak/>
        <w:t>динамика прироста индивидуальных показателей физической подготовленности занимающихся;</w:t>
      </w:r>
    </w:p>
    <w:p w:rsidR="005F5E44" w:rsidRDefault="005F5E44" w:rsidP="005F5E44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202A0">
        <w:rPr>
          <w:rFonts w:ascii="Times New Roman" w:hAnsi="Times New Roman"/>
          <w:color w:val="000000"/>
          <w:sz w:val="28"/>
          <w:szCs w:val="28"/>
        </w:rPr>
        <w:t>уровень освоения основ техники видов спорта, навыков гигиены и самоконтроля.</w:t>
      </w:r>
    </w:p>
    <w:p w:rsidR="001F476D" w:rsidRPr="00D202A0" w:rsidRDefault="001F476D" w:rsidP="005F5E44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юношеских разрядов по плаванию.</w:t>
      </w:r>
    </w:p>
    <w:p w:rsidR="002B2FDD" w:rsidRDefault="002B2FDD" w:rsidP="005F5E44">
      <w:pPr>
        <w:ind w:firstLine="708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</w:p>
    <w:p w:rsidR="005F5E44" w:rsidRPr="00D202A0" w:rsidRDefault="005F5E44" w:rsidP="005F5E44">
      <w:pPr>
        <w:ind w:firstLine="708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202A0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Этап спортивной специализации:</w:t>
      </w:r>
      <w:r w:rsidRPr="00D202A0">
        <w:rPr>
          <w:rFonts w:ascii="Times New Roman" w:hAnsi="Times New Roman"/>
          <w:i/>
          <w:iCs/>
          <w:color w:val="000000"/>
          <w:sz w:val="28"/>
          <w:szCs w:val="28"/>
        </w:rPr>
        <w:t xml:space="preserve">  </w:t>
      </w:r>
    </w:p>
    <w:p w:rsidR="005F5E44" w:rsidRPr="00D202A0" w:rsidRDefault="005F5E44" w:rsidP="004C59D8">
      <w:pPr>
        <w:spacing w:after="0"/>
        <w:rPr>
          <w:rFonts w:ascii="Times New Roman" w:hAnsi="Times New Roman"/>
          <w:iCs/>
          <w:color w:val="000000"/>
          <w:sz w:val="28"/>
          <w:szCs w:val="28"/>
        </w:rPr>
      </w:pPr>
      <w:r w:rsidRPr="00D202A0">
        <w:rPr>
          <w:rFonts w:ascii="Times New Roman" w:hAnsi="Times New Roman"/>
          <w:iCs/>
          <w:color w:val="000000"/>
          <w:sz w:val="28"/>
          <w:szCs w:val="28"/>
        </w:rPr>
        <w:t>Прогнозируемый результат:</w:t>
      </w:r>
    </w:p>
    <w:p w:rsidR="005F5E44" w:rsidRPr="00D202A0" w:rsidRDefault="005F5E44" w:rsidP="004C59D8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D202A0">
        <w:rPr>
          <w:rFonts w:ascii="Times New Roman" w:hAnsi="Times New Roman"/>
          <w:color w:val="000000"/>
          <w:sz w:val="28"/>
          <w:szCs w:val="28"/>
        </w:rPr>
        <w:t>улучшение состояния здоровья, включая физическое развитие;</w:t>
      </w:r>
    </w:p>
    <w:p w:rsidR="005F5E44" w:rsidRPr="00D202A0" w:rsidRDefault="005F5E44" w:rsidP="004C59D8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D202A0">
        <w:rPr>
          <w:rFonts w:ascii="Times New Roman" w:hAnsi="Times New Roman"/>
          <w:color w:val="000000"/>
          <w:sz w:val="28"/>
          <w:szCs w:val="28"/>
        </w:rPr>
        <w:t>повышение уровня физической подготовленности и спортивных результатов с учетом индивидуальных особенностей и требований программы по плаванию;</w:t>
      </w:r>
    </w:p>
    <w:p w:rsidR="005F5E44" w:rsidRPr="00D202A0" w:rsidRDefault="005F5E44" w:rsidP="005F5E44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D202A0">
        <w:rPr>
          <w:rFonts w:ascii="Times New Roman" w:hAnsi="Times New Roman"/>
          <w:color w:val="000000"/>
          <w:sz w:val="28"/>
          <w:szCs w:val="28"/>
        </w:rPr>
        <w:t>формирование спортивной мотивации;</w:t>
      </w:r>
    </w:p>
    <w:p w:rsidR="005F5E44" w:rsidRPr="00D202A0" w:rsidRDefault="005F5E44" w:rsidP="005F5E44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D202A0">
        <w:rPr>
          <w:rFonts w:ascii="Times New Roman" w:hAnsi="Times New Roman"/>
          <w:color w:val="000000"/>
          <w:sz w:val="28"/>
          <w:szCs w:val="28"/>
        </w:rPr>
        <w:t>профилактика вредных привычек и правонарушений.</w:t>
      </w:r>
    </w:p>
    <w:p w:rsidR="005F5E44" w:rsidRPr="00D202A0" w:rsidRDefault="005F5E44" w:rsidP="004C59D8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D202A0">
        <w:rPr>
          <w:rFonts w:ascii="Times New Roman" w:hAnsi="Times New Roman"/>
          <w:color w:val="000000"/>
          <w:sz w:val="28"/>
          <w:szCs w:val="28"/>
        </w:rPr>
        <w:t>Критерии оценки:</w:t>
      </w:r>
    </w:p>
    <w:p w:rsidR="005F5E44" w:rsidRPr="00D202A0" w:rsidRDefault="005F5E44" w:rsidP="004C59D8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202A0">
        <w:rPr>
          <w:rFonts w:ascii="Times New Roman" w:hAnsi="Times New Roman"/>
          <w:color w:val="000000"/>
          <w:sz w:val="28"/>
          <w:szCs w:val="28"/>
        </w:rPr>
        <w:t>состояние здоровья, уровень физического развития занимающихся детей;</w:t>
      </w:r>
    </w:p>
    <w:p w:rsidR="005F5E44" w:rsidRPr="00D202A0" w:rsidRDefault="005F5E44" w:rsidP="005F5E44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202A0">
        <w:rPr>
          <w:rFonts w:ascii="Times New Roman" w:hAnsi="Times New Roman"/>
          <w:color w:val="000000"/>
          <w:sz w:val="28"/>
          <w:szCs w:val="28"/>
        </w:rPr>
        <w:t>динамика уровня подготовленности в соответствии с индивидуальными особенностями занимающихся детей;</w:t>
      </w:r>
    </w:p>
    <w:p w:rsidR="005F5E44" w:rsidRPr="00D202A0" w:rsidRDefault="005F5E44" w:rsidP="005F5E44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202A0">
        <w:rPr>
          <w:rFonts w:ascii="Times New Roman" w:hAnsi="Times New Roman"/>
          <w:color w:val="000000"/>
          <w:sz w:val="28"/>
          <w:szCs w:val="28"/>
        </w:rPr>
        <w:t>освоение объема тренировочных нагрузок, предусмотренных учебным планом по плаванию.</w:t>
      </w:r>
    </w:p>
    <w:p w:rsidR="005F5E44" w:rsidRDefault="005F5E44" w:rsidP="005F5E44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202A0">
        <w:rPr>
          <w:rFonts w:ascii="Times New Roman" w:hAnsi="Times New Roman"/>
          <w:color w:val="000000"/>
          <w:sz w:val="28"/>
          <w:szCs w:val="28"/>
        </w:rPr>
        <w:t>освоение теоретического раздела программы.</w:t>
      </w:r>
    </w:p>
    <w:p w:rsidR="001F476D" w:rsidRPr="00D202A0" w:rsidRDefault="001F476D" w:rsidP="005F5E44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спортивных разрядов по плаванию</w:t>
      </w:r>
    </w:p>
    <w:p w:rsidR="005F5E44" w:rsidRDefault="005F5E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202A0" w:rsidRPr="00D202A0" w:rsidRDefault="00D202A0" w:rsidP="002B2FDD">
      <w:pPr>
        <w:numPr>
          <w:ilvl w:val="1"/>
          <w:numId w:val="5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202A0">
        <w:rPr>
          <w:rFonts w:ascii="Times New Roman" w:hAnsi="Times New Roman"/>
          <w:b/>
          <w:sz w:val="28"/>
          <w:szCs w:val="28"/>
        </w:rPr>
        <w:t>Виды и компоненты спортивной подготовки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403"/>
        <w:gridCol w:w="2696"/>
        <w:gridCol w:w="3629"/>
      </w:tblGrid>
      <w:tr w:rsidR="00D202A0" w:rsidRPr="00D202A0" w:rsidTr="001F476D">
        <w:tc>
          <w:tcPr>
            <w:tcW w:w="594" w:type="dxa"/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D202A0" w:rsidRPr="00D202A0" w:rsidRDefault="00D202A0" w:rsidP="00636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Виды подготовки</w:t>
            </w:r>
          </w:p>
        </w:tc>
        <w:tc>
          <w:tcPr>
            <w:tcW w:w="2696" w:type="dxa"/>
          </w:tcPr>
          <w:p w:rsidR="00D202A0" w:rsidRPr="00D202A0" w:rsidRDefault="00D202A0" w:rsidP="00636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Компоненты (подвиды)</w:t>
            </w:r>
          </w:p>
        </w:tc>
        <w:tc>
          <w:tcPr>
            <w:tcW w:w="3629" w:type="dxa"/>
          </w:tcPr>
          <w:p w:rsidR="00D202A0" w:rsidRPr="00D202A0" w:rsidRDefault="00D202A0" w:rsidP="00636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Направленность работ</w:t>
            </w:r>
          </w:p>
        </w:tc>
      </w:tr>
      <w:tr w:rsidR="00D202A0" w:rsidRPr="00D202A0" w:rsidTr="001F476D">
        <w:tc>
          <w:tcPr>
            <w:tcW w:w="594" w:type="dxa"/>
            <w:vMerge w:val="restart"/>
            <w:vAlign w:val="center"/>
          </w:tcPr>
          <w:p w:rsidR="00D202A0" w:rsidRPr="00D202A0" w:rsidRDefault="00D202A0" w:rsidP="00636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bottom w:val="nil"/>
            </w:tcBorders>
          </w:tcPr>
          <w:p w:rsidR="00D202A0" w:rsidRPr="00D202A0" w:rsidRDefault="00D202A0" w:rsidP="00636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D202A0" w:rsidRPr="00D202A0" w:rsidRDefault="00D202A0" w:rsidP="00636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Общефизическая</w:t>
            </w:r>
          </w:p>
        </w:tc>
        <w:tc>
          <w:tcPr>
            <w:tcW w:w="3629" w:type="dxa"/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Повышение общей дееспособности</w:t>
            </w:r>
          </w:p>
        </w:tc>
      </w:tr>
      <w:tr w:rsidR="00D202A0" w:rsidRPr="00D202A0" w:rsidTr="001F476D"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bottom w:val="single" w:sz="4" w:space="0" w:color="auto"/>
            </w:tcBorders>
          </w:tcPr>
          <w:p w:rsidR="00D202A0" w:rsidRPr="00D202A0" w:rsidRDefault="00D202A0" w:rsidP="00636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Физическая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D202A0" w:rsidRPr="00D202A0" w:rsidRDefault="006F269F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Специально-физическая </w:t>
            </w:r>
            <w:r w:rsidR="00D202A0" w:rsidRPr="00D202A0">
              <w:rPr>
                <w:rFonts w:ascii="Times New Roman" w:hAnsi="Times New Roman"/>
                <w:sz w:val="28"/>
                <w:szCs w:val="28"/>
              </w:rPr>
              <w:t>на суше и в воде</w:t>
            </w:r>
          </w:p>
        </w:tc>
        <w:tc>
          <w:tcPr>
            <w:tcW w:w="3629" w:type="dxa"/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Развитие специальных физических качеств</w:t>
            </w:r>
          </w:p>
        </w:tc>
      </w:tr>
      <w:tr w:rsidR="00D202A0" w:rsidRPr="00D202A0" w:rsidTr="001F476D">
        <w:tc>
          <w:tcPr>
            <w:tcW w:w="594" w:type="dxa"/>
            <w:tcBorders>
              <w:bottom w:val="nil"/>
            </w:tcBorders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bottom w:val="nil"/>
            </w:tcBorders>
          </w:tcPr>
          <w:p w:rsidR="00D202A0" w:rsidRPr="00D202A0" w:rsidRDefault="00D202A0" w:rsidP="00636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Обтекаемость</w:t>
            </w:r>
          </w:p>
        </w:tc>
        <w:tc>
          <w:tcPr>
            <w:tcW w:w="3629" w:type="dxa"/>
            <w:tcBorders>
              <w:bottom w:val="single" w:sz="4" w:space="0" w:color="auto"/>
            </w:tcBorders>
          </w:tcPr>
          <w:p w:rsidR="00D202A0" w:rsidRPr="00D202A0" w:rsidRDefault="00D202A0" w:rsidP="00B40B36">
            <w:pPr>
              <w:pStyle w:val="a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D202A0">
              <w:rPr>
                <w:sz w:val="28"/>
                <w:szCs w:val="28"/>
              </w:rPr>
              <w:t>Длина скольжения</w:t>
            </w:r>
          </w:p>
          <w:p w:rsidR="00D202A0" w:rsidRPr="00D202A0" w:rsidRDefault="00D202A0" w:rsidP="00B40B36">
            <w:pPr>
              <w:pStyle w:val="a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D202A0" w:rsidRPr="00D202A0" w:rsidTr="001F476D">
        <w:tc>
          <w:tcPr>
            <w:tcW w:w="594" w:type="dxa"/>
            <w:tcBorders>
              <w:top w:val="nil"/>
              <w:bottom w:val="nil"/>
            </w:tcBorders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D202A0" w:rsidRPr="00D202A0" w:rsidRDefault="00D202A0" w:rsidP="00636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02A0" w:rsidRPr="00D202A0" w:rsidRDefault="00D202A0" w:rsidP="00636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02A0" w:rsidRPr="00D202A0" w:rsidRDefault="00D202A0" w:rsidP="00636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Техническая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Плавучесть</w:t>
            </w:r>
          </w:p>
        </w:tc>
        <w:tc>
          <w:tcPr>
            <w:tcW w:w="3629" w:type="dxa"/>
            <w:tcBorders>
              <w:bottom w:val="single" w:sz="4" w:space="0" w:color="auto"/>
            </w:tcBorders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Уровень воды при равновесии в</w:t>
            </w:r>
          </w:p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Воде в вертикальном положении с вытянутыми вверх руками на полном вдохе</w:t>
            </w:r>
          </w:p>
        </w:tc>
      </w:tr>
      <w:tr w:rsidR="00D202A0" w:rsidRPr="00D202A0" w:rsidTr="006F269F">
        <w:trPr>
          <w:trHeight w:val="1102"/>
        </w:trPr>
        <w:tc>
          <w:tcPr>
            <w:tcW w:w="594" w:type="dxa"/>
            <w:tcBorders>
              <w:top w:val="nil"/>
              <w:bottom w:val="nil"/>
            </w:tcBorders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Техника плавания всеми способами</w:t>
            </w:r>
          </w:p>
        </w:tc>
        <w:tc>
          <w:tcPr>
            <w:tcW w:w="3629" w:type="dxa"/>
            <w:tcBorders>
              <w:top w:val="single" w:sz="4" w:space="0" w:color="auto"/>
            </w:tcBorders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 xml:space="preserve">С помощью одних ног, с помощью одних рук, в </w:t>
            </w:r>
            <w:r w:rsidRPr="00D202A0">
              <w:rPr>
                <w:rFonts w:ascii="Times New Roman" w:hAnsi="Times New Roman"/>
                <w:sz w:val="28"/>
                <w:szCs w:val="28"/>
              </w:rPr>
              <w:lastRenderedPageBreak/>
              <w:t>полной координации</w:t>
            </w:r>
          </w:p>
        </w:tc>
      </w:tr>
      <w:tr w:rsidR="00D202A0" w:rsidRPr="00D202A0" w:rsidTr="006F269F">
        <w:trPr>
          <w:trHeight w:val="1759"/>
        </w:trPr>
        <w:tc>
          <w:tcPr>
            <w:tcW w:w="594" w:type="dxa"/>
            <w:tcBorders>
              <w:top w:val="nil"/>
              <w:bottom w:val="single" w:sz="4" w:space="0" w:color="auto"/>
            </w:tcBorders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bottom w:val="single" w:sz="4" w:space="0" w:color="auto"/>
            </w:tcBorders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Выполнение тестов</w:t>
            </w:r>
          </w:p>
        </w:tc>
        <w:tc>
          <w:tcPr>
            <w:tcW w:w="3629" w:type="dxa"/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3-6 х 50м с увеличивающейся скоростью и регистрацией количества гребков и частоты пульса</w:t>
            </w:r>
          </w:p>
        </w:tc>
      </w:tr>
      <w:tr w:rsidR="00D202A0" w:rsidRPr="00D202A0" w:rsidTr="001F476D">
        <w:tc>
          <w:tcPr>
            <w:tcW w:w="594" w:type="dxa"/>
            <w:tcBorders>
              <w:top w:val="single" w:sz="4" w:space="0" w:color="auto"/>
              <w:bottom w:val="nil"/>
            </w:tcBorders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nil"/>
            </w:tcBorders>
          </w:tcPr>
          <w:p w:rsidR="00D202A0" w:rsidRPr="00D202A0" w:rsidRDefault="00D202A0" w:rsidP="00636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Базовая</w:t>
            </w:r>
          </w:p>
        </w:tc>
        <w:tc>
          <w:tcPr>
            <w:tcW w:w="3629" w:type="dxa"/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Психологическое развитие, образование и обучение</w:t>
            </w:r>
          </w:p>
        </w:tc>
      </w:tr>
      <w:tr w:rsidR="00D202A0" w:rsidRPr="00D202A0" w:rsidTr="001F476D">
        <w:tc>
          <w:tcPr>
            <w:tcW w:w="594" w:type="dxa"/>
            <w:tcBorders>
              <w:top w:val="nil"/>
              <w:bottom w:val="nil"/>
            </w:tcBorders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D202A0" w:rsidRPr="00D202A0" w:rsidRDefault="00D202A0" w:rsidP="00636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Психологическая</w:t>
            </w:r>
          </w:p>
        </w:tc>
        <w:tc>
          <w:tcPr>
            <w:tcW w:w="2696" w:type="dxa"/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К тренировкам</w:t>
            </w:r>
          </w:p>
        </w:tc>
        <w:tc>
          <w:tcPr>
            <w:tcW w:w="3629" w:type="dxa"/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Формирование значимых и благоприятных отношений к тренировочным требованиям и нагрузкам</w:t>
            </w:r>
          </w:p>
        </w:tc>
      </w:tr>
      <w:tr w:rsidR="00D202A0" w:rsidRPr="00D202A0" w:rsidTr="001F476D">
        <w:tc>
          <w:tcPr>
            <w:tcW w:w="594" w:type="dxa"/>
            <w:tcBorders>
              <w:top w:val="nil"/>
              <w:bottom w:val="single" w:sz="4" w:space="0" w:color="auto"/>
            </w:tcBorders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bottom w:val="single" w:sz="4" w:space="0" w:color="auto"/>
            </w:tcBorders>
          </w:tcPr>
          <w:p w:rsidR="00D202A0" w:rsidRPr="00D202A0" w:rsidRDefault="00D202A0" w:rsidP="00636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К соревнованиям</w:t>
            </w:r>
          </w:p>
        </w:tc>
        <w:tc>
          <w:tcPr>
            <w:tcW w:w="3629" w:type="dxa"/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Формирования состояния «боевой готовности», способности к сосредоточенности и мобилизации</w:t>
            </w:r>
          </w:p>
        </w:tc>
      </w:tr>
      <w:tr w:rsidR="00D202A0" w:rsidRPr="00D202A0" w:rsidTr="001F476D">
        <w:tc>
          <w:tcPr>
            <w:tcW w:w="594" w:type="dxa"/>
            <w:tcBorders>
              <w:top w:val="single" w:sz="4" w:space="0" w:color="auto"/>
              <w:bottom w:val="nil"/>
            </w:tcBorders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bottom w:val="nil"/>
            </w:tcBorders>
          </w:tcPr>
          <w:p w:rsidR="00D202A0" w:rsidRPr="00D202A0" w:rsidRDefault="00D202A0" w:rsidP="00636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Тактическая</w:t>
            </w:r>
          </w:p>
        </w:tc>
        <w:tc>
          <w:tcPr>
            <w:tcW w:w="2696" w:type="dxa"/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629" w:type="dxa"/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Подготовка к соревнованиям, распределение сил, разработка тактики поведения</w:t>
            </w:r>
          </w:p>
        </w:tc>
      </w:tr>
      <w:tr w:rsidR="00D202A0" w:rsidRPr="00D202A0" w:rsidTr="001F476D">
        <w:tc>
          <w:tcPr>
            <w:tcW w:w="594" w:type="dxa"/>
            <w:tcBorders>
              <w:top w:val="nil"/>
              <w:bottom w:val="single" w:sz="4" w:space="0" w:color="auto"/>
            </w:tcBorders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bottom w:val="single" w:sz="4" w:space="0" w:color="auto"/>
            </w:tcBorders>
          </w:tcPr>
          <w:p w:rsidR="00D202A0" w:rsidRPr="00D202A0" w:rsidRDefault="00D202A0" w:rsidP="00636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Командная</w:t>
            </w:r>
          </w:p>
        </w:tc>
        <w:tc>
          <w:tcPr>
            <w:tcW w:w="3629" w:type="dxa"/>
            <w:tcBorders>
              <w:bottom w:val="single" w:sz="4" w:space="0" w:color="auto"/>
            </w:tcBorders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Подготовка к эстафете, распределение сил, разработка тактики поведения</w:t>
            </w:r>
          </w:p>
        </w:tc>
      </w:tr>
      <w:tr w:rsidR="00D202A0" w:rsidRPr="00D202A0" w:rsidTr="001F476D">
        <w:tc>
          <w:tcPr>
            <w:tcW w:w="594" w:type="dxa"/>
            <w:tcBorders>
              <w:top w:val="single" w:sz="4" w:space="0" w:color="auto"/>
              <w:bottom w:val="nil"/>
            </w:tcBorders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nil"/>
            </w:tcBorders>
          </w:tcPr>
          <w:p w:rsidR="00D202A0" w:rsidRPr="00D202A0" w:rsidRDefault="00D202A0" w:rsidP="00636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Лекционная</w:t>
            </w:r>
          </w:p>
        </w:tc>
        <w:tc>
          <w:tcPr>
            <w:tcW w:w="3629" w:type="dxa"/>
            <w:tcBorders>
              <w:bottom w:val="nil"/>
            </w:tcBorders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 xml:space="preserve">Приобретение системы </w:t>
            </w:r>
          </w:p>
        </w:tc>
      </w:tr>
      <w:tr w:rsidR="00D202A0" w:rsidRPr="00D202A0" w:rsidTr="001F476D">
        <w:tc>
          <w:tcPr>
            <w:tcW w:w="594" w:type="dxa"/>
            <w:tcBorders>
              <w:top w:val="nil"/>
              <w:bottom w:val="nil"/>
            </w:tcBorders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D202A0" w:rsidRPr="00D202A0" w:rsidRDefault="00D202A0" w:rsidP="00636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Теоретическая</w:t>
            </w:r>
          </w:p>
        </w:tc>
        <w:tc>
          <w:tcPr>
            <w:tcW w:w="2696" w:type="dxa"/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В ходе практических занятий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специальных знаний, необходимых для успешной деятельности в</w:t>
            </w:r>
            <w:r w:rsidR="006F26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269F" w:rsidRPr="00D202A0">
              <w:rPr>
                <w:rFonts w:ascii="Times New Roman" w:hAnsi="Times New Roman"/>
                <w:sz w:val="28"/>
                <w:szCs w:val="28"/>
              </w:rPr>
              <w:t>плавании</w:t>
            </w:r>
          </w:p>
        </w:tc>
      </w:tr>
      <w:tr w:rsidR="00D202A0" w:rsidRPr="00D202A0" w:rsidTr="001F476D">
        <w:tc>
          <w:tcPr>
            <w:tcW w:w="594" w:type="dxa"/>
            <w:tcBorders>
              <w:top w:val="nil"/>
              <w:bottom w:val="single" w:sz="4" w:space="0" w:color="auto"/>
            </w:tcBorders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bottom w:val="single" w:sz="4" w:space="0" w:color="auto"/>
            </w:tcBorders>
          </w:tcPr>
          <w:p w:rsidR="00D202A0" w:rsidRPr="00D202A0" w:rsidRDefault="00D202A0" w:rsidP="00636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3629" w:type="dxa"/>
            <w:tcBorders>
              <w:top w:val="nil"/>
              <w:bottom w:val="single" w:sz="4" w:space="0" w:color="auto"/>
            </w:tcBorders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02A0" w:rsidRPr="00D202A0" w:rsidTr="003A3AFE">
        <w:trPr>
          <w:trHeight w:val="481"/>
        </w:trPr>
        <w:tc>
          <w:tcPr>
            <w:tcW w:w="594" w:type="dxa"/>
            <w:tcBorders>
              <w:top w:val="single" w:sz="4" w:space="0" w:color="auto"/>
              <w:bottom w:val="nil"/>
            </w:tcBorders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nil"/>
            </w:tcBorders>
          </w:tcPr>
          <w:p w:rsidR="00D202A0" w:rsidRPr="00D202A0" w:rsidRDefault="00D202A0" w:rsidP="00636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Соревнования</w:t>
            </w:r>
          </w:p>
        </w:tc>
        <w:tc>
          <w:tcPr>
            <w:tcW w:w="3629" w:type="dxa"/>
            <w:tcBorders>
              <w:bottom w:val="nil"/>
            </w:tcBorders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Приобретение соревновательного</w:t>
            </w:r>
          </w:p>
        </w:tc>
      </w:tr>
      <w:tr w:rsidR="00D202A0" w:rsidRPr="00D202A0" w:rsidTr="001F476D">
        <w:tc>
          <w:tcPr>
            <w:tcW w:w="594" w:type="dxa"/>
            <w:tcBorders>
              <w:top w:val="nil"/>
              <w:bottom w:val="nil"/>
            </w:tcBorders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D202A0" w:rsidRPr="00D202A0" w:rsidRDefault="00D202A0" w:rsidP="00636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Соревновательная</w:t>
            </w:r>
          </w:p>
        </w:tc>
        <w:tc>
          <w:tcPr>
            <w:tcW w:w="2696" w:type="dxa"/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Модельные тренировки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опыта, повышение устойчивости</w:t>
            </w:r>
          </w:p>
        </w:tc>
      </w:tr>
      <w:tr w:rsidR="00D202A0" w:rsidRPr="00D202A0" w:rsidTr="001F476D">
        <w:tc>
          <w:tcPr>
            <w:tcW w:w="594" w:type="dxa"/>
            <w:tcBorders>
              <w:top w:val="nil"/>
            </w:tcBorders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:rsidR="00D202A0" w:rsidRPr="00D202A0" w:rsidRDefault="00D202A0" w:rsidP="00636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>прикидки</w:t>
            </w:r>
          </w:p>
        </w:tc>
        <w:tc>
          <w:tcPr>
            <w:tcW w:w="3629" w:type="dxa"/>
            <w:tcBorders>
              <w:top w:val="nil"/>
            </w:tcBorders>
          </w:tcPr>
          <w:p w:rsidR="00D202A0" w:rsidRPr="00D202A0" w:rsidRDefault="00D202A0" w:rsidP="00636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2A0">
              <w:rPr>
                <w:rFonts w:ascii="Times New Roman" w:hAnsi="Times New Roman"/>
                <w:sz w:val="28"/>
                <w:szCs w:val="28"/>
              </w:rPr>
              <w:t xml:space="preserve">к соревновательному стрессу </w:t>
            </w:r>
          </w:p>
        </w:tc>
      </w:tr>
    </w:tbl>
    <w:p w:rsidR="00D202A0" w:rsidRPr="00D202A0" w:rsidRDefault="00D202A0" w:rsidP="006366B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02A0" w:rsidRPr="00D202A0" w:rsidRDefault="00D202A0" w:rsidP="006366BC">
      <w:pPr>
        <w:spacing w:after="0"/>
        <w:rPr>
          <w:rFonts w:ascii="Times New Roman" w:hAnsi="Times New Roman"/>
          <w:b/>
          <w:sz w:val="28"/>
          <w:szCs w:val="28"/>
        </w:rPr>
      </w:pPr>
      <w:r w:rsidRPr="00D202A0">
        <w:rPr>
          <w:rFonts w:ascii="Times New Roman" w:hAnsi="Times New Roman"/>
          <w:b/>
          <w:sz w:val="28"/>
          <w:szCs w:val="28"/>
        </w:rPr>
        <w:lastRenderedPageBreak/>
        <w:t xml:space="preserve">Формы подведения итогов реализации </w:t>
      </w:r>
      <w:r w:rsidR="001F476D">
        <w:rPr>
          <w:rFonts w:ascii="Times New Roman" w:hAnsi="Times New Roman"/>
          <w:sz w:val="28"/>
          <w:szCs w:val="28"/>
        </w:rPr>
        <w:t xml:space="preserve">предпрофессиональной программы </w:t>
      </w:r>
      <w:r w:rsidRPr="00D202A0">
        <w:rPr>
          <w:rFonts w:ascii="Times New Roman" w:hAnsi="Times New Roman"/>
          <w:sz w:val="28"/>
          <w:szCs w:val="28"/>
        </w:rPr>
        <w:t xml:space="preserve"> по виду спорта плавание</w:t>
      </w:r>
      <w:r w:rsidRPr="00D202A0">
        <w:rPr>
          <w:rFonts w:ascii="Times New Roman" w:hAnsi="Times New Roman"/>
          <w:b/>
          <w:sz w:val="28"/>
          <w:szCs w:val="28"/>
        </w:rPr>
        <w:t>:</w:t>
      </w:r>
    </w:p>
    <w:p w:rsidR="00D202A0" w:rsidRPr="00D202A0" w:rsidRDefault="00D202A0" w:rsidP="00D202A0">
      <w:pPr>
        <w:pStyle w:val="aa"/>
        <w:widowControl/>
        <w:numPr>
          <w:ilvl w:val="2"/>
          <w:numId w:val="12"/>
        </w:numPr>
        <w:suppressAutoHyphens/>
        <w:autoSpaceDE/>
        <w:autoSpaceDN/>
        <w:adjustRightInd/>
        <w:rPr>
          <w:sz w:val="28"/>
          <w:szCs w:val="28"/>
        </w:rPr>
      </w:pPr>
      <w:r w:rsidRPr="00D202A0">
        <w:rPr>
          <w:sz w:val="28"/>
          <w:szCs w:val="28"/>
        </w:rPr>
        <w:t>Мониторинг результатов медицинского обследования.</w:t>
      </w:r>
    </w:p>
    <w:p w:rsidR="00D202A0" w:rsidRPr="00D202A0" w:rsidRDefault="00D202A0" w:rsidP="00D202A0">
      <w:pPr>
        <w:pStyle w:val="aa"/>
        <w:widowControl/>
        <w:numPr>
          <w:ilvl w:val="2"/>
          <w:numId w:val="12"/>
        </w:numPr>
        <w:suppressAutoHyphens/>
        <w:autoSpaceDE/>
        <w:autoSpaceDN/>
        <w:adjustRightInd/>
        <w:rPr>
          <w:sz w:val="28"/>
          <w:szCs w:val="28"/>
        </w:rPr>
      </w:pPr>
      <w:r w:rsidRPr="00D202A0">
        <w:rPr>
          <w:sz w:val="28"/>
          <w:szCs w:val="28"/>
        </w:rPr>
        <w:t>Мониторинг выступлений учащихся в соревнованиях различного ранга.</w:t>
      </w:r>
    </w:p>
    <w:p w:rsidR="00D202A0" w:rsidRPr="00D202A0" w:rsidRDefault="00D202A0" w:rsidP="00D202A0">
      <w:pPr>
        <w:pStyle w:val="aa"/>
        <w:widowControl/>
        <w:numPr>
          <w:ilvl w:val="2"/>
          <w:numId w:val="12"/>
        </w:numPr>
        <w:suppressAutoHyphens/>
        <w:autoSpaceDE/>
        <w:autoSpaceDN/>
        <w:adjustRightInd/>
        <w:rPr>
          <w:sz w:val="28"/>
          <w:szCs w:val="28"/>
        </w:rPr>
      </w:pPr>
      <w:r w:rsidRPr="00D202A0">
        <w:rPr>
          <w:sz w:val="28"/>
          <w:szCs w:val="28"/>
        </w:rPr>
        <w:t>Мониторинг подготовки спортсменов разрядников.</w:t>
      </w:r>
    </w:p>
    <w:p w:rsidR="00D202A0" w:rsidRDefault="00D202A0" w:rsidP="00D202A0">
      <w:pPr>
        <w:pStyle w:val="aa"/>
        <w:widowControl/>
        <w:numPr>
          <w:ilvl w:val="2"/>
          <w:numId w:val="12"/>
        </w:numPr>
        <w:suppressAutoHyphens/>
        <w:autoSpaceDE/>
        <w:autoSpaceDN/>
        <w:adjustRightInd/>
        <w:rPr>
          <w:sz w:val="28"/>
          <w:szCs w:val="28"/>
        </w:rPr>
      </w:pPr>
      <w:r w:rsidRPr="00D202A0">
        <w:rPr>
          <w:sz w:val="28"/>
          <w:szCs w:val="28"/>
        </w:rPr>
        <w:t>Мониторинг результатов контрольных нормативов по ОФП и СФП.</w:t>
      </w:r>
    </w:p>
    <w:p w:rsidR="001F476D" w:rsidRDefault="001F476D" w:rsidP="001F476D">
      <w:pPr>
        <w:pStyle w:val="aa"/>
        <w:widowControl/>
        <w:suppressAutoHyphens/>
        <w:autoSpaceDE/>
        <w:autoSpaceDN/>
        <w:adjustRightInd/>
        <w:rPr>
          <w:sz w:val="28"/>
          <w:szCs w:val="28"/>
        </w:rPr>
      </w:pPr>
    </w:p>
    <w:p w:rsidR="00561C13" w:rsidRDefault="00561C13" w:rsidP="001F476D">
      <w:pPr>
        <w:widowControl w:val="0"/>
        <w:autoSpaceDE w:val="0"/>
        <w:autoSpaceDN w:val="0"/>
        <w:adjustRightInd w:val="0"/>
        <w:spacing w:after="0" w:line="286" w:lineRule="exact"/>
        <w:ind w:left="3402" w:right="4017" w:hanging="581"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561C13" w:rsidRDefault="00561C13" w:rsidP="001F476D">
      <w:pPr>
        <w:widowControl w:val="0"/>
        <w:autoSpaceDE w:val="0"/>
        <w:autoSpaceDN w:val="0"/>
        <w:adjustRightInd w:val="0"/>
        <w:spacing w:after="0" w:line="286" w:lineRule="exact"/>
        <w:ind w:left="3402" w:right="4017" w:hanging="581"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3A3AFE" w:rsidRPr="002B2FDD" w:rsidRDefault="002B2FDD" w:rsidP="001F476D">
      <w:pPr>
        <w:widowControl w:val="0"/>
        <w:autoSpaceDE w:val="0"/>
        <w:autoSpaceDN w:val="0"/>
        <w:adjustRightInd w:val="0"/>
        <w:spacing w:after="0" w:line="286" w:lineRule="exact"/>
        <w:ind w:left="3402" w:right="4017" w:hanging="581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2B2FDD">
        <w:rPr>
          <w:rFonts w:ascii="Times New Roman" w:hAnsi="Times New Roman"/>
          <w:b/>
          <w:spacing w:val="1"/>
          <w:sz w:val="28"/>
          <w:szCs w:val="28"/>
        </w:rPr>
        <w:t>2.3 У</w:t>
      </w:r>
      <w:r w:rsidRPr="002B2FDD">
        <w:rPr>
          <w:rFonts w:ascii="Times New Roman" w:hAnsi="Times New Roman"/>
          <w:b/>
          <w:spacing w:val="-1"/>
          <w:sz w:val="28"/>
          <w:szCs w:val="28"/>
        </w:rPr>
        <w:t>ч</w:t>
      </w:r>
      <w:r w:rsidRPr="002B2FDD">
        <w:rPr>
          <w:rFonts w:ascii="Times New Roman" w:hAnsi="Times New Roman"/>
          <w:b/>
          <w:spacing w:val="-4"/>
          <w:sz w:val="28"/>
          <w:szCs w:val="28"/>
        </w:rPr>
        <w:t>е</w:t>
      </w:r>
      <w:r w:rsidRPr="002B2FDD">
        <w:rPr>
          <w:rFonts w:ascii="Times New Roman" w:hAnsi="Times New Roman"/>
          <w:b/>
          <w:spacing w:val="1"/>
          <w:sz w:val="28"/>
          <w:szCs w:val="28"/>
        </w:rPr>
        <w:t>б</w:t>
      </w:r>
      <w:r w:rsidRPr="002B2FDD">
        <w:rPr>
          <w:rFonts w:ascii="Times New Roman" w:hAnsi="Times New Roman"/>
          <w:b/>
          <w:spacing w:val="-2"/>
          <w:sz w:val="28"/>
          <w:szCs w:val="28"/>
        </w:rPr>
        <w:t>н</w:t>
      </w:r>
      <w:r w:rsidRPr="002B2FDD">
        <w:rPr>
          <w:rFonts w:ascii="Times New Roman" w:hAnsi="Times New Roman"/>
          <w:b/>
          <w:sz w:val="28"/>
          <w:szCs w:val="28"/>
        </w:rPr>
        <w:t>ый</w:t>
      </w:r>
      <w:r w:rsidRPr="002B2FDD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2B2FDD">
        <w:rPr>
          <w:rFonts w:ascii="Times New Roman" w:hAnsi="Times New Roman"/>
          <w:b/>
          <w:spacing w:val="-2"/>
          <w:sz w:val="28"/>
          <w:szCs w:val="28"/>
        </w:rPr>
        <w:t>п</w:t>
      </w:r>
      <w:r w:rsidRPr="002B2FDD">
        <w:rPr>
          <w:rFonts w:ascii="Times New Roman" w:hAnsi="Times New Roman"/>
          <w:b/>
          <w:sz w:val="28"/>
          <w:szCs w:val="28"/>
        </w:rPr>
        <w:t>лан</w:t>
      </w:r>
    </w:p>
    <w:p w:rsidR="001F476D" w:rsidRDefault="001F476D" w:rsidP="003A3AF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08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лан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ан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 w:rsidR="004C59D8">
        <w:rPr>
          <w:rFonts w:ascii="Times New Roman" w:hAnsi="Times New Roman"/>
          <w:sz w:val="28"/>
          <w:szCs w:val="28"/>
        </w:rPr>
        <w:t xml:space="preserve"> 52 недели: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pacing w:val="2"/>
          <w:sz w:val="28"/>
          <w:szCs w:val="28"/>
        </w:rPr>
        <w:t xml:space="preserve"> н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2"/>
          <w:sz w:val="28"/>
          <w:szCs w:val="28"/>
        </w:rPr>
        <w:t xml:space="preserve"> н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ях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ль 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 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тд</w:t>
      </w:r>
      <w:r>
        <w:rPr>
          <w:rFonts w:ascii="Times New Roman" w:hAnsi="Times New Roman"/>
          <w:sz w:val="28"/>
          <w:szCs w:val="28"/>
        </w:rPr>
        <w:t xml:space="preserve">ыха 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щ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хся 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ла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 w:rsidR="003A3A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 w:rsidR="003A3A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 w:rsidR="003A3AF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аль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 w:rsidR="006366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  <w:r w:rsidR="006366BC"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ab/>
      </w:r>
      <w:r w:rsidR="003A3AF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 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 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 w:rsidR="003A3AF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рас</w:t>
      </w:r>
      <w:r>
        <w:rPr>
          <w:rFonts w:ascii="Times New Roman" w:hAnsi="Times New Roman"/>
          <w:spacing w:val="-1"/>
          <w:sz w:val="28"/>
          <w:szCs w:val="28"/>
        </w:rPr>
        <w:t>сч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ыв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="003A3AF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акад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рас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хся и 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выша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:</w:t>
      </w:r>
    </w:p>
    <w:p w:rsidR="001F476D" w:rsidRDefault="001F476D" w:rsidP="001F476D">
      <w:pPr>
        <w:widowControl w:val="0"/>
        <w:autoSpaceDE w:val="0"/>
        <w:autoSpaceDN w:val="0"/>
        <w:adjustRightInd w:val="0"/>
        <w:spacing w:after="0" w:line="240" w:lineRule="auto"/>
        <w:ind w:left="829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4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 1 года обучения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в;</w:t>
      </w:r>
    </w:p>
    <w:p w:rsidR="001F476D" w:rsidRDefault="001F476D" w:rsidP="001F476D">
      <w:pPr>
        <w:widowControl w:val="0"/>
        <w:autoSpaceDE w:val="0"/>
        <w:autoSpaceDN w:val="0"/>
        <w:adjustRightInd w:val="0"/>
        <w:spacing w:after="0" w:line="240" w:lineRule="auto"/>
        <w:ind w:left="829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на этапе начальной подготовки 2-3 года и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э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ц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ц</w:t>
      </w:r>
      <w:r>
        <w:rPr>
          <w:rFonts w:ascii="Times New Roman" w:hAnsi="Times New Roman"/>
          <w:spacing w:val="-2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;</w:t>
      </w:r>
    </w:p>
    <w:p w:rsidR="001F476D" w:rsidRDefault="001F476D" w:rsidP="001F476D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sz w:val="28"/>
          <w:szCs w:val="28"/>
        </w:rPr>
      </w:pPr>
    </w:p>
    <w:tbl>
      <w:tblPr>
        <w:tblW w:w="10243" w:type="dxa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41"/>
        <w:gridCol w:w="876"/>
        <w:gridCol w:w="1732"/>
        <w:gridCol w:w="850"/>
        <w:gridCol w:w="851"/>
        <w:gridCol w:w="850"/>
        <w:gridCol w:w="993"/>
        <w:gridCol w:w="850"/>
      </w:tblGrid>
      <w:tr w:rsidR="001F476D" w:rsidRPr="009812DB" w:rsidTr="001F476D">
        <w:trPr>
          <w:trHeight w:hRule="exact" w:val="396"/>
        </w:trPr>
        <w:tc>
          <w:tcPr>
            <w:tcW w:w="3241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F476D" w:rsidRPr="009812DB" w:rsidRDefault="001F476D" w:rsidP="00B40B36">
            <w:pPr>
              <w:widowControl w:val="0"/>
              <w:autoSpaceDE w:val="0"/>
              <w:autoSpaceDN w:val="0"/>
              <w:adjustRightInd w:val="0"/>
              <w:spacing w:after="0" w:line="308" w:lineRule="exact"/>
              <w:ind w:left="839" w:right="-20"/>
              <w:rPr>
                <w:rFonts w:ascii="Times New Roman" w:hAnsi="Times New Roman"/>
                <w:sz w:val="28"/>
                <w:szCs w:val="28"/>
              </w:rPr>
            </w:pPr>
            <w:r w:rsidRPr="009812DB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С</w:t>
            </w:r>
            <w:r w:rsidRPr="009812DB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9812DB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д</w:t>
            </w:r>
            <w:r w:rsidRPr="009812DB">
              <w:rPr>
                <w:rFonts w:ascii="Times New Roman" w:hAnsi="Times New Roman"/>
                <w:b/>
                <w:bCs/>
                <w:sz w:val="28"/>
                <w:szCs w:val="28"/>
              </w:rPr>
              <w:t>ер</w:t>
            </w:r>
            <w:r w:rsidRPr="009812DB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ж</w:t>
            </w:r>
            <w:r w:rsidRPr="009812DB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9812DB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ни</w:t>
            </w:r>
            <w:r w:rsidRPr="009812DB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</w:p>
          <w:p w:rsidR="001F476D" w:rsidRPr="009812DB" w:rsidRDefault="001F476D" w:rsidP="00B40B36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979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м</w:t>
            </w:r>
            <w:r w:rsidRPr="009812DB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9812DB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т</w:t>
            </w:r>
            <w:r w:rsidRPr="009812DB">
              <w:rPr>
                <w:rFonts w:ascii="Times New Roman" w:hAnsi="Times New Roman"/>
                <w:b/>
                <w:bCs/>
                <w:sz w:val="28"/>
                <w:szCs w:val="28"/>
              </w:rPr>
              <w:t>ер</w:t>
            </w:r>
            <w:r w:rsidRPr="009812DB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9812DB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9812DB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л</w:t>
            </w:r>
            <w:r w:rsidRPr="009812DB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7002" w:type="dxa"/>
            <w:gridSpan w:val="7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F476D" w:rsidRPr="009812DB" w:rsidRDefault="001F476D" w:rsidP="00B40B36">
            <w:pPr>
              <w:widowControl w:val="0"/>
              <w:autoSpaceDE w:val="0"/>
              <w:autoSpaceDN w:val="0"/>
              <w:adjustRightInd w:val="0"/>
              <w:spacing w:after="0" w:line="308" w:lineRule="exact"/>
              <w:ind w:left="2365" w:right="23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Э</w:t>
            </w:r>
            <w:r w:rsidRPr="009812DB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т</w:t>
            </w:r>
            <w:r w:rsidRPr="009812DB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9812DB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п</w:t>
            </w:r>
            <w:r w:rsidRPr="009812DB">
              <w:rPr>
                <w:rFonts w:ascii="Times New Roman" w:hAnsi="Times New Roman"/>
                <w:b/>
                <w:bCs/>
                <w:sz w:val="28"/>
                <w:szCs w:val="28"/>
              </w:rPr>
              <w:t>ы</w:t>
            </w:r>
            <w:r w:rsidRPr="009812DB"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9812DB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п</w:t>
            </w:r>
            <w:r w:rsidRPr="009812DB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9812DB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д</w:t>
            </w:r>
            <w:r w:rsidRPr="009812DB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г</w:t>
            </w:r>
            <w:r w:rsidRPr="009812DB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9812DB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т</w:t>
            </w:r>
            <w:r w:rsidRPr="009812DB">
              <w:rPr>
                <w:rFonts w:ascii="Times New Roman" w:hAnsi="Times New Roman"/>
                <w:b/>
                <w:bCs/>
                <w:sz w:val="28"/>
                <w:szCs w:val="28"/>
              </w:rPr>
              <w:t>ов</w:t>
            </w:r>
            <w:r w:rsidRPr="009812DB"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  <w:t>к</w:t>
            </w:r>
            <w:r w:rsidRPr="009812DB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</w:p>
        </w:tc>
      </w:tr>
      <w:tr w:rsidR="001F476D" w:rsidRPr="009812DB" w:rsidTr="001F476D">
        <w:trPr>
          <w:trHeight w:hRule="exact" w:val="746"/>
        </w:trPr>
        <w:tc>
          <w:tcPr>
            <w:tcW w:w="3241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F476D" w:rsidRPr="009812DB" w:rsidRDefault="001F476D" w:rsidP="00B40B36">
            <w:pPr>
              <w:widowControl w:val="0"/>
              <w:autoSpaceDE w:val="0"/>
              <w:autoSpaceDN w:val="0"/>
              <w:adjustRightInd w:val="0"/>
              <w:spacing w:after="0" w:line="308" w:lineRule="exact"/>
              <w:ind w:left="2365" w:right="23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F476D" w:rsidRPr="009812DB" w:rsidRDefault="001F476D" w:rsidP="00B40B36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623" w:right="-20"/>
              <w:rPr>
                <w:rFonts w:ascii="Times New Roman" w:hAnsi="Times New Roman"/>
                <w:sz w:val="28"/>
                <w:szCs w:val="28"/>
              </w:rPr>
            </w:pPr>
            <w:r w:rsidRPr="009812DB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Н</w:t>
            </w:r>
            <w:r w:rsidRPr="009812DB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9812DB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ч</w:t>
            </w:r>
            <w:r w:rsidRPr="009812DB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9812DB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л</w:t>
            </w:r>
            <w:r w:rsidRPr="009812DB">
              <w:rPr>
                <w:rFonts w:ascii="Times New Roman" w:hAnsi="Times New Roman"/>
                <w:b/>
                <w:bCs/>
                <w:spacing w:val="4"/>
                <w:sz w:val="28"/>
                <w:szCs w:val="28"/>
              </w:rPr>
              <w:t>ь</w:t>
            </w:r>
            <w:r w:rsidRPr="009812DB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н</w:t>
            </w:r>
            <w:r w:rsidRPr="009812DB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</w:p>
          <w:p w:rsidR="001F476D" w:rsidRPr="009812DB" w:rsidRDefault="001F476D" w:rsidP="00B40B36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603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п</w:t>
            </w:r>
            <w:r w:rsidRPr="009812DB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9812DB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д</w:t>
            </w:r>
            <w:r w:rsidRPr="009812DB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г</w:t>
            </w:r>
            <w:r w:rsidRPr="009812DB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9812DB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т</w:t>
            </w:r>
            <w:r w:rsidRPr="009812DB">
              <w:rPr>
                <w:rFonts w:ascii="Times New Roman" w:hAnsi="Times New Roman"/>
                <w:b/>
                <w:bCs/>
                <w:sz w:val="28"/>
                <w:szCs w:val="28"/>
              </w:rPr>
              <w:t>овки</w:t>
            </w:r>
          </w:p>
        </w:tc>
        <w:tc>
          <w:tcPr>
            <w:tcW w:w="4394" w:type="dxa"/>
            <w:gridSpan w:val="5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F476D" w:rsidRPr="009812DB" w:rsidRDefault="001F476D" w:rsidP="00B40B36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24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Т</w:t>
            </w:r>
            <w:r w:rsidRPr="009812DB">
              <w:rPr>
                <w:rFonts w:ascii="Times New Roman" w:hAnsi="Times New Roman"/>
                <w:b/>
                <w:bCs/>
                <w:sz w:val="28"/>
                <w:szCs w:val="28"/>
              </w:rPr>
              <w:t>ре</w:t>
            </w:r>
            <w:r w:rsidRPr="009812DB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ни</w:t>
            </w:r>
            <w:r w:rsidRPr="009812DB">
              <w:rPr>
                <w:rFonts w:ascii="Times New Roman" w:hAnsi="Times New Roman"/>
                <w:b/>
                <w:bCs/>
                <w:sz w:val="28"/>
                <w:szCs w:val="28"/>
              </w:rPr>
              <w:t>ро</w:t>
            </w:r>
            <w:r w:rsidRPr="009812DB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в</w:t>
            </w:r>
            <w:r w:rsidRPr="009812DB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9812DB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ч</w:t>
            </w:r>
            <w:r w:rsidRPr="009812DB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н</w:t>
            </w:r>
            <w:r w:rsidRPr="009812DB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ы</w:t>
            </w:r>
            <w:r w:rsidRPr="009812DB">
              <w:rPr>
                <w:rFonts w:ascii="Times New Roman" w:hAnsi="Times New Roman"/>
                <w:b/>
                <w:bCs/>
                <w:sz w:val="28"/>
                <w:szCs w:val="28"/>
              </w:rPr>
              <w:t>й</w:t>
            </w:r>
          </w:p>
        </w:tc>
      </w:tr>
      <w:tr w:rsidR="001F476D" w:rsidRPr="009812DB" w:rsidTr="001F476D">
        <w:trPr>
          <w:trHeight w:hRule="exact" w:val="396"/>
        </w:trPr>
        <w:tc>
          <w:tcPr>
            <w:tcW w:w="3241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F476D" w:rsidRPr="009812DB" w:rsidRDefault="001F476D" w:rsidP="00B40B36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2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F476D" w:rsidRPr="009812DB" w:rsidRDefault="001F476D" w:rsidP="00B40B36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27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z w:val="28"/>
                <w:szCs w:val="28"/>
              </w:rPr>
              <w:t>1</w:t>
            </w:r>
            <w:r w:rsidRPr="009812D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9812DB">
              <w:rPr>
                <w:rFonts w:ascii="Times New Roman" w:hAnsi="Times New Roman"/>
                <w:spacing w:val="1"/>
                <w:sz w:val="28"/>
                <w:szCs w:val="28"/>
              </w:rPr>
              <w:t>г</w:t>
            </w:r>
            <w:r w:rsidRPr="009812DB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7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F476D" w:rsidRPr="009812DB" w:rsidRDefault="001F476D" w:rsidP="00B40B36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3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года</w:t>
            </w:r>
          </w:p>
          <w:p w:rsidR="001F476D" w:rsidRPr="009812DB" w:rsidRDefault="001F476D" w:rsidP="00B40B36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39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1F476D" w:rsidRPr="009812DB" w:rsidRDefault="001F476D" w:rsidP="00B40B36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8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1F476D" w:rsidRPr="009812DB" w:rsidRDefault="001F476D" w:rsidP="00B40B36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8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2год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1F476D" w:rsidRPr="009812DB" w:rsidRDefault="001F476D" w:rsidP="00B40B36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21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F476D" w:rsidRPr="009812DB" w:rsidRDefault="001F476D" w:rsidP="00B40B36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21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1F476D" w:rsidRPr="009812DB" w:rsidRDefault="001F476D" w:rsidP="00B40B36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21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год</w:t>
            </w:r>
          </w:p>
        </w:tc>
      </w:tr>
      <w:tr w:rsidR="006F269F" w:rsidRPr="009812DB" w:rsidTr="001F476D">
        <w:trPr>
          <w:trHeight w:hRule="exact" w:val="352"/>
        </w:trPr>
        <w:tc>
          <w:tcPr>
            <w:tcW w:w="32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F269F" w:rsidRPr="009812DB" w:rsidRDefault="006F269F" w:rsidP="00B40B36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pacing w:val="1"/>
                <w:sz w:val="28"/>
                <w:szCs w:val="28"/>
              </w:rPr>
              <w:t>Т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е</w:t>
            </w:r>
            <w:r w:rsidRPr="009812DB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Pr="009812DB">
              <w:rPr>
                <w:rFonts w:ascii="Times New Roman" w:hAnsi="Times New Roman"/>
                <w:spacing w:val="4"/>
                <w:sz w:val="28"/>
                <w:szCs w:val="28"/>
              </w:rPr>
              <w:t>р</w:t>
            </w:r>
            <w:r w:rsidRPr="009812DB">
              <w:rPr>
                <w:rFonts w:ascii="Times New Roman" w:hAnsi="Times New Roman"/>
                <w:spacing w:val="-4"/>
                <w:sz w:val="28"/>
                <w:szCs w:val="28"/>
              </w:rPr>
              <w:t>е</w:t>
            </w:r>
            <w:r w:rsidRPr="009812DB">
              <w:rPr>
                <w:rFonts w:ascii="Times New Roman" w:hAnsi="Times New Roman"/>
                <w:spacing w:val="1"/>
                <w:sz w:val="28"/>
                <w:szCs w:val="28"/>
              </w:rPr>
              <w:t>т</w:t>
            </w:r>
            <w:r w:rsidRPr="009812DB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9812DB">
              <w:rPr>
                <w:rFonts w:ascii="Times New Roman" w:hAnsi="Times New Roman"/>
                <w:spacing w:val="3"/>
                <w:sz w:val="28"/>
                <w:szCs w:val="28"/>
              </w:rPr>
              <w:t>ч</w:t>
            </w:r>
            <w:r w:rsidRPr="009812DB">
              <w:rPr>
                <w:rFonts w:ascii="Times New Roman" w:hAnsi="Times New Roman"/>
                <w:spacing w:val="-4"/>
                <w:sz w:val="28"/>
                <w:szCs w:val="28"/>
              </w:rPr>
              <w:t>е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с</w:t>
            </w:r>
            <w:r w:rsidRPr="009812DB">
              <w:rPr>
                <w:rFonts w:ascii="Times New Roman" w:hAnsi="Times New Roman"/>
                <w:spacing w:val="3"/>
                <w:sz w:val="28"/>
                <w:szCs w:val="28"/>
              </w:rPr>
              <w:t>к</w:t>
            </w:r>
            <w:r w:rsidRPr="009812DB">
              <w:rPr>
                <w:rFonts w:ascii="Times New Roman" w:hAnsi="Times New Roman"/>
                <w:spacing w:val="2"/>
                <w:sz w:val="28"/>
                <w:szCs w:val="28"/>
              </w:rPr>
              <w:t>и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е</w:t>
            </w:r>
            <w:r w:rsidRPr="009812D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9812DB">
              <w:rPr>
                <w:rFonts w:ascii="Times New Roman" w:hAnsi="Times New Roman"/>
                <w:spacing w:val="1"/>
                <w:sz w:val="28"/>
                <w:szCs w:val="28"/>
              </w:rPr>
              <w:t>з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а</w:t>
            </w:r>
            <w:r w:rsidRPr="009812DB">
              <w:rPr>
                <w:rFonts w:ascii="Times New Roman" w:hAnsi="Times New Roman"/>
                <w:spacing w:val="-2"/>
                <w:sz w:val="28"/>
                <w:szCs w:val="28"/>
              </w:rPr>
              <w:t>н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ят</w:t>
            </w:r>
            <w:r w:rsidRPr="009812DB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F269F" w:rsidRPr="009812DB" w:rsidRDefault="00364BE6" w:rsidP="00B40B36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286" w:right="2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F269F" w:rsidRPr="009812DB" w:rsidRDefault="00364BE6" w:rsidP="001F476D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298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F269F" w:rsidRPr="009812DB" w:rsidRDefault="006F269F" w:rsidP="001F476D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298"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6F269F" w:rsidRPr="002B2FDD" w:rsidRDefault="002B2FDD" w:rsidP="002B2FDD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FD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6F269F" w:rsidRPr="00776E0C" w:rsidRDefault="00776E0C" w:rsidP="00776E0C">
            <w:pPr>
              <w:widowControl w:val="0"/>
              <w:autoSpaceDE w:val="0"/>
              <w:autoSpaceDN w:val="0"/>
              <w:adjustRightInd w:val="0"/>
              <w:spacing w:line="30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E0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6F269F" w:rsidRPr="009812DB" w:rsidRDefault="00776E0C" w:rsidP="006F269F">
            <w:pPr>
              <w:widowControl w:val="0"/>
              <w:autoSpaceDE w:val="0"/>
              <w:autoSpaceDN w:val="0"/>
              <w:adjustRightInd w:val="0"/>
              <w:spacing w:line="30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F269F" w:rsidRPr="00776E0C" w:rsidRDefault="00776E0C" w:rsidP="00776E0C">
            <w:pPr>
              <w:widowControl w:val="0"/>
              <w:autoSpaceDE w:val="0"/>
              <w:autoSpaceDN w:val="0"/>
              <w:adjustRightInd w:val="0"/>
              <w:spacing w:line="30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E0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6F269F" w:rsidRPr="00D01F37" w:rsidRDefault="00D01F37" w:rsidP="00D01F37">
            <w:pPr>
              <w:widowControl w:val="0"/>
              <w:autoSpaceDE w:val="0"/>
              <w:autoSpaceDN w:val="0"/>
              <w:adjustRightInd w:val="0"/>
              <w:spacing w:line="30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F3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6F269F" w:rsidRPr="009812DB" w:rsidTr="001F476D">
        <w:trPr>
          <w:trHeight w:hRule="exact" w:val="656"/>
        </w:trPr>
        <w:tc>
          <w:tcPr>
            <w:tcW w:w="32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F269F" w:rsidRPr="009812DB" w:rsidRDefault="006F269F" w:rsidP="00B40B36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3" w:right="-20"/>
              <w:rPr>
                <w:rFonts w:ascii="Times New Roman" w:hAnsi="Times New Roman"/>
                <w:sz w:val="28"/>
                <w:szCs w:val="28"/>
              </w:rPr>
            </w:pPr>
            <w:r w:rsidRPr="009812DB">
              <w:rPr>
                <w:rFonts w:ascii="Times New Roman" w:hAnsi="Times New Roman"/>
                <w:spacing w:val="2"/>
                <w:sz w:val="28"/>
                <w:szCs w:val="28"/>
              </w:rPr>
              <w:t>О</w:t>
            </w:r>
            <w:r w:rsidRPr="009812DB">
              <w:rPr>
                <w:rFonts w:ascii="Times New Roman" w:hAnsi="Times New Roman"/>
                <w:spacing w:val="1"/>
                <w:sz w:val="28"/>
                <w:szCs w:val="28"/>
              </w:rPr>
              <w:t>б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щая</w:t>
            </w:r>
            <w:r w:rsidRPr="009812D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9812DB">
              <w:rPr>
                <w:rFonts w:ascii="Times New Roman" w:hAnsi="Times New Roman"/>
                <w:spacing w:val="-1"/>
                <w:sz w:val="28"/>
                <w:szCs w:val="28"/>
              </w:rPr>
              <w:t>ф</w:t>
            </w:r>
            <w:r w:rsidRPr="009812DB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9812DB">
              <w:rPr>
                <w:rFonts w:ascii="Times New Roman" w:hAnsi="Times New Roman"/>
                <w:spacing w:val="1"/>
                <w:sz w:val="28"/>
                <w:szCs w:val="28"/>
              </w:rPr>
              <w:t>з</w:t>
            </w:r>
            <w:r w:rsidRPr="009812DB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9812DB"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 w:rsidRPr="009812DB">
              <w:rPr>
                <w:rFonts w:ascii="Times New Roman" w:hAnsi="Times New Roman"/>
                <w:spacing w:val="-4"/>
                <w:sz w:val="28"/>
                <w:szCs w:val="28"/>
              </w:rPr>
              <w:t>е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ская</w:t>
            </w:r>
          </w:p>
          <w:p w:rsidR="006F269F" w:rsidRPr="009812DB" w:rsidRDefault="006F269F" w:rsidP="00B40B36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pacing w:val="-2"/>
                <w:sz w:val="28"/>
                <w:szCs w:val="28"/>
              </w:rPr>
              <w:t>п</w:t>
            </w:r>
            <w:r w:rsidRPr="009812DB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Pr="009812DB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9812DB">
              <w:rPr>
                <w:rFonts w:ascii="Times New Roman" w:hAnsi="Times New Roman"/>
                <w:spacing w:val="5"/>
                <w:sz w:val="28"/>
                <w:szCs w:val="28"/>
              </w:rPr>
              <w:t>г</w:t>
            </w:r>
            <w:r w:rsidRPr="009812DB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Pr="009812DB">
              <w:rPr>
                <w:rFonts w:ascii="Times New Roman" w:hAnsi="Times New Roman"/>
                <w:spacing w:val="1"/>
                <w:sz w:val="28"/>
                <w:szCs w:val="28"/>
              </w:rPr>
              <w:t>т</w:t>
            </w:r>
            <w:r w:rsidRPr="009812DB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в</w:t>
            </w:r>
            <w:r w:rsidRPr="009812DB">
              <w:rPr>
                <w:rFonts w:ascii="Times New Roman" w:hAnsi="Times New Roman"/>
                <w:spacing w:val="3"/>
                <w:sz w:val="28"/>
                <w:szCs w:val="28"/>
              </w:rPr>
              <w:t>к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F269F" w:rsidRPr="009812DB" w:rsidRDefault="006F269F" w:rsidP="00364BE6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286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364B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F269F" w:rsidRPr="009812DB" w:rsidRDefault="006F269F" w:rsidP="006F269F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31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364BE6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6F269F" w:rsidRPr="009812DB" w:rsidRDefault="006F269F" w:rsidP="001F476D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23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6F269F" w:rsidRPr="002B2FDD" w:rsidRDefault="002B2FDD" w:rsidP="002B2FDD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FDD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6F269F" w:rsidRPr="00776E0C" w:rsidRDefault="002B2FDD" w:rsidP="00776E0C">
            <w:pPr>
              <w:widowControl w:val="0"/>
              <w:autoSpaceDE w:val="0"/>
              <w:autoSpaceDN w:val="0"/>
              <w:adjustRightInd w:val="0"/>
              <w:spacing w:line="30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E0C">
              <w:rPr>
                <w:rFonts w:ascii="Times New Roman" w:hAnsi="Times New Roman"/>
                <w:sz w:val="28"/>
                <w:szCs w:val="28"/>
              </w:rPr>
              <w:t>2</w:t>
            </w:r>
            <w:r w:rsidR="00776E0C" w:rsidRPr="00776E0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6F269F" w:rsidRPr="009812DB" w:rsidRDefault="00776E0C" w:rsidP="00776E0C">
            <w:pPr>
              <w:widowControl w:val="0"/>
              <w:autoSpaceDE w:val="0"/>
              <w:autoSpaceDN w:val="0"/>
              <w:adjustRightInd w:val="0"/>
              <w:spacing w:line="30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F269F" w:rsidRPr="00776E0C" w:rsidRDefault="00776E0C" w:rsidP="00776E0C">
            <w:pPr>
              <w:widowControl w:val="0"/>
              <w:autoSpaceDE w:val="0"/>
              <w:autoSpaceDN w:val="0"/>
              <w:adjustRightInd w:val="0"/>
              <w:spacing w:line="30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E0C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6F269F" w:rsidRPr="00D01F37" w:rsidRDefault="00776E0C" w:rsidP="00D01F37">
            <w:pPr>
              <w:widowControl w:val="0"/>
              <w:autoSpaceDE w:val="0"/>
              <w:autoSpaceDN w:val="0"/>
              <w:adjustRightInd w:val="0"/>
              <w:spacing w:line="30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F37">
              <w:rPr>
                <w:rFonts w:ascii="Times New Roman" w:hAnsi="Times New Roman"/>
                <w:sz w:val="28"/>
                <w:szCs w:val="28"/>
              </w:rPr>
              <w:t>3</w:t>
            </w:r>
            <w:r w:rsidR="00D01F37" w:rsidRPr="00D01F3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6F269F" w:rsidRPr="009812DB" w:rsidTr="001F476D">
        <w:trPr>
          <w:trHeight w:hRule="exact" w:val="717"/>
        </w:trPr>
        <w:tc>
          <w:tcPr>
            <w:tcW w:w="32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F269F" w:rsidRPr="009812DB" w:rsidRDefault="006F269F" w:rsidP="00B40B36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3" w:right="-20"/>
              <w:rPr>
                <w:rFonts w:ascii="Times New Roman" w:hAnsi="Times New Roman"/>
                <w:sz w:val="28"/>
                <w:szCs w:val="28"/>
              </w:rPr>
            </w:pPr>
            <w:r w:rsidRPr="009812DB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9812DB">
              <w:rPr>
                <w:rFonts w:ascii="Times New Roman" w:hAnsi="Times New Roman"/>
                <w:spacing w:val="-2"/>
                <w:sz w:val="28"/>
                <w:szCs w:val="28"/>
              </w:rPr>
              <w:t>п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е</w:t>
            </w:r>
            <w:r w:rsidRPr="009812DB">
              <w:rPr>
                <w:rFonts w:ascii="Times New Roman" w:hAnsi="Times New Roman"/>
                <w:spacing w:val="-2"/>
                <w:sz w:val="28"/>
                <w:szCs w:val="28"/>
              </w:rPr>
              <w:t>ци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ал</w:t>
            </w:r>
            <w:r w:rsidRPr="009812DB">
              <w:rPr>
                <w:rFonts w:ascii="Times New Roman" w:hAnsi="Times New Roman"/>
                <w:spacing w:val="4"/>
                <w:sz w:val="28"/>
                <w:szCs w:val="28"/>
              </w:rPr>
              <w:t>ь</w:t>
            </w:r>
            <w:r w:rsidRPr="009812DB">
              <w:rPr>
                <w:rFonts w:ascii="Times New Roman" w:hAnsi="Times New Roman"/>
                <w:spacing w:val="-2"/>
                <w:sz w:val="28"/>
                <w:szCs w:val="28"/>
              </w:rPr>
              <w:t>н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9812DB">
              <w:rPr>
                <w:rFonts w:ascii="Times New Roman" w:hAnsi="Times New Roman"/>
                <w:spacing w:val="-1"/>
                <w:sz w:val="28"/>
                <w:szCs w:val="28"/>
              </w:rPr>
              <w:t>ф</w:t>
            </w:r>
            <w:r w:rsidRPr="009812DB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9812DB">
              <w:rPr>
                <w:rFonts w:ascii="Times New Roman" w:hAnsi="Times New Roman"/>
                <w:spacing w:val="1"/>
                <w:sz w:val="28"/>
                <w:szCs w:val="28"/>
              </w:rPr>
              <w:t>з</w:t>
            </w:r>
            <w:r w:rsidRPr="009812DB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9812DB">
              <w:rPr>
                <w:rFonts w:ascii="Times New Roman" w:hAnsi="Times New Roman"/>
                <w:spacing w:val="3"/>
                <w:sz w:val="28"/>
                <w:szCs w:val="28"/>
              </w:rPr>
              <w:t>ч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еск</w:t>
            </w:r>
            <w:r w:rsidRPr="009812DB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6F269F" w:rsidRPr="009812DB" w:rsidRDefault="006F269F" w:rsidP="00B40B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pacing w:val="-2"/>
                <w:sz w:val="28"/>
                <w:szCs w:val="28"/>
              </w:rPr>
              <w:t>п</w:t>
            </w:r>
            <w:r w:rsidRPr="009812DB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Pr="009812DB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9812DB">
              <w:rPr>
                <w:rFonts w:ascii="Times New Roman" w:hAnsi="Times New Roman"/>
                <w:spacing w:val="5"/>
                <w:sz w:val="28"/>
                <w:szCs w:val="28"/>
              </w:rPr>
              <w:t>г</w:t>
            </w:r>
            <w:r w:rsidRPr="009812DB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Pr="009812DB">
              <w:rPr>
                <w:rFonts w:ascii="Times New Roman" w:hAnsi="Times New Roman"/>
                <w:spacing w:val="1"/>
                <w:sz w:val="28"/>
                <w:szCs w:val="28"/>
              </w:rPr>
              <w:t>т</w:t>
            </w:r>
            <w:r w:rsidRPr="009812DB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в</w:t>
            </w:r>
            <w:r w:rsidRPr="009812DB">
              <w:rPr>
                <w:rFonts w:ascii="Times New Roman" w:hAnsi="Times New Roman"/>
                <w:spacing w:val="3"/>
                <w:sz w:val="28"/>
                <w:szCs w:val="28"/>
              </w:rPr>
              <w:t>к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F269F" w:rsidRPr="009812DB" w:rsidRDefault="006F269F" w:rsidP="00B40B36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286" w:right="2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F269F" w:rsidRPr="009812DB" w:rsidRDefault="006F269F" w:rsidP="001F476D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298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  <w:p w:rsidR="006F269F" w:rsidRPr="009812DB" w:rsidRDefault="006F269F" w:rsidP="001F476D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298"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6F269F" w:rsidRPr="002B2FDD" w:rsidRDefault="002B2FDD" w:rsidP="002B2FDD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FDD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6F269F" w:rsidRPr="00776E0C" w:rsidRDefault="002B2FDD" w:rsidP="00776E0C">
            <w:pPr>
              <w:widowControl w:val="0"/>
              <w:autoSpaceDE w:val="0"/>
              <w:autoSpaceDN w:val="0"/>
              <w:adjustRightInd w:val="0"/>
              <w:spacing w:line="30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E0C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6F269F" w:rsidRPr="009812DB" w:rsidRDefault="00776E0C" w:rsidP="006F269F">
            <w:pPr>
              <w:widowControl w:val="0"/>
              <w:autoSpaceDE w:val="0"/>
              <w:autoSpaceDN w:val="0"/>
              <w:adjustRightInd w:val="0"/>
              <w:spacing w:line="30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F269F" w:rsidRPr="00776E0C" w:rsidRDefault="00776E0C" w:rsidP="00776E0C">
            <w:pPr>
              <w:widowControl w:val="0"/>
              <w:autoSpaceDE w:val="0"/>
              <w:autoSpaceDN w:val="0"/>
              <w:adjustRightInd w:val="0"/>
              <w:spacing w:line="30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E0C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6F269F" w:rsidRPr="00D01F37" w:rsidRDefault="00776E0C" w:rsidP="00D01F37">
            <w:pPr>
              <w:widowControl w:val="0"/>
              <w:autoSpaceDE w:val="0"/>
              <w:autoSpaceDN w:val="0"/>
              <w:adjustRightInd w:val="0"/>
              <w:spacing w:line="30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F37">
              <w:rPr>
                <w:rFonts w:ascii="Times New Roman" w:hAnsi="Times New Roman"/>
                <w:sz w:val="28"/>
                <w:szCs w:val="28"/>
              </w:rPr>
              <w:t>281</w:t>
            </w:r>
          </w:p>
        </w:tc>
      </w:tr>
      <w:tr w:rsidR="006F269F" w:rsidRPr="009812DB" w:rsidTr="00776E0C">
        <w:trPr>
          <w:trHeight w:hRule="exact" w:val="1714"/>
        </w:trPr>
        <w:tc>
          <w:tcPr>
            <w:tcW w:w="32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F269F" w:rsidRPr="009812DB" w:rsidRDefault="006F269F" w:rsidP="00B40B36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103" w:right="-20"/>
              <w:rPr>
                <w:rFonts w:ascii="Times New Roman" w:hAnsi="Times New Roman"/>
                <w:sz w:val="28"/>
                <w:szCs w:val="28"/>
              </w:rPr>
            </w:pPr>
            <w:r w:rsidRPr="009812DB">
              <w:rPr>
                <w:rFonts w:ascii="Times New Roman" w:hAnsi="Times New Roman"/>
                <w:spacing w:val="1"/>
                <w:sz w:val="28"/>
                <w:szCs w:val="28"/>
              </w:rPr>
              <w:t>Т</w:t>
            </w:r>
            <w:r w:rsidRPr="009812DB">
              <w:rPr>
                <w:rFonts w:ascii="Times New Roman" w:hAnsi="Times New Roman"/>
                <w:spacing w:val="-4"/>
                <w:sz w:val="28"/>
                <w:szCs w:val="28"/>
              </w:rPr>
              <w:t>е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х</w:t>
            </w:r>
            <w:r w:rsidRPr="009812DB">
              <w:rPr>
                <w:rFonts w:ascii="Times New Roman" w:hAnsi="Times New Roman"/>
                <w:spacing w:val="2"/>
                <w:sz w:val="28"/>
                <w:szCs w:val="28"/>
              </w:rPr>
              <w:t>н</w:t>
            </w:r>
            <w:r w:rsidRPr="009812DB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9812DB">
              <w:rPr>
                <w:rFonts w:ascii="Times New Roman" w:hAnsi="Times New Roman"/>
                <w:spacing w:val="4"/>
                <w:sz w:val="28"/>
                <w:szCs w:val="28"/>
              </w:rPr>
              <w:t>к</w:t>
            </w:r>
            <w:r w:rsidRPr="009812DB">
              <w:rPr>
                <w:rFonts w:ascii="Times New Roman" w:hAnsi="Times New Roman"/>
                <w:spacing w:val="-3"/>
                <w:sz w:val="28"/>
                <w:szCs w:val="28"/>
              </w:rPr>
              <w:t>о</w:t>
            </w:r>
            <w:r w:rsidRPr="009812DB">
              <w:rPr>
                <w:rFonts w:ascii="Times New Roman" w:hAnsi="Times New Roman"/>
                <w:spacing w:val="-1"/>
                <w:sz w:val="28"/>
                <w:szCs w:val="28"/>
              </w:rPr>
              <w:t>-</w:t>
            </w:r>
            <w:r w:rsidRPr="009812DB">
              <w:rPr>
                <w:rFonts w:ascii="Times New Roman" w:hAnsi="Times New Roman"/>
                <w:spacing w:val="1"/>
                <w:sz w:val="28"/>
                <w:szCs w:val="28"/>
              </w:rPr>
              <w:t>т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ак</w:t>
            </w:r>
            <w:r w:rsidRPr="009812DB">
              <w:rPr>
                <w:rFonts w:ascii="Times New Roman" w:hAnsi="Times New Roman"/>
                <w:spacing w:val="1"/>
                <w:sz w:val="28"/>
                <w:szCs w:val="28"/>
              </w:rPr>
              <w:t>т</w:t>
            </w:r>
            <w:r w:rsidRPr="009812DB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9812DB">
              <w:rPr>
                <w:rFonts w:ascii="Times New Roman" w:hAnsi="Times New Roman"/>
                <w:spacing w:val="3"/>
                <w:sz w:val="28"/>
                <w:szCs w:val="28"/>
              </w:rPr>
              <w:t>ч</w:t>
            </w:r>
            <w:r w:rsidRPr="009812DB">
              <w:rPr>
                <w:rFonts w:ascii="Times New Roman" w:hAnsi="Times New Roman"/>
                <w:spacing w:val="-4"/>
                <w:sz w:val="28"/>
                <w:szCs w:val="28"/>
              </w:rPr>
              <w:t>е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ска</w:t>
            </w:r>
            <w:r w:rsidRPr="009812DB">
              <w:rPr>
                <w:rFonts w:ascii="Times New Roman" w:hAnsi="Times New Roman"/>
                <w:spacing w:val="-1"/>
                <w:sz w:val="28"/>
                <w:szCs w:val="28"/>
              </w:rPr>
              <w:t>я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F269F" w:rsidRPr="009812DB" w:rsidRDefault="006F269F" w:rsidP="00B40B36">
            <w:pPr>
              <w:widowControl w:val="0"/>
              <w:autoSpaceDE w:val="0"/>
              <w:autoSpaceDN w:val="0"/>
              <w:adjustRightInd w:val="0"/>
              <w:spacing w:after="0" w:line="324" w:lineRule="exact"/>
              <w:ind w:left="103" w:right="101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pacing w:val="-2"/>
                <w:sz w:val="28"/>
                <w:szCs w:val="28"/>
              </w:rPr>
              <w:t>п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с</w:t>
            </w:r>
            <w:r w:rsidRPr="009812DB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9812DB">
              <w:rPr>
                <w:rFonts w:ascii="Times New Roman" w:hAnsi="Times New Roman"/>
                <w:spacing w:val="4"/>
                <w:sz w:val="28"/>
                <w:szCs w:val="28"/>
              </w:rPr>
              <w:t>х</w:t>
            </w:r>
            <w:r w:rsidRPr="009812DB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Pr="009812DB">
              <w:rPr>
                <w:rFonts w:ascii="Times New Roman" w:hAnsi="Times New Roman"/>
                <w:spacing w:val="4"/>
                <w:sz w:val="28"/>
                <w:szCs w:val="28"/>
              </w:rPr>
              <w:t>л</w:t>
            </w:r>
            <w:r w:rsidRPr="009812DB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Pr="009812DB">
              <w:rPr>
                <w:rFonts w:ascii="Times New Roman" w:hAnsi="Times New Roman"/>
                <w:spacing w:val="1"/>
                <w:sz w:val="28"/>
                <w:szCs w:val="28"/>
              </w:rPr>
              <w:t>г</w:t>
            </w:r>
            <w:r w:rsidRPr="009812DB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9812DB">
              <w:rPr>
                <w:rFonts w:ascii="Times New Roman" w:hAnsi="Times New Roman"/>
                <w:spacing w:val="3"/>
                <w:sz w:val="28"/>
                <w:szCs w:val="28"/>
              </w:rPr>
              <w:t>ч</w:t>
            </w:r>
            <w:r w:rsidRPr="009812DB">
              <w:rPr>
                <w:rFonts w:ascii="Times New Roman" w:hAnsi="Times New Roman"/>
                <w:spacing w:val="-4"/>
                <w:sz w:val="28"/>
                <w:szCs w:val="28"/>
              </w:rPr>
              <w:t>е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с</w:t>
            </w:r>
            <w:r w:rsidRPr="009812DB">
              <w:rPr>
                <w:rFonts w:ascii="Times New Roman" w:hAnsi="Times New Roman"/>
                <w:spacing w:val="5"/>
                <w:sz w:val="28"/>
                <w:szCs w:val="28"/>
              </w:rPr>
              <w:t>к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9812DB">
              <w:rPr>
                <w:rFonts w:ascii="Times New Roman" w:hAnsi="Times New Roman"/>
                <w:spacing w:val="-2"/>
                <w:sz w:val="28"/>
                <w:szCs w:val="28"/>
              </w:rPr>
              <w:t>п</w:t>
            </w:r>
            <w:r w:rsidRPr="009812DB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Pr="009812DB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9812DB">
              <w:rPr>
                <w:rFonts w:ascii="Times New Roman" w:hAnsi="Times New Roman"/>
                <w:spacing w:val="5"/>
                <w:sz w:val="28"/>
                <w:szCs w:val="28"/>
              </w:rPr>
              <w:t>г</w:t>
            </w:r>
            <w:r w:rsidRPr="009812DB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Pr="009812DB">
              <w:rPr>
                <w:rFonts w:ascii="Times New Roman" w:hAnsi="Times New Roman"/>
                <w:spacing w:val="1"/>
                <w:sz w:val="28"/>
                <w:szCs w:val="28"/>
              </w:rPr>
              <w:t>т</w:t>
            </w:r>
            <w:r w:rsidRPr="009812DB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в</w:t>
            </w:r>
            <w:r w:rsidRPr="009812DB">
              <w:rPr>
                <w:rFonts w:ascii="Times New Roman" w:hAnsi="Times New Roman"/>
                <w:spacing w:val="3"/>
                <w:sz w:val="28"/>
                <w:szCs w:val="28"/>
              </w:rPr>
              <w:t>к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а</w:t>
            </w:r>
            <w:r w:rsidR="00776E0C">
              <w:rPr>
                <w:rFonts w:ascii="Times New Roman" w:hAnsi="Times New Roman"/>
                <w:sz w:val="28"/>
                <w:szCs w:val="28"/>
              </w:rPr>
              <w:t xml:space="preserve"> и медицинский контроль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F269F" w:rsidRPr="009812DB" w:rsidRDefault="00776E0C" w:rsidP="00B40B36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286" w:right="2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F269F" w:rsidRPr="009812DB" w:rsidRDefault="00776E0C" w:rsidP="001F476D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298"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6F269F" w:rsidRPr="002B2FDD" w:rsidRDefault="002B2FDD" w:rsidP="00776E0C">
            <w:pPr>
              <w:widowControl w:val="0"/>
              <w:autoSpaceDE w:val="0"/>
              <w:autoSpaceDN w:val="0"/>
              <w:adjustRightInd w:val="0"/>
              <w:spacing w:after="0" w:line="30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FDD">
              <w:rPr>
                <w:rFonts w:ascii="Times New Roman" w:hAnsi="Times New Roman"/>
                <w:sz w:val="28"/>
                <w:szCs w:val="28"/>
              </w:rPr>
              <w:t>12</w:t>
            </w:r>
            <w:r w:rsidR="00776E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6F269F" w:rsidRPr="00776E0C" w:rsidRDefault="002B2FDD" w:rsidP="00776E0C">
            <w:pPr>
              <w:widowControl w:val="0"/>
              <w:autoSpaceDE w:val="0"/>
              <w:autoSpaceDN w:val="0"/>
              <w:adjustRightInd w:val="0"/>
              <w:spacing w:line="30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E0C">
              <w:rPr>
                <w:rFonts w:ascii="Times New Roman" w:hAnsi="Times New Roman"/>
                <w:sz w:val="28"/>
                <w:szCs w:val="28"/>
              </w:rPr>
              <w:t>1</w:t>
            </w:r>
            <w:r w:rsidR="00776E0C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6F269F" w:rsidRPr="009812DB" w:rsidRDefault="00776E0C" w:rsidP="00776E0C">
            <w:pPr>
              <w:widowControl w:val="0"/>
              <w:autoSpaceDE w:val="0"/>
              <w:autoSpaceDN w:val="0"/>
              <w:adjustRightInd w:val="0"/>
              <w:spacing w:line="30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F269F" w:rsidRPr="00776E0C" w:rsidRDefault="00776E0C" w:rsidP="00776E0C">
            <w:pPr>
              <w:widowControl w:val="0"/>
              <w:autoSpaceDE w:val="0"/>
              <w:autoSpaceDN w:val="0"/>
              <w:adjustRightInd w:val="0"/>
              <w:spacing w:line="30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E0C">
              <w:rPr>
                <w:rFonts w:ascii="Times New Roman" w:hAnsi="Times New Roman"/>
                <w:sz w:val="28"/>
                <w:szCs w:val="28"/>
              </w:rPr>
              <w:t>232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6F269F" w:rsidRPr="00D01F37" w:rsidRDefault="00776E0C" w:rsidP="00D01F37">
            <w:pPr>
              <w:widowControl w:val="0"/>
              <w:autoSpaceDE w:val="0"/>
              <w:autoSpaceDN w:val="0"/>
              <w:adjustRightInd w:val="0"/>
              <w:spacing w:line="30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F37">
              <w:rPr>
                <w:rFonts w:ascii="Times New Roman" w:hAnsi="Times New Roman"/>
                <w:sz w:val="28"/>
                <w:szCs w:val="28"/>
              </w:rPr>
              <w:t>262</w:t>
            </w:r>
          </w:p>
        </w:tc>
      </w:tr>
      <w:tr w:rsidR="006F269F" w:rsidRPr="009812DB" w:rsidTr="001F476D">
        <w:trPr>
          <w:trHeight w:val="1256"/>
        </w:trPr>
        <w:tc>
          <w:tcPr>
            <w:tcW w:w="3241" w:type="dxa"/>
            <w:tcBorders>
              <w:top w:val="single" w:sz="5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F269F" w:rsidRPr="009812DB" w:rsidRDefault="006F269F" w:rsidP="00B40B36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Соревнования и зачетные требования</w:t>
            </w:r>
          </w:p>
          <w:p w:rsidR="006F269F" w:rsidRPr="009812DB" w:rsidRDefault="006F269F" w:rsidP="00B40B36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3" w:right="-20"/>
              <w:rPr>
                <w:rFonts w:ascii="Times New Roman" w:hAnsi="Times New Roman"/>
                <w:sz w:val="28"/>
                <w:szCs w:val="28"/>
              </w:rPr>
            </w:pPr>
            <w:r w:rsidRPr="009812DB">
              <w:rPr>
                <w:rFonts w:ascii="Times New Roman" w:hAnsi="Times New Roman"/>
                <w:spacing w:val="2"/>
                <w:sz w:val="28"/>
                <w:szCs w:val="28"/>
              </w:rPr>
              <w:t>И</w:t>
            </w:r>
            <w:r w:rsidRPr="009812DB">
              <w:rPr>
                <w:rFonts w:ascii="Times New Roman" w:hAnsi="Times New Roman"/>
                <w:spacing w:val="-2"/>
                <w:sz w:val="28"/>
                <w:szCs w:val="28"/>
              </w:rPr>
              <w:t>н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с</w:t>
            </w:r>
            <w:r w:rsidRPr="009812DB">
              <w:rPr>
                <w:rFonts w:ascii="Times New Roman" w:hAnsi="Times New Roman"/>
                <w:spacing w:val="1"/>
                <w:sz w:val="28"/>
                <w:szCs w:val="28"/>
              </w:rPr>
              <w:t>т</w:t>
            </w:r>
            <w:r w:rsidRPr="009812DB">
              <w:rPr>
                <w:rFonts w:ascii="Times New Roman" w:hAnsi="Times New Roman"/>
                <w:spacing w:val="4"/>
                <w:sz w:val="28"/>
                <w:szCs w:val="28"/>
              </w:rPr>
              <w:t>р</w:t>
            </w:r>
            <w:r w:rsidRPr="009812DB">
              <w:rPr>
                <w:rFonts w:ascii="Times New Roman" w:hAnsi="Times New Roman"/>
                <w:spacing w:val="-8"/>
                <w:sz w:val="28"/>
                <w:szCs w:val="28"/>
              </w:rPr>
              <w:t>у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к</w:t>
            </w:r>
            <w:r w:rsidRPr="009812DB">
              <w:rPr>
                <w:rFonts w:ascii="Times New Roman" w:hAnsi="Times New Roman"/>
                <w:spacing w:val="1"/>
                <w:sz w:val="28"/>
                <w:szCs w:val="28"/>
              </w:rPr>
              <w:t>т</w:t>
            </w:r>
            <w:r w:rsidRPr="009812DB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рск</w:t>
            </w:r>
            <w:r w:rsidRPr="009812DB">
              <w:rPr>
                <w:rFonts w:ascii="Times New Roman" w:hAnsi="Times New Roman"/>
                <w:spacing w:val="3"/>
                <w:sz w:val="28"/>
                <w:szCs w:val="28"/>
              </w:rPr>
              <w:t>а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я</w:t>
            </w:r>
            <w:r w:rsidRPr="009812D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6F269F" w:rsidRPr="009812DB" w:rsidRDefault="006F269F" w:rsidP="00B40B36">
            <w:pPr>
              <w:widowControl w:val="0"/>
              <w:autoSpaceDE w:val="0"/>
              <w:autoSpaceDN w:val="0"/>
              <w:adjustRightInd w:val="0"/>
              <w:spacing w:before="2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pacing w:val="3"/>
                <w:sz w:val="28"/>
                <w:szCs w:val="28"/>
              </w:rPr>
              <w:t>с</w:t>
            </w:r>
            <w:r w:rsidRPr="009812DB">
              <w:rPr>
                <w:rFonts w:ascii="Times New Roman" w:hAnsi="Times New Roman"/>
                <w:spacing w:val="-8"/>
                <w:sz w:val="28"/>
                <w:szCs w:val="28"/>
              </w:rPr>
              <w:t>у</w:t>
            </w:r>
            <w:r w:rsidRPr="009812DB">
              <w:rPr>
                <w:rFonts w:ascii="Times New Roman" w:hAnsi="Times New Roman"/>
                <w:spacing w:val="5"/>
                <w:sz w:val="28"/>
                <w:szCs w:val="28"/>
              </w:rPr>
              <w:t>д</w:t>
            </w:r>
            <w:r w:rsidRPr="009812DB">
              <w:rPr>
                <w:rFonts w:ascii="Times New Roman" w:hAnsi="Times New Roman"/>
                <w:spacing w:val="-4"/>
                <w:sz w:val="28"/>
                <w:szCs w:val="28"/>
              </w:rPr>
              <w:t>е</w:t>
            </w:r>
            <w:r w:rsidRPr="009812DB">
              <w:rPr>
                <w:rFonts w:ascii="Times New Roman" w:hAnsi="Times New Roman"/>
                <w:spacing w:val="-2"/>
                <w:sz w:val="28"/>
                <w:szCs w:val="28"/>
              </w:rPr>
              <w:t>й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ск</w:t>
            </w:r>
            <w:r w:rsidRPr="009812DB">
              <w:rPr>
                <w:rFonts w:ascii="Times New Roman" w:hAnsi="Times New Roman"/>
                <w:spacing w:val="3"/>
                <w:sz w:val="28"/>
                <w:szCs w:val="28"/>
              </w:rPr>
              <w:t>а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я</w:t>
            </w:r>
            <w:r w:rsidRPr="009812D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9812DB">
              <w:rPr>
                <w:rFonts w:ascii="Times New Roman" w:hAnsi="Times New Roman"/>
                <w:spacing w:val="-2"/>
                <w:sz w:val="28"/>
                <w:szCs w:val="28"/>
              </w:rPr>
              <w:t>п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рак</w:t>
            </w:r>
            <w:r w:rsidRPr="009812DB">
              <w:rPr>
                <w:rFonts w:ascii="Times New Roman" w:hAnsi="Times New Roman"/>
                <w:spacing w:val="1"/>
                <w:sz w:val="28"/>
                <w:szCs w:val="28"/>
              </w:rPr>
              <w:t>т</w:t>
            </w:r>
            <w:r w:rsidRPr="009812DB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F269F" w:rsidRPr="00FC784C" w:rsidRDefault="006F269F" w:rsidP="00B40B36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361" w:right="3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8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  <w:tcBorders>
              <w:top w:val="single" w:sz="5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F269F" w:rsidRPr="00FC784C" w:rsidRDefault="006F269F" w:rsidP="001F476D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298" w:right="2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6F269F" w:rsidRPr="002B2FDD" w:rsidRDefault="002B2FDD" w:rsidP="002B2FDD">
            <w:pPr>
              <w:widowControl w:val="0"/>
              <w:autoSpaceDE w:val="0"/>
              <w:autoSpaceDN w:val="0"/>
              <w:adjustRightInd w:val="0"/>
              <w:spacing w:line="30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FD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6F269F" w:rsidRPr="00776E0C" w:rsidRDefault="00776E0C" w:rsidP="00776E0C">
            <w:pPr>
              <w:widowControl w:val="0"/>
              <w:autoSpaceDE w:val="0"/>
              <w:autoSpaceDN w:val="0"/>
              <w:adjustRightInd w:val="0"/>
              <w:spacing w:line="30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E0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6F269F" w:rsidRPr="00FC784C" w:rsidRDefault="00776E0C" w:rsidP="00776E0C">
            <w:pPr>
              <w:widowControl w:val="0"/>
              <w:autoSpaceDE w:val="0"/>
              <w:autoSpaceDN w:val="0"/>
              <w:adjustRightInd w:val="0"/>
              <w:spacing w:line="30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269F" w:rsidRPr="00776E0C" w:rsidRDefault="00776E0C" w:rsidP="00776E0C">
            <w:pPr>
              <w:widowControl w:val="0"/>
              <w:autoSpaceDE w:val="0"/>
              <w:autoSpaceDN w:val="0"/>
              <w:adjustRightInd w:val="0"/>
              <w:spacing w:line="30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E0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6F269F" w:rsidRPr="00D01F37" w:rsidRDefault="00776E0C" w:rsidP="00D01F37">
            <w:pPr>
              <w:widowControl w:val="0"/>
              <w:autoSpaceDE w:val="0"/>
              <w:autoSpaceDN w:val="0"/>
              <w:adjustRightInd w:val="0"/>
              <w:spacing w:line="30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F37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6F269F" w:rsidRPr="009812DB" w:rsidTr="001F476D">
        <w:trPr>
          <w:trHeight w:hRule="exact" w:val="353"/>
        </w:trPr>
        <w:tc>
          <w:tcPr>
            <w:tcW w:w="3241" w:type="dxa"/>
            <w:tcBorders>
              <w:top w:val="single" w:sz="18" w:space="0" w:color="auto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F269F" w:rsidRPr="009812DB" w:rsidRDefault="006F269F" w:rsidP="00B40B36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3" w:right="-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876" w:type="dxa"/>
            <w:tcBorders>
              <w:top w:val="single" w:sz="18" w:space="0" w:color="auto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F269F" w:rsidRPr="009812DB" w:rsidRDefault="006F269F" w:rsidP="00B40B36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361" w:right="3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32" w:type="dxa"/>
            <w:tcBorders>
              <w:top w:val="single" w:sz="18" w:space="0" w:color="auto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F269F" w:rsidRPr="009812DB" w:rsidRDefault="006F269F" w:rsidP="001F476D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373" w:right="35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6F269F" w:rsidRPr="009812DB" w:rsidRDefault="006F269F" w:rsidP="001F476D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right="2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6F269F" w:rsidRPr="009812DB" w:rsidRDefault="006F269F" w:rsidP="001F476D">
            <w:pPr>
              <w:widowControl w:val="0"/>
              <w:autoSpaceDE w:val="0"/>
              <w:autoSpaceDN w:val="0"/>
              <w:adjustRightInd w:val="0"/>
              <w:spacing w:line="305" w:lineRule="exact"/>
              <w:ind w:right="2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6F269F" w:rsidRPr="009812DB" w:rsidRDefault="006F269F" w:rsidP="006F269F">
            <w:pPr>
              <w:widowControl w:val="0"/>
              <w:autoSpaceDE w:val="0"/>
              <w:autoSpaceDN w:val="0"/>
              <w:adjustRightInd w:val="0"/>
              <w:spacing w:line="30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F269F" w:rsidRPr="009812DB" w:rsidRDefault="006F269F" w:rsidP="001F476D">
            <w:pPr>
              <w:widowControl w:val="0"/>
              <w:autoSpaceDE w:val="0"/>
              <w:autoSpaceDN w:val="0"/>
              <w:adjustRightInd w:val="0"/>
              <w:spacing w:line="305" w:lineRule="exact"/>
              <w:ind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6F269F" w:rsidRPr="009812DB" w:rsidRDefault="006F269F" w:rsidP="001F476D">
            <w:pPr>
              <w:widowControl w:val="0"/>
              <w:autoSpaceDE w:val="0"/>
              <w:autoSpaceDN w:val="0"/>
              <w:adjustRightInd w:val="0"/>
              <w:spacing w:line="305" w:lineRule="exact"/>
              <w:ind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6F269F" w:rsidRPr="009812DB" w:rsidTr="001F476D">
        <w:trPr>
          <w:trHeight w:hRule="exact" w:val="656"/>
        </w:trPr>
        <w:tc>
          <w:tcPr>
            <w:tcW w:w="32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F269F" w:rsidRPr="00FC784C" w:rsidRDefault="006F269F" w:rsidP="00B40B36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103" w:right="-20"/>
              <w:rPr>
                <w:rFonts w:ascii="Times New Roman" w:hAnsi="Times New Roman"/>
                <w:sz w:val="28"/>
                <w:szCs w:val="28"/>
              </w:rPr>
            </w:pPr>
            <w:r w:rsidRPr="00FC784C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ол-</w:t>
            </w:r>
            <w:r w:rsidRPr="00FC784C">
              <w:rPr>
                <w:rFonts w:ascii="Times New Roman" w:hAnsi="Times New Roman"/>
                <w:sz w:val="28"/>
                <w:szCs w:val="28"/>
              </w:rPr>
              <w:t>во тренировок в неделю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F269F" w:rsidRPr="00FC784C" w:rsidRDefault="006F269F" w:rsidP="00B40B36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361" w:right="111" w:hanging="1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84C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7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F269F" w:rsidRPr="00FC784C" w:rsidRDefault="006F269F" w:rsidP="001F476D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373" w:right="3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84C"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6F269F" w:rsidRPr="00FC784C" w:rsidRDefault="006F269F" w:rsidP="001F476D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right="2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6F269F" w:rsidRPr="00FC784C" w:rsidRDefault="006F269F" w:rsidP="001F476D">
            <w:pPr>
              <w:widowControl w:val="0"/>
              <w:autoSpaceDE w:val="0"/>
              <w:autoSpaceDN w:val="0"/>
              <w:adjustRightInd w:val="0"/>
              <w:spacing w:line="305" w:lineRule="exact"/>
              <w:ind w:right="2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6F269F" w:rsidRPr="00FC784C" w:rsidRDefault="006366BC" w:rsidP="006F269F">
            <w:pPr>
              <w:widowControl w:val="0"/>
              <w:autoSpaceDE w:val="0"/>
              <w:autoSpaceDN w:val="0"/>
              <w:adjustRightInd w:val="0"/>
              <w:spacing w:line="30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F269F" w:rsidRPr="00FC784C">
              <w:rPr>
                <w:rFonts w:ascii="Times New Roman" w:hAnsi="Times New Roman"/>
                <w:sz w:val="28"/>
                <w:szCs w:val="28"/>
              </w:rPr>
              <w:t>-8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F269F" w:rsidRPr="00FC784C" w:rsidRDefault="006366BC" w:rsidP="001F476D">
            <w:pPr>
              <w:widowControl w:val="0"/>
              <w:autoSpaceDE w:val="0"/>
              <w:autoSpaceDN w:val="0"/>
              <w:adjustRightInd w:val="0"/>
              <w:spacing w:line="305" w:lineRule="exact"/>
              <w:ind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6F269F" w:rsidRPr="00FC784C" w:rsidRDefault="006366BC" w:rsidP="001F476D">
            <w:pPr>
              <w:widowControl w:val="0"/>
              <w:autoSpaceDE w:val="0"/>
              <w:autoSpaceDN w:val="0"/>
              <w:adjustRightInd w:val="0"/>
              <w:spacing w:line="305" w:lineRule="exact"/>
              <w:ind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</w:tr>
      <w:tr w:rsidR="006F269F" w:rsidRPr="009812DB" w:rsidTr="001F476D">
        <w:trPr>
          <w:trHeight w:hRule="exact" w:val="354"/>
        </w:trPr>
        <w:tc>
          <w:tcPr>
            <w:tcW w:w="324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9F" w:rsidRPr="009812DB" w:rsidRDefault="006F269F" w:rsidP="00B40B36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И</w:t>
            </w:r>
            <w:r w:rsidRPr="009812DB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т</w:t>
            </w:r>
            <w:r w:rsidRPr="009812DB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9812DB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г</w:t>
            </w:r>
            <w:r w:rsidRPr="009812DB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9812DB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9812DB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ч</w:t>
            </w:r>
            <w:r w:rsidRPr="009812DB">
              <w:rPr>
                <w:rFonts w:ascii="Times New Roman" w:hAnsi="Times New Roman"/>
                <w:b/>
                <w:bCs/>
                <w:sz w:val="28"/>
                <w:szCs w:val="28"/>
              </w:rPr>
              <w:t>асов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9F" w:rsidRPr="00B37A10" w:rsidRDefault="006F269F" w:rsidP="00B37A10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223" w:right="-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A10">
              <w:rPr>
                <w:rFonts w:ascii="Times New Roman" w:hAnsi="Times New Roman"/>
                <w:b/>
                <w:bCs/>
                <w:sz w:val="28"/>
                <w:szCs w:val="28"/>
              </w:rPr>
              <w:t>312</w:t>
            </w:r>
          </w:p>
        </w:tc>
        <w:tc>
          <w:tcPr>
            <w:tcW w:w="1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9F" w:rsidRPr="00B37A10" w:rsidRDefault="006F269F" w:rsidP="00B37A10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235" w:right="-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A10">
              <w:rPr>
                <w:rFonts w:ascii="Times New Roman" w:hAnsi="Times New Roman"/>
                <w:b/>
                <w:bCs/>
                <w:sz w:val="28"/>
                <w:szCs w:val="28"/>
              </w:rPr>
              <w:t>468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69F" w:rsidRPr="00B37A10" w:rsidRDefault="00B37A10" w:rsidP="00B37A10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247" w:right="-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A10">
              <w:rPr>
                <w:rFonts w:ascii="Times New Roman" w:hAnsi="Times New Roman"/>
                <w:b/>
                <w:bCs/>
                <w:sz w:val="28"/>
                <w:szCs w:val="28"/>
              </w:rPr>
              <w:t>520</w:t>
            </w:r>
            <w:r w:rsidR="006F269F" w:rsidRPr="00B37A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728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69F" w:rsidRPr="00B37A10" w:rsidRDefault="00B37A10" w:rsidP="00B37A10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A10">
              <w:rPr>
                <w:rFonts w:ascii="Times New Roman" w:hAnsi="Times New Roman"/>
                <w:b/>
                <w:sz w:val="28"/>
                <w:szCs w:val="28"/>
              </w:rPr>
              <w:t>624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69F" w:rsidRPr="00B37A10" w:rsidRDefault="006F269F" w:rsidP="00B37A10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-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A10">
              <w:rPr>
                <w:rFonts w:ascii="Times New Roman" w:hAnsi="Times New Roman"/>
                <w:b/>
                <w:sz w:val="28"/>
                <w:szCs w:val="28"/>
              </w:rPr>
              <w:t>728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69F" w:rsidRPr="00B37A10" w:rsidRDefault="006F269F" w:rsidP="00B37A10">
            <w:pPr>
              <w:widowControl w:val="0"/>
              <w:autoSpaceDE w:val="0"/>
              <w:autoSpaceDN w:val="0"/>
              <w:adjustRightInd w:val="0"/>
              <w:spacing w:line="309" w:lineRule="exact"/>
              <w:ind w:right="-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A10">
              <w:rPr>
                <w:rFonts w:ascii="Times New Roman" w:hAnsi="Times New Roman"/>
                <w:b/>
                <w:sz w:val="28"/>
                <w:szCs w:val="28"/>
              </w:rPr>
              <w:t>832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69F" w:rsidRPr="00B37A10" w:rsidRDefault="006F269F" w:rsidP="00B37A10">
            <w:pPr>
              <w:widowControl w:val="0"/>
              <w:autoSpaceDE w:val="0"/>
              <w:autoSpaceDN w:val="0"/>
              <w:adjustRightInd w:val="0"/>
              <w:spacing w:line="309" w:lineRule="exact"/>
              <w:ind w:right="-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A10">
              <w:rPr>
                <w:rFonts w:ascii="Times New Roman" w:hAnsi="Times New Roman"/>
                <w:b/>
                <w:sz w:val="28"/>
                <w:szCs w:val="28"/>
              </w:rPr>
              <w:t>936</w:t>
            </w:r>
          </w:p>
        </w:tc>
      </w:tr>
    </w:tbl>
    <w:p w:rsidR="001F476D" w:rsidRDefault="001F476D" w:rsidP="001F476D">
      <w:pPr>
        <w:widowControl w:val="0"/>
        <w:autoSpaceDE w:val="0"/>
        <w:autoSpaceDN w:val="0"/>
        <w:adjustRightInd w:val="0"/>
        <w:spacing w:after="0" w:line="245" w:lineRule="exact"/>
        <w:ind w:left="222" w:right="-20"/>
        <w:rPr>
          <w:rFonts w:ascii="Times New Roman" w:hAnsi="Times New Roman"/>
          <w:b/>
          <w:iCs/>
          <w:sz w:val="28"/>
          <w:szCs w:val="28"/>
        </w:rPr>
      </w:pPr>
    </w:p>
    <w:p w:rsidR="001F476D" w:rsidRDefault="002B2FDD" w:rsidP="001F476D">
      <w:pPr>
        <w:widowControl w:val="0"/>
        <w:autoSpaceDE w:val="0"/>
        <w:autoSpaceDN w:val="0"/>
        <w:adjustRightInd w:val="0"/>
        <w:spacing w:after="0" w:line="245" w:lineRule="exact"/>
        <w:ind w:left="222" w:right="-20"/>
        <w:jc w:val="center"/>
        <w:rPr>
          <w:rFonts w:ascii="Times New Roman" w:hAnsi="Times New Roman"/>
          <w:b/>
          <w:iCs/>
          <w:position w:val="-1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>2.4.</w:t>
      </w:r>
      <w:r w:rsidR="001F476D" w:rsidRPr="00C15E11">
        <w:rPr>
          <w:rFonts w:ascii="Times New Roman" w:hAnsi="Times New Roman"/>
          <w:b/>
          <w:iCs/>
          <w:sz w:val="28"/>
          <w:szCs w:val="28"/>
        </w:rPr>
        <w:t>Соотно</w:t>
      </w:r>
      <w:r w:rsidR="001F476D" w:rsidRPr="00C15E11">
        <w:rPr>
          <w:rFonts w:ascii="Times New Roman" w:hAnsi="Times New Roman"/>
          <w:b/>
          <w:iCs/>
          <w:spacing w:val="-1"/>
          <w:sz w:val="28"/>
          <w:szCs w:val="28"/>
        </w:rPr>
        <w:t>шен</w:t>
      </w:r>
      <w:r w:rsidR="001F476D" w:rsidRPr="00C15E11">
        <w:rPr>
          <w:rFonts w:ascii="Times New Roman" w:hAnsi="Times New Roman"/>
          <w:b/>
          <w:iCs/>
          <w:sz w:val="28"/>
          <w:szCs w:val="28"/>
        </w:rPr>
        <w:t xml:space="preserve">ие  </w:t>
      </w:r>
      <w:r w:rsidR="001F476D" w:rsidRPr="00C15E11">
        <w:rPr>
          <w:rFonts w:ascii="Times New Roman" w:hAnsi="Times New Roman"/>
          <w:b/>
          <w:iCs/>
          <w:spacing w:val="16"/>
          <w:sz w:val="28"/>
          <w:szCs w:val="28"/>
        </w:rPr>
        <w:t xml:space="preserve"> </w:t>
      </w:r>
      <w:r w:rsidR="001F476D" w:rsidRPr="00C15E11">
        <w:rPr>
          <w:rFonts w:ascii="Times New Roman" w:hAnsi="Times New Roman"/>
          <w:b/>
          <w:iCs/>
          <w:sz w:val="28"/>
          <w:szCs w:val="28"/>
        </w:rPr>
        <w:t>о</w:t>
      </w:r>
      <w:r w:rsidR="001F476D" w:rsidRPr="00C15E11">
        <w:rPr>
          <w:rFonts w:ascii="Times New Roman" w:hAnsi="Times New Roman"/>
          <w:b/>
          <w:iCs/>
          <w:spacing w:val="-1"/>
          <w:sz w:val="28"/>
          <w:szCs w:val="28"/>
        </w:rPr>
        <w:t>б</w:t>
      </w:r>
      <w:r w:rsidR="001F476D" w:rsidRPr="00C15E11">
        <w:rPr>
          <w:rFonts w:ascii="Times New Roman" w:hAnsi="Times New Roman"/>
          <w:b/>
          <w:iCs/>
          <w:sz w:val="28"/>
          <w:szCs w:val="28"/>
        </w:rPr>
        <w:t>ъ</w:t>
      </w:r>
      <w:r w:rsidR="001F476D" w:rsidRPr="00C15E11">
        <w:rPr>
          <w:rFonts w:ascii="Times New Roman" w:hAnsi="Times New Roman"/>
          <w:b/>
          <w:iCs/>
          <w:spacing w:val="-1"/>
          <w:sz w:val="28"/>
          <w:szCs w:val="28"/>
        </w:rPr>
        <w:t>е</w:t>
      </w:r>
      <w:r w:rsidR="001F476D" w:rsidRPr="00C15E11">
        <w:rPr>
          <w:rFonts w:ascii="Times New Roman" w:hAnsi="Times New Roman"/>
          <w:b/>
          <w:iCs/>
          <w:sz w:val="28"/>
          <w:szCs w:val="28"/>
        </w:rPr>
        <w:t xml:space="preserve">мов  </w:t>
      </w:r>
      <w:r w:rsidR="001F476D" w:rsidRPr="00C15E11">
        <w:rPr>
          <w:rFonts w:ascii="Times New Roman" w:hAnsi="Times New Roman"/>
          <w:b/>
          <w:iCs/>
          <w:spacing w:val="16"/>
          <w:sz w:val="28"/>
          <w:szCs w:val="28"/>
        </w:rPr>
        <w:t xml:space="preserve"> </w:t>
      </w:r>
      <w:r w:rsidR="001F476D" w:rsidRPr="00C15E11">
        <w:rPr>
          <w:rFonts w:ascii="Times New Roman" w:hAnsi="Times New Roman"/>
          <w:b/>
          <w:iCs/>
          <w:sz w:val="28"/>
          <w:szCs w:val="28"/>
        </w:rPr>
        <w:t>тр</w:t>
      </w:r>
      <w:r w:rsidR="001F476D" w:rsidRPr="00C15E11">
        <w:rPr>
          <w:rFonts w:ascii="Times New Roman" w:hAnsi="Times New Roman"/>
          <w:b/>
          <w:iCs/>
          <w:spacing w:val="-1"/>
          <w:sz w:val="28"/>
          <w:szCs w:val="28"/>
        </w:rPr>
        <w:t>е</w:t>
      </w:r>
      <w:r w:rsidR="001F476D" w:rsidRPr="00C15E11">
        <w:rPr>
          <w:rFonts w:ascii="Times New Roman" w:hAnsi="Times New Roman"/>
          <w:b/>
          <w:iCs/>
          <w:spacing w:val="1"/>
          <w:sz w:val="28"/>
          <w:szCs w:val="28"/>
        </w:rPr>
        <w:t>н</w:t>
      </w:r>
      <w:r w:rsidR="001F476D" w:rsidRPr="00C15E11">
        <w:rPr>
          <w:rFonts w:ascii="Times New Roman" w:hAnsi="Times New Roman"/>
          <w:b/>
          <w:iCs/>
          <w:sz w:val="28"/>
          <w:szCs w:val="28"/>
        </w:rPr>
        <w:t>иро</w:t>
      </w:r>
      <w:r w:rsidR="001F476D" w:rsidRPr="00C15E11">
        <w:rPr>
          <w:rFonts w:ascii="Times New Roman" w:hAnsi="Times New Roman"/>
          <w:b/>
          <w:iCs/>
          <w:spacing w:val="1"/>
          <w:sz w:val="28"/>
          <w:szCs w:val="28"/>
        </w:rPr>
        <w:t>в</w:t>
      </w:r>
      <w:r w:rsidR="001F476D" w:rsidRPr="00C15E11">
        <w:rPr>
          <w:rFonts w:ascii="Times New Roman" w:hAnsi="Times New Roman"/>
          <w:b/>
          <w:iCs/>
          <w:sz w:val="28"/>
          <w:szCs w:val="28"/>
        </w:rPr>
        <w:t>оч</w:t>
      </w:r>
      <w:r w:rsidR="001F476D" w:rsidRPr="00C15E11">
        <w:rPr>
          <w:rFonts w:ascii="Times New Roman" w:hAnsi="Times New Roman"/>
          <w:b/>
          <w:iCs/>
          <w:spacing w:val="1"/>
          <w:sz w:val="28"/>
          <w:szCs w:val="28"/>
        </w:rPr>
        <w:t>н</w:t>
      </w:r>
      <w:r w:rsidR="001F476D" w:rsidRPr="00C15E11">
        <w:rPr>
          <w:rFonts w:ascii="Times New Roman" w:hAnsi="Times New Roman"/>
          <w:b/>
          <w:iCs/>
          <w:sz w:val="28"/>
          <w:szCs w:val="28"/>
        </w:rPr>
        <w:t xml:space="preserve">ого  </w:t>
      </w:r>
      <w:r w:rsidR="001F476D" w:rsidRPr="00C15E11">
        <w:rPr>
          <w:rFonts w:ascii="Times New Roman" w:hAnsi="Times New Roman"/>
          <w:b/>
          <w:iCs/>
          <w:spacing w:val="17"/>
          <w:sz w:val="28"/>
          <w:szCs w:val="28"/>
        </w:rPr>
        <w:t xml:space="preserve"> </w:t>
      </w:r>
      <w:r w:rsidR="001F476D" w:rsidRPr="00C15E11">
        <w:rPr>
          <w:rFonts w:ascii="Times New Roman" w:hAnsi="Times New Roman"/>
          <w:b/>
          <w:iCs/>
          <w:sz w:val="28"/>
          <w:szCs w:val="28"/>
        </w:rPr>
        <w:t>проц</w:t>
      </w:r>
      <w:r w:rsidR="001F476D" w:rsidRPr="00C15E11">
        <w:rPr>
          <w:rFonts w:ascii="Times New Roman" w:hAnsi="Times New Roman"/>
          <w:b/>
          <w:iCs/>
          <w:spacing w:val="-1"/>
          <w:sz w:val="28"/>
          <w:szCs w:val="28"/>
        </w:rPr>
        <w:t>есс</w:t>
      </w:r>
      <w:r w:rsidR="001F476D" w:rsidRPr="00C15E11">
        <w:rPr>
          <w:rFonts w:ascii="Times New Roman" w:hAnsi="Times New Roman"/>
          <w:b/>
          <w:iCs/>
          <w:sz w:val="28"/>
          <w:szCs w:val="28"/>
        </w:rPr>
        <w:t xml:space="preserve">а  </w:t>
      </w:r>
      <w:r w:rsidR="001F476D" w:rsidRPr="00C15E11">
        <w:rPr>
          <w:rFonts w:ascii="Times New Roman" w:hAnsi="Times New Roman"/>
          <w:b/>
          <w:iCs/>
          <w:spacing w:val="17"/>
          <w:sz w:val="28"/>
          <w:szCs w:val="28"/>
        </w:rPr>
        <w:t xml:space="preserve"> </w:t>
      </w:r>
      <w:r w:rsidR="001F476D" w:rsidRPr="00C15E11">
        <w:rPr>
          <w:rFonts w:ascii="Times New Roman" w:hAnsi="Times New Roman"/>
          <w:b/>
          <w:iCs/>
          <w:sz w:val="28"/>
          <w:szCs w:val="28"/>
        </w:rPr>
        <w:t xml:space="preserve">по  </w:t>
      </w:r>
      <w:r w:rsidR="001F476D" w:rsidRPr="00C15E11">
        <w:rPr>
          <w:rFonts w:ascii="Times New Roman" w:hAnsi="Times New Roman"/>
          <w:b/>
          <w:iCs/>
          <w:spacing w:val="14"/>
          <w:sz w:val="28"/>
          <w:szCs w:val="28"/>
        </w:rPr>
        <w:t xml:space="preserve"> </w:t>
      </w:r>
      <w:r w:rsidR="001F476D" w:rsidRPr="00C15E11">
        <w:rPr>
          <w:rFonts w:ascii="Times New Roman" w:hAnsi="Times New Roman"/>
          <w:b/>
          <w:iCs/>
          <w:spacing w:val="-1"/>
          <w:sz w:val="28"/>
          <w:szCs w:val="28"/>
        </w:rPr>
        <w:t>в</w:t>
      </w:r>
      <w:r w:rsidR="001F476D" w:rsidRPr="00C15E11">
        <w:rPr>
          <w:rFonts w:ascii="Times New Roman" w:hAnsi="Times New Roman"/>
          <w:b/>
          <w:iCs/>
          <w:sz w:val="28"/>
          <w:szCs w:val="28"/>
        </w:rPr>
        <w:t>и</w:t>
      </w:r>
      <w:r w:rsidR="001F476D" w:rsidRPr="00C15E11">
        <w:rPr>
          <w:rFonts w:ascii="Times New Roman" w:hAnsi="Times New Roman"/>
          <w:b/>
          <w:iCs/>
          <w:spacing w:val="1"/>
          <w:sz w:val="28"/>
          <w:szCs w:val="28"/>
        </w:rPr>
        <w:t>д</w:t>
      </w:r>
      <w:r w:rsidR="001F476D" w:rsidRPr="00C15E11">
        <w:rPr>
          <w:rFonts w:ascii="Times New Roman" w:hAnsi="Times New Roman"/>
          <w:b/>
          <w:iCs/>
          <w:sz w:val="28"/>
          <w:szCs w:val="28"/>
        </w:rPr>
        <w:t xml:space="preserve">ам  </w:t>
      </w:r>
      <w:r w:rsidR="001F476D" w:rsidRPr="00C15E11">
        <w:rPr>
          <w:rFonts w:ascii="Times New Roman" w:hAnsi="Times New Roman"/>
          <w:b/>
          <w:iCs/>
          <w:spacing w:val="17"/>
          <w:sz w:val="28"/>
          <w:szCs w:val="28"/>
        </w:rPr>
        <w:t xml:space="preserve"> </w:t>
      </w:r>
      <w:r w:rsidR="001F476D" w:rsidRPr="00C15E11">
        <w:rPr>
          <w:rFonts w:ascii="Times New Roman" w:hAnsi="Times New Roman"/>
          <w:b/>
          <w:iCs/>
          <w:spacing w:val="-1"/>
          <w:sz w:val="28"/>
          <w:szCs w:val="28"/>
        </w:rPr>
        <w:t>с</w:t>
      </w:r>
      <w:r w:rsidR="001F476D" w:rsidRPr="00C15E11">
        <w:rPr>
          <w:rFonts w:ascii="Times New Roman" w:hAnsi="Times New Roman"/>
          <w:b/>
          <w:iCs/>
          <w:sz w:val="28"/>
          <w:szCs w:val="28"/>
        </w:rPr>
        <w:t>порти</w:t>
      </w:r>
      <w:r w:rsidR="001F476D" w:rsidRPr="00C15E11">
        <w:rPr>
          <w:rFonts w:ascii="Times New Roman" w:hAnsi="Times New Roman"/>
          <w:b/>
          <w:iCs/>
          <w:spacing w:val="-1"/>
          <w:sz w:val="28"/>
          <w:szCs w:val="28"/>
        </w:rPr>
        <w:t>в</w:t>
      </w:r>
      <w:r w:rsidR="001F476D" w:rsidRPr="00C15E11">
        <w:rPr>
          <w:rFonts w:ascii="Times New Roman" w:hAnsi="Times New Roman"/>
          <w:b/>
          <w:iCs/>
          <w:spacing w:val="1"/>
          <w:sz w:val="28"/>
          <w:szCs w:val="28"/>
        </w:rPr>
        <w:t>н</w:t>
      </w:r>
      <w:r w:rsidR="001F476D" w:rsidRPr="00C15E11">
        <w:rPr>
          <w:rFonts w:ascii="Times New Roman" w:hAnsi="Times New Roman"/>
          <w:b/>
          <w:iCs/>
          <w:sz w:val="28"/>
          <w:szCs w:val="28"/>
        </w:rPr>
        <w:t>ой</w:t>
      </w:r>
      <w:r w:rsidR="001F476D">
        <w:rPr>
          <w:rFonts w:ascii="Times New Roman" w:hAnsi="Times New Roman"/>
          <w:b/>
          <w:sz w:val="28"/>
          <w:szCs w:val="28"/>
        </w:rPr>
        <w:t xml:space="preserve"> </w:t>
      </w:r>
      <w:r w:rsidR="001F476D" w:rsidRPr="00C15E11">
        <w:rPr>
          <w:rFonts w:ascii="Times New Roman" w:hAnsi="Times New Roman"/>
          <w:b/>
          <w:iCs/>
          <w:position w:val="-1"/>
          <w:sz w:val="28"/>
          <w:szCs w:val="28"/>
        </w:rPr>
        <w:t>по</w:t>
      </w:r>
      <w:r w:rsidR="001F476D" w:rsidRPr="00C15E11">
        <w:rPr>
          <w:rFonts w:ascii="Times New Roman" w:hAnsi="Times New Roman"/>
          <w:b/>
          <w:iCs/>
          <w:spacing w:val="1"/>
          <w:position w:val="-1"/>
          <w:sz w:val="28"/>
          <w:szCs w:val="28"/>
        </w:rPr>
        <w:t>д</w:t>
      </w:r>
      <w:r w:rsidR="001F476D" w:rsidRPr="00C15E11">
        <w:rPr>
          <w:rFonts w:ascii="Times New Roman" w:hAnsi="Times New Roman"/>
          <w:b/>
          <w:iCs/>
          <w:position w:val="-1"/>
          <w:sz w:val="28"/>
          <w:szCs w:val="28"/>
        </w:rPr>
        <w:t>гото</w:t>
      </w:r>
      <w:r w:rsidR="001F476D" w:rsidRPr="00C15E11">
        <w:rPr>
          <w:rFonts w:ascii="Times New Roman" w:hAnsi="Times New Roman"/>
          <w:b/>
          <w:iCs/>
          <w:spacing w:val="-1"/>
          <w:position w:val="-1"/>
          <w:sz w:val="28"/>
          <w:szCs w:val="28"/>
        </w:rPr>
        <w:t>в</w:t>
      </w:r>
      <w:r w:rsidR="001F476D" w:rsidRPr="00C15E11">
        <w:rPr>
          <w:rFonts w:ascii="Times New Roman" w:hAnsi="Times New Roman"/>
          <w:b/>
          <w:iCs/>
          <w:position w:val="-1"/>
          <w:sz w:val="28"/>
          <w:szCs w:val="28"/>
        </w:rPr>
        <w:t xml:space="preserve">ки </w:t>
      </w:r>
      <w:r w:rsidR="001F476D" w:rsidRPr="00C15E11">
        <w:rPr>
          <w:rFonts w:ascii="Times New Roman" w:hAnsi="Times New Roman"/>
          <w:b/>
          <w:iCs/>
          <w:spacing w:val="1"/>
          <w:position w:val="-1"/>
          <w:sz w:val="28"/>
          <w:szCs w:val="28"/>
        </w:rPr>
        <w:t>н</w:t>
      </w:r>
      <w:r w:rsidR="001F476D" w:rsidRPr="00C15E11">
        <w:rPr>
          <w:rFonts w:ascii="Times New Roman" w:hAnsi="Times New Roman"/>
          <w:b/>
          <w:iCs/>
          <w:position w:val="-1"/>
          <w:sz w:val="28"/>
          <w:szCs w:val="28"/>
        </w:rPr>
        <w:t>а эт</w:t>
      </w:r>
      <w:r w:rsidR="001F476D" w:rsidRPr="00C15E11">
        <w:rPr>
          <w:rFonts w:ascii="Times New Roman" w:hAnsi="Times New Roman"/>
          <w:b/>
          <w:iCs/>
          <w:spacing w:val="-1"/>
          <w:position w:val="-1"/>
          <w:sz w:val="28"/>
          <w:szCs w:val="28"/>
        </w:rPr>
        <w:t>а</w:t>
      </w:r>
      <w:r w:rsidR="001F476D" w:rsidRPr="00C15E11">
        <w:rPr>
          <w:rFonts w:ascii="Times New Roman" w:hAnsi="Times New Roman"/>
          <w:b/>
          <w:iCs/>
          <w:position w:val="-1"/>
          <w:sz w:val="28"/>
          <w:szCs w:val="28"/>
        </w:rPr>
        <w:t>пах</w:t>
      </w:r>
      <w:r w:rsidR="001F476D" w:rsidRPr="00C15E11">
        <w:rPr>
          <w:rFonts w:ascii="Times New Roman" w:hAnsi="Times New Roman"/>
          <w:b/>
          <w:iCs/>
          <w:spacing w:val="-1"/>
          <w:position w:val="-1"/>
          <w:sz w:val="28"/>
          <w:szCs w:val="28"/>
        </w:rPr>
        <w:t xml:space="preserve"> с</w:t>
      </w:r>
      <w:r w:rsidR="001F476D" w:rsidRPr="00C15E11">
        <w:rPr>
          <w:rFonts w:ascii="Times New Roman" w:hAnsi="Times New Roman"/>
          <w:b/>
          <w:iCs/>
          <w:position w:val="-1"/>
          <w:sz w:val="28"/>
          <w:szCs w:val="28"/>
        </w:rPr>
        <w:t>порти</w:t>
      </w:r>
      <w:r w:rsidR="001F476D" w:rsidRPr="00C15E11">
        <w:rPr>
          <w:rFonts w:ascii="Times New Roman" w:hAnsi="Times New Roman"/>
          <w:b/>
          <w:iCs/>
          <w:spacing w:val="-1"/>
          <w:position w:val="-1"/>
          <w:sz w:val="28"/>
          <w:szCs w:val="28"/>
        </w:rPr>
        <w:t>в</w:t>
      </w:r>
      <w:r w:rsidR="001F476D" w:rsidRPr="00C15E11">
        <w:rPr>
          <w:rFonts w:ascii="Times New Roman" w:hAnsi="Times New Roman"/>
          <w:b/>
          <w:iCs/>
          <w:spacing w:val="1"/>
          <w:position w:val="-1"/>
          <w:sz w:val="28"/>
          <w:szCs w:val="28"/>
        </w:rPr>
        <w:t>н</w:t>
      </w:r>
      <w:r w:rsidR="001F476D" w:rsidRPr="00C15E11">
        <w:rPr>
          <w:rFonts w:ascii="Times New Roman" w:hAnsi="Times New Roman"/>
          <w:b/>
          <w:iCs/>
          <w:position w:val="-1"/>
          <w:sz w:val="28"/>
          <w:szCs w:val="28"/>
        </w:rPr>
        <w:t>ой по</w:t>
      </w:r>
      <w:r w:rsidR="001F476D" w:rsidRPr="00C15E11">
        <w:rPr>
          <w:rFonts w:ascii="Times New Roman" w:hAnsi="Times New Roman"/>
          <w:b/>
          <w:iCs/>
          <w:spacing w:val="1"/>
          <w:position w:val="-1"/>
          <w:sz w:val="28"/>
          <w:szCs w:val="28"/>
        </w:rPr>
        <w:t>д</w:t>
      </w:r>
      <w:r w:rsidR="001F476D" w:rsidRPr="00C15E11">
        <w:rPr>
          <w:rFonts w:ascii="Times New Roman" w:hAnsi="Times New Roman"/>
          <w:b/>
          <w:iCs/>
          <w:position w:val="-1"/>
          <w:sz w:val="28"/>
          <w:szCs w:val="28"/>
        </w:rPr>
        <w:t>гото</w:t>
      </w:r>
      <w:r w:rsidR="001F476D" w:rsidRPr="00C15E11">
        <w:rPr>
          <w:rFonts w:ascii="Times New Roman" w:hAnsi="Times New Roman"/>
          <w:b/>
          <w:iCs/>
          <w:spacing w:val="-1"/>
          <w:position w:val="-1"/>
          <w:sz w:val="28"/>
          <w:szCs w:val="28"/>
        </w:rPr>
        <w:t>в</w:t>
      </w:r>
      <w:r w:rsidR="001F476D" w:rsidRPr="00C15E11">
        <w:rPr>
          <w:rFonts w:ascii="Times New Roman" w:hAnsi="Times New Roman"/>
          <w:b/>
          <w:iCs/>
          <w:spacing w:val="3"/>
          <w:position w:val="-1"/>
          <w:sz w:val="28"/>
          <w:szCs w:val="28"/>
        </w:rPr>
        <w:t>к</w:t>
      </w:r>
      <w:r w:rsidR="001F476D" w:rsidRPr="00C15E11">
        <w:rPr>
          <w:rFonts w:ascii="Times New Roman" w:hAnsi="Times New Roman"/>
          <w:b/>
          <w:iCs/>
          <w:position w:val="-1"/>
          <w:sz w:val="28"/>
          <w:szCs w:val="28"/>
        </w:rPr>
        <w:t>и</w:t>
      </w:r>
    </w:p>
    <w:p w:rsidR="001F476D" w:rsidRDefault="001F476D" w:rsidP="001F476D">
      <w:pPr>
        <w:widowControl w:val="0"/>
        <w:autoSpaceDE w:val="0"/>
        <w:autoSpaceDN w:val="0"/>
        <w:adjustRightInd w:val="0"/>
        <w:spacing w:after="0" w:line="245" w:lineRule="exact"/>
        <w:ind w:left="222" w:right="-20"/>
        <w:jc w:val="center"/>
        <w:rPr>
          <w:rFonts w:ascii="Times New Roman" w:hAnsi="Times New Roman"/>
          <w:b/>
          <w:sz w:val="28"/>
          <w:szCs w:val="28"/>
        </w:rPr>
      </w:pPr>
      <w:r w:rsidRPr="00C15E11">
        <w:rPr>
          <w:rFonts w:ascii="Times New Roman" w:hAnsi="Times New Roman"/>
          <w:b/>
          <w:iCs/>
          <w:position w:val="-1"/>
          <w:sz w:val="28"/>
          <w:szCs w:val="28"/>
        </w:rPr>
        <w:t xml:space="preserve">по </w:t>
      </w:r>
      <w:r w:rsidRPr="00C15E11">
        <w:rPr>
          <w:rFonts w:ascii="Times New Roman" w:hAnsi="Times New Roman"/>
          <w:b/>
          <w:iCs/>
          <w:spacing w:val="-1"/>
          <w:position w:val="-1"/>
          <w:sz w:val="28"/>
          <w:szCs w:val="28"/>
        </w:rPr>
        <w:t>в</w:t>
      </w:r>
      <w:r w:rsidRPr="00C15E11">
        <w:rPr>
          <w:rFonts w:ascii="Times New Roman" w:hAnsi="Times New Roman"/>
          <w:b/>
          <w:iCs/>
          <w:position w:val="-1"/>
          <w:sz w:val="28"/>
          <w:szCs w:val="28"/>
        </w:rPr>
        <w:t>и</w:t>
      </w:r>
      <w:r w:rsidRPr="00C15E11">
        <w:rPr>
          <w:rFonts w:ascii="Times New Roman" w:hAnsi="Times New Roman"/>
          <w:b/>
          <w:iCs/>
          <w:spacing w:val="1"/>
          <w:position w:val="-1"/>
          <w:sz w:val="28"/>
          <w:szCs w:val="28"/>
        </w:rPr>
        <w:t>д</w:t>
      </w:r>
      <w:r w:rsidRPr="00C15E11">
        <w:rPr>
          <w:rFonts w:ascii="Times New Roman" w:hAnsi="Times New Roman"/>
          <w:b/>
          <w:iCs/>
          <w:position w:val="-1"/>
          <w:sz w:val="28"/>
          <w:szCs w:val="28"/>
        </w:rPr>
        <w:t>у</w:t>
      </w:r>
      <w:r w:rsidRPr="00C15E11">
        <w:rPr>
          <w:rFonts w:ascii="Times New Roman" w:hAnsi="Times New Roman"/>
          <w:b/>
          <w:iCs/>
          <w:spacing w:val="-1"/>
          <w:position w:val="-1"/>
          <w:sz w:val="28"/>
          <w:szCs w:val="28"/>
        </w:rPr>
        <w:t xml:space="preserve"> с</w:t>
      </w:r>
      <w:r w:rsidRPr="00C15E11">
        <w:rPr>
          <w:rFonts w:ascii="Times New Roman" w:hAnsi="Times New Roman"/>
          <w:b/>
          <w:iCs/>
          <w:position w:val="-1"/>
          <w:sz w:val="28"/>
          <w:szCs w:val="28"/>
        </w:rPr>
        <w:t>порта плав</w:t>
      </w:r>
      <w:r w:rsidRPr="00C15E11">
        <w:rPr>
          <w:rFonts w:ascii="Times New Roman" w:hAnsi="Times New Roman"/>
          <w:b/>
          <w:iCs/>
          <w:spacing w:val="2"/>
          <w:position w:val="-1"/>
          <w:sz w:val="28"/>
          <w:szCs w:val="28"/>
        </w:rPr>
        <w:t>а</w:t>
      </w:r>
      <w:r w:rsidRPr="00C15E11">
        <w:rPr>
          <w:rFonts w:ascii="Times New Roman" w:hAnsi="Times New Roman"/>
          <w:b/>
          <w:iCs/>
          <w:spacing w:val="1"/>
          <w:position w:val="-1"/>
          <w:sz w:val="28"/>
          <w:szCs w:val="28"/>
        </w:rPr>
        <w:t>н</w:t>
      </w:r>
      <w:r w:rsidRPr="00C15E11">
        <w:rPr>
          <w:rFonts w:ascii="Times New Roman" w:hAnsi="Times New Roman"/>
          <w:b/>
          <w:iCs/>
          <w:position w:val="-1"/>
          <w:sz w:val="28"/>
          <w:szCs w:val="28"/>
        </w:rPr>
        <w:t>и</w:t>
      </w:r>
      <w:bookmarkStart w:id="0" w:name="Par244"/>
      <w:bookmarkEnd w:id="0"/>
      <w:r>
        <w:rPr>
          <w:rFonts w:ascii="Times New Roman" w:hAnsi="Times New Roman"/>
          <w:b/>
          <w:iCs/>
          <w:position w:val="-1"/>
          <w:sz w:val="28"/>
          <w:szCs w:val="28"/>
        </w:rPr>
        <w:t>е</w:t>
      </w:r>
    </w:p>
    <w:tbl>
      <w:tblPr>
        <w:tblW w:w="13927" w:type="dxa"/>
        <w:tblCellSpacing w:w="0" w:type="dxa"/>
        <w:tblInd w:w="23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60"/>
        <w:gridCol w:w="1418"/>
        <w:gridCol w:w="992"/>
        <w:gridCol w:w="2693"/>
        <w:gridCol w:w="1560"/>
        <w:gridCol w:w="4004"/>
      </w:tblGrid>
      <w:tr w:rsidR="001F476D" w:rsidRPr="00D7248E" w:rsidTr="001F476D">
        <w:trPr>
          <w:trHeight w:val="250"/>
          <w:tblCellSpacing w:w="0" w:type="dxa"/>
        </w:trPr>
        <w:tc>
          <w:tcPr>
            <w:tcW w:w="326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1F476D" w:rsidRPr="00D7248E" w:rsidRDefault="001F476D" w:rsidP="00B40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48E">
              <w:rPr>
                <w:rFonts w:ascii="Times New Roman" w:hAnsi="Times New Roman"/>
                <w:sz w:val="24"/>
                <w:szCs w:val="24"/>
              </w:rPr>
              <w:t>Разделы</w:t>
            </w:r>
          </w:p>
          <w:p w:rsidR="001F476D" w:rsidRPr="00D7248E" w:rsidRDefault="001F476D" w:rsidP="00B40B36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48E">
              <w:rPr>
                <w:rFonts w:ascii="Times New Roman" w:hAnsi="Times New Roman"/>
                <w:sz w:val="24"/>
                <w:szCs w:val="24"/>
              </w:rPr>
              <w:t>подготовки</w:t>
            </w:r>
          </w:p>
        </w:tc>
        <w:tc>
          <w:tcPr>
            <w:tcW w:w="66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1F476D" w:rsidRPr="00D7248E" w:rsidRDefault="001F476D" w:rsidP="00B40B36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8E">
              <w:rPr>
                <w:rFonts w:ascii="Times New Roman" w:hAnsi="Times New Roman"/>
                <w:sz w:val="24"/>
                <w:szCs w:val="24"/>
              </w:rPr>
              <w:t xml:space="preserve">Этапы и годы спортивной подготовки </w:t>
            </w:r>
          </w:p>
        </w:tc>
        <w:tc>
          <w:tcPr>
            <w:tcW w:w="4004" w:type="dxa"/>
            <w:tcBorders>
              <w:top w:val="nil"/>
              <w:left w:val="single" w:sz="12" w:space="0" w:color="auto"/>
              <w:bottom w:val="nil"/>
              <w:right w:val="outset" w:sz="6" w:space="0" w:color="auto"/>
            </w:tcBorders>
          </w:tcPr>
          <w:p w:rsidR="001F476D" w:rsidRPr="00C15E11" w:rsidRDefault="001F476D" w:rsidP="00B40B36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6D" w:rsidRPr="00D7248E" w:rsidTr="001F476D">
        <w:trPr>
          <w:gridAfter w:val="1"/>
          <w:wAfter w:w="4004" w:type="dxa"/>
          <w:trHeight w:val="528"/>
          <w:tblCellSpacing w:w="0" w:type="dxa"/>
        </w:trPr>
        <w:tc>
          <w:tcPr>
            <w:tcW w:w="3260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1F476D" w:rsidRPr="00D7248E" w:rsidRDefault="001F476D" w:rsidP="00B40B36">
            <w:pPr>
              <w:spacing w:after="119" w:line="240" w:lineRule="auto"/>
              <w:ind w:firstLine="5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476D" w:rsidRPr="00D7248E" w:rsidRDefault="001F476D" w:rsidP="00B4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8E">
              <w:rPr>
                <w:rFonts w:ascii="Times New Roman" w:hAnsi="Times New Roman"/>
                <w:sz w:val="24"/>
                <w:szCs w:val="24"/>
              </w:rPr>
              <w:t xml:space="preserve">Этап начальной </w:t>
            </w:r>
          </w:p>
          <w:p w:rsidR="001F476D" w:rsidRPr="00D7248E" w:rsidRDefault="001F476D" w:rsidP="00B40B36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8E">
              <w:rPr>
                <w:rFonts w:ascii="Times New Roman" w:hAnsi="Times New Roman"/>
                <w:sz w:val="24"/>
                <w:szCs w:val="24"/>
              </w:rPr>
              <w:t xml:space="preserve">подготовки </w:t>
            </w:r>
          </w:p>
        </w:tc>
        <w:tc>
          <w:tcPr>
            <w:tcW w:w="42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476D" w:rsidRPr="00D7248E" w:rsidRDefault="001F476D" w:rsidP="00B4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8E">
              <w:rPr>
                <w:rFonts w:ascii="Times New Roman" w:hAnsi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</w:tc>
      </w:tr>
      <w:tr w:rsidR="001F476D" w:rsidRPr="00D7248E" w:rsidTr="001F476D">
        <w:trPr>
          <w:gridAfter w:val="1"/>
          <w:wAfter w:w="4004" w:type="dxa"/>
          <w:trHeight w:val="544"/>
          <w:tblCellSpacing w:w="0" w:type="dxa"/>
        </w:trPr>
        <w:tc>
          <w:tcPr>
            <w:tcW w:w="326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476D" w:rsidRPr="00D7248E" w:rsidRDefault="001F476D" w:rsidP="00B40B36">
            <w:pPr>
              <w:spacing w:after="119" w:line="240" w:lineRule="auto"/>
              <w:ind w:firstLine="5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476D" w:rsidRPr="00D7248E" w:rsidRDefault="001F476D" w:rsidP="00B4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8E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1F476D" w:rsidRPr="00D7248E" w:rsidRDefault="001F476D" w:rsidP="00B40B36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8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476D" w:rsidRPr="00D7248E" w:rsidRDefault="001F476D" w:rsidP="00B4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8E">
              <w:rPr>
                <w:rFonts w:ascii="Times New Roman" w:hAnsi="Times New Roman"/>
                <w:sz w:val="24"/>
                <w:szCs w:val="24"/>
              </w:rPr>
              <w:t xml:space="preserve">Свыше </w:t>
            </w:r>
          </w:p>
          <w:p w:rsidR="001F476D" w:rsidRPr="00D7248E" w:rsidRDefault="001F476D" w:rsidP="00B40B36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8E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476D" w:rsidRPr="00D7248E" w:rsidRDefault="001F476D" w:rsidP="00B4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8E">
              <w:rPr>
                <w:rFonts w:ascii="Times New Roman" w:hAnsi="Times New Roman"/>
                <w:sz w:val="24"/>
                <w:szCs w:val="24"/>
              </w:rPr>
              <w:t xml:space="preserve">До двух </w:t>
            </w:r>
          </w:p>
          <w:p w:rsidR="001F476D" w:rsidRPr="00D7248E" w:rsidRDefault="001F476D" w:rsidP="00B40B36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8E">
              <w:rPr>
                <w:rFonts w:ascii="Times New Roman" w:hAnsi="Times New Roman"/>
                <w:sz w:val="24"/>
                <w:szCs w:val="24"/>
              </w:rPr>
              <w:t xml:space="preserve">лет 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476D" w:rsidRPr="00D7248E" w:rsidRDefault="001F476D" w:rsidP="00B4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8E">
              <w:rPr>
                <w:rFonts w:ascii="Times New Roman" w:hAnsi="Times New Roman"/>
                <w:sz w:val="24"/>
                <w:szCs w:val="24"/>
              </w:rPr>
              <w:t xml:space="preserve">Свыше </w:t>
            </w:r>
          </w:p>
          <w:p w:rsidR="001F476D" w:rsidRPr="00D7248E" w:rsidRDefault="001F476D" w:rsidP="00B4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8E">
              <w:rPr>
                <w:rFonts w:ascii="Times New Roman" w:hAnsi="Times New Roman"/>
                <w:sz w:val="24"/>
                <w:szCs w:val="24"/>
              </w:rPr>
              <w:t xml:space="preserve">двух лет </w:t>
            </w:r>
          </w:p>
        </w:tc>
      </w:tr>
      <w:tr w:rsidR="001F476D" w:rsidRPr="00D7248E" w:rsidTr="00561C13">
        <w:trPr>
          <w:gridAfter w:val="1"/>
          <w:wAfter w:w="4004" w:type="dxa"/>
          <w:trHeight w:val="621"/>
          <w:tblCellSpacing w:w="0" w:type="dxa"/>
        </w:trPr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476D" w:rsidRPr="00D7248E" w:rsidRDefault="001F476D" w:rsidP="00B4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8E">
              <w:rPr>
                <w:rFonts w:ascii="Times New Roman" w:hAnsi="Times New Roman"/>
                <w:sz w:val="24"/>
                <w:szCs w:val="24"/>
              </w:rPr>
              <w:t xml:space="preserve">Общая физическая </w:t>
            </w:r>
          </w:p>
          <w:p w:rsidR="001F476D" w:rsidRPr="00D7248E" w:rsidRDefault="001F476D" w:rsidP="00B40B36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8E">
              <w:rPr>
                <w:rFonts w:ascii="Times New Roman" w:hAnsi="Times New Roman"/>
                <w:sz w:val="24"/>
                <w:szCs w:val="24"/>
              </w:rPr>
              <w:t xml:space="preserve">подготовка (%)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476D" w:rsidRPr="00D7248E" w:rsidRDefault="001F476D" w:rsidP="00D01F37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476D" w:rsidRPr="00D7248E" w:rsidRDefault="001F476D" w:rsidP="00D01F37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476D" w:rsidRPr="00D7248E" w:rsidRDefault="001F476D" w:rsidP="00D01F37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476D" w:rsidRPr="00D7248E" w:rsidRDefault="001F476D" w:rsidP="00D01F37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1F476D" w:rsidRPr="00D7248E" w:rsidTr="001F476D">
        <w:trPr>
          <w:gridAfter w:val="1"/>
          <w:wAfter w:w="4004" w:type="dxa"/>
          <w:trHeight w:val="407"/>
          <w:tblCellSpacing w:w="0" w:type="dxa"/>
        </w:trPr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476D" w:rsidRPr="00D7248E" w:rsidRDefault="001F476D" w:rsidP="00B4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8E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</w:t>
            </w:r>
          </w:p>
          <w:p w:rsidR="001F476D" w:rsidRPr="00D7248E" w:rsidRDefault="001F476D" w:rsidP="00B40B36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8E">
              <w:rPr>
                <w:rFonts w:ascii="Times New Roman" w:hAnsi="Times New Roman"/>
                <w:sz w:val="24"/>
                <w:szCs w:val="24"/>
              </w:rPr>
              <w:t xml:space="preserve">подготовка (%)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476D" w:rsidRPr="00D7248E" w:rsidRDefault="001F476D" w:rsidP="00D01F37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476D" w:rsidRPr="00D7248E" w:rsidRDefault="001F476D" w:rsidP="00D01F37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476D" w:rsidRPr="00D7248E" w:rsidRDefault="001F476D" w:rsidP="00D01F37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476D" w:rsidRPr="00D7248E" w:rsidRDefault="001F476D" w:rsidP="00D01F37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F476D" w:rsidRPr="00D7248E" w:rsidTr="001F476D">
        <w:trPr>
          <w:gridAfter w:val="1"/>
          <w:wAfter w:w="4004" w:type="dxa"/>
          <w:trHeight w:val="231"/>
          <w:tblCellSpacing w:w="0" w:type="dxa"/>
        </w:trPr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476D" w:rsidRPr="00D7248E" w:rsidRDefault="001F476D" w:rsidP="00B4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8E">
              <w:rPr>
                <w:rFonts w:ascii="Times New Roman" w:hAnsi="Times New Roman"/>
                <w:sz w:val="24"/>
                <w:szCs w:val="24"/>
              </w:rPr>
              <w:t xml:space="preserve">Техническая подготовка (%)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476D" w:rsidRPr="00D7248E" w:rsidRDefault="001F476D" w:rsidP="00D01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48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476D" w:rsidRPr="00D7248E" w:rsidRDefault="001F476D" w:rsidP="00D01F37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476D" w:rsidRPr="00D7248E" w:rsidRDefault="001F476D" w:rsidP="00D01F37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476D" w:rsidRPr="00D7248E" w:rsidRDefault="001F476D" w:rsidP="00D01F37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1F476D" w:rsidRPr="00D7248E" w:rsidTr="001F476D">
        <w:trPr>
          <w:gridAfter w:val="1"/>
          <w:wAfter w:w="4004" w:type="dxa"/>
          <w:trHeight w:val="584"/>
          <w:tblCellSpacing w:w="0" w:type="dxa"/>
        </w:trPr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476D" w:rsidRPr="00D7248E" w:rsidRDefault="001F476D" w:rsidP="00B4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8E">
              <w:rPr>
                <w:rFonts w:ascii="Times New Roman" w:hAnsi="Times New Roman"/>
                <w:sz w:val="24"/>
                <w:szCs w:val="24"/>
              </w:rPr>
              <w:t xml:space="preserve">Тактическая, теоретическая, </w:t>
            </w:r>
          </w:p>
          <w:p w:rsidR="001F476D" w:rsidRPr="00D7248E" w:rsidRDefault="006140DD" w:rsidP="00B4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8E">
              <w:rPr>
                <w:rFonts w:ascii="Times New Roman" w:hAnsi="Times New Roman"/>
                <w:sz w:val="24"/>
                <w:szCs w:val="24"/>
              </w:rPr>
              <w:t>П</w:t>
            </w:r>
            <w:r w:rsidR="001F476D" w:rsidRPr="00D7248E">
              <w:rPr>
                <w:rFonts w:ascii="Times New Roman" w:hAnsi="Times New Roman"/>
                <w:sz w:val="24"/>
                <w:szCs w:val="24"/>
              </w:rPr>
              <w:t>сихологическая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476D" w:rsidRPr="00D7248E">
              <w:rPr>
                <w:rFonts w:ascii="Times New Roman" w:hAnsi="Times New Roman"/>
                <w:sz w:val="24"/>
                <w:szCs w:val="24"/>
              </w:rPr>
              <w:t xml:space="preserve">подготовка (%)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476D" w:rsidRPr="00D7248E" w:rsidRDefault="001F476D" w:rsidP="00D01F37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476D" w:rsidRPr="00D7248E" w:rsidRDefault="001F476D" w:rsidP="00D01F37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476D" w:rsidRPr="00D7248E" w:rsidRDefault="001F476D" w:rsidP="00D01F37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476D" w:rsidRPr="00D7248E" w:rsidRDefault="001F476D" w:rsidP="00D01F37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F476D" w:rsidRPr="00D7248E" w:rsidTr="001F476D">
        <w:trPr>
          <w:gridAfter w:val="1"/>
          <w:wAfter w:w="4004" w:type="dxa"/>
          <w:trHeight w:val="760"/>
          <w:tblCellSpacing w:w="0" w:type="dxa"/>
        </w:trPr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476D" w:rsidRPr="00D7248E" w:rsidRDefault="001F476D" w:rsidP="00B4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8E">
              <w:rPr>
                <w:rFonts w:ascii="Times New Roman" w:hAnsi="Times New Roman"/>
                <w:sz w:val="24"/>
                <w:szCs w:val="24"/>
              </w:rPr>
              <w:t xml:space="preserve">Участие в соревнованиях, </w:t>
            </w:r>
          </w:p>
          <w:p w:rsidR="001F476D" w:rsidRPr="00D7248E" w:rsidRDefault="001F476D" w:rsidP="00B4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8E">
              <w:rPr>
                <w:rFonts w:ascii="Times New Roman" w:hAnsi="Times New Roman"/>
                <w:sz w:val="24"/>
                <w:szCs w:val="24"/>
              </w:rPr>
              <w:t xml:space="preserve">тренерская и судейская практика (%)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476D" w:rsidRPr="00D7248E" w:rsidRDefault="001F476D" w:rsidP="00D01F37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4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476D" w:rsidRPr="00D7248E" w:rsidRDefault="001F476D" w:rsidP="00D01F37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476D" w:rsidRPr="00D7248E" w:rsidRDefault="001F476D" w:rsidP="00D01F37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476D" w:rsidRPr="00D7248E" w:rsidRDefault="001F476D" w:rsidP="00D01F37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F476D" w:rsidRPr="00D202A0" w:rsidRDefault="001F476D" w:rsidP="001F476D">
      <w:pPr>
        <w:pStyle w:val="aa"/>
        <w:widowControl/>
        <w:suppressAutoHyphens/>
        <w:autoSpaceDE/>
        <w:autoSpaceDN/>
        <w:adjustRightInd/>
        <w:rPr>
          <w:sz w:val="28"/>
          <w:szCs w:val="28"/>
        </w:rPr>
      </w:pPr>
    </w:p>
    <w:p w:rsidR="00D01F37" w:rsidRPr="006F269F" w:rsidRDefault="00D01F37" w:rsidP="00D01F37">
      <w:pPr>
        <w:numPr>
          <w:ilvl w:val="1"/>
          <w:numId w:val="19"/>
        </w:numPr>
        <w:tabs>
          <w:tab w:val="num" w:pos="14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269F">
        <w:rPr>
          <w:rFonts w:ascii="Times New Roman" w:hAnsi="Times New Roman"/>
          <w:b/>
          <w:sz w:val="28"/>
          <w:szCs w:val="28"/>
        </w:rPr>
        <w:t xml:space="preserve">Краткая характеристика возрастных особенностей физического развития детей и подростков. </w:t>
      </w:r>
      <w:r w:rsidRPr="00D01F37">
        <w:rPr>
          <w:rFonts w:ascii="Times New Roman" w:hAnsi="Times New Roman"/>
          <w:b/>
          <w:sz w:val="28"/>
          <w:szCs w:val="28"/>
        </w:rPr>
        <w:t>Понятие о биологическом и паспортном возрасте.</w:t>
      </w:r>
    </w:p>
    <w:p w:rsidR="005F5E44" w:rsidRDefault="005F5E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F269F" w:rsidRPr="006F269F" w:rsidRDefault="006F269F" w:rsidP="00D01F37">
      <w:pPr>
        <w:suppressAutoHyphens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6F269F">
        <w:rPr>
          <w:rFonts w:ascii="Times New Roman" w:hAnsi="Times New Roman"/>
          <w:b/>
          <w:sz w:val="28"/>
          <w:szCs w:val="28"/>
        </w:rPr>
        <w:t>Основные термины и понятия</w:t>
      </w:r>
    </w:p>
    <w:p w:rsidR="006F269F" w:rsidRPr="006F269F" w:rsidRDefault="006F269F" w:rsidP="006F26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 xml:space="preserve">Биологический возраст — степень соответствия развития организма, его отдельных систем и звеньев, соответствующей усредненной норме признаков лиц одинакового паспортного возраста.  </w:t>
      </w:r>
    </w:p>
    <w:p w:rsidR="006F269F" w:rsidRPr="006F269F" w:rsidRDefault="006F269F" w:rsidP="006F26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>Пубертатный период - период полового созревания человека, охва</w:t>
      </w:r>
      <w:r w:rsidRPr="006F269F">
        <w:rPr>
          <w:rFonts w:ascii="Times New Roman" w:hAnsi="Times New Roman"/>
          <w:sz w:val="28"/>
          <w:szCs w:val="28"/>
        </w:rPr>
        <w:softHyphen/>
        <w:t>тывает возрастной диапазон от 9 до 17 лет, к концу которого организм достигает половой, физической и психической зрелости.</w:t>
      </w:r>
    </w:p>
    <w:p w:rsidR="006F269F" w:rsidRPr="006F269F" w:rsidRDefault="006F269F" w:rsidP="006F26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>Сенситивный период - период возрастного развития, в котором про</w:t>
      </w:r>
      <w:r w:rsidRPr="006F269F">
        <w:rPr>
          <w:rFonts w:ascii="Times New Roman" w:hAnsi="Times New Roman"/>
          <w:sz w:val="28"/>
          <w:szCs w:val="28"/>
        </w:rPr>
        <w:softHyphen/>
        <w:t>исходит наиболее интенсивный естественный прирост отдельных двига</w:t>
      </w:r>
      <w:r w:rsidRPr="006F269F">
        <w:rPr>
          <w:rFonts w:ascii="Times New Roman" w:hAnsi="Times New Roman"/>
          <w:sz w:val="28"/>
          <w:szCs w:val="28"/>
        </w:rPr>
        <w:softHyphen/>
        <w:t>тельных способностей и в котором можно ожидать наибольшего прирос</w:t>
      </w:r>
      <w:r w:rsidRPr="006F269F">
        <w:rPr>
          <w:rFonts w:ascii="Times New Roman" w:hAnsi="Times New Roman"/>
          <w:sz w:val="28"/>
          <w:szCs w:val="28"/>
        </w:rPr>
        <w:softHyphen/>
        <w:t>та данного физического качества в ответ на тренировочную нагрузку.</w:t>
      </w:r>
    </w:p>
    <w:p w:rsidR="006F269F" w:rsidRPr="006F269F" w:rsidRDefault="006F269F" w:rsidP="006F26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>Большая часть многолетней спортивной подготовки в плавании приходится на пубертатный период развития, который в целом охваты</w:t>
      </w:r>
      <w:r w:rsidRPr="006F269F">
        <w:rPr>
          <w:rFonts w:ascii="Times New Roman" w:hAnsi="Times New Roman"/>
          <w:sz w:val="28"/>
          <w:szCs w:val="28"/>
        </w:rPr>
        <w:softHyphen/>
        <w:t>вает диапазон от 8 до 17 лет. К концу пубертатного периода организм достигает полной половой, физической и психической зрелости. Пу</w:t>
      </w:r>
      <w:r w:rsidRPr="006F269F">
        <w:rPr>
          <w:rFonts w:ascii="Times New Roman" w:hAnsi="Times New Roman"/>
          <w:sz w:val="28"/>
          <w:szCs w:val="28"/>
        </w:rPr>
        <w:softHyphen/>
        <w:t>бертатный период принято разделять на три фазы: препубертатную, соб</w:t>
      </w:r>
      <w:r w:rsidRPr="006F269F">
        <w:rPr>
          <w:rFonts w:ascii="Times New Roman" w:hAnsi="Times New Roman"/>
          <w:sz w:val="28"/>
          <w:szCs w:val="28"/>
        </w:rPr>
        <w:softHyphen/>
        <w:t xml:space="preserve">ственно пубертатную и постпубертатную. Эти фазы </w:t>
      </w:r>
      <w:r w:rsidRPr="006F269F">
        <w:rPr>
          <w:rFonts w:ascii="Times New Roman" w:hAnsi="Times New Roman"/>
          <w:sz w:val="28"/>
          <w:szCs w:val="28"/>
        </w:rPr>
        <w:lastRenderedPageBreak/>
        <w:t>характеризуются различными темпами роста и созревания отдельных функциональных систем организма (нервной, костно-мышечной, сердечно-сосудистой, дыхательной и др.).</w:t>
      </w:r>
    </w:p>
    <w:p w:rsidR="006F269F" w:rsidRPr="006F269F" w:rsidRDefault="006F269F" w:rsidP="006F26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>Препубертатная фаза развития характеризуется ускоренным рос</w:t>
      </w:r>
      <w:r w:rsidRPr="006F269F">
        <w:rPr>
          <w:rFonts w:ascii="Times New Roman" w:hAnsi="Times New Roman"/>
          <w:sz w:val="28"/>
          <w:szCs w:val="28"/>
        </w:rPr>
        <w:softHyphen/>
        <w:t>том тела в длину и интенсивными изменениями со стороны вегетатив</w:t>
      </w:r>
      <w:r w:rsidRPr="006F269F">
        <w:rPr>
          <w:rFonts w:ascii="Times New Roman" w:hAnsi="Times New Roman"/>
          <w:sz w:val="28"/>
          <w:szCs w:val="28"/>
        </w:rPr>
        <w:softHyphen/>
        <w:t>ных систем организма.</w:t>
      </w:r>
    </w:p>
    <w:p w:rsidR="006F269F" w:rsidRPr="006F269F" w:rsidRDefault="006F269F" w:rsidP="006F269F">
      <w:pPr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>Собственно пубертатный период характеризуется нарастанием ак</w:t>
      </w:r>
      <w:r w:rsidRPr="006F269F">
        <w:rPr>
          <w:rFonts w:ascii="Times New Roman" w:hAnsi="Times New Roman"/>
          <w:sz w:val="28"/>
          <w:szCs w:val="28"/>
        </w:rPr>
        <w:softHyphen/>
        <w:t>тивности половых желез и совершенствованием деятельности всех функ</w:t>
      </w:r>
      <w:r w:rsidRPr="006F269F">
        <w:rPr>
          <w:rFonts w:ascii="Times New Roman" w:hAnsi="Times New Roman"/>
          <w:sz w:val="28"/>
          <w:szCs w:val="28"/>
        </w:rPr>
        <w:softHyphen/>
        <w:t>циональных систем организма. В начале пубертатного периода имеют место высокие темпы увеличения длины и массы тела, которые затем сни</w:t>
      </w:r>
      <w:r w:rsidRPr="006F269F">
        <w:rPr>
          <w:rFonts w:ascii="Times New Roman" w:hAnsi="Times New Roman"/>
          <w:sz w:val="28"/>
          <w:szCs w:val="28"/>
        </w:rPr>
        <w:softHyphen/>
        <w:t>жаются. У девочек пубертатный скачок роста отмечается в 10-13 лет слишком прироста длины тела в 11-12 лет, а у мальчиков в 12-15 лет с мак</w:t>
      </w:r>
      <w:r w:rsidRPr="006F269F">
        <w:rPr>
          <w:rFonts w:ascii="Times New Roman" w:hAnsi="Times New Roman"/>
          <w:sz w:val="28"/>
          <w:szCs w:val="28"/>
        </w:rPr>
        <w:softHyphen/>
        <w:t>симальной прибавкой длины тела в 13-14 лет. С точки зрения построения многолетней тренировки собственно пубертатный период является наи</w:t>
      </w:r>
      <w:r w:rsidRPr="006F269F">
        <w:rPr>
          <w:rFonts w:ascii="Times New Roman" w:hAnsi="Times New Roman"/>
          <w:sz w:val="28"/>
          <w:szCs w:val="28"/>
        </w:rPr>
        <w:softHyphen/>
        <w:t>более важным. Данная фаза характеризуется нарастанием активности половых желез организма и совершенствованием деятельности всех функциональных систем.</w:t>
      </w:r>
    </w:p>
    <w:p w:rsidR="006F269F" w:rsidRPr="006F269F" w:rsidRDefault="006F269F" w:rsidP="006F26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>Постпубертатная фаза развития характеризуется завершением ес</w:t>
      </w:r>
      <w:r w:rsidRPr="006F269F">
        <w:rPr>
          <w:rFonts w:ascii="Times New Roman" w:hAnsi="Times New Roman"/>
          <w:sz w:val="28"/>
          <w:szCs w:val="28"/>
        </w:rPr>
        <w:softHyphen/>
        <w:t>тественного прироста мышечной массы и тела в длину и снижением тем</w:t>
      </w:r>
      <w:r w:rsidRPr="006F269F">
        <w:rPr>
          <w:rFonts w:ascii="Times New Roman" w:hAnsi="Times New Roman"/>
          <w:sz w:val="28"/>
          <w:szCs w:val="28"/>
        </w:rPr>
        <w:softHyphen/>
        <w:t>па прироста физических качеств. В этой фазе развития организм достига</w:t>
      </w:r>
      <w:r w:rsidRPr="006F269F">
        <w:rPr>
          <w:rFonts w:ascii="Times New Roman" w:hAnsi="Times New Roman"/>
          <w:sz w:val="28"/>
          <w:szCs w:val="28"/>
        </w:rPr>
        <w:softHyphen/>
        <w:t>ет полной физиологической зрелости.</w:t>
      </w:r>
    </w:p>
    <w:p w:rsidR="006F269F" w:rsidRPr="006F269F" w:rsidRDefault="003A3AFE" w:rsidP="006F26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F269F" w:rsidRPr="006F269F">
        <w:rPr>
          <w:rFonts w:ascii="Times New Roman" w:hAnsi="Times New Roman"/>
          <w:sz w:val="28"/>
          <w:szCs w:val="28"/>
        </w:rPr>
        <w:t>Типы и темпы биологического развития у детей различны. Дети од</w:t>
      </w:r>
      <w:r w:rsidR="006F269F" w:rsidRPr="006F269F">
        <w:rPr>
          <w:rFonts w:ascii="Times New Roman" w:hAnsi="Times New Roman"/>
          <w:sz w:val="28"/>
          <w:szCs w:val="28"/>
        </w:rPr>
        <w:softHyphen/>
        <w:t>ного и того же календарного возраста могут значительно отличаться по уровню полового созревания и физической подготовленности. По типам биологической зрелости детей одного и того же паспортного возраста при</w:t>
      </w:r>
      <w:r w:rsidR="006F269F" w:rsidRPr="006F269F">
        <w:rPr>
          <w:rFonts w:ascii="Times New Roman" w:hAnsi="Times New Roman"/>
          <w:sz w:val="28"/>
          <w:szCs w:val="28"/>
        </w:rPr>
        <w:softHyphen/>
        <w:t>нято разделять на опережающий (акселерированный) тип развития, нор</w:t>
      </w:r>
      <w:r w:rsidR="006F269F" w:rsidRPr="006F269F">
        <w:rPr>
          <w:rFonts w:ascii="Times New Roman" w:hAnsi="Times New Roman"/>
          <w:sz w:val="28"/>
          <w:szCs w:val="28"/>
        </w:rPr>
        <w:softHyphen/>
        <w:t>мальный тип, для которого характерно соответствие паспортного и био</w:t>
      </w:r>
      <w:r w:rsidR="006F269F" w:rsidRPr="006F269F">
        <w:rPr>
          <w:rFonts w:ascii="Times New Roman" w:hAnsi="Times New Roman"/>
          <w:sz w:val="28"/>
          <w:szCs w:val="28"/>
        </w:rPr>
        <w:softHyphen/>
        <w:t>логического возраста, и тип запаздывающего развития (ретардированный).</w:t>
      </w:r>
    </w:p>
    <w:p w:rsidR="006F269F" w:rsidRPr="006F269F" w:rsidRDefault="006F269F" w:rsidP="006F26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>Наибольшим потенциалом развития обладают лица, имеющие высокие уровни физических качеств и функциональных возможностей при нормаль</w:t>
      </w:r>
      <w:r w:rsidRPr="006F269F">
        <w:rPr>
          <w:rFonts w:ascii="Times New Roman" w:hAnsi="Times New Roman"/>
          <w:sz w:val="28"/>
          <w:szCs w:val="28"/>
        </w:rPr>
        <w:softHyphen/>
        <w:t>ных или замедленных темпах полового развития. По своему физическому развитии) они к завершению полового созревания обгоняют акселерированных сверстников. Хотя следует учитывать, что раннее вступление в пубертат</w:t>
      </w:r>
      <w:r w:rsidRPr="006F269F">
        <w:rPr>
          <w:rFonts w:ascii="Times New Roman" w:hAnsi="Times New Roman"/>
          <w:sz w:val="28"/>
          <w:szCs w:val="28"/>
        </w:rPr>
        <w:softHyphen/>
        <w:t>ную фазу развития еще не гарантирует ее раннего окончания.</w:t>
      </w:r>
    </w:p>
    <w:p w:rsidR="006F269F" w:rsidRPr="00D01F37" w:rsidRDefault="006F269F" w:rsidP="00D01F3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01F37">
        <w:rPr>
          <w:rFonts w:ascii="Times New Roman" w:hAnsi="Times New Roman"/>
          <w:b/>
          <w:sz w:val="28"/>
          <w:szCs w:val="28"/>
        </w:rPr>
        <w:t>Сенситивные периоды в развитии основных физических качеств</w:t>
      </w:r>
      <w:r w:rsidR="00D01F37">
        <w:rPr>
          <w:rFonts w:ascii="Times New Roman" w:hAnsi="Times New Roman"/>
          <w:b/>
          <w:sz w:val="28"/>
          <w:szCs w:val="28"/>
        </w:rPr>
        <w:t>.</w:t>
      </w:r>
    </w:p>
    <w:p w:rsidR="006F269F" w:rsidRPr="006F269F" w:rsidRDefault="00D01F37" w:rsidP="00D01F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F269F" w:rsidRPr="006F269F">
        <w:rPr>
          <w:rFonts w:ascii="Times New Roman" w:hAnsi="Times New Roman"/>
          <w:sz w:val="28"/>
          <w:szCs w:val="28"/>
        </w:rPr>
        <w:t>Отдельные двигательные способности развиваются гетерохронно -они отличаются друг от друга периодами ускоренного развития и возрас</w:t>
      </w:r>
      <w:r w:rsidR="006F269F" w:rsidRPr="006F269F">
        <w:rPr>
          <w:rFonts w:ascii="Times New Roman" w:hAnsi="Times New Roman"/>
          <w:sz w:val="28"/>
          <w:szCs w:val="28"/>
        </w:rPr>
        <w:softHyphen/>
        <w:t>тными рамками «пиковых», максимальных приростов. Это создает пред</w:t>
      </w:r>
      <w:r w:rsidR="006F269F" w:rsidRPr="006F269F">
        <w:rPr>
          <w:rFonts w:ascii="Times New Roman" w:hAnsi="Times New Roman"/>
          <w:sz w:val="28"/>
          <w:szCs w:val="28"/>
        </w:rPr>
        <w:softHyphen/>
        <w:t>посылки для целенаправленного воздействия с помощью физических нагрузок на процессы роста и развития юных спортсменов. Появляется воз</w:t>
      </w:r>
      <w:r w:rsidR="006F269F" w:rsidRPr="006F269F">
        <w:rPr>
          <w:rFonts w:ascii="Times New Roman" w:hAnsi="Times New Roman"/>
          <w:sz w:val="28"/>
          <w:szCs w:val="28"/>
        </w:rPr>
        <w:softHyphen/>
        <w:t xml:space="preserve">можность выделить </w:t>
      </w:r>
      <w:r w:rsidR="006F269F" w:rsidRPr="006F269F">
        <w:rPr>
          <w:rFonts w:ascii="Times New Roman" w:hAnsi="Times New Roman"/>
          <w:sz w:val="28"/>
          <w:szCs w:val="28"/>
        </w:rPr>
        <w:lastRenderedPageBreak/>
        <w:t>оптимальные возрастные периоды для избирательно</w:t>
      </w:r>
      <w:r w:rsidR="006F269F" w:rsidRPr="006F269F">
        <w:rPr>
          <w:rFonts w:ascii="Times New Roman" w:hAnsi="Times New Roman"/>
          <w:sz w:val="28"/>
          <w:szCs w:val="28"/>
        </w:rPr>
        <w:softHyphen/>
        <w:t>го воздействия на развитие аэробной производительности, анаэробной про</w:t>
      </w:r>
      <w:r w:rsidR="006F269F" w:rsidRPr="006F269F">
        <w:rPr>
          <w:rFonts w:ascii="Times New Roman" w:hAnsi="Times New Roman"/>
          <w:sz w:val="28"/>
          <w:szCs w:val="28"/>
        </w:rPr>
        <w:softHyphen/>
        <w:t>изводительности, подвижности в суставах, быстроты, максимальной силы, силовой выносливости, скоростно-силовых способностей и т.д. Согласно теории «сенситивных» (чувствительных) периодов наибольшего эффекта от целенаправленной тренировки на прирост отдельных двигательных спо</w:t>
      </w:r>
      <w:r w:rsidR="006F269F" w:rsidRPr="006F269F">
        <w:rPr>
          <w:rFonts w:ascii="Times New Roman" w:hAnsi="Times New Roman"/>
          <w:sz w:val="28"/>
          <w:szCs w:val="28"/>
        </w:rPr>
        <w:softHyphen/>
        <w:t>собностей следует ожидать в периоды их наиболее интенсивного есте</w:t>
      </w:r>
      <w:r w:rsidR="006F269F" w:rsidRPr="006F269F">
        <w:rPr>
          <w:rFonts w:ascii="Times New Roman" w:hAnsi="Times New Roman"/>
          <w:sz w:val="28"/>
          <w:szCs w:val="28"/>
        </w:rPr>
        <w:softHyphen/>
        <w:t xml:space="preserve">ственного прироста. </w:t>
      </w:r>
    </w:p>
    <w:p w:rsidR="006F269F" w:rsidRPr="006F269F" w:rsidRDefault="006F269F" w:rsidP="00D01F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b/>
          <w:sz w:val="28"/>
          <w:szCs w:val="28"/>
        </w:rPr>
        <w:t>Возрастные особенности детей 7-10 лет при обучении плаванию</w:t>
      </w:r>
      <w:r w:rsidRPr="006F269F">
        <w:rPr>
          <w:rFonts w:ascii="Times New Roman" w:hAnsi="Times New Roman"/>
          <w:sz w:val="28"/>
          <w:szCs w:val="28"/>
        </w:rPr>
        <w:t>: семилетний возраст является переломным этапом в развитии ребенка. Интенсивные и неравномерные темпы роста тела детей, характерные для предыдущих лет, замедляются. Увеличение роста и веса идет более пропорционально. Интенсивно протекают морфологические изменения в тканях, органах, происходит их функциональное совершенствование. К началу младшего школьного возраста двигательная функция организма проходит значительный путь развития. Существенные изменения наблюдаются и в строении мышц.  Если раньше мышца росла в основном в длину, то теперь она начинает расти и в толщину. Особенно интенсивно развиваются мышцы туловища и конечностей</w:t>
      </w:r>
    </w:p>
    <w:p w:rsidR="006F269F" w:rsidRPr="006F269F" w:rsidRDefault="00D01F37" w:rsidP="00D01F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F269F" w:rsidRPr="006F269F">
        <w:rPr>
          <w:rFonts w:ascii="Times New Roman" w:hAnsi="Times New Roman"/>
          <w:sz w:val="28"/>
          <w:szCs w:val="28"/>
        </w:rPr>
        <w:t xml:space="preserve">В этот период увеличение силы на </w:t>
      </w:r>
      <w:smartTag w:uri="urn:schemas-microsoft-com:office:smarttags" w:element="metricconverter">
        <w:smartTagPr>
          <w:attr w:name="ProductID" w:val="1 кг"/>
        </w:smartTagPr>
        <w:r w:rsidR="006F269F" w:rsidRPr="006F269F">
          <w:rPr>
            <w:rFonts w:ascii="Times New Roman" w:hAnsi="Times New Roman"/>
            <w:sz w:val="28"/>
            <w:szCs w:val="28"/>
          </w:rPr>
          <w:t>1 кг</w:t>
        </w:r>
      </w:smartTag>
      <w:r w:rsidR="006F269F" w:rsidRPr="006F269F">
        <w:rPr>
          <w:rFonts w:ascii="Times New Roman" w:hAnsi="Times New Roman"/>
          <w:sz w:val="28"/>
          <w:szCs w:val="28"/>
        </w:rPr>
        <w:t>. веса тела по сравнению с другими возрастными периодами достигает наибольшего прогресса. Ребенок становится более стройным, с заметными контурами мускулатуры. Корковые отделы двигательного анализатора приближаются, по степени зрелости к мозгу взрослых людей.</w:t>
      </w:r>
    </w:p>
    <w:p w:rsidR="006F269F" w:rsidRPr="006F269F" w:rsidRDefault="006F269F" w:rsidP="00D01F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>Дети 7-10 лет могут успешно овладевать тонкими и координационно-сложными движениями, если они умеренны по амплитуде и не требуют большой силы.</w:t>
      </w:r>
    </w:p>
    <w:p w:rsidR="006F269F" w:rsidRPr="00D01F37" w:rsidRDefault="003A3AFE" w:rsidP="00D01F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F269F" w:rsidRPr="00D01F37">
        <w:rPr>
          <w:rFonts w:ascii="Times New Roman" w:hAnsi="Times New Roman"/>
          <w:sz w:val="28"/>
          <w:szCs w:val="28"/>
        </w:rPr>
        <w:t>В этом возрасте они относительно быстро осваивают основы современной техники спортивных способов плавания, чему способствует высокая подвижность в суставах и естественность движений. Но при освоении сложных элементов техники плавания у детей наблюдаются различные сопутствующие движения. Детям этого возраста свойственна также высокая возбудимость нервных центров и слабость процессов внутреннего торможения. Отсюда у них менее устойчиво внимание и большая утомляемость.</w:t>
      </w:r>
    </w:p>
    <w:p w:rsidR="006F269F" w:rsidRPr="006F269F" w:rsidRDefault="006F269F" w:rsidP="00D01F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>Быстрыми темпами совершенствуется нервная регуляция произвольной мышечной деятельности, повышается функциональная активность каждой мышечной единицы. Происходит освоение центральной нервной системой развивающихся возможностей мышечной массы. В этот период времени целесообразно применять разносторонние упражнения на суше и в воде, развивающие мускулатуру юного пловца.</w:t>
      </w:r>
    </w:p>
    <w:p w:rsidR="006F269F" w:rsidRPr="006F269F" w:rsidRDefault="006F269F" w:rsidP="00D01F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 xml:space="preserve">У детей 7—10 лет мышца сердца по своему развитию намного отстает от мышцы взрослого человека. Небольшой объем сердца и незначительная величина выброса крови в единицу времени не позволяют достичь больших величин </w:t>
      </w:r>
      <w:r w:rsidRPr="006F269F">
        <w:rPr>
          <w:rFonts w:ascii="Times New Roman" w:hAnsi="Times New Roman"/>
          <w:sz w:val="28"/>
          <w:szCs w:val="28"/>
        </w:rPr>
        <w:lastRenderedPageBreak/>
        <w:t>максимального потребления кислорода, развить и поддержать высокую мощности мышечной деятельности. Усиление сердечной деятельности происходит главным образом за счет увеличения частоты сердечных сокращений. Например, при одной и той же работе умеренной мощности частота сердечных сокращений в минуту равна: у детей - 134±6; у подростков-127±7; у юношей -123 ± 8. Частота сердечных сокращений у детей в покое также повышена.</w:t>
      </w:r>
    </w:p>
    <w:p w:rsidR="006F269F" w:rsidRPr="006F269F" w:rsidRDefault="006F269F" w:rsidP="00D01F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>Мышца сердца ребенка благодаря широкому просвету коронарных сосудов и быстрому кровообращению обильно снабжается кровью. Значительная эластичность стенок кровен0сных сосудов, невысокий уровень артериального давления расширяют функциональные возможности сердца. Поэтому сердце у детей младшего школьного возраста сравнительно выносливо. Оказывается, что при соблюдении постепенности для них посильны продолжительные тренировочные упражнения «мягкого» характера: кроссовый бег и бег на лыжах в умеренном темпе, плавание с умеренной интенсивностью и т.п. Относительно продолжительные упражнения в спортивном плавании посильны для детей потому, что здесь в работе принимают участие почти все основные мышечные группы, выполняющие своеобразную роль «мышечного насоса», помогающего сердцу.</w:t>
      </w:r>
    </w:p>
    <w:p w:rsidR="006F269F" w:rsidRPr="006F269F" w:rsidRDefault="006F269F" w:rsidP="00D01F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>С 7 лет происходит заметное увеличение жизненной емкости легких. На развитие дыхательного аппарата ребенка большое влияние оказывают занятия спортом. Показатели функции дыхания у 8-9-летних пловцов со стажем 1—2 года соответствуют показателям 12—13-летних подростков, не занимающихся плаванием; а показатели пловцов в возрасте 10—11 лет соответствуют показателям возрастной группы школьников 14—15 лет. Хорошо влияют на развитие дыхательного аппарата различные циклические упражнения на суше и специальные дыхательные упражнения.</w:t>
      </w:r>
    </w:p>
    <w:p w:rsidR="006F269F" w:rsidRPr="006F269F" w:rsidRDefault="00D01F37" w:rsidP="00D01F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F269F" w:rsidRPr="006F269F">
        <w:rPr>
          <w:rFonts w:ascii="Times New Roman" w:hAnsi="Times New Roman"/>
          <w:sz w:val="28"/>
          <w:szCs w:val="28"/>
        </w:rPr>
        <w:t>Дети младшего школьного возраста обладают повышенной двигательной активностью. Они могут бегать и играть по нескольку часов в день.</w:t>
      </w:r>
    </w:p>
    <w:p w:rsidR="006F269F" w:rsidRPr="006F269F" w:rsidRDefault="00D01F37" w:rsidP="00D01F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F269F" w:rsidRPr="006F269F">
        <w:rPr>
          <w:rFonts w:ascii="Times New Roman" w:hAnsi="Times New Roman"/>
          <w:sz w:val="28"/>
          <w:szCs w:val="28"/>
        </w:rPr>
        <w:t>При правильной организации занятий по плаванию работоспособность детей может долго не снижаться. Для этого в уроке надо чередовать разнообразные по структуре, направленности и темпу движения, а непродолжительные скоростные упражнения выполнять с оптимальным отдыхом. Занятия должны быть эмоциональными. Для этого успешно используются игровые и соревновательные ситуации. Напротив, быстрая утомляемость и медленное восстановление наблюдаются после однообразных или продолжительных упражнений высокой интенсивности, которые обычно выполняются в ущерб технике движений.</w:t>
      </w:r>
    </w:p>
    <w:p w:rsidR="006F269F" w:rsidRPr="006F269F" w:rsidRDefault="006F269F" w:rsidP="00D01F3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b/>
          <w:sz w:val="28"/>
          <w:szCs w:val="28"/>
        </w:rPr>
        <w:t>Возрастные особенности детей 10-13 лет при обучении плаванию</w:t>
      </w:r>
    </w:p>
    <w:p w:rsidR="006F269F" w:rsidRPr="006F269F" w:rsidRDefault="00D01F37" w:rsidP="00D01F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F269F" w:rsidRPr="006F269F">
        <w:rPr>
          <w:rFonts w:ascii="Times New Roman" w:hAnsi="Times New Roman"/>
          <w:sz w:val="28"/>
          <w:szCs w:val="28"/>
        </w:rPr>
        <w:t xml:space="preserve">Различия в физическом развитии мальчиков и девочек младшего школьного возраста незначительны. Девочки по росту, весу, быстроте и силе несколько уступают мальчикам 7-9 лет. В 10 лет эти показатели начинают выравниваться, и девочки приближаются к мальчикам по спортивным результатам. Но в перспективе многолетней подготовки приходится признать и существенные различия. В 11-13 </w:t>
      </w:r>
      <w:r w:rsidR="006F269F" w:rsidRPr="006F269F">
        <w:rPr>
          <w:rFonts w:ascii="Times New Roman" w:hAnsi="Times New Roman"/>
          <w:sz w:val="28"/>
          <w:szCs w:val="28"/>
        </w:rPr>
        <w:lastRenderedPageBreak/>
        <w:t>лет у девочек обычно вместе с бурным физическим развитием наблюдается стремительный рост спортивных результатов. Чтобы эти результаты были устойчивыми, необходимо уже с 9-10 лет заложить надежные основы технической и физической подготовки. Поэтому углубленную спортивную работу с девочками надо начинать на 1—2 года раньше, чем с мальчиками.</w:t>
      </w:r>
    </w:p>
    <w:p w:rsidR="006F269F" w:rsidRPr="006F269F" w:rsidRDefault="006F269F" w:rsidP="00D01F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>Методика подготовки юных пловцов должна соответствовать закономерностям развития и формирования растущего организма. Эмпирическое решение вопросов тренировки пловца, оторванное от медико-биологических и педагогических данных, приводит к слепому экспериментированию на детях, что в условиях современного спорта с его огромными нагрузками недопустимо и опасно для здоровья.</w:t>
      </w:r>
    </w:p>
    <w:p w:rsidR="006F269F" w:rsidRPr="006F269F" w:rsidRDefault="003A3AFE" w:rsidP="00D01F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F269F" w:rsidRPr="006F269F">
        <w:rPr>
          <w:rFonts w:ascii="Times New Roman" w:hAnsi="Times New Roman"/>
          <w:sz w:val="28"/>
          <w:szCs w:val="28"/>
        </w:rPr>
        <w:t>Но паспортный возраст иногда не совпадает с биологическим. При одном и том же календарном возрасте в ряде случаев существует диапазон различий от 2 до 3 лет в уровне и темпах биологического развития детей.</w:t>
      </w:r>
    </w:p>
    <w:p w:rsidR="006F269F" w:rsidRPr="006F269F" w:rsidRDefault="006F269F" w:rsidP="00D01F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>Поэтому при подготовке юных пловцов надо, прежде всего, учитывать биологический возраст. Это требует от тренера знаний закономерностей роста и формирования детского организма, практического умения ориентироваться в этих вопросах.</w:t>
      </w:r>
    </w:p>
    <w:p w:rsidR="006F269F" w:rsidRPr="006F269F" w:rsidRDefault="006F269F" w:rsidP="00D01F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>Основной особенностью почти всего школьного этапа жизни ребенка являются бурный рост и коренные изменения в организме, завершающиеся достижением биологической зрелости. Это так называемый пубертатный период — период полового созревания, который обычно подразделяется на предпубертатный и собственно пубертатный. Процесс роста и развития организма на этом этапе протекает неравномерно и с большими индивидуальными различиями, обусловленными многими факторами.</w:t>
      </w:r>
    </w:p>
    <w:p w:rsidR="006F269F" w:rsidRPr="006F269F" w:rsidRDefault="006F269F" w:rsidP="00D01F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>Предпубертатный период является подготовительным и характеризуется ярко выраженным ростом тела ребенка в длину. Он особенно отчетливо заметен у девочек, у которых рост ускоряется с 8-9 и особенно интенсивно с 10 лет. Наибольшие темпы роста тела у них наблюдаются до 13 лет, а веса - в период от и до 14 лет.</w:t>
      </w:r>
    </w:p>
    <w:p w:rsidR="006F269F" w:rsidRPr="006F269F" w:rsidRDefault="003A3AFE" w:rsidP="00D01F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F269F" w:rsidRPr="006F269F">
        <w:rPr>
          <w:rFonts w:ascii="Times New Roman" w:hAnsi="Times New Roman"/>
          <w:sz w:val="28"/>
          <w:szCs w:val="28"/>
        </w:rPr>
        <w:t>У мальчиков интенсивный рост организма начинается позднее, примерно с 11 лет. С этого возраста скорость роста длины тела и прибавка веса постепенно повышаются, достигая максимума к 14-15 годам.</w:t>
      </w:r>
    </w:p>
    <w:p w:rsidR="006F269F" w:rsidRPr="006F269F" w:rsidRDefault="003A3AFE" w:rsidP="00D01F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01F37">
        <w:rPr>
          <w:rFonts w:ascii="Times New Roman" w:hAnsi="Times New Roman"/>
          <w:sz w:val="28"/>
          <w:szCs w:val="28"/>
        </w:rPr>
        <w:t xml:space="preserve">   </w:t>
      </w:r>
      <w:r w:rsidR="006F269F" w:rsidRPr="006F269F">
        <w:rPr>
          <w:rFonts w:ascii="Times New Roman" w:hAnsi="Times New Roman"/>
          <w:sz w:val="28"/>
          <w:szCs w:val="28"/>
        </w:rPr>
        <w:t>Собственно пубертатный период часто называют «поясом перелома». В это время происходит окончательное формирование половых особенностей. Это характеризуется бурными морфологическими и функциональными изменениями в тканях и органах, которые скачкообразно переводят организм в течение полутора-трех лет в состояние зрелости.</w:t>
      </w:r>
    </w:p>
    <w:p w:rsidR="006F269F" w:rsidRPr="006F269F" w:rsidRDefault="003A3AFE" w:rsidP="00D01F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01F37">
        <w:rPr>
          <w:rFonts w:ascii="Times New Roman" w:hAnsi="Times New Roman"/>
          <w:sz w:val="28"/>
          <w:szCs w:val="28"/>
        </w:rPr>
        <w:t xml:space="preserve">   </w:t>
      </w:r>
      <w:r w:rsidR="006F269F" w:rsidRPr="006F269F">
        <w:rPr>
          <w:rFonts w:ascii="Times New Roman" w:hAnsi="Times New Roman"/>
          <w:sz w:val="28"/>
          <w:szCs w:val="28"/>
        </w:rPr>
        <w:t xml:space="preserve">У мальчиков «пояс перелома» захватывает возраст 13 -16 лет, в течение которых предпубертатный и собственно пубертатный периоды переходят один в </w:t>
      </w:r>
      <w:r w:rsidR="006F269F" w:rsidRPr="006F269F">
        <w:rPr>
          <w:rFonts w:ascii="Times New Roman" w:hAnsi="Times New Roman"/>
          <w:sz w:val="28"/>
          <w:szCs w:val="28"/>
        </w:rPr>
        <w:lastRenderedPageBreak/>
        <w:t>другой. У девочек «пояс перелома» приходится на возраст 12-14 лет и более выражен, чем у мальчиков.</w:t>
      </w:r>
    </w:p>
    <w:p w:rsidR="006F269F" w:rsidRPr="006F269F" w:rsidRDefault="003A3AFE" w:rsidP="00D01F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F269F" w:rsidRPr="006F269F">
        <w:rPr>
          <w:rFonts w:ascii="Times New Roman" w:hAnsi="Times New Roman"/>
          <w:sz w:val="28"/>
          <w:szCs w:val="28"/>
        </w:rPr>
        <w:t>В этот период наблюдается некоторое замедление роста тела, более выраженное у девочек. В то же время увеличение поперечных размеров тела и веса продолжается. У девочек наибольший темп прибавки веса приходится на период с 11 до 14 лет, а у мальчиков - с 13 до 15 лет.</w:t>
      </w:r>
    </w:p>
    <w:p w:rsidR="006F269F" w:rsidRPr="006F269F" w:rsidRDefault="006F269F" w:rsidP="00D01F3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b/>
          <w:sz w:val="28"/>
          <w:szCs w:val="28"/>
        </w:rPr>
        <w:t>Возрастные особенности детей 15-17 лет при обучении плаванию</w:t>
      </w:r>
    </w:p>
    <w:p w:rsidR="006F269F" w:rsidRPr="006F269F" w:rsidRDefault="006F269F" w:rsidP="00D01F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>Пловцы ДЮСШ к 15-17 годам обычно имеют 6-8-летиий стаж регулярных занятий спортивным плаванием. Реальной целью для них становится достижение результатов кандидатов в мастера спорта по плаванию.</w:t>
      </w:r>
    </w:p>
    <w:p w:rsidR="006F269F" w:rsidRPr="006F269F" w:rsidRDefault="006F269F" w:rsidP="00D01F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>В юношеский период плавно заканчивается биологическое формирование организма и начинается становление. К 15-17 годам показатели эффективности вегетативных систем почти достигают уровня взрослых. Это относится к содержанию гемоглобина в крови и миоглобииа в мышечной ткани, проценту использования кислорода в легких, жизненной емкости легких, максимальной легочной вентиляции и т.п.</w:t>
      </w:r>
    </w:p>
    <w:p w:rsidR="006F269F" w:rsidRPr="006F269F" w:rsidRDefault="006F269F" w:rsidP="00D01F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>У девушек в возрасте 16-17 лет сердечно-сосудистая система достигает максимального уровня тренированности и способна переносить предельные нагрузки; у юношей это происходит на 2-3 года позднее. В дальнейшем степень тренируемости сердечно-сосудистой системы у мужчин становится на 20-30% выше, чем у женщин.</w:t>
      </w:r>
    </w:p>
    <w:p w:rsidR="006F269F" w:rsidRPr="006F269F" w:rsidRDefault="003A3AFE" w:rsidP="00D01F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F269F" w:rsidRPr="006F269F">
        <w:rPr>
          <w:rFonts w:ascii="Times New Roman" w:hAnsi="Times New Roman"/>
          <w:sz w:val="28"/>
          <w:szCs w:val="28"/>
        </w:rPr>
        <w:t>К началу юношеского возраста состояние двигательной функции достигает уровня взрослых. Продолжается рост тела в ширину. Соотношение веса мышц к весу тела примерно составляет: у детей 8 лет - 27%, у подростков 15 лет - 32%, у юношей 17-18 лет - 44%.</w:t>
      </w:r>
    </w:p>
    <w:p w:rsidR="006F269F" w:rsidRPr="006F269F" w:rsidRDefault="003A3AFE" w:rsidP="00D01F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F269F" w:rsidRPr="006F269F">
        <w:rPr>
          <w:rFonts w:ascii="Times New Roman" w:hAnsi="Times New Roman"/>
          <w:sz w:val="28"/>
          <w:szCs w:val="28"/>
        </w:rPr>
        <w:t>Высокими темпами нарастает мышечная сила. Сила юношей в эти годы превышает силу девушек. К 17-18 годам мышца полностью созревает как рабочий орган. Далее происходит стабилизация возрастного развития мышцы, хотя естественное увеличение поперечника мышечных волокон и прирост силы могут продолжаться до 25-30 лет.</w:t>
      </w:r>
    </w:p>
    <w:p w:rsidR="006F269F" w:rsidRPr="006F269F" w:rsidRDefault="003A3AFE" w:rsidP="00D01F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F269F" w:rsidRPr="006F269F">
        <w:rPr>
          <w:rFonts w:ascii="Times New Roman" w:hAnsi="Times New Roman"/>
          <w:sz w:val="28"/>
          <w:szCs w:val="28"/>
        </w:rPr>
        <w:t>Юношеский возраст благоприятен для использования упражнений с отягощениями с целью развития силы. Но полного соответствия между увеличившейся мышечной массой и развитием сердца и сосудов еще нет. В целом функциональные возможности юношеского организма гораздо ниже, чем взрослого. Это проявляется при продолжительных циклических упражнениях околопредельной и предельной, интенсивности, в силовых упражнениях с максимальными отягощениями. Осторожность в использовании таких упражнений диктуется еще и тем, что юным спортсменам свойственна переоценка своих сил. Высокая эмоциональность и реактивность организма, характерные для подросткового возраста, присущи и юношескому.</w:t>
      </w:r>
    </w:p>
    <w:p w:rsidR="006F269F" w:rsidRPr="006F269F" w:rsidRDefault="006F269F" w:rsidP="00D01F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lastRenderedPageBreak/>
        <w:t>На анатомические, физиологические и психологические особенности пловцов заметный отпечаток накладывают многолетние занятия спортом.</w:t>
      </w:r>
    </w:p>
    <w:p w:rsidR="006F269F" w:rsidRPr="006F269F" w:rsidRDefault="006F269F" w:rsidP="00D01F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>В юношеских группах мы встречаемся, как правило, с одаренными спортсменами, отличающимися хорошим физическим развитием и специфическим для пловцов телосложением.</w:t>
      </w:r>
    </w:p>
    <w:p w:rsidR="006F269F" w:rsidRPr="006F269F" w:rsidRDefault="006F269F" w:rsidP="00D01F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>Высоких спортивных результатов  в большинстве случаев добиваются атлетически развитые спортсмены. Это можно объяснить правильным отбором и многолетней физической подготовкой пловцов в возрастных группах.</w:t>
      </w:r>
    </w:p>
    <w:p w:rsidR="006F269F" w:rsidRPr="006F269F" w:rsidRDefault="006F269F" w:rsidP="00D01F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>Известную роль играет здесь акселерация - ускорение темпов и повышение уровня физического развития современной молодежи. Дети и подростки развиваются в среднем на 1,5-2 года быстрее, чем 10-20 лет назад. Бурное развитие организма наблюдается к 15-18 годам.</w:t>
      </w:r>
    </w:p>
    <w:p w:rsidR="006F269F" w:rsidRPr="006F269F" w:rsidRDefault="006F269F" w:rsidP="00D01F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>На развитие ребенка существенное воздействие оказывают физические нагрузки. В сочетании с гигиеническим режимом мышечная деятельность вызывает усиленное развитие мышц, костной ткани, вегетативных органов и систем, а также коры головного мозга. Об этих закономерностях следует помнить, планируя многолетнюю подготовку пловцов.</w:t>
      </w:r>
    </w:p>
    <w:p w:rsidR="006F269F" w:rsidRPr="006F269F" w:rsidRDefault="003A3AFE" w:rsidP="00D01F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F269F" w:rsidRPr="006F269F">
        <w:rPr>
          <w:rFonts w:ascii="Times New Roman" w:hAnsi="Times New Roman"/>
          <w:sz w:val="28"/>
          <w:szCs w:val="28"/>
        </w:rPr>
        <w:t>Юношеский организм остается столь же пластичным, как и у подростков. Он отлично адаптируется к плаванию, но легко раним при неумелом применении «острых» нагрузок («до отказа»). Источником физического перенапряжения на тренировках может также стать инфекция. Часто это наблюдается у юных пловцов, страдающих хроническим тонзиллитом или заболеваниями носоглотки. После лечения и устранения очага инфекции высокая работоспособность восстанавливается.</w:t>
      </w:r>
    </w:p>
    <w:p w:rsidR="006F269F" w:rsidRPr="006F269F" w:rsidRDefault="006F269F" w:rsidP="00D01F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>В юношеские годы психическое состояние спортсмена очень изменчиво. Появляются новые интересы и новые черты гражданской зрелости. Спортсмены осознают политическую значимость выступления российских  пловцов на международных соревнованиях. Они рассматривают свою подготовку как трудную, но почетную борьбу за утверждение авторитета и могущества социалистической системы. Более сознательно подходят к воспитанию воли, закаляя ее в условиях нелегкого режима занятий в спортивной и общеобразовательной школах, в процессе выполнения напряженных, а иногда и изнурительных тренировочных и соревновательных упражнений.</w:t>
      </w:r>
    </w:p>
    <w:p w:rsidR="006F269F" w:rsidRPr="006F269F" w:rsidRDefault="006F269F" w:rsidP="00D01F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>В этот период изменяются отношения между девушками и юношами. При ослаблении воспитательной работы со стороны тренера новые интересы в ряде случаев могут сыграть роль «сбивающих факторов». От тренера требуется педагогическое мастерство, большой такт и гражданская убежденность, чтобы из одаренного юноши или девушки воспитать волевого бойца, беззаветно любящего спорт и способного сознательно отказаться от некоторых видов развлечений и некоторых действительных или мнимых «благ» жизни.</w:t>
      </w:r>
    </w:p>
    <w:p w:rsidR="003A3AFE" w:rsidRPr="003A3AFE" w:rsidRDefault="003A3AFE" w:rsidP="003A3AFE">
      <w:pPr>
        <w:pStyle w:val="a4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3A3AFE">
        <w:rPr>
          <w:b/>
          <w:bCs/>
          <w:sz w:val="28"/>
          <w:szCs w:val="28"/>
        </w:rPr>
        <w:t>2.</w:t>
      </w:r>
      <w:r w:rsidR="00D01F37">
        <w:rPr>
          <w:b/>
          <w:bCs/>
          <w:sz w:val="28"/>
          <w:szCs w:val="28"/>
        </w:rPr>
        <w:t>6</w:t>
      </w:r>
      <w:r w:rsidRPr="003A3AFE">
        <w:rPr>
          <w:b/>
          <w:bCs/>
          <w:sz w:val="28"/>
          <w:szCs w:val="28"/>
        </w:rPr>
        <w:t>. Медицинские, возрастные и психофизические требования к лицам, проходящим спортивную подготовку</w:t>
      </w:r>
    </w:p>
    <w:p w:rsidR="003A3AFE" w:rsidRPr="003A3AFE" w:rsidRDefault="003A3AFE" w:rsidP="00642321">
      <w:pPr>
        <w:shd w:val="clear" w:color="auto" w:fill="FFFFFF"/>
        <w:spacing w:before="100" w:beforeAutospacing="1"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3A3AFE">
        <w:rPr>
          <w:rFonts w:ascii="Times New Roman" w:hAnsi="Times New Roman"/>
          <w:sz w:val="28"/>
          <w:szCs w:val="28"/>
        </w:rPr>
        <w:t xml:space="preserve">Зачисление </w:t>
      </w:r>
      <w:r w:rsidR="00642321">
        <w:rPr>
          <w:rFonts w:ascii="Times New Roman" w:hAnsi="Times New Roman"/>
          <w:sz w:val="28"/>
          <w:szCs w:val="28"/>
        </w:rPr>
        <w:t xml:space="preserve">в ДЮСШ </w:t>
      </w:r>
      <w:r w:rsidRPr="003A3AFE">
        <w:rPr>
          <w:rFonts w:ascii="Times New Roman" w:hAnsi="Times New Roman"/>
          <w:sz w:val="28"/>
          <w:szCs w:val="28"/>
        </w:rPr>
        <w:t xml:space="preserve">на обучение </w:t>
      </w:r>
      <w:r w:rsidR="00642321">
        <w:rPr>
          <w:rFonts w:ascii="Times New Roman" w:hAnsi="Times New Roman"/>
          <w:sz w:val="28"/>
          <w:szCs w:val="28"/>
        </w:rPr>
        <w:t>плаванию</w:t>
      </w:r>
      <w:r w:rsidRPr="003A3AFE">
        <w:rPr>
          <w:rFonts w:ascii="Times New Roman" w:hAnsi="Times New Roman"/>
          <w:sz w:val="28"/>
          <w:szCs w:val="28"/>
        </w:rPr>
        <w:t xml:space="preserve"> проводится на основании заключения о состоянии здоровья, выданного медицинским учреждением. Медицинский контроль за состоянием здоровья спортсменов осуществляется специалистами медицинских учреждений по плану.</w:t>
      </w:r>
    </w:p>
    <w:p w:rsidR="003A3AFE" w:rsidRPr="003A3AFE" w:rsidRDefault="003A3AFE" w:rsidP="006423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AFE">
        <w:rPr>
          <w:rFonts w:ascii="Times New Roman" w:hAnsi="Times New Roman"/>
          <w:sz w:val="28"/>
          <w:szCs w:val="28"/>
        </w:rPr>
        <w:t>Физкультурно-спортивные организации в рамках спортивной подготовки осуществляет медицинский контроль за состоянием здоровья лиц, проходящих спортивную подготовку, несет ответственность за сохранность их жизни и здоровья, обеспечивает восстановительные и реабилитационные мероприятия, осуществляет фармакологическое, антидопинговое и психологическое сопровождение. Результаты врачебных и психологических наблюдений используются Учреждением для коррекции индивидуальных планов спортивной подготовки лиц, проходящих спортивную подготовку.</w:t>
      </w:r>
    </w:p>
    <w:p w:rsidR="003A3AFE" w:rsidRPr="003A3AFE" w:rsidRDefault="003A3AFE" w:rsidP="006423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AFE">
        <w:rPr>
          <w:rFonts w:ascii="Times New Roman" w:hAnsi="Times New Roman"/>
          <w:sz w:val="28"/>
          <w:szCs w:val="28"/>
        </w:rPr>
        <w:t>Дополнительные медицинские осмотры спортсменов проводятся перед участием в соревнованиях, после болезни или травмы.</w:t>
      </w:r>
    </w:p>
    <w:p w:rsidR="003A3AFE" w:rsidRPr="003A3AFE" w:rsidRDefault="003A3AFE" w:rsidP="006423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AFE">
        <w:rPr>
          <w:rFonts w:ascii="Times New Roman" w:hAnsi="Times New Roman"/>
          <w:sz w:val="28"/>
          <w:szCs w:val="28"/>
        </w:rPr>
        <w:t>Контроль за уровнем физической работоспособности и функционального состояния организма спортсмена проводится в рамках этапного комплексного обследования для определения потенциальных возможностей спортсмена, динамики уровня тренированности, соответствия выполняемых тренировочных и соревновательных нагрузок функциональным возможностям организма.</w:t>
      </w:r>
    </w:p>
    <w:p w:rsidR="003A3AFE" w:rsidRPr="003A3AFE" w:rsidRDefault="003A3AFE" w:rsidP="006423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AFE">
        <w:rPr>
          <w:rFonts w:ascii="Times New Roman" w:hAnsi="Times New Roman"/>
          <w:sz w:val="28"/>
          <w:szCs w:val="28"/>
        </w:rPr>
        <w:t xml:space="preserve">Комплектование групп </w:t>
      </w:r>
      <w:r w:rsidR="00642321">
        <w:rPr>
          <w:rFonts w:ascii="Times New Roman" w:hAnsi="Times New Roman"/>
          <w:sz w:val="28"/>
          <w:szCs w:val="28"/>
        </w:rPr>
        <w:t>на отделении плавания</w:t>
      </w:r>
      <w:r w:rsidRPr="003A3AFE">
        <w:rPr>
          <w:rFonts w:ascii="Times New Roman" w:hAnsi="Times New Roman"/>
          <w:sz w:val="28"/>
          <w:szCs w:val="28"/>
        </w:rPr>
        <w:t>, а также планирование тренировочных занятий (по объему и интенсивности тренировочных нагрузок разной направленности) осуществляются в соответствии с гендерными и возрастными особенностями развития.</w:t>
      </w:r>
    </w:p>
    <w:p w:rsidR="003A3AFE" w:rsidRPr="003A3AFE" w:rsidRDefault="003A3AFE" w:rsidP="00D01F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AFE">
        <w:rPr>
          <w:rFonts w:ascii="Times New Roman" w:hAnsi="Times New Roman"/>
          <w:sz w:val="28"/>
          <w:szCs w:val="28"/>
        </w:rPr>
        <w:t>Все физические качества развиваются неравномерно. Для каждого качества имеется свой благоприятный период. Преимущественная направленность тренировочного процесса по годам обучения определяется с учетом сенситивных периодов развития физических качеств у юных спортсменов.</w:t>
      </w:r>
    </w:p>
    <w:p w:rsidR="003A3AFE" w:rsidRPr="003A3AFE" w:rsidRDefault="003A3AFE" w:rsidP="00D01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AFE">
        <w:rPr>
          <w:rFonts w:ascii="Times New Roman" w:hAnsi="Times New Roman"/>
          <w:sz w:val="28"/>
          <w:szCs w:val="28"/>
        </w:rPr>
        <w:t xml:space="preserve">Процессы роста не синхронны у мальчиков и девочек. У мальчиков скорость роста достигает своего пика примерно на 2 года позже, чем у девочек. Кроме того, у мальчиков этот пик выражен ярче и продолжается более длительное время. Однако наибольший прирост в росто-весовых показателях у детей прослеживается в год полового созревания. </w:t>
      </w:r>
    </w:p>
    <w:p w:rsidR="003A3AFE" w:rsidRPr="003A3AFE" w:rsidRDefault="003A3AFE" w:rsidP="003A3A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3AFE">
        <w:rPr>
          <w:rFonts w:ascii="Times New Roman" w:hAnsi="Times New Roman"/>
          <w:b/>
          <w:sz w:val="28"/>
          <w:szCs w:val="28"/>
        </w:rPr>
        <w:t>Примерные сенситивные периоды развития морфофункциональных показателей и физических качеств</w:t>
      </w:r>
    </w:p>
    <w:tbl>
      <w:tblPr>
        <w:tblW w:w="1050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8"/>
        <w:gridCol w:w="1206"/>
        <w:gridCol w:w="35"/>
        <w:gridCol w:w="535"/>
        <w:gridCol w:w="512"/>
        <w:gridCol w:w="608"/>
        <w:gridCol w:w="632"/>
        <w:gridCol w:w="632"/>
        <w:gridCol w:w="632"/>
        <w:gridCol w:w="632"/>
        <w:gridCol w:w="632"/>
        <w:gridCol w:w="632"/>
        <w:gridCol w:w="632"/>
        <w:gridCol w:w="632"/>
      </w:tblGrid>
      <w:tr w:rsidR="00642321" w:rsidRPr="003A3AFE" w:rsidTr="00642321">
        <w:trPr>
          <w:tblCellSpacing w:w="0" w:type="dxa"/>
        </w:trPr>
        <w:tc>
          <w:tcPr>
            <w:tcW w:w="2548" w:type="dxa"/>
            <w:vMerge w:val="restart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Морфофункциональные показатели и физические качества</w:t>
            </w:r>
          </w:p>
        </w:tc>
        <w:tc>
          <w:tcPr>
            <w:tcW w:w="1206" w:type="dxa"/>
            <w:tcBorders>
              <w:top w:val="outset" w:sz="6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A3AFE" w:rsidRPr="003A3AFE" w:rsidRDefault="003A3AFE" w:rsidP="00642321">
            <w:pPr>
              <w:shd w:val="clear" w:color="auto" w:fill="FFFFFF"/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6" w:type="dxa"/>
            <w:gridSpan w:val="1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642321" w:rsidRPr="003A3AFE" w:rsidRDefault="00642321" w:rsidP="003A3AFE">
            <w:pPr>
              <w:shd w:val="clear" w:color="auto" w:fill="FFFFFF"/>
              <w:spacing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</w:tr>
      <w:tr w:rsidR="00642321" w:rsidRPr="003A3AFE" w:rsidTr="006423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  <w:vAlign w:val="center"/>
            <w:hideMark/>
          </w:tcPr>
          <w:p w:rsidR="00642321" w:rsidRPr="003A3AFE" w:rsidRDefault="00642321" w:rsidP="003A3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outset" w:sz="6" w:space="0" w:color="00000A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hd w:val="clear" w:color="auto" w:fill="FFFFFF"/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B40B36">
            <w:pPr>
              <w:shd w:val="clear" w:color="auto" w:fill="FFFFFF"/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7лет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AFE" w:rsidRPr="003A3AFE" w:rsidRDefault="00642321" w:rsidP="00B40B36">
            <w:pPr>
              <w:shd w:val="clear" w:color="auto" w:fill="FFFFFF"/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8лет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B40B36">
            <w:pPr>
              <w:shd w:val="clear" w:color="auto" w:fill="FFFFFF"/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B40B36">
            <w:pPr>
              <w:shd w:val="clear" w:color="auto" w:fill="FFFFFF"/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10лет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B40B36">
            <w:pPr>
              <w:shd w:val="clear" w:color="auto" w:fill="FFFFFF"/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11лет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B40B36">
            <w:pPr>
              <w:shd w:val="clear" w:color="auto" w:fill="FFFFFF"/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12лет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B40B36">
            <w:pPr>
              <w:shd w:val="clear" w:color="auto" w:fill="FFFFFF"/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13лет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B40B36">
            <w:pPr>
              <w:shd w:val="clear" w:color="auto" w:fill="FFFFFF"/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14лет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B40B36">
            <w:pPr>
              <w:shd w:val="clear" w:color="auto" w:fill="FFFFFF"/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15лет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AFE" w:rsidRPr="003A3AFE" w:rsidRDefault="00642321" w:rsidP="00B40B36">
            <w:pPr>
              <w:shd w:val="clear" w:color="auto" w:fill="FFFFFF"/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16лет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right w:val="outset" w:sz="6" w:space="0" w:color="auto"/>
            </w:tcBorders>
            <w:vAlign w:val="center"/>
            <w:hideMark/>
          </w:tcPr>
          <w:p w:rsidR="003A3AFE" w:rsidRPr="003A3AFE" w:rsidRDefault="00642321" w:rsidP="00B40B36">
            <w:pPr>
              <w:shd w:val="clear" w:color="auto" w:fill="FFFFFF"/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17лет</w:t>
            </w:r>
          </w:p>
        </w:tc>
      </w:tr>
      <w:tr w:rsidR="00642321" w:rsidRPr="003A3AFE" w:rsidTr="00642321">
        <w:trPr>
          <w:trHeight w:val="45"/>
          <w:tblCellSpacing w:w="0" w:type="dxa"/>
        </w:trPr>
        <w:tc>
          <w:tcPr>
            <w:tcW w:w="3789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53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outset" w:sz="6" w:space="0" w:color="00000A"/>
              <w:left w:val="single" w:sz="6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21" w:rsidRPr="003A3AFE" w:rsidTr="00642321">
        <w:trPr>
          <w:trHeight w:val="45"/>
          <w:tblCellSpacing w:w="0" w:type="dxa"/>
        </w:trPr>
        <w:tc>
          <w:tcPr>
            <w:tcW w:w="3789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Мышечная масса</w:t>
            </w:r>
          </w:p>
        </w:tc>
        <w:tc>
          <w:tcPr>
            <w:tcW w:w="53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outset" w:sz="6" w:space="0" w:color="00000A"/>
              <w:left w:val="single" w:sz="6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21" w:rsidRPr="003A3AFE" w:rsidTr="00642321">
        <w:trPr>
          <w:trHeight w:val="45"/>
          <w:tblCellSpacing w:w="0" w:type="dxa"/>
        </w:trPr>
        <w:tc>
          <w:tcPr>
            <w:tcW w:w="3789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Быстрота</w:t>
            </w:r>
          </w:p>
        </w:tc>
        <w:tc>
          <w:tcPr>
            <w:tcW w:w="53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single" w:sz="6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42321" w:rsidRPr="003A3AFE" w:rsidTr="00642321">
        <w:trPr>
          <w:trHeight w:val="45"/>
          <w:tblCellSpacing w:w="0" w:type="dxa"/>
        </w:trPr>
        <w:tc>
          <w:tcPr>
            <w:tcW w:w="3789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53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outset" w:sz="6" w:space="0" w:color="00000A"/>
              <w:left w:val="single" w:sz="6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21" w:rsidRPr="003A3AFE" w:rsidTr="00642321">
        <w:trPr>
          <w:trHeight w:val="45"/>
          <w:tblCellSpacing w:w="0" w:type="dxa"/>
        </w:trPr>
        <w:tc>
          <w:tcPr>
            <w:tcW w:w="3789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 xml:space="preserve">Выносливость: аэробные </w:t>
            </w:r>
            <w:r w:rsidRPr="003A3AFE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53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single" w:sz="6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42321" w:rsidRPr="003A3AFE" w:rsidTr="00642321">
        <w:trPr>
          <w:trHeight w:val="45"/>
          <w:tblCellSpacing w:w="0" w:type="dxa"/>
        </w:trPr>
        <w:tc>
          <w:tcPr>
            <w:tcW w:w="3789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lastRenderedPageBreak/>
              <w:t>Выносливость: анаэробные возможности</w:t>
            </w:r>
          </w:p>
        </w:tc>
        <w:tc>
          <w:tcPr>
            <w:tcW w:w="53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single" w:sz="6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42321" w:rsidRPr="003A3AFE" w:rsidTr="00642321">
        <w:trPr>
          <w:trHeight w:val="45"/>
          <w:tblCellSpacing w:w="0" w:type="dxa"/>
        </w:trPr>
        <w:tc>
          <w:tcPr>
            <w:tcW w:w="3789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53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21" w:rsidRPr="003A3AFE" w:rsidTr="00642321">
        <w:trPr>
          <w:trHeight w:val="45"/>
          <w:tblCellSpacing w:w="0" w:type="dxa"/>
        </w:trPr>
        <w:tc>
          <w:tcPr>
            <w:tcW w:w="3789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Координационные способности</w:t>
            </w:r>
          </w:p>
        </w:tc>
        <w:tc>
          <w:tcPr>
            <w:tcW w:w="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21" w:rsidRPr="003A3AFE" w:rsidTr="00642321">
        <w:trPr>
          <w:trHeight w:val="30"/>
          <w:tblCellSpacing w:w="0" w:type="dxa"/>
        </w:trPr>
        <w:tc>
          <w:tcPr>
            <w:tcW w:w="3789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Равновесие</w:t>
            </w:r>
          </w:p>
        </w:tc>
        <w:tc>
          <w:tcPr>
            <w:tcW w:w="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642321" w:rsidP="003A3AFE">
            <w:pPr>
              <w:shd w:val="clear" w:color="auto" w:fill="FFFFFF"/>
              <w:spacing w:after="119"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A3AFE" w:rsidRDefault="003A3AFE" w:rsidP="003A3AFE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3AFE" w:rsidRPr="003A3AFE" w:rsidRDefault="003A3AFE" w:rsidP="003A3AF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3AFE" w:rsidRPr="003A3AFE" w:rsidRDefault="003A3AFE" w:rsidP="003A3AFE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3AFE">
        <w:rPr>
          <w:rFonts w:ascii="Times New Roman" w:hAnsi="Times New Roman"/>
          <w:b/>
          <w:bCs/>
          <w:sz w:val="27"/>
          <w:szCs w:val="27"/>
        </w:rPr>
        <w:t>2.</w:t>
      </w:r>
      <w:r w:rsidR="00D01F37">
        <w:rPr>
          <w:rFonts w:ascii="Times New Roman" w:hAnsi="Times New Roman"/>
          <w:b/>
          <w:bCs/>
          <w:sz w:val="27"/>
          <w:szCs w:val="27"/>
        </w:rPr>
        <w:t>7</w:t>
      </w:r>
      <w:r w:rsidRPr="003A3AFE">
        <w:rPr>
          <w:rFonts w:ascii="Times New Roman" w:hAnsi="Times New Roman"/>
          <w:b/>
          <w:bCs/>
          <w:sz w:val="27"/>
          <w:szCs w:val="27"/>
        </w:rPr>
        <w:t xml:space="preserve">. Предельные тренировочные нагрузки </w:t>
      </w:r>
    </w:p>
    <w:p w:rsidR="003A3AFE" w:rsidRPr="00375887" w:rsidRDefault="003A3AFE" w:rsidP="003A3AFE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5887">
        <w:rPr>
          <w:rFonts w:ascii="Times New Roman" w:hAnsi="Times New Roman"/>
          <w:sz w:val="28"/>
          <w:szCs w:val="28"/>
        </w:rPr>
        <w:t>Режимы тренировочной работы</w:t>
      </w:r>
    </w:p>
    <w:tbl>
      <w:tblPr>
        <w:tblW w:w="9690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5"/>
        <w:gridCol w:w="1177"/>
        <w:gridCol w:w="4098"/>
      </w:tblGrid>
      <w:tr w:rsidR="003A3AFE" w:rsidRPr="003A3AFE" w:rsidTr="00642321">
        <w:trPr>
          <w:trHeight w:val="165"/>
          <w:tblCellSpacing w:w="0" w:type="dxa"/>
          <w:jc w:val="center"/>
        </w:trPr>
        <w:tc>
          <w:tcPr>
            <w:tcW w:w="4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3A3AFE" w:rsidP="003A3A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Этапы спортивной</w:t>
            </w:r>
          </w:p>
          <w:p w:rsidR="003A3AFE" w:rsidRPr="00375887" w:rsidRDefault="003A3AFE" w:rsidP="003A3AFE">
            <w:pPr>
              <w:shd w:val="clear" w:color="auto" w:fill="FFFFFF"/>
              <w:spacing w:after="119" w:line="16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подготовки</w:t>
            </w:r>
          </w:p>
        </w:tc>
        <w:tc>
          <w:tcPr>
            <w:tcW w:w="11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3A3AFE" w:rsidP="003A3AFE">
            <w:pPr>
              <w:shd w:val="clear" w:color="auto" w:fill="FFFFFF"/>
              <w:spacing w:after="119" w:line="16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Годы обучения</w:t>
            </w:r>
          </w:p>
        </w:tc>
        <w:tc>
          <w:tcPr>
            <w:tcW w:w="4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3A3AFE" w:rsidP="003A3A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Максимальное</w:t>
            </w:r>
          </w:p>
          <w:p w:rsidR="003A3AFE" w:rsidRPr="00375887" w:rsidRDefault="003A3AFE" w:rsidP="003A3AFE">
            <w:pPr>
              <w:shd w:val="clear" w:color="auto" w:fill="FFFFFF"/>
              <w:spacing w:after="119" w:line="16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количество тренировочных часов в неделю</w:t>
            </w:r>
          </w:p>
        </w:tc>
      </w:tr>
      <w:tr w:rsidR="003A3AFE" w:rsidRPr="003A3AFE" w:rsidTr="00642321">
        <w:trPr>
          <w:trHeight w:val="269"/>
          <w:tblCellSpacing w:w="0" w:type="dxa"/>
          <w:jc w:val="center"/>
        </w:trPr>
        <w:tc>
          <w:tcPr>
            <w:tcW w:w="443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3A3AFE" w:rsidP="003A3AFE">
            <w:pPr>
              <w:shd w:val="clear" w:color="auto" w:fill="FFFFFF"/>
              <w:spacing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11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3A3AFE" w:rsidP="003A3AFE">
            <w:pPr>
              <w:shd w:val="clear" w:color="auto" w:fill="FFFFFF"/>
              <w:spacing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3A3AFE" w:rsidP="003A3AFE">
            <w:pPr>
              <w:shd w:val="clear" w:color="auto" w:fill="FFFFFF"/>
              <w:spacing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A3AFE" w:rsidRPr="003A3AFE" w:rsidTr="0064232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A3AFE" w:rsidRPr="00375887" w:rsidRDefault="003A3AFE" w:rsidP="003A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3A3AFE" w:rsidP="003A3AFE">
            <w:pPr>
              <w:shd w:val="clear" w:color="auto" w:fill="FFFFFF"/>
              <w:spacing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3A3AFE" w:rsidP="003A3AFE">
            <w:pPr>
              <w:shd w:val="clear" w:color="auto" w:fill="FFFFFF"/>
              <w:spacing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A3AFE" w:rsidRPr="003A3AFE" w:rsidTr="0064232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A3AFE" w:rsidRPr="00375887" w:rsidRDefault="003A3AFE" w:rsidP="003A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3A3AFE" w:rsidP="003A3AFE">
            <w:pPr>
              <w:shd w:val="clear" w:color="auto" w:fill="FFFFFF"/>
              <w:spacing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3A3AFE" w:rsidP="003A3AFE">
            <w:pPr>
              <w:shd w:val="clear" w:color="auto" w:fill="FFFFFF"/>
              <w:spacing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A3AFE" w:rsidRPr="003A3AFE" w:rsidTr="00642321">
        <w:trPr>
          <w:tblCellSpacing w:w="0" w:type="dxa"/>
          <w:jc w:val="center"/>
        </w:trPr>
        <w:tc>
          <w:tcPr>
            <w:tcW w:w="443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3A3AFE" w:rsidP="003A3A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Тренировочный этап</w:t>
            </w:r>
          </w:p>
          <w:p w:rsidR="003A3AFE" w:rsidRPr="00375887" w:rsidRDefault="003A3AFE" w:rsidP="003A3AFE">
            <w:pPr>
              <w:shd w:val="clear" w:color="auto" w:fill="FFFFFF"/>
              <w:spacing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(этап спортивной специализации)</w:t>
            </w:r>
          </w:p>
        </w:tc>
        <w:tc>
          <w:tcPr>
            <w:tcW w:w="11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3A3AFE" w:rsidP="003A3AFE">
            <w:pPr>
              <w:shd w:val="clear" w:color="auto" w:fill="FFFFFF"/>
              <w:spacing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3A3AFE" w:rsidP="003A3AFE">
            <w:pPr>
              <w:shd w:val="clear" w:color="auto" w:fill="FFFFFF"/>
              <w:spacing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3A3AFE" w:rsidRPr="003A3AFE" w:rsidTr="0064232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A3AFE" w:rsidRPr="00375887" w:rsidRDefault="003A3AFE" w:rsidP="003A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3A3AFE" w:rsidP="003A3AFE">
            <w:pPr>
              <w:shd w:val="clear" w:color="auto" w:fill="FFFFFF"/>
              <w:spacing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3A3AFE" w:rsidP="003A3AFE">
            <w:pPr>
              <w:shd w:val="clear" w:color="auto" w:fill="FFFFFF"/>
              <w:spacing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3A3AFE" w:rsidRPr="003A3AFE" w:rsidTr="0064232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A3AFE" w:rsidRPr="00375887" w:rsidRDefault="003A3AFE" w:rsidP="003A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3A3AFE" w:rsidP="003A3AFE">
            <w:pPr>
              <w:shd w:val="clear" w:color="auto" w:fill="FFFFFF"/>
              <w:spacing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3A3AFE" w:rsidP="003A3AFE">
            <w:pPr>
              <w:shd w:val="clear" w:color="auto" w:fill="FFFFFF"/>
              <w:spacing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A3AFE" w:rsidRPr="003A3AFE" w:rsidTr="0064232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A3AFE" w:rsidRPr="00375887" w:rsidRDefault="003A3AFE" w:rsidP="003A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3A3AFE" w:rsidP="003A3AFE">
            <w:pPr>
              <w:shd w:val="clear" w:color="auto" w:fill="FFFFFF"/>
              <w:spacing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3A3AFE" w:rsidP="003A3AFE">
            <w:pPr>
              <w:shd w:val="clear" w:color="auto" w:fill="FFFFFF"/>
              <w:spacing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A3AFE" w:rsidRPr="003A3AFE" w:rsidTr="0064232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A3AFE" w:rsidRPr="00375887" w:rsidRDefault="003A3AFE" w:rsidP="003A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3A3AFE" w:rsidP="003A3AFE">
            <w:pPr>
              <w:shd w:val="clear" w:color="auto" w:fill="FFFFFF"/>
              <w:spacing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3A3AFE" w:rsidP="003A3AFE">
            <w:pPr>
              <w:shd w:val="clear" w:color="auto" w:fill="FFFFFF"/>
              <w:spacing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3A3AFE" w:rsidRPr="003A3AFE" w:rsidRDefault="003A3AFE" w:rsidP="003A3AF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3AFE" w:rsidRPr="003A3AFE" w:rsidRDefault="003A3AFE" w:rsidP="003A3AFE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3AFE">
        <w:rPr>
          <w:rFonts w:ascii="Times New Roman" w:hAnsi="Times New Roman"/>
          <w:b/>
          <w:bCs/>
          <w:sz w:val="27"/>
          <w:szCs w:val="27"/>
        </w:rPr>
        <w:t>2.</w:t>
      </w:r>
      <w:r w:rsidR="00D01F37">
        <w:rPr>
          <w:rFonts w:ascii="Times New Roman" w:hAnsi="Times New Roman"/>
          <w:b/>
          <w:bCs/>
          <w:sz w:val="27"/>
          <w:szCs w:val="27"/>
        </w:rPr>
        <w:t>8</w:t>
      </w:r>
      <w:r w:rsidRPr="003A3AFE">
        <w:rPr>
          <w:rFonts w:ascii="Times New Roman" w:hAnsi="Times New Roman"/>
          <w:b/>
          <w:bCs/>
          <w:sz w:val="27"/>
          <w:szCs w:val="27"/>
        </w:rPr>
        <w:t>. Минимальный и предельный объем соревновательной деятельности</w:t>
      </w:r>
    </w:p>
    <w:p w:rsidR="003A3AFE" w:rsidRPr="00375887" w:rsidRDefault="003A3AFE" w:rsidP="003A3AFE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5887">
        <w:rPr>
          <w:rFonts w:ascii="Times New Roman" w:hAnsi="Times New Roman"/>
          <w:color w:val="000000"/>
          <w:sz w:val="28"/>
          <w:szCs w:val="28"/>
        </w:rPr>
        <w:t>Планируемые показатели соревновательной деятельности по виду спорта плавание</w:t>
      </w:r>
    </w:p>
    <w:tbl>
      <w:tblPr>
        <w:tblW w:w="9471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9"/>
        <w:gridCol w:w="1513"/>
        <w:gridCol w:w="1590"/>
        <w:gridCol w:w="1537"/>
        <w:gridCol w:w="3052"/>
        <w:gridCol w:w="10"/>
      </w:tblGrid>
      <w:tr w:rsidR="00961C75" w:rsidRPr="00375887" w:rsidTr="00961C75">
        <w:trPr>
          <w:trHeight w:val="486"/>
          <w:tblCellSpacing w:w="0" w:type="dxa"/>
        </w:trPr>
        <w:tc>
          <w:tcPr>
            <w:tcW w:w="176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961C75" w:rsidP="003A3AFE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Виды соревнований</w:t>
            </w:r>
          </w:p>
        </w:tc>
        <w:tc>
          <w:tcPr>
            <w:tcW w:w="7702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C75" w:rsidRPr="00375887" w:rsidRDefault="00961C75" w:rsidP="003A3AFE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 w:rsidR="00961C75" w:rsidRPr="00375887" w:rsidTr="00961C75">
        <w:trPr>
          <w:trHeight w:val="146"/>
          <w:tblCellSpacing w:w="0" w:type="dxa"/>
        </w:trPr>
        <w:tc>
          <w:tcPr>
            <w:tcW w:w="176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61C75" w:rsidRPr="00375887" w:rsidRDefault="00961C75" w:rsidP="003A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961C75" w:rsidP="003A3AFE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НП</w:t>
            </w:r>
          </w:p>
        </w:tc>
        <w:tc>
          <w:tcPr>
            <w:tcW w:w="4599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C75" w:rsidRPr="00375887" w:rsidRDefault="00961C75" w:rsidP="00961C75">
            <w:pPr>
              <w:shd w:val="clear" w:color="auto" w:fill="FFFFFF"/>
              <w:spacing w:before="100" w:beforeAutospacing="1" w:after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ТЭ</w:t>
            </w:r>
          </w:p>
        </w:tc>
      </w:tr>
      <w:tr w:rsidR="00961C75" w:rsidRPr="00375887" w:rsidTr="00961C75">
        <w:trPr>
          <w:gridAfter w:val="1"/>
          <w:wAfter w:w="10" w:type="dxa"/>
          <w:trHeight w:val="146"/>
          <w:tblCellSpacing w:w="0" w:type="dxa"/>
        </w:trPr>
        <w:tc>
          <w:tcPr>
            <w:tcW w:w="176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61C75" w:rsidRPr="00375887" w:rsidRDefault="00961C75" w:rsidP="003A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961C75" w:rsidP="003A3AFE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До года</w:t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961C75" w:rsidP="003A3AFE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Свыше года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961C75" w:rsidP="003A3AFE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До двух лет</w:t>
            </w:r>
          </w:p>
        </w:tc>
        <w:tc>
          <w:tcPr>
            <w:tcW w:w="30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61C75" w:rsidRPr="00375887" w:rsidRDefault="00961C75" w:rsidP="003A3AFE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Свыше двух лет</w:t>
            </w:r>
          </w:p>
        </w:tc>
      </w:tr>
      <w:tr w:rsidR="00961C75" w:rsidRPr="00375887" w:rsidTr="00961C75">
        <w:trPr>
          <w:gridAfter w:val="1"/>
          <w:wAfter w:w="10" w:type="dxa"/>
          <w:trHeight w:val="228"/>
          <w:tblCellSpacing w:w="0" w:type="dxa"/>
        </w:trPr>
        <w:tc>
          <w:tcPr>
            <w:tcW w:w="17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961C75" w:rsidP="003A3AFE">
            <w:pPr>
              <w:shd w:val="clear" w:color="auto" w:fill="FFFFFF"/>
              <w:spacing w:before="100" w:beforeAutospacing="1" w:after="119" w:line="2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Контрольные</w:t>
            </w:r>
          </w:p>
        </w:tc>
        <w:tc>
          <w:tcPr>
            <w:tcW w:w="15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961C75" w:rsidP="003A3AFE">
            <w:pPr>
              <w:shd w:val="clear" w:color="auto" w:fill="FFFFFF"/>
              <w:spacing w:before="100" w:beforeAutospacing="1" w:after="119" w:line="2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2 - 3</w:t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961C75" w:rsidP="003A3AFE">
            <w:pPr>
              <w:shd w:val="clear" w:color="auto" w:fill="FFFFFF"/>
              <w:spacing w:before="100" w:beforeAutospacing="1" w:after="119" w:line="2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3 - 6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961C75" w:rsidP="003A3AFE">
            <w:pPr>
              <w:shd w:val="clear" w:color="auto" w:fill="FFFFFF"/>
              <w:spacing w:before="100" w:beforeAutospacing="1" w:after="119" w:line="2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6 - 8</w:t>
            </w:r>
          </w:p>
        </w:tc>
        <w:tc>
          <w:tcPr>
            <w:tcW w:w="30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961C75" w:rsidP="003A3AFE">
            <w:pPr>
              <w:shd w:val="clear" w:color="auto" w:fill="FFFFFF"/>
              <w:spacing w:before="100" w:beforeAutospacing="1" w:after="119" w:line="2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9 - 10</w:t>
            </w:r>
          </w:p>
        </w:tc>
      </w:tr>
      <w:tr w:rsidR="00961C75" w:rsidRPr="00375887" w:rsidTr="00961C75">
        <w:trPr>
          <w:gridAfter w:val="1"/>
          <w:wAfter w:w="10" w:type="dxa"/>
          <w:trHeight w:val="228"/>
          <w:tblCellSpacing w:w="0" w:type="dxa"/>
        </w:trPr>
        <w:tc>
          <w:tcPr>
            <w:tcW w:w="17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961C75" w:rsidP="003A3AFE">
            <w:pPr>
              <w:shd w:val="clear" w:color="auto" w:fill="FFFFFF"/>
              <w:spacing w:before="100" w:beforeAutospacing="1" w:after="119" w:line="2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Отборочные</w:t>
            </w:r>
          </w:p>
        </w:tc>
        <w:tc>
          <w:tcPr>
            <w:tcW w:w="15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961C75" w:rsidP="003A3AFE">
            <w:pPr>
              <w:shd w:val="clear" w:color="auto" w:fill="FFFFFF"/>
              <w:spacing w:before="100" w:beforeAutospacing="1" w:after="119" w:line="2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961C75" w:rsidP="003A3AFE">
            <w:pPr>
              <w:shd w:val="clear" w:color="auto" w:fill="FFFFFF"/>
              <w:spacing w:before="100" w:beforeAutospacing="1" w:after="119" w:line="2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2 - 3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961C75" w:rsidP="003A3AFE">
            <w:pPr>
              <w:shd w:val="clear" w:color="auto" w:fill="FFFFFF"/>
              <w:spacing w:before="100" w:beforeAutospacing="1" w:after="119" w:line="2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4 - 5</w:t>
            </w:r>
          </w:p>
        </w:tc>
        <w:tc>
          <w:tcPr>
            <w:tcW w:w="30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961C75" w:rsidP="003A3AFE">
            <w:pPr>
              <w:shd w:val="clear" w:color="auto" w:fill="FFFFFF"/>
              <w:spacing w:before="100" w:beforeAutospacing="1" w:after="119" w:line="2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5 - 6</w:t>
            </w:r>
          </w:p>
        </w:tc>
      </w:tr>
      <w:tr w:rsidR="00961C75" w:rsidRPr="00375887" w:rsidTr="00961C75">
        <w:trPr>
          <w:gridAfter w:val="1"/>
          <w:wAfter w:w="10" w:type="dxa"/>
          <w:trHeight w:val="213"/>
          <w:tblCellSpacing w:w="0" w:type="dxa"/>
        </w:trPr>
        <w:tc>
          <w:tcPr>
            <w:tcW w:w="17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961C75" w:rsidP="003A3AFE">
            <w:pPr>
              <w:shd w:val="clear" w:color="auto" w:fill="FFFFFF"/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Основные</w:t>
            </w:r>
          </w:p>
        </w:tc>
        <w:tc>
          <w:tcPr>
            <w:tcW w:w="15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961C75" w:rsidP="003A3AFE">
            <w:pPr>
              <w:shd w:val="clear" w:color="auto" w:fill="FFFFFF"/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961C75" w:rsidP="003A3AFE">
            <w:pPr>
              <w:shd w:val="clear" w:color="auto" w:fill="FFFFFF"/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961C75" w:rsidP="003A3AFE">
            <w:pPr>
              <w:shd w:val="clear" w:color="auto" w:fill="FFFFFF"/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2 - 3</w:t>
            </w:r>
          </w:p>
        </w:tc>
        <w:tc>
          <w:tcPr>
            <w:tcW w:w="30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A3AFE" w:rsidRPr="00375887" w:rsidRDefault="00961C75" w:rsidP="003A3AFE">
            <w:pPr>
              <w:shd w:val="clear" w:color="auto" w:fill="FFFFFF"/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887">
              <w:rPr>
                <w:rFonts w:ascii="Times New Roman" w:hAnsi="Times New Roman"/>
                <w:sz w:val="28"/>
                <w:szCs w:val="28"/>
              </w:rPr>
              <w:t>3 - 4</w:t>
            </w:r>
          </w:p>
        </w:tc>
      </w:tr>
    </w:tbl>
    <w:p w:rsidR="003A3AFE" w:rsidRPr="003A3AFE" w:rsidRDefault="003A3AFE" w:rsidP="003A3AFE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1F37" w:rsidRPr="00375887" w:rsidRDefault="00D01F37" w:rsidP="00961C75">
      <w:pPr>
        <w:pStyle w:val="a4"/>
        <w:shd w:val="clear" w:color="auto" w:fill="FFFFFF"/>
        <w:spacing w:after="0"/>
        <w:ind w:right="23"/>
        <w:jc w:val="center"/>
        <w:rPr>
          <w:b/>
          <w:bCs/>
          <w:sz w:val="28"/>
          <w:szCs w:val="28"/>
        </w:rPr>
      </w:pPr>
      <w:r w:rsidRPr="00375887">
        <w:rPr>
          <w:b/>
          <w:bCs/>
          <w:sz w:val="28"/>
          <w:szCs w:val="28"/>
        </w:rPr>
        <w:t>2.9.</w:t>
      </w:r>
      <w:r w:rsidR="00961C75" w:rsidRPr="00375887">
        <w:rPr>
          <w:b/>
          <w:bCs/>
          <w:sz w:val="28"/>
          <w:szCs w:val="28"/>
        </w:rPr>
        <w:t xml:space="preserve">Структура годичного цикла </w:t>
      </w:r>
    </w:p>
    <w:p w:rsidR="00961C75" w:rsidRPr="00375887" w:rsidRDefault="00961C75" w:rsidP="00961C75">
      <w:pPr>
        <w:pStyle w:val="a4"/>
        <w:shd w:val="clear" w:color="auto" w:fill="FFFFFF"/>
        <w:spacing w:after="0"/>
        <w:ind w:right="23"/>
        <w:jc w:val="center"/>
        <w:rPr>
          <w:sz w:val="28"/>
          <w:szCs w:val="28"/>
        </w:rPr>
      </w:pPr>
      <w:r w:rsidRPr="00375887">
        <w:rPr>
          <w:b/>
          <w:bCs/>
          <w:sz w:val="28"/>
          <w:szCs w:val="28"/>
        </w:rPr>
        <w:lastRenderedPageBreak/>
        <w:t>(название и продолжительность периодов, этапов, мезоциклов</w:t>
      </w:r>
      <w:r w:rsidR="00D01F37" w:rsidRPr="00375887">
        <w:rPr>
          <w:b/>
          <w:bCs/>
          <w:sz w:val="28"/>
          <w:szCs w:val="28"/>
        </w:rPr>
        <w:t>, микроциклов</w:t>
      </w:r>
      <w:r w:rsidRPr="00375887">
        <w:rPr>
          <w:b/>
          <w:bCs/>
          <w:sz w:val="28"/>
          <w:szCs w:val="28"/>
        </w:rPr>
        <w:t>).</w:t>
      </w:r>
    </w:p>
    <w:p w:rsidR="00961C75" w:rsidRPr="00375887" w:rsidRDefault="00961C75" w:rsidP="00961C75">
      <w:pPr>
        <w:pStyle w:val="a4"/>
        <w:spacing w:before="28" w:beforeAutospacing="0" w:after="28"/>
        <w:ind w:firstLine="709"/>
        <w:jc w:val="both"/>
        <w:rPr>
          <w:sz w:val="28"/>
          <w:szCs w:val="28"/>
        </w:rPr>
      </w:pPr>
      <w:r w:rsidRPr="00375887">
        <w:rPr>
          <w:sz w:val="28"/>
          <w:szCs w:val="28"/>
        </w:rPr>
        <w:t>Начиная с тренировочного этапа многолетней спортивной подготовки тренировочные нагрузки пловцов распределяются на два, три или четыре макроцикла. Чем выше спортивная квалификация пловцов, тем в большей степени выражена волнообразность динамики нагрузки. В макроцикле обычно выделяются подготовительный, соревновательный и переходный периоды.</w:t>
      </w:r>
    </w:p>
    <w:p w:rsidR="00961C75" w:rsidRPr="00375887" w:rsidRDefault="00961C75" w:rsidP="00961C75">
      <w:pPr>
        <w:pStyle w:val="a4"/>
        <w:spacing w:before="28" w:beforeAutospacing="0" w:after="28"/>
        <w:ind w:firstLine="709"/>
        <w:jc w:val="both"/>
        <w:rPr>
          <w:sz w:val="28"/>
          <w:szCs w:val="28"/>
        </w:rPr>
      </w:pPr>
      <w:r w:rsidRPr="00375887">
        <w:rPr>
          <w:sz w:val="28"/>
          <w:szCs w:val="28"/>
        </w:rPr>
        <w:t xml:space="preserve">В </w:t>
      </w:r>
      <w:r w:rsidRPr="00375887">
        <w:rPr>
          <w:i/>
          <w:iCs/>
          <w:sz w:val="28"/>
          <w:szCs w:val="28"/>
        </w:rPr>
        <w:t>подготовительном периоде</w:t>
      </w:r>
      <w:r w:rsidRPr="00375887">
        <w:rPr>
          <w:sz w:val="28"/>
          <w:szCs w:val="28"/>
        </w:rPr>
        <w:t xml:space="preserve"> тренировка пловцов строится на основе упражнений, создающих физические, психические и технические предпосылки для последующей специальной тренировки. Они по характеру и структуре могут значительно отличаться от соревновательных. </w:t>
      </w:r>
    </w:p>
    <w:p w:rsidR="00961C75" w:rsidRPr="00375887" w:rsidRDefault="00961C75" w:rsidP="00961C75">
      <w:pPr>
        <w:pStyle w:val="a4"/>
        <w:spacing w:before="28" w:beforeAutospacing="0" w:after="28"/>
        <w:ind w:firstLine="709"/>
        <w:jc w:val="both"/>
        <w:rPr>
          <w:sz w:val="28"/>
          <w:szCs w:val="28"/>
        </w:rPr>
      </w:pPr>
      <w:r w:rsidRPr="00375887">
        <w:rPr>
          <w:sz w:val="28"/>
          <w:szCs w:val="28"/>
        </w:rPr>
        <w:t xml:space="preserve">Подготовительный период принято делить на два этапа - общеподготовительный и специально-подготовительный. Основные задачи </w:t>
      </w:r>
      <w:r w:rsidRPr="00375887">
        <w:rPr>
          <w:i/>
          <w:iCs/>
          <w:sz w:val="28"/>
          <w:szCs w:val="28"/>
        </w:rPr>
        <w:t>общеподготовительного этапа</w:t>
      </w:r>
      <w:r w:rsidRPr="00375887">
        <w:rPr>
          <w:sz w:val="28"/>
          <w:szCs w:val="28"/>
        </w:rPr>
        <w:t xml:space="preserve"> - повышение уровня общей физической подготовленности спортсмена, увеличение возможностей основных функциональных систем его организма, развитие необходимых спортивно-технических и психических качеств. На этом этапе прежде всего закладывается фундамент для последующей работы над непосредственным повышением спортивного результата. Как правило, на этом этапе довольно много времени уделяется работе на суше.</w:t>
      </w:r>
    </w:p>
    <w:p w:rsidR="00961C75" w:rsidRPr="00375887" w:rsidRDefault="00961C75" w:rsidP="00961C75">
      <w:pPr>
        <w:pStyle w:val="a4"/>
        <w:spacing w:before="28" w:beforeAutospacing="0" w:after="28"/>
        <w:ind w:firstLine="709"/>
        <w:jc w:val="both"/>
        <w:rPr>
          <w:sz w:val="28"/>
          <w:szCs w:val="28"/>
        </w:rPr>
      </w:pPr>
      <w:r w:rsidRPr="00375887">
        <w:rPr>
          <w:sz w:val="28"/>
          <w:szCs w:val="28"/>
        </w:rPr>
        <w:t xml:space="preserve">На </w:t>
      </w:r>
      <w:r w:rsidRPr="00375887">
        <w:rPr>
          <w:i/>
          <w:iCs/>
          <w:sz w:val="28"/>
          <w:szCs w:val="28"/>
        </w:rPr>
        <w:t>специально-подготовительном</w:t>
      </w:r>
      <w:r w:rsidRPr="00375887">
        <w:rPr>
          <w:sz w:val="28"/>
          <w:szCs w:val="28"/>
        </w:rPr>
        <w:t xml:space="preserve"> этапе подготовительного периода тренировка направлена на повышение специальной работоспособности, что достигается широким применением специально-подготовительных упражнений, приближенных к соревновательным, и собственно соревновательных. Содержание тренировки предполагает развитие комплекса качеств (скоростных возможностей, специальной выносливости и др.) на базе предпосылок, созданных на общеподготовительном этапе. Значительное место в общем объеме тренировочной работы отводится узкоспециализированным средствам, способствующим повышению качества отдельных компонентов специальной работоспособности.</w:t>
      </w:r>
    </w:p>
    <w:p w:rsidR="00961C75" w:rsidRPr="00375887" w:rsidRDefault="00961C75" w:rsidP="00961C75">
      <w:pPr>
        <w:pStyle w:val="a4"/>
        <w:spacing w:before="28" w:beforeAutospacing="0" w:after="28"/>
        <w:ind w:firstLine="709"/>
        <w:jc w:val="both"/>
        <w:rPr>
          <w:sz w:val="28"/>
          <w:szCs w:val="28"/>
        </w:rPr>
      </w:pPr>
      <w:r w:rsidRPr="00375887">
        <w:rPr>
          <w:sz w:val="28"/>
          <w:szCs w:val="28"/>
        </w:rPr>
        <w:t>Изменяется направленность работы, выполняемой на суше: силовая подготовка осуществляется преимущественно с использованием специального тренажерного оборудования, упражнения предполагают вовлечение в работу мышц, несущих основную нагрузку в процессе соревновательной деятельности. Упражнения для развития гибкости акцентированы на повышении подвижности в плечевых и голеностопных суставах. Большое внимание уделяется совершенствованию соревновательной техники.</w:t>
      </w:r>
    </w:p>
    <w:p w:rsidR="00961C75" w:rsidRPr="00375887" w:rsidRDefault="00961C75" w:rsidP="00961C75">
      <w:pPr>
        <w:pStyle w:val="a4"/>
        <w:spacing w:before="28" w:beforeAutospacing="0" w:after="28"/>
        <w:ind w:firstLine="709"/>
        <w:jc w:val="both"/>
        <w:rPr>
          <w:sz w:val="28"/>
          <w:szCs w:val="28"/>
        </w:rPr>
      </w:pPr>
      <w:r w:rsidRPr="00375887">
        <w:rPr>
          <w:sz w:val="28"/>
          <w:szCs w:val="28"/>
        </w:rPr>
        <w:t xml:space="preserve">Основной задачей </w:t>
      </w:r>
      <w:r w:rsidRPr="00375887">
        <w:rPr>
          <w:i/>
          <w:iCs/>
          <w:sz w:val="28"/>
          <w:szCs w:val="28"/>
        </w:rPr>
        <w:t>соревновательного периода</w:t>
      </w:r>
      <w:r w:rsidRPr="00375887">
        <w:rPr>
          <w:sz w:val="28"/>
          <w:szCs w:val="28"/>
        </w:rPr>
        <w:t xml:space="preserve"> является дальнейшее повышение уровня специальной подготовленности и возможно более полная ее реализация в соревнованиях, что достигается широким применением соревновательных и близких к ним специально-подготовительных упражнений.</w:t>
      </w:r>
    </w:p>
    <w:p w:rsidR="00961C75" w:rsidRPr="00375887" w:rsidRDefault="00961C75" w:rsidP="00961C75">
      <w:pPr>
        <w:pStyle w:val="a4"/>
        <w:spacing w:before="28" w:beforeAutospacing="0" w:after="28"/>
        <w:ind w:firstLine="709"/>
        <w:jc w:val="both"/>
        <w:rPr>
          <w:sz w:val="28"/>
          <w:szCs w:val="28"/>
        </w:rPr>
      </w:pPr>
      <w:r w:rsidRPr="00375887">
        <w:rPr>
          <w:sz w:val="28"/>
          <w:szCs w:val="28"/>
        </w:rPr>
        <w:t>При подготовке к ответственным стартам происходит значительное снижение общего объема тренировочной работы.</w:t>
      </w:r>
    </w:p>
    <w:p w:rsidR="00961C75" w:rsidRPr="00375887" w:rsidRDefault="00961C75" w:rsidP="00961C75">
      <w:pPr>
        <w:pStyle w:val="a4"/>
        <w:spacing w:before="28" w:beforeAutospacing="0" w:after="28"/>
        <w:ind w:firstLine="709"/>
        <w:jc w:val="both"/>
        <w:rPr>
          <w:sz w:val="28"/>
          <w:szCs w:val="28"/>
        </w:rPr>
      </w:pPr>
      <w:r w:rsidRPr="00375887">
        <w:rPr>
          <w:sz w:val="28"/>
          <w:szCs w:val="28"/>
        </w:rPr>
        <w:t xml:space="preserve">Особенно тщательно следует планировать подготовку в дни, непосредственно предшествующие ответственным соревнованиям. Она строится сугубо индивидуально, не вписывается в стандартные схемы и на ее организацию влияют многие факторы: функциональное состояние пловца и уровень его </w:t>
      </w:r>
      <w:r w:rsidRPr="00375887">
        <w:rPr>
          <w:sz w:val="28"/>
          <w:szCs w:val="28"/>
        </w:rPr>
        <w:lastRenderedPageBreak/>
        <w:t xml:space="preserve">подготовленности, устойчивость соревновательной техники, текущее психическое состояние, реакция на тренировочные и соревновательные нагрузки и т.д. </w:t>
      </w:r>
    </w:p>
    <w:p w:rsidR="00961C75" w:rsidRPr="00375887" w:rsidRDefault="00961C75" w:rsidP="00961C75">
      <w:pPr>
        <w:pStyle w:val="a4"/>
        <w:spacing w:before="28" w:beforeAutospacing="0" w:after="28"/>
        <w:ind w:firstLine="709"/>
        <w:jc w:val="both"/>
        <w:rPr>
          <w:sz w:val="28"/>
          <w:szCs w:val="28"/>
        </w:rPr>
      </w:pPr>
      <w:r w:rsidRPr="00375887">
        <w:rPr>
          <w:sz w:val="28"/>
          <w:szCs w:val="28"/>
        </w:rPr>
        <w:t xml:space="preserve">Основная задача </w:t>
      </w:r>
      <w:r w:rsidRPr="00375887">
        <w:rPr>
          <w:i/>
          <w:iCs/>
          <w:sz w:val="28"/>
          <w:szCs w:val="28"/>
        </w:rPr>
        <w:t>переходного периода</w:t>
      </w:r>
      <w:r w:rsidRPr="00375887">
        <w:rPr>
          <w:sz w:val="28"/>
          <w:szCs w:val="28"/>
        </w:rPr>
        <w:t xml:space="preserve"> - полноценный отдых после тренировочных и соревновательных нагрузок прошедшего макроцикла, а также поддержание на определенном уровне тренированности для обеспечения оптимальной готовности пловца к началу очередного макроцикла. Особое внимание должно быть обращено на физическое и особенно психическое восстановление. Эти задачи переходного периода определяют его продолжительность, состав применяемых средств и методов, динамику нагрузок и т.д.</w:t>
      </w:r>
    </w:p>
    <w:p w:rsidR="00961C75" w:rsidRPr="00375887" w:rsidRDefault="00961C75" w:rsidP="00961C75">
      <w:pPr>
        <w:pStyle w:val="a4"/>
        <w:spacing w:before="28" w:beforeAutospacing="0" w:after="28"/>
        <w:ind w:firstLine="709"/>
        <w:jc w:val="both"/>
        <w:rPr>
          <w:b/>
          <w:sz w:val="28"/>
          <w:szCs w:val="28"/>
        </w:rPr>
      </w:pPr>
      <w:r w:rsidRPr="00375887">
        <w:rPr>
          <w:b/>
          <w:sz w:val="28"/>
          <w:szCs w:val="28"/>
        </w:rPr>
        <w:t>Типы и задачи мезоциклов</w:t>
      </w:r>
    </w:p>
    <w:p w:rsidR="00961C75" w:rsidRPr="00375887" w:rsidRDefault="00961C75" w:rsidP="00961C75">
      <w:pPr>
        <w:pStyle w:val="a4"/>
        <w:spacing w:before="28" w:beforeAutospacing="0" w:after="28"/>
        <w:ind w:firstLine="709"/>
        <w:jc w:val="both"/>
        <w:rPr>
          <w:sz w:val="28"/>
          <w:szCs w:val="28"/>
        </w:rPr>
      </w:pPr>
      <w:r w:rsidRPr="00375887">
        <w:rPr>
          <w:sz w:val="28"/>
          <w:szCs w:val="28"/>
        </w:rPr>
        <w:t xml:space="preserve">Структура тренировочного макроцикла может быть представлена как последовательность средних циклов (мезоциклов), состоящих из 3-8 микроциклов. Продолжительность микроцикла может составлять от 3 до 14 Дней. </w:t>
      </w:r>
    </w:p>
    <w:p w:rsidR="00961C75" w:rsidRPr="00375887" w:rsidRDefault="00961C75" w:rsidP="00961C75">
      <w:pPr>
        <w:pStyle w:val="a4"/>
        <w:spacing w:before="28" w:beforeAutospacing="0" w:after="28"/>
        <w:ind w:firstLine="709"/>
        <w:jc w:val="both"/>
        <w:rPr>
          <w:sz w:val="28"/>
          <w:szCs w:val="28"/>
        </w:rPr>
      </w:pPr>
      <w:r w:rsidRPr="00375887">
        <w:rPr>
          <w:sz w:val="28"/>
          <w:szCs w:val="28"/>
        </w:rPr>
        <w:t>Тип мезоцикла определяется его задачами и содержанием. Основными типами являются: втягивающие, базовые и соревновательные мезоциклы.</w:t>
      </w:r>
    </w:p>
    <w:p w:rsidR="00961C75" w:rsidRPr="00375887" w:rsidRDefault="00961C75" w:rsidP="00961C75">
      <w:pPr>
        <w:pStyle w:val="a4"/>
        <w:spacing w:before="28" w:beforeAutospacing="0" w:after="28"/>
        <w:ind w:firstLine="709"/>
        <w:jc w:val="both"/>
        <w:rPr>
          <w:sz w:val="28"/>
          <w:szCs w:val="28"/>
        </w:rPr>
      </w:pPr>
      <w:r w:rsidRPr="00375887">
        <w:rPr>
          <w:sz w:val="28"/>
          <w:szCs w:val="28"/>
        </w:rPr>
        <w:t xml:space="preserve">Основной задачей </w:t>
      </w:r>
      <w:r w:rsidRPr="00375887">
        <w:rPr>
          <w:i/>
          <w:iCs/>
          <w:sz w:val="28"/>
          <w:szCs w:val="28"/>
        </w:rPr>
        <w:t>втягивающих мезоциклов</w:t>
      </w:r>
      <w:r w:rsidRPr="00375887">
        <w:rPr>
          <w:sz w:val="28"/>
          <w:szCs w:val="28"/>
        </w:rPr>
        <w:t xml:space="preserve"> является постепенное подведение пловцов к эффективному выполнению специфической тренировочной работы путем применения общеподготовительных упражнений, направленных на повышение возможностей систем кровообращения и дыхания, повышение уровня разносторонней физической подготовленности путем применения широкого круга упражнений на суше. С этого мезоцикла начинается годичный макроцикл. В нем проводятся установочные теоретические занятия, профилактические мероприятия (диспансеризация, медицинские обследования).</w:t>
      </w:r>
    </w:p>
    <w:p w:rsidR="00961C75" w:rsidRPr="00375887" w:rsidRDefault="00961C75" w:rsidP="00961C75">
      <w:pPr>
        <w:pStyle w:val="a4"/>
        <w:spacing w:before="28" w:beforeAutospacing="0" w:after="28"/>
        <w:ind w:firstLine="709"/>
        <w:jc w:val="both"/>
        <w:rPr>
          <w:sz w:val="28"/>
          <w:szCs w:val="28"/>
        </w:rPr>
      </w:pPr>
      <w:r w:rsidRPr="00375887">
        <w:rPr>
          <w:sz w:val="28"/>
          <w:szCs w:val="28"/>
        </w:rPr>
        <w:t xml:space="preserve">В </w:t>
      </w:r>
      <w:r w:rsidRPr="00375887">
        <w:rPr>
          <w:i/>
          <w:iCs/>
          <w:sz w:val="28"/>
          <w:szCs w:val="28"/>
        </w:rPr>
        <w:t>базовых мезоциклах</w:t>
      </w:r>
      <w:r w:rsidRPr="00375887">
        <w:rPr>
          <w:sz w:val="28"/>
          <w:szCs w:val="28"/>
        </w:rPr>
        <w:t xml:space="preserve"> основное внимание уделяется повышению функциональных возможностей организма пловца, развитию его физических качеств, становлению технической и психологической подготовленности. Тренировочная программа характеризуется разнообразием средств и большими по объему и интенсивности нагрузками. Это главная разновидность мезоциклов в годичном цикле. Применяются практически все средства, рекомендуемые настоящей программой для соответствующих возрастных групп.</w:t>
      </w:r>
    </w:p>
    <w:p w:rsidR="00961C75" w:rsidRPr="00375887" w:rsidRDefault="00961C75" w:rsidP="00961C75">
      <w:pPr>
        <w:pStyle w:val="a4"/>
        <w:spacing w:before="28" w:beforeAutospacing="0" w:after="28"/>
        <w:ind w:firstLine="709"/>
        <w:jc w:val="both"/>
        <w:rPr>
          <w:sz w:val="28"/>
          <w:szCs w:val="28"/>
        </w:rPr>
      </w:pPr>
      <w:r w:rsidRPr="00375887">
        <w:rPr>
          <w:i/>
          <w:iCs/>
          <w:sz w:val="28"/>
          <w:szCs w:val="28"/>
        </w:rPr>
        <w:t>Соревновательные мезоциклы</w:t>
      </w:r>
      <w:r w:rsidRPr="00375887">
        <w:rPr>
          <w:sz w:val="28"/>
          <w:szCs w:val="28"/>
        </w:rPr>
        <w:t xml:space="preserve"> строятся в соответствии с календарем соревнований и отличаются сравнительно невысокими по объему тренировочными нагрузками. В них устраняются мелкие недостатки в подготовленности пловца, совершенствуются его технико-тактические возможности. В начале мезоцикла в определенном объеме планируется работа по совершенствованию различных компонентов соревновательной деятельности, приросту скоростных качеств и специальной выносливости. Однако основное внимание уделяется полноценному физическому и психическому восстановлению пловцов и созданию оптимальных условий для протекания адаптационных процессов в их организме после нагрузок предшествующих мезоциклов.</w:t>
      </w:r>
    </w:p>
    <w:p w:rsidR="00961C75" w:rsidRPr="00375887" w:rsidRDefault="00961C75" w:rsidP="00961C75">
      <w:pPr>
        <w:pStyle w:val="a4"/>
        <w:spacing w:before="28" w:beforeAutospacing="0" w:after="28"/>
        <w:ind w:firstLine="709"/>
        <w:jc w:val="both"/>
        <w:rPr>
          <w:sz w:val="28"/>
          <w:szCs w:val="28"/>
        </w:rPr>
      </w:pPr>
      <w:r w:rsidRPr="00375887">
        <w:rPr>
          <w:sz w:val="28"/>
          <w:szCs w:val="28"/>
        </w:rPr>
        <w:t xml:space="preserve">В пределах одного мезоцикла направленность тренировочного процесса несколько изменяется. Например, втягивающие мезоциклы обычно начинаются втягивающим микроциклом с малой нагрузкой и широким использованием общеподготовительных упражнений. В конце втягивающего мезоцикла возрастает суммарная нагрузка отдельных микроциклов, изменяется их преимущественная </w:t>
      </w:r>
      <w:r w:rsidRPr="00375887">
        <w:rPr>
          <w:sz w:val="28"/>
          <w:szCs w:val="28"/>
        </w:rPr>
        <w:lastRenderedPageBreak/>
        <w:t>направленность в сторону развития качеств и способностей, определяющих специальную подготовленность пловцов.</w:t>
      </w:r>
    </w:p>
    <w:p w:rsidR="006F269F" w:rsidRPr="006F269F" w:rsidRDefault="006F269F" w:rsidP="003758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269F">
        <w:rPr>
          <w:rFonts w:ascii="Times New Roman" w:hAnsi="Times New Roman"/>
          <w:b/>
          <w:sz w:val="28"/>
          <w:szCs w:val="28"/>
        </w:rPr>
        <w:t>Виды микроциклов и построение втягивающих микроциклов</w:t>
      </w:r>
    </w:p>
    <w:p w:rsidR="006F269F" w:rsidRPr="006F269F" w:rsidRDefault="00961C75" w:rsidP="003758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F269F" w:rsidRPr="006F269F">
        <w:rPr>
          <w:rFonts w:ascii="Times New Roman" w:hAnsi="Times New Roman"/>
          <w:sz w:val="28"/>
          <w:szCs w:val="28"/>
        </w:rPr>
        <w:tab/>
        <w:t>Тренировочным микроциклом принято называть серию занятий, обеспечивающих комплексное решение задач, возникших на данном этапе подготовки. Продолжительность микроциклов от 3-4 до 10-14 дней. Однако наиболее распространены 7-дневные микроциклы, которые, совпадая по продолжительности с календарной неделей, хорошо согласуются с общим режимом жизни спортсменов. Микроциклы иной продолжительности обычно планируются в соревновательном периоде, что часто связано с необходимостью смены режима деятельности и формирования специфического ритма работоспособности в связи с конкретными условиями предстоящих ответственных соревнований. Различают втягивающие, ударные, подводящие, восстановительные и соревновательные микроциклы.</w:t>
      </w:r>
    </w:p>
    <w:p w:rsidR="006F269F" w:rsidRPr="006F269F" w:rsidRDefault="006F269F" w:rsidP="003758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ab/>
      </w:r>
      <w:r w:rsidR="00961C75">
        <w:rPr>
          <w:rFonts w:ascii="Times New Roman" w:hAnsi="Times New Roman"/>
          <w:sz w:val="28"/>
          <w:szCs w:val="28"/>
        </w:rPr>
        <w:t xml:space="preserve">      </w:t>
      </w:r>
      <w:r w:rsidRPr="006F269F">
        <w:rPr>
          <w:rFonts w:ascii="Times New Roman" w:hAnsi="Times New Roman"/>
          <w:b/>
          <w:sz w:val="28"/>
          <w:szCs w:val="28"/>
        </w:rPr>
        <w:t xml:space="preserve">Втягивающие микроциклы </w:t>
      </w:r>
      <w:r w:rsidRPr="006F269F">
        <w:rPr>
          <w:rFonts w:ascii="Times New Roman" w:hAnsi="Times New Roman"/>
          <w:sz w:val="28"/>
          <w:szCs w:val="28"/>
        </w:rPr>
        <w:t>применяются для подготовки пловцов к напряженной тренировочной работе и особенно широко в начале общеподготовительного этапа подготовительного периода, когда стоит задача восстановления тренированности и планомерного подведения пловцов к напряженной базовой подготовке.</w:t>
      </w:r>
    </w:p>
    <w:p w:rsidR="006F269F" w:rsidRPr="006F269F" w:rsidRDefault="006F269F" w:rsidP="003758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ab/>
      </w:r>
      <w:r w:rsidR="00961C75">
        <w:rPr>
          <w:rFonts w:ascii="Times New Roman" w:hAnsi="Times New Roman"/>
          <w:sz w:val="28"/>
          <w:szCs w:val="28"/>
        </w:rPr>
        <w:t xml:space="preserve">     </w:t>
      </w:r>
      <w:r w:rsidRPr="006F269F">
        <w:rPr>
          <w:rFonts w:ascii="Times New Roman" w:hAnsi="Times New Roman"/>
          <w:sz w:val="28"/>
          <w:szCs w:val="28"/>
        </w:rPr>
        <w:t>На специально-подготовительном этапе подготовительного и в соревновательном периодах втягивающие микроциклы применяются реже. Обычно ими начинаются мезоциклы, особенно в тех случаях, когда происходит резкая смена преимущественной направленности тренировочного процесса и возникает проблема планомерной адаптации организма пловцов к перенесению специфических нагрузок.</w:t>
      </w:r>
    </w:p>
    <w:p w:rsidR="006F269F" w:rsidRPr="006F269F" w:rsidRDefault="006F269F" w:rsidP="003758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ab/>
      </w:r>
      <w:r w:rsidR="00961C75">
        <w:rPr>
          <w:rFonts w:ascii="Times New Roman" w:hAnsi="Times New Roman"/>
          <w:sz w:val="28"/>
          <w:szCs w:val="28"/>
        </w:rPr>
        <w:t xml:space="preserve">    </w:t>
      </w:r>
      <w:r w:rsidRPr="006F269F">
        <w:rPr>
          <w:rFonts w:ascii="Times New Roman" w:hAnsi="Times New Roman"/>
          <w:sz w:val="28"/>
          <w:szCs w:val="28"/>
        </w:rPr>
        <w:t>Необходимость в таких микроциклах возникает и при резкой смене климатических или географических условий – переезде пловцов на среднегорные или высокогорные базы подготовки или места, удаленные от привычных на 4-5 и более временных поясов.</w:t>
      </w:r>
    </w:p>
    <w:p w:rsidR="006F269F" w:rsidRPr="006F269F" w:rsidRDefault="006F269F" w:rsidP="003758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ab/>
      </w:r>
      <w:r w:rsidR="00961C75">
        <w:rPr>
          <w:rFonts w:ascii="Times New Roman" w:hAnsi="Times New Roman"/>
          <w:sz w:val="28"/>
          <w:szCs w:val="28"/>
        </w:rPr>
        <w:t xml:space="preserve">     </w:t>
      </w:r>
      <w:r w:rsidRPr="006F269F">
        <w:rPr>
          <w:rFonts w:ascii="Times New Roman" w:hAnsi="Times New Roman"/>
          <w:sz w:val="28"/>
          <w:szCs w:val="28"/>
        </w:rPr>
        <w:t>Втягивающие микроциклы отличаются высокой суммарной нагрузкой по сравнению с ударными микроциклами. Особенно невелика их нагрузка в начале года, после переходного периода. В дальнейшем, по мере повышения подготовленности пловцов, суммарная нагрузка втягивающих микроциклов возрастает, достигая 70-75 % нагрузки ударных микроциклов.</w:t>
      </w:r>
    </w:p>
    <w:p w:rsidR="006F269F" w:rsidRPr="006F269F" w:rsidRDefault="006F269F" w:rsidP="003758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ab/>
      </w:r>
      <w:r w:rsidR="00961C75">
        <w:rPr>
          <w:rFonts w:ascii="Times New Roman" w:hAnsi="Times New Roman"/>
          <w:sz w:val="28"/>
          <w:szCs w:val="28"/>
        </w:rPr>
        <w:t xml:space="preserve">     </w:t>
      </w:r>
      <w:r w:rsidRPr="006F269F">
        <w:rPr>
          <w:rFonts w:ascii="Times New Roman" w:hAnsi="Times New Roman"/>
          <w:sz w:val="28"/>
          <w:szCs w:val="28"/>
        </w:rPr>
        <w:t>Основная направленность, состав средств и методов втягивающих микроциклов должны соответствовать общей направленности тренировочного процесса конкретного периода или этапа подготовки. Однако особенно важно, чтобы они обеспечивали подготовку пловцов к нагрузкам последующих ударных микроциклов</w:t>
      </w:r>
    </w:p>
    <w:p w:rsidR="006F269F" w:rsidRPr="006F269F" w:rsidRDefault="006F269F" w:rsidP="003758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269F">
        <w:rPr>
          <w:rFonts w:ascii="Times New Roman" w:hAnsi="Times New Roman"/>
          <w:b/>
          <w:sz w:val="28"/>
          <w:szCs w:val="28"/>
        </w:rPr>
        <w:t>Построение ударных микроциклов</w:t>
      </w:r>
    </w:p>
    <w:p w:rsidR="006F269F" w:rsidRPr="006F269F" w:rsidRDefault="006F269F" w:rsidP="003758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lastRenderedPageBreak/>
        <w:t>Ударные микроциклы характеризуются большим суммарным объемом работы и высокими нагрузками. Их основной задачей является стимуляция адаптационных процессов в организме спортсмена. В силу этого ударные микроциклы составляют основное содержание специально- подготовительного этапа подготовительного периода. Широко применяются ударные микроциклы и в соревновательный период. Общий объем работы, соотношение работы на суше и в воде, количество занятий с большими нагрузками и другие показатели, отражающие суммарную нагрузку и преимущественную направленность тренировочного процесса должны соответствовать полу и специализации пловца. Суммарный объем работы и основные характеристики нагрузок у женщин на 10-15 % ниже,  чем у мужчин.</w:t>
      </w:r>
    </w:p>
    <w:p w:rsidR="006F269F" w:rsidRPr="006F269F" w:rsidRDefault="006F269F" w:rsidP="003758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>Микроцикл построен на материале занятий комплексной направленности с разнообразной программой, что обеспечило совершенствование различных компонентов подготовленности (аэробные и анаэробные возможности, скоростные качества, совершенствование техники и др.) и одновременно позволило выполнить большой объем работы в каждом задании.</w:t>
      </w:r>
    </w:p>
    <w:p w:rsidR="006F269F" w:rsidRPr="006F269F" w:rsidRDefault="006F269F" w:rsidP="003758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>Ударные микроциклы, по сравнению с микроциклами других типов, характеризуются особо большим как общим количеством тренировочных занятий (2-3 –в день, 12-14 – в неделю – в воде и 3-6 занятий на суше), так и занятий с большими и значительными нагрузками (до 5-6 в неделю). Поэтому, с одной стороны, они являются мощным стимулом развития адаптационных реакций и повышения подготовленности пловцов, а, с другой, при неправильном построении, способны привести к переутомлению, перенапряжению важнейших функциональных систем и, в первую очередь, центральной нервной и сердечно-сосудистой. Поэтому очень важно построить микроцикл так, чтобы он позволял эффективно решать все основные задачи, соответствующие тому или иному этапу подготовки.</w:t>
      </w:r>
    </w:p>
    <w:p w:rsidR="006F269F" w:rsidRPr="006F269F" w:rsidRDefault="006F269F" w:rsidP="003758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>При подготовке квалифицированных пловцов в ударных микроциклах, как правило, планируется два занятия в воде в течение дня, одно основное, а второе – дополнительное. В основных занятиях пловец выполняет большой объем работы, направленной на развитие качеств и способностей, влияющих на результат, и получает  значительную или большую нагрузку. Эти занятия оказывают решающее влияние на рост тренированности. В дополнительных занятиях объем работы меньше, нагрузка малая или средняя, но круг задач весьма широк: поддержание уровня физических качеств, совершенствование техники, тактики и т.д. Велики возможности использования дополнительных занятий и в качестве активного отдыха.</w:t>
      </w:r>
    </w:p>
    <w:p w:rsidR="006F269F" w:rsidRPr="006F269F" w:rsidRDefault="006F269F" w:rsidP="00375887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6F269F">
        <w:rPr>
          <w:rFonts w:ascii="Times New Roman" w:hAnsi="Times New Roman"/>
          <w:b/>
          <w:sz w:val="28"/>
          <w:szCs w:val="28"/>
        </w:rPr>
        <w:t>Построение восстановительных и подводящих микроциклов.</w:t>
      </w:r>
    </w:p>
    <w:p w:rsidR="006F269F" w:rsidRPr="006F269F" w:rsidRDefault="006F269F" w:rsidP="003758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b/>
          <w:sz w:val="28"/>
          <w:szCs w:val="28"/>
        </w:rPr>
        <w:t xml:space="preserve"> Восстановительными микроциклами </w:t>
      </w:r>
      <w:r w:rsidRPr="006F269F">
        <w:rPr>
          <w:rFonts w:ascii="Times New Roman" w:hAnsi="Times New Roman"/>
          <w:sz w:val="28"/>
          <w:szCs w:val="28"/>
        </w:rPr>
        <w:t xml:space="preserve">обычно завершается серия ударных микроциклов. Они применяются и после напряженной соревновательной деятельности. Их основная роль сводится к обеспечению оптимальных условий для </w:t>
      </w:r>
      <w:r w:rsidRPr="006F269F">
        <w:rPr>
          <w:rFonts w:ascii="Times New Roman" w:hAnsi="Times New Roman"/>
          <w:sz w:val="28"/>
          <w:szCs w:val="28"/>
        </w:rPr>
        <w:lastRenderedPageBreak/>
        <w:t>восстановительных и адаптационных процессов в организме спортсмена, что обуславливает невысокую суммарную нагрузку и широкое применение в них средств активного отдыха. Суммарный объем работы в восстановительных микроциклах в часах меньше чем в ударных микроциклах примерно в два раза, в то время как объем плавания меньше в 3-4. Значительно меньше и общее количество занятий на суше и в воде, а занятия с большими и значительными нагрузками вообще не планируются.</w:t>
      </w:r>
    </w:p>
    <w:p w:rsidR="006F269F" w:rsidRPr="006F269F" w:rsidRDefault="006F269F" w:rsidP="003758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b/>
          <w:sz w:val="28"/>
          <w:szCs w:val="28"/>
        </w:rPr>
        <w:t xml:space="preserve">Подводящие микроциклы </w:t>
      </w:r>
      <w:r w:rsidRPr="006F269F">
        <w:rPr>
          <w:rFonts w:ascii="Times New Roman" w:hAnsi="Times New Roman"/>
          <w:sz w:val="28"/>
          <w:szCs w:val="28"/>
        </w:rPr>
        <w:t>направлены на непосредственное подведение пловца к соревнованиям. Их содержание может быть весьма разнообразным и зависит от системы подведения спортсмена к соревнованиям, и его индивидуальных особенностей. В зависимости от этого в подводящих микроциклах могут воспроизводиться режим предстоящих соревнований, решаться вопросы полноценного восстановления и психологической настройки. Подводящие микроциклы обычно составляют 3-4- недельного мезоцикла, непосредственно предшествующего главным соревнованиям. Первые 2-3 подводящих микроцикла обычно предусматривают узкоспециализированную подготовку к конкретным соревнованиям при относительно невысокой суммарной нагрузке и общем объеме работы, но при высокой специализированности программ отдельных занятий и их максимальной нацеленности на подготовку пловца к выступлениям на конкретных дистанциях.</w:t>
      </w:r>
    </w:p>
    <w:p w:rsidR="006F269F" w:rsidRPr="006F269F" w:rsidRDefault="006F269F" w:rsidP="003758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>Заключительные подводящие микроциклы этого мезоцикла, непосредственно предшествующие главным стартам по основным характеристикам не отличаются от восстановительных. Однако на фоне общей незначительной нагрузки в начале или середине микроцикла может планироваться занятие с большой или значительной нагрузкой. Занятия на суше, в отличие от восстановительных микроциклов, не планируются, а перед занятием в воде обычно выполняется 15-20 минутная разминка комплексного характера.</w:t>
      </w:r>
    </w:p>
    <w:p w:rsidR="006F269F" w:rsidRPr="006F269F" w:rsidRDefault="006F269F" w:rsidP="003758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>Работа в подводящих микроциклах носит строго специфический характер. Подавляющее большинство упражнений по характеру воздействия максимально приближены к соревновательной деятельности. Однако для активного отдыха и стимуляции восстановительных процессов в небольшом объеме могут использоваться общеподготовительные и вспомогательные упражнения. Программы подводящих микроциклов непосредственно предшествующих стартам носят индивидуальный характер. При их построении особое внимание следует обращать на типологические особенности личности.</w:t>
      </w:r>
    </w:p>
    <w:p w:rsidR="006F269F" w:rsidRPr="006F269F" w:rsidRDefault="006F269F" w:rsidP="003758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 xml:space="preserve">В ходе подготовительных и подводящих микроциклов значительное внимание уделяется различным дополнительным средствам, стимулирующим восстановительные и адаптационные реакции. Психологические методы и средства восстановления помогают пловцу снизить нервно-психическую напряженность, восстановить затраченную нервную энергию, сформировать четкую установку на выполнение тренировочных и соревновательных программ. Медико-биологические </w:t>
      </w:r>
      <w:r w:rsidRPr="006F269F">
        <w:rPr>
          <w:rFonts w:ascii="Times New Roman" w:hAnsi="Times New Roman"/>
          <w:sz w:val="28"/>
          <w:szCs w:val="28"/>
        </w:rPr>
        <w:lastRenderedPageBreak/>
        <w:t>средства (специальное питание, различные виды массажа, сауна, души, насыщенные ванны и др.) способствуют более быстрому снятию различных форм общего и местного утомления, эффективному восполнению энергетических ресурсов, ускорению адаптационных процессов, повышению устойчивости к стрессовым воздействиям.</w:t>
      </w:r>
    </w:p>
    <w:p w:rsidR="006F269F" w:rsidRPr="006F269F" w:rsidRDefault="006F269F" w:rsidP="00375887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6F269F">
        <w:rPr>
          <w:rFonts w:ascii="Times New Roman" w:hAnsi="Times New Roman"/>
          <w:b/>
          <w:sz w:val="28"/>
          <w:szCs w:val="28"/>
        </w:rPr>
        <w:t>Построение соревновательных микроциклов.</w:t>
      </w:r>
    </w:p>
    <w:p w:rsidR="006F269F" w:rsidRPr="006F269F" w:rsidRDefault="006F269F" w:rsidP="003758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b/>
          <w:sz w:val="28"/>
          <w:szCs w:val="28"/>
        </w:rPr>
        <w:t xml:space="preserve">Соревновательные микроциклы </w:t>
      </w:r>
      <w:r w:rsidRPr="006F269F">
        <w:rPr>
          <w:rFonts w:ascii="Times New Roman" w:hAnsi="Times New Roman"/>
          <w:sz w:val="28"/>
          <w:szCs w:val="28"/>
        </w:rPr>
        <w:t>строятся в соответствии с программой соревнований, их структура и продолжительность определяются спецификой соревнований, видами программы, в которых принимает участие пловец, количеством стартов и продолжительностью пауз между ними. В зависимости от этого соревновательные микроциклы могут ограничиваться стартами и непосредственным подведением к ним, восстановительными процедурами, а могут включать и специальные тренировочные занятия. Однако во всех случаях мероприятия, составляющие программу этих микроциклов, направлены на обеспечение оптимальных условий для успешной соревновательной деятельности.</w:t>
      </w:r>
    </w:p>
    <w:p w:rsidR="006F269F" w:rsidRPr="006F269F" w:rsidRDefault="006F269F" w:rsidP="003758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>В соревновательных микроциклах пик нагрузки естественно приходится на дни стартов. В зависимости от их количества могут быть выделены микроциклы с наибольшими нагрузками в их начале, середине или конце, двухпиковые или многопиковые.</w:t>
      </w:r>
    </w:p>
    <w:p w:rsidR="006F269F" w:rsidRPr="006F269F" w:rsidRDefault="006F269F" w:rsidP="003758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>Если соревнования продолжительны, а старты приходятся на их заключительные дни, то в первые дни соревновательного микроцикла пловцы тренируются по программе, максимально приближенной к программе подводящего микроцикла, непосредственно предшествующего соревнованиям. Если старты проводятся в первые дни соревнований, то в последующие дни пловцы, как правило, отдыхают или проводят занятия с малыми нагрузками восстановительного характера.</w:t>
      </w:r>
    </w:p>
    <w:p w:rsidR="006F269F" w:rsidRPr="006F269F" w:rsidRDefault="006F269F" w:rsidP="003758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69F">
        <w:rPr>
          <w:rFonts w:ascii="Times New Roman" w:hAnsi="Times New Roman"/>
          <w:sz w:val="28"/>
          <w:szCs w:val="28"/>
        </w:rPr>
        <w:t>Содержание соревновательных микроциклов выдающихся пловцов исключительно разнообразно, что определяется программой их участия в соревнованиях, и индивидуальными особенностями, а также особенностями подготовки и соревновательной деятельности. В соревновательных микроциклах прежде всего должно быть обращено внимание на полноценное восстановление и обеспечение условий для пика работоспособности пловцов в дни основных стартов. Это требует организации специального режима соревновательных стартов, отдыха и тренировочных занятий, рационального питания, психологической настройки, применения средств восстановления.</w:t>
      </w:r>
    </w:p>
    <w:p w:rsidR="009812DB" w:rsidRPr="006F269F" w:rsidRDefault="009812DB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imes New Roman" w:hAnsi="Times New Roman"/>
          <w:sz w:val="28"/>
          <w:szCs w:val="28"/>
        </w:rPr>
      </w:pPr>
    </w:p>
    <w:p w:rsidR="009812DB" w:rsidRDefault="00375887">
      <w:pPr>
        <w:widowControl w:val="0"/>
        <w:autoSpaceDE w:val="0"/>
        <w:autoSpaceDN w:val="0"/>
        <w:adjustRightInd w:val="0"/>
        <w:spacing w:before="63" w:after="0" w:line="240" w:lineRule="auto"/>
        <w:ind w:left="231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9812DB">
        <w:rPr>
          <w:rFonts w:ascii="Times New Roman" w:hAnsi="Times New Roman"/>
          <w:b/>
          <w:bCs/>
          <w:sz w:val="28"/>
          <w:szCs w:val="28"/>
        </w:rPr>
        <w:t>.</w:t>
      </w:r>
      <w:r w:rsidR="009812DB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="009812DB">
        <w:rPr>
          <w:rFonts w:ascii="Times New Roman" w:hAnsi="Times New Roman"/>
          <w:b/>
          <w:bCs/>
          <w:sz w:val="28"/>
          <w:szCs w:val="28"/>
        </w:rPr>
        <w:t>М</w:t>
      </w:r>
      <w:r w:rsidR="009812DB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="009812DB"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="009812DB">
        <w:rPr>
          <w:rFonts w:ascii="Times New Roman" w:hAnsi="Times New Roman"/>
          <w:b/>
          <w:bCs/>
          <w:sz w:val="28"/>
          <w:szCs w:val="28"/>
        </w:rPr>
        <w:t>Д</w:t>
      </w:r>
      <w:r w:rsidR="009812DB">
        <w:rPr>
          <w:rFonts w:ascii="Times New Roman" w:hAnsi="Times New Roman"/>
          <w:b/>
          <w:bCs/>
          <w:spacing w:val="-3"/>
          <w:sz w:val="28"/>
          <w:szCs w:val="28"/>
        </w:rPr>
        <w:t>И</w:t>
      </w:r>
      <w:r w:rsidR="009812DB">
        <w:rPr>
          <w:rFonts w:ascii="Times New Roman" w:hAnsi="Times New Roman"/>
          <w:b/>
          <w:bCs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 w:rsidR="009812DB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="009812DB">
        <w:rPr>
          <w:rFonts w:ascii="Times New Roman" w:hAnsi="Times New Roman"/>
          <w:b/>
          <w:bCs/>
          <w:spacing w:val="1"/>
          <w:sz w:val="28"/>
          <w:szCs w:val="28"/>
        </w:rPr>
        <w:t>К</w:t>
      </w:r>
      <w:r w:rsidR="009812DB"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 w:rsidR="009812DB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="009812DB">
        <w:rPr>
          <w:rFonts w:ascii="Times New Roman" w:hAnsi="Times New Roman"/>
          <w:b/>
          <w:bCs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b/>
          <w:bCs/>
          <w:spacing w:val="2"/>
          <w:sz w:val="28"/>
          <w:szCs w:val="28"/>
        </w:rPr>
        <w:t>АС</w:t>
      </w:r>
      <w:r w:rsidR="009812DB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="009812DB">
        <w:rPr>
          <w:rFonts w:ascii="Times New Roman" w:hAnsi="Times New Roman"/>
          <w:b/>
          <w:bCs/>
          <w:sz w:val="28"/>
          <w:szCs w:val="28"/>
        </w:rPr>
        <w:t xml:space="preserve">Ь 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="009812DB">
        <w:rPr>
          <w:rFonts w:ascii="Times New Roman" w:hAnsi="Times New Roman"/>
          <w:b/>
          <w:bCs/>
          <w:spacing w:val="6"/>
          <w:sz w:val="28"/>
          <w:szCs w:val="28"/>
        </w:rPr>
        <w:t>Г</w:t>
      </w:r>
      <w:r w:rsidR="009812DB"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 w:rsidR="009812DB"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 w:rsidR="009812DB">
        <w:rPr>
          <w:rFonts w:ascii="Times New Roman" w:hAnsi="Times New Roman"/>
          <w:b/>
          <w:bCs/>
          <w:sz w:val="28"/>
          <w:szCs w:val="28"/>
        </w:rPr>
        <w:t>ММЫ</w:t>
      </w:r>
    </w:p>
    <w:p w:rsidR="009812DB" w:rsidRDefault="009812DB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/>
          <w:sz w:val="28"/>
          <w:szCs w:val="28"/>
        </w:rPr>
      </w:pPr>
    </w:p>
    <w:p w:rsidR="00E26F75" w:rsidRPr="00811092" w:rsidRDefault="00E26F75" w:rsidP="00811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F75">
        <w:rPr>
          <w:rFonts w:ascii="Times New Roman" w:hAnsi="Times New Roman"/>
          <w:b/>
          <w:bCs/>
          <w:sz w:val="27"/>
          <w:szCs w:val="27"/>
        </w:rPr>
        <w:t>3.</w:t>
      </w:r>
      <w:r w:rsidRPr="00811092">
        <w:rPr>
          <w:rFonts w:ascii="Times New Roman" w:hAnsi="Times New Roman"/>
          <w:b/>
          <w:bCs/>
          <w:sz w:val="28"/>
          <w:szCs w:val="28"/>
        </w:rPr>
        <w:t>1. Рекомендации по проведению тренировочных занятий, а также требования к технике безопасности в условиях тренировочных занятий и соревнований</w:t>
      </w:r>
    </w:p>
    <w:p w:rsidR="00E26F75" w:rsidRPr="00811092" w:rsidRDefault="00E26F75" w:rsidP="00811092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092">
        <w:rPr>
          <w:rFonts w:ascii="Times New Roman" w:hAnsi="Times New Roman"/>
          <w:sz w:val="28"/>
          <w:szCs w:val="28"/>
        </w:rPr>
        <w:lastRenderedPageBreak/>
        <w:t>Система спортивной подготовки представляет собой организацию регулярных тренировочных занятий и соревнований. На протяжении многолетней тренировочной деятельности, юные спортсмены должны овладеть техникой и тактикой, приобрести опыт и специальные знания, улучшить моральные и волевые качества.</w:t>
      </w:r>
    </w:p>
    <w:p w:rsidR="00E26F75" w:rsidRPr="00811092" w:rsidRDefault="00E26F75" w:rsidP="00811092">
      <w:pPr>
        <w:spacing w:before="28" w:after="28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092">
        <w:rPr>
          <w:rFonts w:ascii="Times New Roman" w:hAnsi="Times New Roman"/>
          <w:sz w:val="28"/>
          <w:szCs w:val="28"/>
        </w:rPr>
        <w:t>Целью многолетней подготовки спортсменов является поддержание оптимальной динамики развития физических качеств и функциональных возможностей и формирование специфической структуры спортивных способностей к возрасту высших достижений.</w:t>
      </w:r>
    </w:p>
    <w:p w:rsidR="00E26F75" w:rsidRPr="00811092" w:rsidRDefault="00E26F75" w:rsidP="00811092">
      <w:pPr>
        <w:spacing w:before="28" w:after="28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092">
        <w:rPr>
          <w:rFonts w:ascii="Times New Roman" w:hAnsi="Times New Roman"/>
          <w:sz w:val="28"/>
          <w:szCs w:val="28"/>
        </w:rPr>
        <w:t>Рекомендации по проведению тренировочных занятий:</w:t>
      </w:r>
    </w:p>
    <w:p w:rsidR="00E26F75" w:rsidRPr="00811092" w:rsidRDefault="00E26F75" w:rsidP="00811092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092">
        <w:rPr>
          <w:rFonts w:ascii="Times New Roman" w:hAnsi="Times New Roman"/>
          <w:sz w:val="28"/>
          <w:szCs w:val="28"/>
        </w:rPr>
        <w:t xml:space="preserve">определить целевые показатели - итоговые и промежуточные (текущие), по которым можно судить о реализации поставленных задач; </w:t>
      </w:r>
    </w:p>
    <w:p w:rsidR="00E26F75" w:rsidRPr="00811092" w:rsidRDefault="00E26F75" w:rsidP="00811092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092">
        <w:rPr>
          <w:rFonts w:ascii="Times New Roman" w:hAnsi="Times New Roman"/>
          <w:sz w:val="28"/>
          <w:szCs w:val="28"/>
        </w:rPr>
        <w:t xml:space="preserve">разработать общую схему построения соревновательного и тренировочного процесса на различных этапах и циклах подготовки; </w:t>
      </w:r>
    </w:p>
    <w:p w:rsidR="00E26F75" w:rsidRPr="00811092" w:rsidRDefault="00E26F75" w:rsidP="00811092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092">
        <w:rPr>
          <w:rFonts w:ascii="Times New Roman" w:hAnsi="Times New Roman"/>
          <w:sz w:val="28"/>
          <w:szCs w:val="28"/>
        </w:rPr>
        <w:t xml:space="preserve">определить динамику параметров тренировочных и соревновательных нагрузок, а также системы восстановления работоспособности, направленных на достижение главных и промежуточных целей. </w:t>
      </w:r>
    </w:p>
    <w:p w:rsidR="00E26F75" w:rsidRPr="00811092" w:rsidRDefault="00E26F75" w:rsidP="00811092">
      <w:pPr>
        <w:spacing w:before="28" w:after="28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092">
        <w:rPr>
          <w:rFonts w:ascii="Times New Roman" w:hAnsi="Times New Roman"/>
          <w:sz w:val="28"/>
          <w:szCs w:val="28"/>
        </w:rPr>
        <w:t>Многолетняя подготовка - единый педагогический процесс, который должен строиться на основе следующих методических положений:</w:t>
      </w:r>
    </w:p>
    <w:p w:rsidR="00E26F75" w:rsidRPr="00811092" w:rsidRDefault="00E26F75" w:rsidP="00811092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092">
        <w:rPr>
          <w:rFonts w:ascii="Times New Roman" w:hAnsi="Times New Roman"/>
          <w:sz w:val="28"/>
          <w:szCs w:val="28"/>
        </w:rPr>
        <w:t xml:space="preserve">целевая направленность по отношению к высшему спортивному мастерству в процессе подготовки всех возрастных групп; </w:t>
      </w:r>
    </w:p>
    <w:p w:rsidR="00E26F75" w:rsidRPr="00811092" w:rsidRDefault="00E26F75" w:rsidP="00811092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092">
        <w:rPr>
          <w:rFonts w:ascii="Times New Roman" w:hAnsi="Times New Roman"/>
          <w:sz w:val="28"/>
          <w:szCs w:val="28"/>
        </w:rPr>
        <w:t xml:space="preserve">преемственность задач, средств и методов тренировки всех возрастных групп; </w:t>
      </w:r>
    </w:p>
    <w:p w:rsidR="00E26F75" w:rsidRPr="00811092" w:rsidRDefault="00E26F75" w:rsidP="00811092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092">
        <w:rPr>
          <w:rFonts w:ascii="Times New Roman" w:hAnsi="Times New Roman"/>
          <w:sz w:val="28"/>
          <w:szCs w:val="28"/>
        </w:rPr>
        <w:t xml:space="preserve">поступательное увеличение объема и интенсивности тренировочных и соревновательных нагрузок при строгом соблюдении принципа постепенности; </w:t>
      </w:r>
    </w:p>
    <w:p w:rsidR="00E26F75" w:rsidRPr="00811092" w:rsidRDefault="00E26F75" w:rsidP="00811092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092">
        <w:rPr>
          <w:rFonts w:ascii="Times New Roman" w:hAnsi="Times New Roman"/>
          <w:sz w:val="28"/>
          <w:szCs w:val="28"/>
        </w:rPr>
        <w:t xml:space="preserve">своевременное начало спортивной специализации; </w:t>
      </w:r>
    </w:p>
    <w:p w:rsidR="00E26F75" w:rsidRPr="00811092" w:rsidRDefault="00E26F75" w:rsidP="00811092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092">
        <w:rPr>
          <w:rFonts w:ascii="Times New Roman" w:hAnsi="Times New Roman"/>
          <w:sz w:val="28"/>
          <w:szCs w:val="28"/>
        </w:rPr>
        <w:t xml:space="preserve">постепенное изменение соотношения между объемами средств общей и специальной физической подготовки: увеличение удельного веса объема СФП по отношению к удельному весу ОФП; </w:t>
      </w:r>
    </w:p>
    <w:p w:rsidR="00E26F75" w:rsidRPr="00811092" w:rsidRDefault="00E26F75" w:rsidP="00811092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092">
        <w:rPr>
          <w:rFonts w:ascii="Times New Roman" w:hAnsi="Times New Roman"/>
          <w:sz w:val="28"/>
          <w:szCs w:val="28"/>
        </w:rPr>
        <w:t xml:space="preserve">одновременное развитие физических качеств спортсменов на всех этапах многолетней подготовки и преимущественное развитие отдельных качеств в наиболее благоприятные для этого возрастные периоды (сенситивные периоды). </w:t>
      </w:r>
    </w:p>
    <w:p w:rsidR="00E26F75" w:rsidRPr="00811092" w:rsidRDefault="00E26F75" w:rsidP="00811092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092">
        <w:rPr>
          <w:rFonts w:ascii="Times New Roman" w:hAnsi="Times New Roman"/>
          <w:sz w:val="28"/>
          <w:szCs w:val="28"/>
        </w:rPr>
        <w:t xml:space="preserve">учет закономерностей возрастного и полового развития; </w:t>
      </w:r>
    </w:p>
    <w:p w:rsidR="00E26F75" w:rsidRPr="00811092" w:rsidRDefault="00E26F75" w:rsidP="00811092">
      <w:pPr>
        <w:spacing w:before="28" w:after="28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092">
        <w:rPr>
          <w:rFonts w:ascii="Times New Roman" w:hAnsi="Times New Roman"/>
          <w:sz w:val="28"/>
          <w:szCs w:val="28"/>
        </w:rPr>
        <w:t xml:space="preserve">Подводить спортсменов к параметрам тренировочной работы, характерным для этапа максимальной реализации индивидуальных возможностей, необходимо постепенно, на протяжении ряда лет. Опасность форсирования подготовки состоит в том, что тренировка юных пловцов по образцам сильнейших взрослых спортсменов мира практически отрезает им путь к дальнейшему росту результатов. Применение в тренировке юных пловцов наиболее мощных стимулов приводит к быстрой к ним адаптации и исчерпанию приспособительных возможностей растущего организма. Из-за этого уже в следующем тренировочном цикле или тренировочном году спортсмен слабо реагирует на такие же воздействия. Но </w:t>
      </w:r>
      <w:r w:rsidRPr="00811092">
        <w:rPr>
          <w:rFonts w:ascii="Times New Roman" w:hAnsi="Times New Roman"/>
          <w:sz w:val="28"/>
          <w:szCs w:val="28"/>
        </w:rPr>
        <w:lastRenderedPageBreak/>
        <w:t>главное - он перестает реагировать и на меньшие нагрузки, которые могли быть весьма эффективными, не применяй тренер ранее самых жестких режимов.</w:t>
      </w:r>
    </w:p>
    <w:p w:rsidR="00E26F75" w:rsidRPr="00811092" w:rsidRDefault="00E26F75" w:rsidP="00811092">
      <w:pPr>
        <w:spacing w:before="28" w:after="28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092">
        <w:rPr>
          <w:rFonts w:ascii="Times New Roman" w:hAnsi="Times New Roman"/>
          <w:sz w:val="28"/>
          <w:szCs w:val="28"/>
        </w:rPr>
        <w:t>Вся ответственность за безопасность занимающихся в бассейнах и залах возлагается на тренеров-преподавателей, непосредственно проводящих занятия с группой.</w:t>
      </w:r>
    </w:p>
    <w:p w:rsidR="00E26F75" w:rsidRPr="00811092" w:rsidRDefault="00E26F75" w:rsidP="00811092">
      <w:pPr>
        <w:spacing w:before="28" w:after="28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092">
        <w:rPr>
          <w:rFonts w:ascii="Times New Roman" w:hAnsi="Times New Roman"/>
          <w:sz w:val="28"/>
          <w:szCs w:val="28"/>
        </w:rPr>
        <w:t xml:space="preserve">На первом занятии необходимо ознакомить </w:t>
      </w:r>
      <w:r w:rsidR="00B40B36" w:rsidRPr="00811092">
        <w:rPr>
          <w:rFonts w:ascii="Times New Roman" w:hAnsi="Times New Roman"/>
          <w:sz w:val="28"/>
          <w:szCs w:val="28"/>
        </w:rPr>
        <w:t>учащихся</w:t>
      </w:r>
      <w:r w:rsidRPr="00811092">
        <w:rPr>
          <w:rFonts w:ascii="Times New Roman" w:hAnsi="Times New Roman"/>
          <w:sz w:val="28"/>
          <w:szCs w:val="28"/>
        </w:rPr>
        <w:t xml:space="preserve"> с правилами </w:t>
      </w:r>
      <w:r w:rsidR="00B40B36" w:rsidRPr="00811092">
        <w:rPr>
          <w:rFonts w:ascii="Times New Roman" w:hAnsi="Times New Roman"/>
          <w:sz w:val="28"/>
          <w:szCs w:val="28"/>
        </w:rPr>
        <w:t>поведения и техникой безопасности при проведение тренировочных занятий</w:t>
      </w:r>
      <w:r w:rsidR="00375887">
        <w:rPr>
          <w:rFonts w:ascii="Times New Roman" w:hAnsi="Times New Roman"/>
          <w:sz w:val="28"/>
          <w:szCs w:val="28"/>
        </w:rPr>
        <w:t>,</w:t>
      </w:r>
      <w:r w:rsidR="00B40B36" w:rsidRPr="00811092">
        <w:rPr>
          <w:rFonts w:ascii="Times New Roman" w:hAnsi="Times New Roman"/>
          <w:sz w:val="28"/>
          <w:szCs w:val="28"/>
        </w:rPr>
        <w:t xml:space="preserve"> как в зале, так и в бассейне</w:t>
      </w:r>
      <w:r w:rsidRPr="00811092">
        <w:rPr>
          <w:rFonts w:ascii="Times New Roman" w:hAnsi="Times New Roman"/>
          <w:sz w:val="28"/>
          <w:szCs w:val="28"/>
        </w:rPr>
        <w:t>.</w:t>
      </w:r>
    </w:p>
    <w:p w:rsidR="00E26F75" w:rsidRPr="00811092" w:rsidRDefault="00E26F75" w:rsidP="00811092">
      <w:pPr>
        <w:spacing w:before="28" w:after="28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092">
        <w:rPr>
          <w:rFonts w:ascii="Times New Roman" w:hAnsi="Times New Roman"/>
          <w:sz w:val="28"/>
          <w:szCs w:val="28"/>
        </w:rPr>
        <w:t>Тренер обязан:</w:t>
      </w:r>
    </w:p>
    <w:p w:rsidR="00E26F75" w:rsidRPr="00811092" w:rsidRDefault="00E26F75" w:rsidP="00811092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092">
        <w:rPr>
          <w:rFonts w:ascii="Times New Roman" w:hAnsi="Times New Roman"/>
          <w:sz w:val="28"/>
          <w:szCs w:val="28"/>
        </w:rPr>
        <w:t>Производить построение учебных групп перед занятиями с последующей регистрацией в журнале</w:t>
      </w:r>
      <w:r w:rsidR="00375887">
        <w:rPr>
          <w:rFonts w:ascii="Times New Roman" w:hAnsi="Times New Roman"/>
          <w:sz w:val="28"/>
          <w:szCs w:val="28"/>
        </w:rPr>
        <w:t xml:space="preserve"> отсутствующих</w:t>
      </w:r>
      <w:r w:rsidRPr="00811092">
        <w:rPr>
          <w:rFonts w:ascii="Times New Roman" w:hAnsi="Times New Roman"/>
          <w:sz w:val="28"/>
          <w:szCs w:val="28"/>
        </w:rPr>
        <w:t xml:space="preserve">. Опоздавшие </w:t>
      </w:r>
      <w:r w:rsidR="00375887">
        <w:rPr>
          <w:rFonts w:ascii="Times New Roman" w:hAnsi="Times New Roman"/>
          <w:sz w:val="28"/>
          <w:szCs w:val="28"/>
        </w:rPr>
        <w:t xml:space="preserve">дети </w:t>
      </w:r>
      <w:r w:rsidRPr="00811092">
        <w:rPr>
          <w:rFonts w:ascii="Times New Roman" w:hAnsi="Times New Roman"/>
          <w:sz w:val="28"/>
          <w:szCs w:val="28"/>
        </w:rPr>
        <w:t xml:space="preserve">к занятиям не допускаются. </w:t>
      </w:r>
    </w:p>
    <w:p w:rsidR="00E26F75" w:rsidRPr="00811092" w:rsidRDefault="00E26F75" w:rsidP="00811092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092">
        <w:rPr>
          <w:rFonts w:ascii="Times New Roman" w:hAnsi="Times New Roman"/>
          <w:sz w:val="28"/>
          <w:szCs w:val="28"/>
        </w:rPr>
        <w:t xml:space="preserve">Не допускать увеличения числа занимающихся в каждой группе сверх установленной нормы на одного тренера. </w:t>
      </w:r>
    </w:p>
    <w:p w:rsidR="00E26F75" w:rsidRPr="00811092" w:rsidRDefault="00375887" w:rsidP="00811092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26F75" w:rsidRPr="00811092">
        <w:rPr>
          <w:rFonts w:ascii="Times New Roman" w:hAnsi="Times New Roman"/>
          <w:sz w:val="28"/>
          <w:szCs w:val="28"/>
        </w:rPr>
        <w:t xml:space="preserve"> происшествиях всякого рода, травмах и несчастных случаях</w:t>
      </w:r>
      <w:r>
        <w:rPr>
          <w:rFonts w:ascii="Times New Roman" w:hAnsi="Times New Roman"/>
          <w:sz w:val="28"/>
          <w:szCs w:val="28"/>
        </w:rPr>
        <w:t xml:space="preserve"> сообщать администрации ДЮСШ.</w:t>
      </w:r>
      <w:r w:rsidR="00E26F75" w:rsidRPr="00811092">
        <w:rPr>
          <w:rFonts w:ascii="Times New Roman" w:hAnsi="Times New Roman"/>
          <w:sz w:val="28"/>
          <w:szCs w:val="28"/>
        </w:rPr>
        <w:t xml:space="preserve"> </w:t>
      </w:r>
    </w:p>
    <w:p w:rsidR="00E26F75" w:rsidRPr="00811092" w:rsidRDefault="00375887" w:rsidP="00811092">
      <w:pPr>
        <w:spacing w:before="28" w:after="28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проведения занятий по плаванию:</w:t>
      </w:r>
    </w:p>
    <w:p w:rsidR="00E26F75" w:rsidRPr="00811092" w:rsidRDefault="00E26F75" w:rsidP="00811092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092">
        <w:rPr>
          <w:rFonts w:ascii="Times New Roman" w:hAnsi="Times New Roman"/>
          <w:sz w:val="28"/>
          <w:szCs w:val="28"/>
        </w:rPr>
        <w:t xml:space="preserve">Тренер </w:t>
      </w:r>
      <w:r w:rsidR="00364BE6">
        <w:rPr>
          <w:rFonts w:ascii="Times New Roman" w:hAnsi="Times New Roman"/>
          <w:sz w:val="28"/>
          <w:szCs w:val="28"/>
        </w:rPr>
        <w:t>после построения запускает учащихся в раздевалки</w:t>
      </w:r>
      <w:r w:rsidRPr="00811092">
        <w:rPr>
          <w:rFonts w:ascii="Times New Roman" w:hAnsi="Times New Roman"/>
          <w:sz w:val="28"/>
          <w:szCs w:val="28"/>
        </w:rPr>
        <w:t xml:space="preserve">. При отсутствии тренера группа к занятиям не допускается. </w:t>
      </w:r>
    </w:p>
    <w:p w:rsidR="00E26F75" w:rsidRPr="00811092" w:rsidRDefault="00E26F75" w:rsidP="00811092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092">
        <w:rPr>
          <w:rFonts w:ascii="Times New Roman" w:hAnsi="Times New Roman"/>
          <w:sz w:val="28"/>
          <w:szCs w:val="28"/>
        </w:rPr>
        <w:t xml:space="preserve">Тренер обеспечивает организованный выход учебной группы из душевой в помещение ванны бассейна. </w:t>
      </w:r>
    </w:p>
    <w:p w:rsidR="00E26F75" w:rsidRPr="00811092" w:rsidRDefault="00E26F75" w:rsidP="00811092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092">
        <w:rPr>
          <w:rFonts w:ascii="Times New Roman" w:hAnsi="Times New Roman"/>
          <w:sz w:val="28"/>
          <w:szCs w:val="28"/>
        </w:rPr>
        <w:t xml:space="preserve">Выход занимающихся из помещения ванны бассейна до конца занятий допускается по разрешению тренера. </w:t>
      </w:r>
    </w:p>
    <w:p w:rsidR="00E26F75" w:rsidRPr="00811092" w:rsidRDefault="00E26F75" w:rsidP="00811092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092">
        <w:rPr>
          <w:rFonts w:ascii="Times New Roman" w:hAnsi="Times New Roman"/>
          <w:sz w:val="28"/>
          <w:szCs w:val="28"/>
        </w:rPr>
        <w:t xml:space="preserve">Тренер обеспечивает своевременный выход учащихся из помещения ванны бассейна в душевые и/или раздевалки. </w:t>
      </w:r>
    </w:p>
    <w:p w:rsidR="00E26F75" w:rsidRPr="00811092" w:rsidRDefault="00E26F75" w:rsidP="00811092">
      <w:pPr>
        <w:spacing w:before="28" w:after="28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092">
        <w:rPr>
          <w:rFonts w:ascii="Times New Roman" w:hAnsi="Times New Roman"/>
          <w:sz w:val="28"/>
          <w:szCs w:val="28"/>
        </w:rPr>
        <w:t xml:space="preserve">Во время занятий </w:t>
      </w:r>
      <w:r w:rsidR="00364BE6">
        <w:rPr>
          <w:rFonts w:ascii="Times New Roman" w:hAnsi="Times New Roman"/>
          <w:sz w:val="28"/>
          <w:szCs w:val="28"/>
        </w:rPr>
        <w:t>тренер-</w:t>
      </w:r>
      <w:r w:rsidRPr="00811092">
        <w:rPr>
          <w:rFonts w:ascii="Times New Roman" w:hAnsi="Times New Roman"/>
          <w:sz w:val="28"/>
          <w:szCs w:val="28"/>
        </w:rPr>
        <w:t>преподаватель несет ответственность за порядок в группе, жизнь и здоровье занимающихся:</w:t>
      </w:r>
    </w:p>
    <w:p w:rsidR="00E26F75" w:rsidRPr="00811092" w:rsidRDefault="00E26F75" w:rsidP="00811092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092">
        <w:rPr>
          <w:rFonts w:ascii="Times New Roman" w:hAnsi="Times New Roman"/>
          <w:sz w:val="28"/>
          <w:szCs w:val="28"/>
        </w:rPr>
        <w:t xml:space="preserve">Присутствие занимающихся в помещении ванны бассейна без тренера не разрешается. </w:t>
      </w:r>
    </w:p>
    <w:p w:rsidR="00E26F75" w:rsidRPr="00811092" w:rsidRDefault="00E26F75" w:rsidP="00811092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092">
        <w:rPr>
          <w:rFonts w:ascii="Times New Roman" w:hAnsi="Times New Roman"/>
          <w:sz w:val="28"/>
          <w:szCs w:val="28"/>
        </w:rPr>
        <w:t xml:space="preserve">Учебные группы занимаются под руководством тренера в отведенной части бассейна. </w:t>
      </w:r>
    </w:p>
    <w:p w:rsidR="00364BE6" w:rsidRDefault="00E26F75" w:rsidP="00811092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BE6">
        <w:rPr>
          <w:rFonts w:ascii="Times New Roman" w:hAnsi="Times New Roman"/>
          <w:sz w:val="28"/>
          <w:szCs w:val="28"/>
        </w:rPr>
        <w:t xml:space="preserve">Ныряние в бассейне разрешать только под наблюдением тренера и при соблюдении правил безопасности. </w:t>
      </w:r>
    </w:p>
    <w:p w:rsidR="00E26F75" w:rsidRPr="00364BE6" w:rsidRDefault="00E26F75" w:rsidP="00811092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BE6">
        <w:rPr>
          <w:rFonts w:ascii="Times New Roman" w:hAnsi="Times New Roman"/>
          <w:sz w:val="28"/>
          <w:szCs w:val="28"/>
        </w:rPr>
        <w:t xml:space="preserve">При наличии условий, мешающих проведению занятий или угрожающих жизни и здоровью, тренер должен их устранить, а в случае невозможности это сделать - отменить занятие. </w:t>
      </w:r>
    </w:p>
    <w:p w:rsidR="00E26F75" w:rsidRPr="00811092" w:rsidRDefault="00E26F75" w:rsidP="00811092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092">
        <w:rPr>
          <w:rFonts w:ascii="Times New Roman" w:hAnsi="Times New Roman"/>
          <w:sz w:val="28"/>
          <w:szCs w:val="28"/>
        </w:rPr>
        <w:t xml:space="preserve">Тренер должен внимательно наблюдать за всеми пловцами, находящимися в воде. При первых признаках переохлаждения вывести занимающегося из воды. Нельзя разрешать учащимся толкать друг друга и погружать с головой в воду, громко кричать и поднимать ложную тревогу. </w:t>
      </w:r>
    </w:p>
    <w:p w:rsidR="00B40B36" w:rsidRPr="00B40B36" w:rsidRDefault="00B40B36" w:rsidP="00B40B36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0B36">
        <w:rPr>
          <w:rFonts w:ascii="Times New Roman" w:hAnsi="Times New Roman"/>
          <w:b/>
          <w:bCs/>
          <w:sz w:val="27"/>
          <w:szCs w:val="27"/>
        </w:rPr>
        <w:t>3.2. Рекомендуемые объемы тренировочных и соревновательных нагрузок</w:t>
      </w:r>
    </w:p>
    <w:p w:rsidR="00B40B36" w:rsidRPr="00B40B36" w:rsidRDefault="00B40B36" w:rsidP="00364BE6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40B36">
        <w:rPr>
          <w:rFonts w:ascii="Times New Roman" w:hAnsi="Times New Roman"/>
          <w:sz w:val="27"/>
          <w:szCs w:val="27"/>
        </w:rPr>
        <w:lastRenderedPageBreak/>
        <w:t>Примерные рекомендуемые планы подготовки в зависимости от обще годового количества часов</w:t>
      </w:r>
      <w:r w:rsidR="00364BE6">
        <w:rPr>
          <w:rFonts w:ascii="Times New Roman" w:hAnsi="Times New Roman"/>
          <w:sz w:val="27"/>
          <w:szCs w:val="27"/>
        </w:rPr>
        <w:t>.</w:t>
      </w:r>
    </w:p>
    <w:p w:rsidR="00B40B36" w:rsidRPr="00B40B36" w:rsidRDefault="00B40B36" w:rsidP="00B40B36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0B36">
        <w:rPr>
          <w:rFonts w:ascii="Times New Roman" w:hAnsi="Times New Roman"/>
          <w:sz w:val="24"/>
          <w:szCs w:val="24"/>
        </w:rPr>
        <w:t xml:space="preserve">Примерный план - схема объема тренировочных и соревновательных нагрузок на </w:t>
      </w:r>
      <w:r w:rsidR="00364BE6">
        <w:rPr>
          <w:rFonts w:ascii="Times New Roman" w:hAnsi="Times New Roman"/>
          <w:sz w:val="24"/>
          <w:szCs w:val="24"/>
        </w:rPr>
        <w:t>312</w:t>
      </w:r>
      <w:r w:rsidRPr="00B40B36">
        <w:rPr>
          <w:rFonts w:ascii="Times New Roman" w:hAnsi="Times New Roman"/>
          <w:sz w:val="24"/>
          <w:szCs w:val="24"/>
        </w:rPr>
        <w:t xml:space="preserve"> час</w:t>
      </w:r>
    </w:p>
    <w:tbl>
      <w:tblPr>
        <w:tblW w:w="10347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"/>
        <w:gridCol w:w="1508"/>
        <w:gridCol w:w="749"/>
        <w:gridCol w:w="655"/>
        <w:gridCol w:w="627"/>
        <w:gridCol w:w="656"/>
        <w:gridCol w:w="621"/>
        <w:gridCol w:w="664"/>
        <w:gridCol w:w="560"/>
        <w:gridCol w:w="622"/>
        <w:gridCol w:w="531"/>
        <w:gridCol w:w="578"/>
        <w:gridCol w:w="610"/>
        <w:gridCol w:w="663"/>
        <w:gridCol w:w="785"/>
      </w:tblGrid>
      <w:tr w:rsidR="00032701" w:rsidRPr="00B40B36" w:rsidTr="00923FED">
        <w:trPr>
          <w:trHeight w:val="60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32701" w:rsidRPr="00B40B36" w:rsidRDefault="00032701" w:rsidP="00B40B36">
            <w:pPr>
              <w:spacing w:before="100" w:beforeAutospacing="1" w:after="119"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32701" w:rsidRPr="00B40B36" w:rsidRDefault="00032701" w:rsidP="00032701">
            <w:pPr>
              <w:spacing w:before="100" w:beforeAutospacing="1" w:after="119"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Разделы</w:t>
            </w:r>
          </w:p>
        </w:tc>
        <w:tc>
          <w:tcPr>
            <w:tcW w:w="8321" w:type="dxa"/>
            <w:gridSpan w:val="1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32701" w:rsidRPr="00B40B36" w:rsidRDefault="00032701" w:rsidP="0003270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6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Месяцы</w:t>
            </w:r>
          </w:p>
        </w:tc>
      </w:tr>
      <w:tr w:rsidR="00BA2E93" w:rsidRPr="00B40B36" w:rsidTr="00BA2E93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B40B36" w:rsidRDefault="00BA2E93" w:rsidP="00B40B36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8"/>
                <w:szCs w:val="24"/>
              </w:rPr>
            </w:pP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B40B36" w:rsidRDefault="00BA2E93" w:rsidP="00B40B36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подготовки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B40B36" w:rsidRDefault="00BA2E93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B40B36" w:rsidRDefault="00BA2E93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B40B36" w:rsidRDefault="00BA2E93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B40B36" w:rsidRDefault="00BA2E93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B40B36" w:rsidRDefault="00BA2E93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B40B36" w:rsidRDefault="00BA2E93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B40B36" w:rsidRDefault="00BA2E93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B40B36" w:rsidRDefault="00BA2E93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B40B36" w:rsidRDefault="00BA2E93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B40B36" w:rsidRDefault="00BA2E93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BA2E93" w:rsidRDefault="00BA2E93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E93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A2E93" w:rsidRPr="00B40B36" w:rsidRDefault="00BA2E93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B40B36" w:rsidRDefault="00BA2E93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BA2E93" w:rsidRPr="00B40B36" w:rsidTr="00BA2E93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B40B36" w:rsidRDefault="00BA2E93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B40B36" w:rsidRDefault="00BA2E93" w:rsidP="00B40B36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690C2E" w:rsidRDefault="00690C2E" w:rsidP="00B40B36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690C2E" w:rsidRDefault="00BA2E93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690C2E" w:rsidRDefault="00BA2E93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690C2E" w:rsidRDefault="00BA2E93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690C2E" w:rsidRDefault="00BA2E93" w:rsidP="00B40B36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690C2E" w:rsidRDefault="00BA2E93" w:rsidP="00B40B36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A2E93" w:rsidRPr="00690C2E" w:rsidRDefault="00BA2E93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690C2E" w:rsidRDefault="00BA2E93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A2E93" w:rsidRPr="00B40B36" w:rsidTr="00BA2E93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B40B36" w:rsidRDefault="00BA2E93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B40B36" w:rsidRDefault="00BA2E93" w:rsidP="00B40B36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ф</w:t>
            </w:r>
            <w:r w:rsidRPr="00B40B36">
              <w:rPr>
                <w:rFonts w:ascii="Times New Roman" w:hAnsi="Times New Roman"/>
                <w:sz w:val="20"/>
                <w:szCs w:val="20"/>
              </w:rPr>
              <w:t>изическая подготовка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690C2E" w:rsidRDefault="00690C2E" w:rsidP="00690C2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690C2E" w:rsidRDefault="00690C2E" w:rsidP="00690C2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690C2E" w:rsidRDefault="00690C2E" w:rsidP="00690C2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A2E93" w:rsidRPr="00690C2E" w:rsidRDefault="00690C2E" w:rsidP="00B40B36">
            <w:pPr>
              <w:shd w:val="clear" w:color="auto" w:fill="FFFFFF"/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690C2E" w:rsidRDefault="00BA2E93" w:rsidP="00B40B36">
            <w:pPr>
              <w:shd w:val="clear" w:color="auto" w:fill="FFFFFF"/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</w:tr>
      <w:tr w:rsidR="00BA2E93" w:rsidRPr="00B40B36" w:rsidTr="00BA2E93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B40B36" w:rsidRDefault="00BA2E93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B40B36" w:rsidRDefault="00BA2E93" w:rsidP="00BA2E93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 xml:space="preserve">Специальная физическая подготовка 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A2E93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A2E93" w:rsidRPr="00690C2E" w:rsidRDefault="00BA2E93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690C2E" w:rsidRPr="00B40B36" w:rsidTr="00BA2E93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B40B36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B40B36" w:rsidRDefault="00690C2E" w:rsidP="00B40B36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Технико-тактическая, психологическая подготовка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90C2E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690C2E" w:rsidRPr="00B40B36" w:rsidTr="00BA2E93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B40B36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B40B36" w:rsidRDefault="00690C2E" w:rsidP="00B4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Соревнования и</w:t>
            </w:r>
          </w:p>
          <w:p w:rsidR="00690C2E" w:rsidRPr="00B40B36" w:rsidRDefault="00690C2E" w:rsidP="00B40B36">
            <w:pPr>
              <w:spacing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контрольные испытания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B40B36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B40B36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B40B36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B40B36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B40B36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90C2E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90C2E" w:rsidRPr="00B40B36" w:rsidTr="00BA2E93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B40B36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B40B36" w:rsidRDefault="00690C2E" w:rsidP="00B40B36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Врачебно-медицинский контроль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B40B36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B40B36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B40B36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B40B36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B40B36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B40B36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B40B36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B40B36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90C2E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90C2E" w:rsidRPr="00B40B36" w:rsidTr="00923FED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B40B36" w:rsidRDefault="00690C2E" w:rsidP="00B40B36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B40B36" w:rsidRDefault="00690C2E" w:rsidP="00B40B36">
            <w:pPr>
              <w:spacing w:before="100" w:beforeAutospacing="1" w:after="119" w:line="75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032701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03270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03270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03270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032701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03270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03270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03270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03270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032701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690C2E" w:rsidRPr="00690C2E" w:rsidRDefault="00690C2E" w:rsidP="00032701">
            <w:pPr>
              <w:jc w:val="center"/>
              <w:rPr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90C2E" w:rsidRPr="00690C2E" w:rsidRDefault="00690C2E" w:rsidP="00032701">
            <w:pPr>
              <w:jc w:val="center"/>
              <w:rPr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690C2E" w:rsidRPr="00690C2E" w:rsidRDefault="00690C2E" w:rsidP="00032701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</w:tbl>
    <w:p w:rsidR="00A012D5" w:rsidRDefault="00A012D5" w:rsidP="00B40B36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0B36" w:rsidRDefault="00B40B36" w:rsidP="00B40B36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0B36">
        <w:rPr>
          <w:rFonts w:ascii="Times New Roman" w:hAnsi="Times New Roman"/>
          <w:sz w:val="24"/>
          <w:szCs w:val="24"/>
        </w:rPr>
        <w:t xml:space="preserve">Примерный план - схема объема тренировочных и соревновательных нагрузок на </w:t>
      </w:r>
      <w:r w:rsidR="008959A3">
        <w:rPr>
          <w:rFonts w:ascii="Times New Roman" w:hAnsi="Times New Roman"/>
          <w:sz w:val="24"/>
          <w:szCs w:val="24"/>
        </w:rPr>
        <w:t>468</w:t>
      </w:r>
      <w:r w:rsidRPr="00B40B36">
        <w:rPr>
          <w:rFonts w:ascii="Times New Roman" w:hAnsi="Times New Roman"/>
          <w:sz w:val="24"/>
          <w:szCs w:val="24"/>
        </w:rPr>
        <w:t xml:space="preserve"> час</w:t>
      </w:r>
    </w:p>
    <w:tbl>
      <w:tblPr>
        <w:tblW w:w="10347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"/>
        <w:gridCol w:w="1508"/>
        <w:gridCol w:w="749"/>
        <w:gridCol w:w="655"/>
        <w:gridCol w:w="627"/>
        <w:gridCol w:w="656"/>
        <w:gridCol w:w="621"/>
        <w:gridCol w:w="664"/>
        <w:gridCol w:w="560"/>
        <w:gridCol w:w="622"/>
        <w:gridCol w:w="531"/>
        <w:gridCol w:w="578"/>
        <w:gridCol w:w="610"/>
        <w:gridCol w:w="663"/>
        <w:gridCol w:w="785"/>
      </w:tblGrid>
      <w:tr w:rsidR="008959A3" w:rsidRPr="00B40B36" w:rsidTr="00923FED">
        <w:trPr>
          <w:trHeight w:val="60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8959A3" w:rsidRPr="00B40B36" w:rsidRDefault="008959A3" w:rsidP="00923FED">
            <w:pPr>
              <w:spacing w:before="100" w:beforeAutospacing="1" w:after="119"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8959A3" w:rsidRPr="00B40B36" w:rsidRDefault="008959A3" w:rsidP="00923FED">
            <w:pPr>
              <w:spacing w:before="100" w:beforeAutospacing="1" w:after="119"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Разделы</w:t>
            </w:r>
          </w:p>
        </w:tc>
        <w:tc>
          <w:tcPr>
            <w:tcW w:w="8321" w:type="dxa"/>
            <w:gridSpan w:val="1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8959A3" w:rsidRPr="00B40B36" w:rsidRDefault="008959A3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6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Месяцы</w:t>
            </w:r>
          </w:p>
        </w:tc>
      </w:tr>
      <w:tr w:rsidR="008959A3" w:rsidRPr="00B40B36" w:rsidTr="00923FED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B40B36" w:rsidRDefault="008959A3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8"/>
                <w:szCs w:val="24"/>
              </w:rPr>
            </w:pP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B40B36" w:rsidRDefault="008959A3" w:rsidP="00923FED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подготовки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B40B36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B40B36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B40B36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B40B36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B40B36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B40B36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B40B36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B40B36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B40B36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B40B36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BA2E93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E93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8959A3" w:rsidRPr="00B40B36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B40B36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8959A3" w:rsidRPr="00690C2E" w:rsidTr="00923FED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B40B36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B40B36" w:rsidRDefault="008959A3" w:rsidP="00923FED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959A3" w:rsidRPr="00690C2E" w:rsidTr="00923FED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B40B36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B40B36" w:rsidRDefault="008959A3" w:rsidP="00923FED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ф</w:t>
            </w:r>
            <w:r w:rsidRPr="00B40B36">
              <w:rPr>
                <w:rFonts w:ascii="Times New Roman" w:hAnsi="Times New Roman"/>
                <w:sz w:val="20"/>
                <w:szCs w:val="20"/>
              </w:rPr>
              <w:t>изическая подготовка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8959A3" w:rsidRPr="00690C2E" w:rsidRDefault="008959A3" w:rsidP="00923FED">
            <w:pPr>
              <w:shd w:val="clear" w:color="auto" w:fill="FFFFFF"/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hd w:val="clear" w:color="auto" w:fill="FFFFFF"/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8959A3" w:rsidRPr="00690C2E" w:rsidTr="00923FED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B40B36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B40B36" w:rsidRDefault="008959A3" w:rsidP="00923FED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 xml:space="preserve">Специальная физическая подготовка 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</w:tr>
      <w:tr w:rsidR="008959A3" w:rsidRPr="00690C2E" w:rsidTr="00923FED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B40B36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B40B36" w:rsidRDefault="008959A3" w:rsidP="00923FED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Технико-тактическая, психологическая подготовка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8959A3" w:rsidRPr="00690C2E" w:rsidTr="00923FED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B40B36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B40B36" w:rsidRDefault="008959A3" w:rsidP="00923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Соревнования и</w:t>
            </w:r>
          </w:p>
          <w:p w:rsidR="008959A3" w:rsidRPr="00B40B36" w:rsidRDefault="008959A3" w:rsidP="00923FED">
            <w:pPr>
              <w:spacing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контрольные испытания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959A3" w:rsidRPr="00690C2E" w:rsidTr="00923FED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B40B36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B40B36" w:rsidRDefault="008959A3" w:rsidP="00923FED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Врачебно-медицинский контроль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959A3" w:rsidRPr="00690C2E" w:rsidTr="00923FED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B40B36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B40B36" w:rsidRDefault="008959A3" w:rsidP="00923FED">
            <w:pPr>
              <w:spacing w:before="100" w:beforeAutospacing="1" w:after="119" w:line="75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8959A3" w:rsidRDefault="008959A3" w:rsidP="008959A3">
            <w:pPr>
              <w:jc w:val="center"/>
            </w:pPr>
            <w:r w:rsidRPr="00C954D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8959A3" w:rsidRDefault="008959A3" w:rsidP="008959A3">
            <w:pPr>
              <w:jc w:val="center"/>
            </w:pPr>
            <w:r w:rsidRPr="00C954D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8959A3" w:rsidRDefault="008959A3" w:rsidP="008959A3">
            <w:pPr>
              <w:jc w:val="center"/>
            </w:pPr>
            <w:r w:rsidRPr="00C954D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8959A3" w:rsidRPr="00690C2E" w:rsidRDefault="008959A3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</w:tr>
    </w:tbl>
    <w:p w:rsidR="00A012D5" w:rsidRDefault="00A012D5" w:rsidP="00A012D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12D5" w:rsidRDefault="00A012D5" w:rsidP="00A012D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0B36">
        <w:rPr>
          <w:rFonts w:ascii="Times New Roman" w:hAnsi="Times New Roman"/>
          <w:sz w:val="24"/>
          <w:szCs w:val="24"/>
        </w:rPr>
        <w:t xml:space="preserve">Примерный план - схема объема тренировочных и соревновательных нагрузок на </w:t>
      </w:r>
      <w:r>
        <w:rPr>
          <w:rFonts w:ascii="Times New Roman" w:hAnsi="Times New Roman"/>
          <w:sz w:val="24"/>
          <w:szCs w:val="24"/>
        </w:rPr>
        <w:t>520</w:t>
      </w:r>
      <w:r w:rsidRPr="00B40B36">
        <w:rPr>
          <w:rFonts w:ascii="Times New Roman" w:hAnsi="Times New Roman"/>
          <w:sz w:val="24"/>
          <w:szCs w:val="24"/>
        </w:rPr>
        <w:t xml:space="preserve"> час</w:t>
      </w:r>
    </w:p>
    <w:tbl>
      <w:tblPr>
        <w:tblW w:w="10347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"/>
        <w:gridCol w:w="1508"/>
        <w:gridCol w:w="749"/>
        <w:gridCol w:w="655"/>
        <w:gridCol w:w="627"/>
        <w:gridCol w:w="656"/>
        <w:gridCol w:w="621"/>
        <w:gridCol w:w="664"/>
        <w:gridCol w:w="560"/>
        <w:gridCol w:w="622"/>
        <w:gridCol w:w="531"/>
        <w:gridCol w:w="578"/>
        <w:gridCol w:w="610"/>
        <w:gridCol w:w="663"/>
        <w:gridCol w:w="785"/>
      </w:tblGrid>
      <w:tr w:rsidR="00A012D5" w:rsidRPr="00B40B36" w:rsidTr="00923FED">
        <w:trPr>
          <w:trHeight w:val="60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A012D5" w:rsidRPr="00B40B36" w:rsidRDefault="00A012D5" w:rsidP="00923FED">
            <w:pPr>
              <w:spacing w:before="100" w:beforeAutospacing="1" w:after="119"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A012D5" w:rsidRPr="00B40B36" w:rsidRDefault="00A012D5" w:rsidP="00923FED">
            <w:pPr>
              <w:spacing w:before="100" w:beforeAutospacing="1" w:after="119"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Разделы</w:t>
            </w:r>
          </w:p>
        </w:tc>
        <w:tc>
          <w:tcPr>
            <w:tcW w:w="8321" w:type="dxa"/>
            <w:gridSpan w:val="1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A012D5" w:rsidRPr="00B40B36" w:rsidRDefault="00A012D5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6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Месяцы</w:t>
            </w:r>
          </w:p>
        </w:tc>
      </w:tr>
      <w:tr w:rsidR="00A012D5" w:rsidRPr="00B40B36" w:rsidTr="00923FED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B40B36" w:rsidRDefault="00A012D5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8"/>
                <w:szCs w:val="24"/>
              </w:rPr>
            </w:pP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B40B36" w:rsidRDefault="00A012D5" w:rsidP="00923FED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подготовки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B40B36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B40B36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B40B36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B40B36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B40B36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B40B36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B40B36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B40B36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B40B36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B40B36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BA2E93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E93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012D5" w:rsidRPr="00B40B36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B40B36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A012D5" w:rsidRPr="00690C2E" w:rsidTr="00923FED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B40B36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B40B36" w:rsidRDefault="00A012D5" w:rsidP="00923FED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012D5" w:rsidRPr="00690C2E" w:rsidTr="00923FED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B40B36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B40B36" w:rsidRDefault="00A012D5" w:rsidP="00923FED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ф</w:t>
            </w:r>
            <w:r w:rsidRPr="00B40B36">
              <w:rPr>
                <w:rFonts w:ascii="Times New Roman" w:hAnsi="Times New Roman"/>
                <w:sz w:val="20"/>
                <w:szCs w:val="20"/>
              </w:rPr>
              <w:t>изическая подготовка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923FED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923FED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923FED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923FED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923FED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923FED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923FED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923FED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923FED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923FED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923FED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012D5" w:rsidRPr="00690C2E" w:rsidRDefault="00923FED" w:rsidP="00923FED">
            <w:pPr>
              <w:shd w:val="clear" w:color="auto" w:fill="FFFFFF"/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A012D5">
            <w:pPr>
              <w:shd w:val="clear" w:color="auto" w:fill="FFFFFF"/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A012D5" w:rsidRPr="00690C2E" w:rsidTr="00923FED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B40B36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B40B36" w:rsidRDefault="00A012D5" w:rsidP="00923FED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 xml:space="preserve">Специальная физическая подготовка 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A012D5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A012D5" w:rsidRPr="00690C2E" w:rsidTr="00923FED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B40B36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B40B36" w:rsidRDefault="00A012D5" w:rsidP="00923FED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Технико-тактическая, психологическая подготовка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A012D5" w:rsidRPr="00690C2E" w:rsidTr="00923FED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B40B36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B40B36" w:rsidRDefault="00A012D5" w:rsidP="00923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Соревнования и</w:t>
            </w:r>
          </w:p>
          <w:p w:rsidR="00A012D5" w:rsidRPr="00B40B36" w:rsidRDefault="00A012D5" w:rsidP="00923FED">
            <w:pPr>
              <w:spacing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контрольные испытания</w:t>
            </w:r>
            <w:r>
              <w:rPr>
                <w:rFonts w:ascii="Times New Roman" w:hAnsi="Times New Roman"/>
                <w:sz w:val="20"/>
                <w:szCs w:val="20"/>
              </w:rPr>
              <w:t>. Инструкторская и судейская практика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A012D5" w:rsidRPr="00690C2E" w:rsidTr="00923FED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B40B36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B40B36" w:rsidRDefault="00A012D5" w:rsidP="00923FED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Врачебно-медицинский контроль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012D5" w:rsidRPr="00690C2E" w:rsidTr="00923FED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B40B36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B40B36" w:rsidRDefault="00A012D5" w:rsidP="00923FED">
            <w:pPr>
              <w:spacing w:before="100" w:beforeAutospacing="1" w:after="119" w:line="75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A012D5" w:rsidRPr="00690C2E" w:rsidRDefault="00A012D5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A012D5" w:rsidRPr="00690C2E" w:rsidRDefault="00A012D5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</w:tr>
    </w:tbl>
    <w:p w:rsidR="008959A3" w:rsidRDefault="008959A3" w:rsidP="00B40B36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3FED" w:rsidRDefault="00923FED" w:rsidP="00923FED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0B36">
        <w:rPr>
          <w:rFonts w:ascii="Times New Roman" w:hAnsi="Times New Roman"/>
          <w:sz w:val="24"/>
          <w:szCs w:val="24"/>
        </w:rPr>
        <w:t xml:space="preserve">Примерный план - схема объема тренировочных и соревновательных нагрузок на </w:t>
      </w:r>
      <w:r>
        <w:rPr>
          <w:rFonts w:ascii="Times New Roman" w:hAnsi="Times New Roman"/>
          <w:sz w:val="24"/>
          <w:szCs w:val="24"/>
        </w:rPr>
        <w:t>624</w:t>
      </w:r>
      <w:r w:rsidRPr="00B40B36">
        <w:rPr>
          <w:rFonts w:ascii="Times New Roman" w:hAnsi="Times New Roman"/>
          <w:sz w:val="24"/>
          <w:szCs w:val="24"/>
        </w:rPr>
        <w:t xml:space="preserve"> час</w:t>
      </w:r>
    </w:p>
    <w:tbl>
      <w:tblPr>
        <w:tblW w:w="10347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"/>
        <w:gridCol w:w="1508"/>
        <w:gridCol w:w="749"/>
        <w:gridCol w:w="655"/>
        <w:gridCol w:w="627"/>
        <w:gridCol w:w="656"/>
        <w:gridCol w:w="621"/>
        <w:gridCol w:w="664"/>
        <w:gridCol w:w="560"/>
        <w:gridCol w:w="622"/>
        <w:gridCol w:w="531"/>
        <w:gridCol w:w="578"/>
        <w:gridCol w:w="610"/>
        <w:gridCol w:w="663"/>
        <w:gridCol w:w="785"/>
      </w:tblGrid>
      <w:tr w:rsidR="00923FED" w:rsidRPr="00B40B36" w:rsidTr="00923FED">
        <w:trPr>
          <w:trHeight w:val="60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23FED" w:rsidRPr="00B40B36" w:rsidRDefault="00923FED" w:rsidP="00923FED">
            <w:pPr>
              <w:spacing w:before="100" w:beforeAutospacing="1" w:after="119"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23FED" w:rsidRPr="00B40B36" w:rsidRDefault="00923FED" w:rsidP="00923FED">
            <w:pPr>
              <w:spacing w:before="100" w:beforeAutospacing="1" w:after="119"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Разделы</w:t>
            </w:r>
          </w:p>
        </w:tc>
        <w:tc>
          <w:tcPr>
            <w:tcW w:w="8321" w:type="dxa"/>
            <w:gridSpan w:val="1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23FED" w:rsidRPr="00B40B36" w:rsidRDefault="00923FED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6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Месяцы</w:t>
            </w:r>
          </w:p>
        </w:tc>
      </w:tr>
      <w:tr w:rsidR="00923FED" w:rsidRPr="00B40B36" w:rsidTr="00923FED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B40B36" w:rsidRDefault="00923FED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8"/>
                <w:szCs w:val="24"/>
              </w:rPr>
            </w:pP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B40B36" w:rsidRDefault="00923FED" w:rsidP="00923FED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подготовки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B40B36" w:rsidRDefault="00923FED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B40B36" w:rsidRDefault="00923FED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B40B36" w:rsidRDefault="00923FED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B40B36" w:rsidRDefault="00923FED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B40B36" w:rsidRDefault="00923FED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B40B36" w:rsidRDefault="00923FED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B40B36" w:rsidRDefault="00923FED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B40B36" w:rsidRDefault="00923FED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B40B36" w:rsidRDefault="00923FED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B40B36" w:rsidRDefault="00923FED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BA2E93" w:rsidRDefault="00923FED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E93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923FED" w:rsidRPr="00B40B36" w:rsidRDefault="00923FED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B40B36" w:rsidRDefault="00923FED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923FED" w:rsidRPr="00690C2E" w:rsidTr="00923FED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B40B36" w:rsidRDefault="00923FED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B40B36" w:rsidRDefault="00923FED" w:rsidP="00923FED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690C2E" w:rsidRDefault="00923FED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690C2E" w:rsidRDefault="00D153D2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690C2E" w:rsidRDefault="00D153D2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690C2E" w:rsidRDefault="00923FED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690C2E" w:rsidRDefault="00923FED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690C2E" w:rsidRDefault="00CF097E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690C2E" w:rsidRDefault="00923FED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690C2E" w:rsidRDefault="00923FED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690C2E" w:rsidRDefault="00CF097E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690C2E" w:rsidRDefault="00923FED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690C2E" w:rsidRDefault="00923FED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923FED" w:rsidRPr="00690C2E" w:rsidRDefault="00923FED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690C2E" w:rsidRDefault="00923FED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23FED" w:rsidRPr="00690C2E" w:rsidTr="00923FED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B40B36" w:rsidRDefault="00923FED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B40B36" w:rsidRDefault="00923FED" w:rsidP="00923FED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ф</w:t>
            </w:r>
            <w:r w:rsidRPr="00B40B36">
              <w:rPr>
                <w:rFonts w:ascii="Times New Roman" w:hAnsi="Times New Roman"/>
                <w:sz w:val="20"/>
                <w:szCs w:val="20"/>
              </w:rPr>
              <w:t>изическая подготовка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690C2E" w:rsidRDefault="00D153D2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690C2E" w:rsidRDefault="00D153D2" w:rsidP="00D153D2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690C2E" w:rsidRDefault="00D153D2" w:rsidP="00D153D2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690C2E" w:rsidRDefault="00D153D2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690C2E" w:rsidRDefault="00D153D2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690C2E" w:rsidRDefault="00D153D2" w:rsidP="00CF097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09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690C2E" w:rsidRDefault="00D153D2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690C2E" w:rsidRDefault="00D153D2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690C2E" w:rsidRDefault="00D153D2" w:rsidP="00CF097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09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690C2E" w:rsidRDefault="00D153D2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690C2E" w:rsidRDefault="00D153D2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3804EC" w:rsidRDefault="003804EC" w:rsidP="00923FED">
            <w:pPr>
              <w:shd w:val="clear" w:color="auto" w:fill="FFFFFF"/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923FED" w:rsidRPr="00690C2E" w:rsidRDefault="00D153D2" w:rsidP="00923FED">
            <w:pPr>
              <w:shd w:val="clear" w:color="auto" w:fill="FFFFFF"/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23FED" w:rsidRPr="00690C2E" w:rsidRDefault="00923FED" w:rsidP="00923FED">
            <w:pPr>
              <w:shd w:val="clear" w:color="auto" w:fill="FFFFFF"/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D153D2" w:rsidRPr="00690C2E" w:rsidTr="00D153D2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B40B36" w:rsidRDefault="00D153D2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B40B36" w:rsidRDefault="00D153D2" w:rsidP="00923FED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 xml:space="preserve">Специальная физическая подготовка 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153D2" w:rsidRDefault="00D153D2" w:rsidP="00D153D2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D153D2" w:rsidRPr="00690C2E" w:rsidRDefault="00D153D2" w:rsidP="00D153D2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153D2" w:rsidRDefault="00D153D2" w:rsidP="00D153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53D2" w:rsidRDefault="00D153D2" w:rsidP="00D153D2">
            <w:pPr>
              <w:jc w:val="center"/>
            </w:pPr>
            <w:r w:rsidRPr="005B15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153D2" w:rsidRDefault="00D153D2" w:rsidP="00D153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53D2" w:rsidRDefault="00D153D2" w:rsidP="00D153D2">
            <w:pPr>
              <w:jc w:val="center"/>
            </w:pPr>
            <w:r w:rsidRPr="005B15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153D2" w:rsidRDefault="00D153D2" w:rsidP="00D153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53D2" w:rsidRDefault="00D153D2" w:rsidP="00D153D2">
            <w:pPr>
              <w:jc w:val="center"/>
            </w:pPr>
            <w:r w:rsidRPr="005B15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153D2" w:rsidRDefault="00D153D2" w:rsidP="00D153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53D2" w:rsidRDefault="00D153D2" w:rsidP="00D153D2">
            <w:pPr>
              <w:jc w:val="center"/>
            </w:pPr>
            <w:r w:rsidRPr="005B15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153D2" w:rsidRDefault="00D153D2" w:rsidP="00D153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53D2" w:rsidRDefault="00D153D2" w:rsidP="00D153D2">
            <w:pPr>
              <w:jc w:val="center"/>
            </w:pPr>
            <w:r w:rsidRPr="005B15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153D2" w:rsidRDefault="00D153D2" w:rsidP="00D153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53D2" w:rsidRDefault="00D153D2" w:rsidP="00D153D2">
            <w:pPr>
              <w:jc w:val="center"/>
            </w:pPr>
            <w:r w:rsidRPr="005B15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153D2" w:rsidRDefault="00D153D2" w:rsidP="00D153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53D2" w:rsidRDefault="00D153D2" w:rsidP="00D153D2">
            <w:pPr>
              <w:jc w:val="center"/>
            </w:pPr>
            <w:r w:rsidRPr="005B15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153D2" w:rsidRDefault="00D153D2" w:rsidP="00D153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53D2" w:rsidRDefault="00D153D2" w:rsidP="00D153D2">
            <w:pPr>
              <w:jc w:val="center"/>
            </w:pPr>
            <w:r w:rsidRPr="005B15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153D2" w:rsidRDefault="00D153D2" w:rsidP="00D153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53D2" w:rsidRDefault="00D153D2" w:rsidP="00D153D2">
            <w:pPr>
              <w:jc w:val="center"/>
            </w:pPr>
            <w:r w:rsidRPr="005B15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153D2" w:rsidRDefault="00D153D2" w:rsidP="00D153D2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53D2" w:rsidRPr="00690C2E" w:rsidRDefault="00D153D2" w:rsidP="00D153D2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D153D2" w:rsidRDefault="00D153D2" w:rsidP="00D153D2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53D2" w:rsidRPr="00690C2E" w:rsidRDefault="00D153D2" w:rsidP="00D153D2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153D2" w:rsidRDefault="00D153D2" w:rsidP="00D153D2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53D2" w:rsidRPr="00690C2E" w:rsidRDefault="00D153D2" w:rsidP="00D153D2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D153D2" w:rsidRPr="00690C2E" w:rsidTr="00923FED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B40B36" w:rsidRDefault="00D153D2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B40B36" w:rsidRDefault="00D153D2" w:rsidP="00923FED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Технико-тактическая, психологическая подготовка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690C2E" w:rsidRDefault="00D153D2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153D2" w:rsidRDefault="00D153D2" w:rsidP="00923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53D2" w:rsidRDefault="00D153D2" w:rsidP="00923FED">
            <w:pPr>
              <w:jc w:val="center"/>
            </w:pPr>
            <w:r w:rsidRPr="005B15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153D2" w:rsidRDefault="00D153D2" w:rsidP="00923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53D2" w:rsidRDefault="00D153D2" w:rsidP="00923FED">
            <w:pPr>
              <w:jc w:val="center"/>
            </w:pPr>
            <w:r w:rsidRPr="005B15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153D2" w:rsidRDefault="00D153D2" w:rsidP="00923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53D2" w:rsidRDefault="00D153D2" w:rsidP="00923FED">
            <w:pPr>
              <w:jc w:val="center"/>
            </w:pPr>
            <w:r w:rsidRPr="005B15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153D2" w:rsidRDefault="00D153D2" w:rsidP="00923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53D2" w:rsidRDefault="00D153D2" w:rsidP="00923FED">
            <w:pPr>
              <w:jc w:val="center"/>
            </w:pPr>
            <w:r w:rsidRPr="005B15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153D2" w:rsidRDefault="00D153D2" w:rsidP="00923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53D2" w:rsidRDefault="00D153D2" w:rsidP="00923FED">
            <w:pPr>
              <w:jc w:val="center"/>
            </w:pPr>
            <w:r w:rsidRPr="005B15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153D2" w:rsidRDefault="00D153D2" w:rsidP="00923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53D2" w:rsidRDefault="00D153D2" w:rsidP="00923FED">
            <w:pPr>
              <w:jc w:val="center"/>
            </w:pPr>
            <w:r w:rsidRPr="005B15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153D2" w:rsidRDefault="00D153D2" w:rsidP="00923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53D2" w:rsidRDefault="00D153D2" w:rsidP="00923FED">
            <w:pPr>
              <w:jc w:val="center"/>
            </w:pPr>
            <w:r w:rsidRPr="005B15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153D2" w:rsidRDefault="00D153D2" w:rsidP="00923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53D2" w:rsidRDefault="00D153D2" w:rsidP="00923FED">
            <w:pPr>
              <w:jc w:val="center"/>
            </w:pPr>
            <w:r w:rsidRPr="005B15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153D2" w:rsidRDefault="00D153D2" w:rsidP="00923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53D2" w:rsidRDefault="00D153D2" w:rsidP="00923FED">
            <w:pPr>
              <w:jc w:val="center"/>
            </w:pPr>
            <w:r w:rsidRPr="005B15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690C2E" w:rsidRDefault="00D153D2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D153D2" w:rsidRPr="00690C2E" w:rsidRDefault="00D153D2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690C2E" w:rsidRDefault="00D153D2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  <w:tr w:rsidR="00D153D2" w:rsidRPr="00690C2E" w:rsidTr="00923FED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B40B36" w:rsidRDefault="00D153D2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B40B36" w:rsidRDefault="00D153D2" w:rsidP="00923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Соревнования и</w:t>
            </w:r>
          </w:p>
          <w:p w:rsidR="00D153D2" w:rsidRPr="00B40B36" w:rsidRDefault="00D153D2" w:rsidP="00923FED">
            <w:pPr>
              <w:spacing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 xml:space="preserve">контрольные </w:t>
            </w:r>
            <w:r w:rsidRPr="00B40B36">
              <w:rPr>
                <w:rFonts w:ascii="Times New Roman" w:hAnsi="Times New Roman"/>
                <w:sz w:val="20"/>
                <w:szCs w:val="20"/>
              </w:rPr>
              <w:lastRenderedPageBreak/>
              <w:t>испытания</w:t>
            </w:r>
            <w:r>
              <w:rPr>
                <w:rFonts w:ascii="Times New Roman" w:hAnsi="Times New Roman"/>
                <w:sz w:val="20"/>
                <w:szCs w:val="20"/>
              </w:rPr>
              <w:t>. Инструкторская и судейская практика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690C2E" w:rsidRDefault="00D153D2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690C2E" w:rsidRDefault="00D153D2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690C2E" w:rsidRDefault="00D153D2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690C2E" w:rsidRDefault="00D153D2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690C2E" w:rsidRDefault="00D153D2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690C2E" w:rsidRDefault="00D153D2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690C2E" w:rsidRDefault="00D153D2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690C2E" w:rsidRDefault="00D153D2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690C2E" w:rsidRDefault="00D153D2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690C2E" w:rsidRDefault="00D153D2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690C2E" w:rsidRDefault="00D153D2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D153D2" w:rsidRPr="00690C2E" w:rsidRDefault="00D153D2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690C2E" w:rsidRDefault="00D153D2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153D2" w:rsidRPr="00690C2E" w:rsidTr="00923FED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B40B36" w:rsidRDefault="00D153D2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B40B36" w:rsidRDefault="00D153D2" w:rsidP="00923FED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Врачебно-медицинский контроль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690C2E" w:rsidRDefault="00D153D2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690C2E" w:rsidRDefault="00D153D2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690C2E" w:rsidRDefault="00D153D2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690C2E" w:rsidRDefault="00D153D2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690C2E" w:rsidRDefault="00D153D2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690C2E" w:rsidRDefault="00D153D2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690C2E" w:rsidRDefault="00D153D2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690C2E" w:rsidRDefault="00D153D2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690C2E" w:rsidRDefault="00D153D2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690C2E" w:rsidRDefault="00D153D2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690C2E" w:rsidRDefault="00D153D2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D153D2" w:rsidRPr="00690C2E" w:rsidRDefault="00D153D2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690C2E" w:rsidRDefault="00D153D2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153D2" w:rsidRPr="00690C2E" w:rsidTr="00923FED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B40B36" w:rsidRDefault="00D153D2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B40B36" w:rsidRDefault="00D153D2" w:rsidP="00923FED">
            <w:pPr>
              <w:spacing w:before="100" w:beforeAutospacing="1" w:after="119" w:line="75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690C2E" w:rsidRDefault="00D153D2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690C2E" w:rsidRDefault="00D153D2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690C2E" w:rsidRDefault="00D153D2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690C2E" w:rsidRDefault="00D153D2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690C2E" w:rsidRDefault="00D153D2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690C2E" w:rsidRDefault="00D153D2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690C2E" w:rsidRDefault="00D153D2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690C2E" w:rsidRDefault="00D153D2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690C2E" w:rsidRDefault="00D153D2" w:rsidP="00923FE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153D2" w:rsidRDefault="00D153D2" w:rsidP="00923FED">
            <w:pPr>
              <w:jc w:val="center"/>
            </w:pPr>
            <w:r w:rsidRPr="00D7492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153D2" w:rsidRDefault="00D153D2" w:rsidP="00923FED">
            <w:pPr>
              <w:jc w:val="center"/>
            </w:pPr>
            <w:r w:rsidRPr="00D7492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D153D2" w:rsidRDefault="00D153D2" w:rsidP="00923FED">
            <w:pPr>
              <w:jc w:val="center"/>
            </w:pPr>
            <w:r w:rsidRPr="00D7492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153D2" w:rsidRPr="00690C2E" w:rsidRDefault="00D153D2" w:rsidP="00923FED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</w:tr>
    </w:tbl>
    <w:p w:rsidR="00923FED" w:rsidRDefault="00923FED" w:rsidP="00B40B36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097E" w:rsidRDefault="00CF097E" w:rsidP="00CF097E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0B36">
        <w:rPr>
          <w:rFonts w:ascii="Times New Roman" w:hAnsi="Times New Roman"/>
          <w:sz w:val="24"/>
          <w:szCs w:val="24"/>
        </w:rPr>
        <w:t xml:space="preserve">Примерный план - схема объема тренировочных и соревновательных нагрузок на </w:t>
      </w:r>
      <w:r>
        <w:rPr>
          <w:rFonts w:ascii="Times New Roman" w:hAnsi="Times New Roman"/>
          <w:sz w:val="24"/>
          <w:szCs w:val="24"/>
        </w:rPr>
        <w:t>728</w:t>
      </w:r>
      <w:r w:rsidRPr="00B40B36">
        <w:rPr>
          <w:rFonts w:ascii="Times New Roman" w:hAnsi="Times New Roman"/>
          <w:sz w:val="24"/>
          <w:szCs w:val="24"/>
        </w:rPr>
        <w:t xml:space="preserve"> час</w:t>
      </w:r>
    </w:p>
    <w:tbl>
      <w:tblPr>
        <w:tblW w:w="10347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"/>
        <w:gridCol w:w="1508"/>
        <w:gridCol w:w="749"/>
        <w:gridCol w:w="655"/>
        <w:gridCol w:w="627"/>
        <w:gridCol w:w="656"/>
        <w:gridCol w:w="621"/>
        <w:gridCol w:w="664"/>
        <w:gridCol w:w="560"/>
        <w:gridCol w:w="622"/>
        <w:gridCol w:w="531"/>
        <w:gridCol w:w="578"/>
        <w:gridCol w:w="610"/>
        <w:gridCol w:w="663"/>
        <w:gridCol w:w="785"/>
      </w:tblGrid>
      <w:tr w:rsidR="00CF097E" w:rsidRPr="00B40B36" w:rsidTr="009D714E">
        <w:trPr>
          <w:trHeight w:val="60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F097E" w:rsidRPr="00B40B36" w:rsidRDefault="00CF097E" w:rsidP="009D714E">
            <w:pPr>
              <w:spacing w:before="100" w:beforeAutospacing="1" w:after="119"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F097E" w:rsidRPr="00B40B36" w:rsidRDefault="00CF097E" w:rsidP="009D714E">
            <w:pPr>
              <w:spacing w:before="100" w:beforeAutospacing="1" w:after="119"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Разделы</w:t>
            </w:r>
          </w:p>
        </w:tc>
        <w:tc>
          <w:tcPr>
            <w:tcW w:w="8321" w:type="dxa"/>
            <w:gridSpan w:val="1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F097E" w:rsidRPr="00B40B36" w:rsidRDefault="00CF097E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6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Месяцы</w:t>
            </w:r>
          </w:p>
        </w:tc>
      </w:tr>
      <w:tr w:rsidR="00CF097E" w:rsidRPr="00B40B36" w:rsidTr="009D714E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B40B36" w:rsidRDefault="00CF097E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8"/>
                <w:szCs w:val="24"/>
              </w:rPr>
            </w:pP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B40B36" w:rsidRDefault="00CF097E" w:rsidP="009D714E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подготовки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B40B36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B40B36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B40B36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B40B36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B40B36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B40B36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B40B36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B40B36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B40B36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B40B36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BA2E93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E93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F097E" w:rsidRPr="00B40B36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B40B36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CF097E" w:rsidRPr="00690C2E" w:rsidTr="003804EC">
        <w:trPr>
          <w:trHeight w:val="618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75" w:lineRule="atLeast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E86478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067C30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067C30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F097E" w:rsidRPr="003804EC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F097E" w:rsidRPr="00690C2E" w:rsidTr="009D714E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75" w:lineRule="atLeast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E86478" w:rsidP="00E86478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E86478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E86478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E86478" w:rsidP="00067C30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</w:t>
            </w:r>
            <w:r w:rsidR="00067C30" w:rsidRPr="00380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E86478" w:rsidP="00067C30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</w:t>
            </w:r>
            <w:r w:rsidR="00067C30" w:rsidRPr="003804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E86478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E86478" w:rsidP="00067C30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</w:t>
            </w:r>
            <w:r w:rsidR="00067C30" w:rsidRPr="00380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E86478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E86478" w:rsidP="00067C30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</w:t>
            </w:r>
            <w:r w:rsidR="00067C30" w:rsidRPr="00380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E86478" w:rsidP="00067C30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1</w:t>
            </w:r>
            <w:r w:rsidR="00067C30" w:rsidRPr="003804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E86478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3804EC" w:rsidRDefault="003804EC" w:rsidP="009D714E">
            <w:pPr>
              <w:shd w:val="clear" w:color="auto" w:fill="FFFFFF"/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CF097E" w:rsidRPr="003804EC" w:rsidRDefault="00E86478" w:rsidP="009D714E">
            <w:pPr>
              <w:shd w:val="clear" w:color="auto" w:fill="FFFFFF"/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CF097E">
            <w:pPr>
              <w:shd w:val="clear" w:color="auto" w:fill="FFFFFF"/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CF097E" w:rsidRPr="00690C2E" w:rsidTr="00E86478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75" w:lineRule="atLeast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t xml:space="preserve">Специальная физическая подготовка 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F097E" w:rsidRPr="003804EC" w:rsidRDefault="00E86478" w:rsidP="00E86478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F097E" w:rsidRPr="003804EC" w:rsidRDefault="00E86478" w:rsidP="00E8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F097E" w:rsidRPr="003804EC" w:rsidRDefault="00E86478" w:rsidP="00E8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F097E" w:rsidRPr="003804EC" w:rsidRDefault="00E86478" w:rsidP="00E8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F097E" w:rsidRPr="003804EC" w:rsidRDefault="00E86478" w:rsidP="00E8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F097E" w:rsidRPr="003804EC" w:rsidRDefault="00E86478" w:rsidP="00E8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F097E" w:rsidRPr="003804EC" w:rsidRDefault="00E86478" w:rsidP="00E8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F097E" w:rsidRPr="003804EC" w:rsidRDefault="00E86478" w:rsidP="00E8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F097E" w:rsidRPr="003804EC" w:rsidRDefault="00E86478" w:rsidP="00E8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F097E" w:rsidRPr="003804EC" w:rsidRDefault="00E86478" w:rsidP="00E8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F097E" w:rsidRPr="003804EC" w:rsidRDefault="00E86478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F097E" w:rsidRPr="003804EC" w:rsidRDefault="00E86478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F097E" w:rsidRPr="003804EC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097E" w:rsidRPr="003804EC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CF097E" w:rsidRPr="00690C2E" w:rsidTr="003804EC">
        <w:trPr>
          <w:trHeight w:val="111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75" w:lineRule="atLeast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t>Технико-тактическая, психологическая подготовка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F097E" w:rsidRPr="003804EC" w:rsidRDefault="00CF097E" w:rsidP="00CF0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097E" w:rsidRPr="003804EC" w:rsidRDefault="00CF097E" w:rsidP="00CF0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F097E" w:rsidRPr="003804EC" w:rsidRDefault="00CF097E" w:rsidP="00CF0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097E" w:rsidRPr="003804EC" w:rsidRDefault="00CF097E" w:rsidP="00CF0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F097E" w:rsidRPr="003804EC" w:rsidRDefault="00CF097E" w:rsidP="00CF0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097E" w:rsidRPr="003804EC" w:rsidRDefault="00E86478" w:rsidP="00E8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F097E" w:rsidRPr="003804EC" w:rsidRDefault="00CF097E" w:rsidP="00CF0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097E" w:rsidRPr="003804EC" w:rsidRDefault="00E86478" w:rsidP="00E8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F097E" w:rsidRPr="003804EC" w:rsidRDefault="00CF097E" w:rsidP="00CF0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097E" w:rsidRPr="003804EC" w:rsidRDefault="00CF097E" w:rsidP="00CF0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F097E" w:rsidRPr="003804EC" w:rsidRDefault="00CF097E" w:rsidP="00CF0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097E" w:rsidRPr="003804EC" w:rsidRDefault="00E86478" w:rsidP="00E8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F097E" w:rsidRPr="003804EC" w:rsidRDefault="00CF097E" w:rsidP="00CF0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097E" w:rsidRPr="003804EC" w:rsidRDefault="00CF097E" w:rsidP="00CF0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F097E" w:rsidRPr="003804EC" w:rsidRDefault="00CF097E" w:rsidP="00CF0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097E" w:rsidRPr="003804EC" w:rsidRDefault="00E86478" w:rsidP="00E86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F097E" w:rsidRPr="003804EC" w:rsidRDefault="00CF097E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097E" w:rsidRPr="003804EC" w:rsidRDefault="00CF097E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E86478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1</w:t>
            </w:r>
            <w:r w:rsidR="00E86478" w:rsidRPr="003804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F097E" w:rsidRPr="003804EC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CF097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CF097E" w:rsidRPr="00690C2E" w:rsidTr="003804EC">
        <w:trPr>
          <w:trHeight w:val="1588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t>Соревнования и</w:t>
            </w:r>
          </w:p>
          <w:p w:rsidR="00CF097E" w:rsidRPr="003804EC" w:rsidRDefault="00CF097E" w:rsidP="009D714E">
            <w:pPr>
              <w:spacing w:after="119" w:line="75" w:lineRule="atLeast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t>контрольные испытания. Инструкторская и судейская практика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F097E" w:rsidRPr="003804EC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CF097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F097E" w:rsidRPr="00690C2E" w:rsidTr="009D714E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75" w:lineRule="atLeast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t>Врачебно-медицинский контроль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F097E" w:rsidRPr="003804EC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F097E" w:rsidRPr="00690C2E" w:rsidTr="009D714E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75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F097E" w:rsidRPr="003804EC" w:rsidRDefault="00CF097E" w:rsidP="00CF0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F097E" w:rsidRPr="003804EC" w:rsidRDefault="00CF097E" w:rsidP="00CF0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F097E" w:rsidRPr="003804EC" w:rsidRDefault="00CF097E" w:rsidP="00CF0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F097E" w:rsidRPr="003804EC" w:rsidRDefault="00CF097E" w:rsidP="00CF0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F097E" w:rsidRPr="003804EC" w:rsidRDefault="00CF097E" w:rsidP="00CF0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F097E" w:rsidRPr="003804EC" w:rsidRDefault="00CF097E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</w:tr>
    </w:tbl>
    <w:p w:rsidR="00CF097E" w:rsidRDefault="00CF097E" w:rsidP="00B40B36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7C30" w:rsidRDefault="00067C30" w:rsidP="00B40B36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7C30" w:rsidRDefault="00067C30" w:rsidP="00067C30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0B36">
        <w:rPr>
          <w:rFonts w:ascii="Times New Roman" w:hAnsi="Times New Roman"/>
          <w:sz w:val="24"/>
          <w:szCs w:val="24"/>
        </w:rPr>
        <w:t xml:space="preserve">Примерный план - схема объема тренировочных и соревновательных нагрузок на </w:t>
      </w:r>
      <w:r>
        <w:rPr>
          <w:rFonts w:ascii="Times New Roman" w:hAnsi="Times New Roman"/>
          <w:sz w:val="24"/>
          <w:szCs w:val="24"/>
        </w:rPr>
        <w:t>832</w:t>
      </w:r>
      <w:r w:rsidRPr="00B40B36">
        <w:rPr>
          <w:rFonts w:ascii="Times New Roman" w:hAnsi="Times New Roman"/>
          <w:sz w:val="24"/>
          <w:szCs w:val="24"/>
        </w:rPr>
        <w:t xml:space="preserve"> час</w:t>
      </w:r>
    </w:p>
    <w:tbl>
      <w:tblPr>
        <w:tblW w:w="10347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"/>
        <w:gridCol w:w="1508"/>
        <w:gridCol w:w="749"/>
        <w:gridCol w:w="655"/>
        <w:gridCol w:w="627"/>
        <w:gridCol w:w="656"/>
        <w:gridCol w:w="621"/>
        <w:gridCol w:w="664"/>
        <w:gridCol w:w="560"/>
        <w:gridCol w:w="622"/>
        <w:gridCol w:w="531"/>
        <w:gridCol w:w="578"/>
        <w:gridCol w:w="610"/>
        <w:gridCol w:w="663"/>
        <w:gridCol w:w="785"/>
      </w:tblGrid>
      <w:tr w:rsidR="00067C30" w:rsidRPr="00B40B36" w:rsidTr="009D714E">
        <w:trPr>
          <w:trHeight w:val="60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67C30" w:rsidRPr="00B40B36" w:rsidRDefault="00067C30" w:rsidP="009D714E">
            <w:pPr>
              <w:spacing w:before="100" w:beforeAutospacing="1" w:after="119"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67C30" w:rsidRPr="00B40B36" w:rsidRDefault="00067C30" w:rsidP="009D714E">
            <w:pPr>
              <w:spacing w:before="100" w:beforeAutospacing="1" w:after="119"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Разделы</w:t>
            </w:r>
          </w:p>
        </w:tc>
        <w:tc>
          <w:tcPr>
            <w:tcW w:w="8321" w:type="dxa"/>
            <w:gridSpan w:val="1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67C30" w:rsidRPr="00B40B36" w:rsidRDefault="00067C30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6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Месяцы</w:t>
            </w:r>
          </w:p>
        </w:tc>
      </w:tr>
      <w:tr w:rsidR="00067C30" w:rsidRPr="00B40B36" w:rsidTr="009D714E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B40B36" w:rsidRDefault="00067C30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8"/>
                <w:szCs w:val="24"/>
              </w:rPr>
            </w:pP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B40B36" w:rsidRDefault="00067C30" w:rsidP="009D714E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подготовки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B40B36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B40B36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B40B36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B40B36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B40B36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B40B36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B40B36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B40B36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B40B36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B40B36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BA2E93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E93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067C30" w:rsidRPr="00B40B36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B40B36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067C30" w:rsidRPr="00690C2E" w:rsidTr="009D714E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75" w:lineRule="atLeast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067C30" w:rsidRPr="003804EC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067C30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067C30" w:rsidRPr="00690C2E" w:rsidTr="009D714E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75" w:lineRule="atLeast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t xml:space="preserve">Общая физическая </w:t>
            </w:r>
            <w:r w:rsidRPr="003804EC">
              <w:rPr>
                <w:rFonts w:ascii="Times New Roman" w:hAnsi="Times New Roman"/>
                <w:sz w:val="20"/>
                <w:szCs w:val="20"/>
              </w:rPr>
              <w:lastRenderedPageBreak/>
              <w:t>подготовка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3804EC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3804EC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3804EC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3804EC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3804EC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3804EC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3804EC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3804EC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3804EC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3804EC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04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067C30" w:rsidRPr="003804EC" w:rsidRDefault="001D437F" w:rsidP="009D714E">
            <w:pPr>
              <w:shd w:val="clear" w:color="auto" w:fill="FFFFFF"/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804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hd w:val="clear" w:color="auto" w:fill="FFFFFF"/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3804EC" w:rsidRPr="00690C2E" w:rsidTr="009D714E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804EC" w:rsidRPr="003804EC" w:rsidRDefault="003804EC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804EC" w:rsidRPr="003804EC" w:rsidRDefault="003804EC" w:rsidP="009D714E">
            <w:pPr>
              <w:spacing w:before="100" w:beforeAutospacing="1" w:after="119" w:line="75" w:lineRule="atLeast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t xml:space="preserve">Специальная физическая подготовка 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804EC" w:rsidRPr="003804EC" w:rsidRDefault="003804EC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804EC" w:rsidRDefault="003804EC" w:rsidP="009D714E">
            <w:pPr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3804EC" w:rsidRPr="003804EC" w:rsidRDefault="003804EC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804EC" w:rsidRDefault="003804EC" w:rsidP="003804EC">
            <w:pPr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3804EC" w:rsidRPr="003804EC" w:rsidRDefault="003804EC" w:rsidP="00380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804EC" w:rsidRDefault="003804EC" w:rsidP="009D714E">
            <w:pPr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3804EC" w:rsidRPr="003804EC" w:rsidRDefault="003804EC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804EC" w:rsidRDefault="003804EC" w:rsidP="009D714E">
            <w:pPr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3804EC" w:rsidRPr="003804EC" w:rsidRDefault="003804EC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804EC" w:rsidRDefault="003804EC" w:rsidP="009D714E">
            <w:pPr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3804EC" w:rsidRPr="003804EC" w:rsidRDefault="003804EC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804EC" w:rsidRDefault="003804EC" w:rsidP="009D714E">
            <w:pPr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3804EC" w:rsidRPr="003804EC" w:rsidRDefault="003804EC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804EC" w:rsidRDefault="003804EC" w:rsidP="009D714E">
            <w:pPr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3804EC" w:rsidRPr="003804EC" w:rsidRDefault="003804EC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804EC" w:rsidRDefault="003804EC" w:rsidP="009D714E">
            <w:pPr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3804EC" w:rsidRPr="003804EC" w:rsidRDefault="003804EC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804EC" w:rsidRDefault="003804EC" w:rsidP="009D714E">
            <w:pPr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3804EC" w:rsidRPr="003804EC" w:rsidRDefault="003804EC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804EC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80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3804EC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80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804EC" w:rsidRPr="003804EC" w:rsidRDefault="003804EC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067C30" w:rsidRPr="00690C2E" w:rsidTr="009D714E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75" w:lineRule="atLeast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t>Технико-тактическая, психологическая подготовка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67C30" w:rsidRPr="003804EC" w:rsidRDefault="00067C30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C30" w:rsidRPr="003804EC" w:rsidRDefault="00067C30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67C30" w:rsidRPr="003804EC" w:rsidRDefault="00067C30" w:rsidP="0006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C30" w:rsidRPr="003804EC" w:rsidRDefault="00067C30" w:rsidP="0006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67C30" w:rsidRPr="003804EC" w:rsidRDefault="00067C30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C30" w:rsidRPr="003804EC" w:rsidRDefault="00067C30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67C30" w:rsidRPr="003804EC" w:rsidRDefault="00067C30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C30" w:rsidRPr="003804EC" w:rsidRDefault="00067C30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67C30" w:rsidRPr="003804EC" w:rsidRDefault="00067C30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C30" w:rsidRPr="003804EC" w:rsidRDefault="00067C30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67C30" w:rsidRPr="003804EC" w:rsidRDefault="00067C30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C30" w:rsidRPr="003804EC" w:rsidRDefault="00067C30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67C30" w:rsidRPr="003804EC" w:rsidRDefault="00067C30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C30" w:rsidRPr="003804EC" w:rsidRDefault="00067C30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67C30" w:rsidRPr="003804EC" w:rsidRDefault="00067C30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C30" w:rsidRPr="003804EC" w:rsidRDefault="00067C30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67C30" w:rsidRPr="003804EC" w:rsidRDefault="00067C30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C30" w:rsidRPr="003804EC" w:rsidRDefault="00067C30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067C30" w:rsidRPr="003804EC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</w:tr>
      <w:tr w:rsidR="00067C30" w:rsidRPr="00690C2E" w:rsidTr="009D714E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t>Соревнования и</w:t>
            </w:r>
          </w:p>
          <w:p w:rsidR="00067C30" w:rsidRPr="003804EC" w:rsidRDefault="00067C30" w:rsidP="009D714E">
            <w:pPr>
              <w:spacing w:after="119" w:line="75" w:lineRule="atLeast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t>контрольные испытания. Инструкторская и судейская практика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067C30" w:rsidRPr="003804EC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067C30" w:rsidRPr="00690C2E" w:rsidTr="009D714E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75" w:lineRule="atLeast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t>Врачебно-медицинский контроль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067C30" w:rsidRPr="003804EC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7C30" w:rsidRPr="00690C2E" w:rsidTr="009D714E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67C30" w:rsidRPr="003804EC" w:rsidRDefault="00067C30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67C30" w:rsidRPr="003804EC" w:rsidRDefault="00067C30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67C30" w:rsidRPr="003804EC" w:rsidRDefault="00067C30" w:rsidP="0006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67C30" w:rsidRPr="003804EC" w:rsidRDefault="00067C30" w:rsidP="0006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067C30" w:rsidRPr="003804EC" w:rsidRDefault="00067C30" w:rsidP="0006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067C30" w:rsidRPr="003804EC" w:rsidRDefault="00067C30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</w:tr>
    </w:tbl>
    <w:p w:rsidR="00067C30" w:rsidRDefault="00067C30" w:rsidP="00B40B36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37F" w:rsidRDefault="001D437F" w:rsidP="001D437F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0B36">
        <w:rPr>
          <w:rFonts w:ascii="Times New Roman" w:hAnsi="Times New Roman"/>
          <w:sz w:val="24"/>
          <w:szCs w:val="24"/>
        </w:rPr>
        <w:t xml:space="preserve">Примерный план - схема объема тренировочных и соревновательных нагрузок на </w:t>
      </w:r>
      <w:r>
        <w:rPr>
          <w:rFonts w:ascii="Times New Roman" w:hAnsi="Times New Roman"/>
          <w:sz w:val="24"/>
          <w:szCs w:val="24"/>
        </w:rPr>
        <w:t>936</w:t>
      </w:r>
      <w:r w:rsidRPr="00B40B36">
        <w:rPr>
          <w:rFonts w:ascii="Times New Roman" w:hAnsi="Times New Roman"/>
          <w:sz w:val="24"/>
          <w:szCs w:val="24"/>
        </w:rPr>
        <w:t xml:space="preserve"> час</w:t>
      </w:r>
    </w:p>
    <w:tbl>
      <w:tblPr>
        <w:tblW w:w="10347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"/>
        <w:gridCol w:w="1508"/>
        <w:gridCol w:w="749"/>
        <w:gridCol w:w="655"/>
        <w:gridCol w:w="627"/>
        <w:gridCol w:w="656"/>
        <w:gridCol w:w="621"/>
        <w:gridCol w:w="664"/>
        <w:gridCol w:w="560"/>
        <w:gridCol w:w="622"/>
        <w:gridCol w:w="531"/>
        <w:gridCol w:w="578"/>
        <w:gridCol w:w="610"/>
        <w:gridCol w:w="663"/>
        <w:gridCol w:w="785"/>
      </w:tblGrid>
      <w:tr w:rsidR="001D437F" w:rsidRPr="00B40B36" w:rsidTr="009D714E">
        <w:trPr>
          <w:trHeight w:val="60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D437F" w:rsidRPr="00B40B36" w:rsidRDefault="001D437F" w:rsidP="009D714E">
            <w:pPr>
              <w:spacing w:before="100" w:beforeAutospacing="1" w:after="119"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D437F" w:rsidRPr="00B40B36" w:rsidRDefault="001D437F" w:rsidP="009D714E">
            <w:pPr>
              <w:spacing w:before="100" w:beforeAutospacing="1" w:after="119"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Разделы</w:t>
            </w:r>
          </w:p>
        </w:tc>
        <w:tc>
          <w:tcPr>
            <w:tcW w:w="8321" w:type="dxa"/>
            <w:gridSpan w:val="1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D437F" w:rsidRPr="00B40B36" w:rsidRDefault="001D437F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6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Месяцы</w:t>
            </w:r>
          </w:p>
        </w:tc>
      </w:tr>
      <w:tr w:rsidR="001D437F" w:rsidRPr="00B40B36" w:rsidTr="009D714E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B40B36" w:rsidRDefault="001D437F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8"/>
                <w:szCs w:val="24"/>
              </w:rPr>
            </w:pP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B40B36" w:rsidRDefault="001D437F" w:rsidP="009D714E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подготовки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B40B36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B40B36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B40B36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B40B36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B40B36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B40B36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B40B36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B40B36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B40B36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B40B36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BA2E93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E93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D437F" w:rsidRPr="00B40B36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B36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B40B36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1D437F" w:rsidRPr="00690C2E" w:rsidTr="009D714E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1D437F" w:rsidRPr="00690C2E" w:rsidTr="009D714E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815489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815489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815489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815489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815489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815489" w:rsidRPr="00815489" w:rsidRDefault="00815489" w:rsidP="009D714E">
            <w:pPr>
              <w:shd w:val="clear" w:color="auto" w:fill="FFFFFF"/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1D437F" w:rsidRPr="003804EC" w:rsidRDefault="00815489" w:rsidP="009D714E">
            <w:pPr>
              <w:shd w:val="clear" w:color="auto" w:fill="FFFFFF"/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hd w:val="clear" w:color="auto" w:fill="FFFFFF"/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</w:tr>
      <w:tr w:rsidR="001D437F" w:rsidRPr="00690C2E" w:rsidTr="009D714E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t xml:space="preserve">Специальная физическая подготовка 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D437F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D437F" w:rsidRPr="001D437F" w:rsidRDefault="001D437F" w:rsidP="009D7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7F" w:rsidRPr="003804EC" w:rsidRDefault="001D437F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D437F" w:rsidRPr="001D437F" w:rsidRDefault="001D437F" w:rsidP="009D7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7F" w:rsidRPr="003804EC" w:rsidRDefault="001D437F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D437F" w:rsidRPr="001D437F" w:rsidRDefault="001D437F" w:rsidP="009D7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7F" w:rsidRPr="003804EC" w:rsidRDefault="001D437F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D437F" w:rsidRPr="001D437F" w:rsidRDefault="001D437F" w:rsidP="009D7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7F" w:rsidRPr="003804EC" w:rsidRDefault="001D437F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D437F" w:rsidRPr="001D437F" w:rsidRDefault="001D437F" w:rsidP="009D7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7F" w:rsidRPr="003804EC" w:rsidRDefault="001D437F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D437F" w:rsidRPr="001D437F" w:rsidRDefault="001D437F" w:rsidP="009D7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7F" w:rsidRPr="003804EC" w:rsidRDefault="001D437F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D437F" w:rsidRPr="001D437F" w:rsidRDefault="001D437F" w:rsidP="009D7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7F" w:rsidRPr="003804EC" w:rsidRDefault="001D437F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D437F" w:rsidRPr="001D437F" w:rsidRDefault="001D437F" w:rsidP="009D7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7F" w:rsidRPr="003804EC" w:rsidRDefault="001D437F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D437F" w:rsidRPr="001D437F" w:rsidRDefault="001D437F" w:rsidP="009D7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7F" w:rsidRPr="003804EC" w:rsidRDefault="001D437F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D437F" w:rsidRDefault="001D437F" w:rsidP="001D437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437F" w:rsidRPr="003804EC" w:rsidRDefault="001D437F" w:rsidP="001D437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D437F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7F" w:rsidRPr="001D437F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37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</w:tr>
      <w:tr w:rsidR="001D437F" w:rsidRPr="00690C2E" w:rsidTr="009D714E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t>Технико-тактическая, психологическая подготовка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D437F" w:rsidRPr="001D437F" w:rsidRDefault="001D437F" w:rsidP="009D7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7F" w:rsidRPr="003804EC" w:rsidRDefault="001D437F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D437F" w:rsidRPr="001D437F" w:rsidRDefault="001D437F" w:rsidP="001D43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7F" w:rsidRPr="003804EC" w:rsidRDefault="001D437F" w:rsidP="001D4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D437F" w:rsidRPr="001D437F" w:rsidRDefault="001D437F" w:rsidP="009D7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7F" w:rsidRPr="003804EC" w:rsidRDefault="001D437F" w:rsidP="001D4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D437F" w:rsidRPr="001D437F" w:rsidRDefault="001D437F" w:rsidP="009D7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7F" w:rsidRPr="003804EC" w:rsidRDefault="001D437F" w:rsidP="001D4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D437F" w:rsidRPr="001D437F" w:rsidRDefault="001D437F" w:rsidP="009D7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7F" w:rsidRPr="003804EC" w:rsidRDefault="001D437F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D437F" w:rsidRPr="001D437F" w:rsidRDefault="001D437F" w:rsidP="009D7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7F" w:rsidRPr="003804EC" w:rsidRDefault="001D437F" w:rsidP="001D4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D437F" w:rsidRPr="001D437F" w:rsidRDefault="001D437F" w:rsidP="009D7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7F" w:rsidRPr="003804EC" w:rsidRDefault="001D437F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D437F" w:rsidRPr="001D437F" w:rsidRDefault="001D437F" w:rsidP="009D7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7F" w:rsidRPr="003804EC" w:rsidRDefault="001D437F" w:rsidP="001D4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D437F" w:rsidRPr="001D437F" w:rsidRDefault="001D437F" w:rsidP="009D7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7F" w:rsidRPr="003804EC" w:rsidRDefault="001D437F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1D437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1D437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1D437F" w:rsidRPr="00690C2E" w:rsidTr="009D714E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t>Соревнования и</w:t>
            </w:r>
          </w:p>
          <w:p w:rsidR="001D437F" w:rsidRPr="003804EC" w:rsidRDefault="001D437F" w:rsidP="009D714E">
            <w:pPr>
              <w:spacing w:after="119" w:line="75" w:lineRule="atLeast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t>контрольные испытания. Инструкторская и судейская практика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1D437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D437F" w:rsidRPr="00690C2E" w:rsidTr="009D714E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rPr>
                <w:rFonts w:ascii="Times New Roman" w:hAnsi="Times New Roman"/>
                <w:sz w:val="20"/>
                <w:szCs w:val="20"/>
              </w:rPr>
            </w:pPr>
            <w:r w:rsidRPr="003804EC">
              <w:rPr>
                <w:rFonts w:ascii="Times New Roman" w:hAnsi="Times New Roman"/>
                <w:sz w:val="20"/>
                <w:szCs w:val="20"/>
              </w:rPr>
              <w:t>Врачебно-медицинский контроль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D437F" w:rsidRPr="00690C2E" w:rsidTr="009D714E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D437F" w:rsidRPr="003804EC" w:rsidRDefault="001D437F" w:rsidP="009D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D437F" w:rsidRPr="003804EC" w:rsidRDefault="001D437F" w:rsidP="001D4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804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804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804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804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D437F" w:rsidRDefault="001D437F" w:rsidP="001D437F">
            <w:pPr>
              <w:jc w:val="center"/>
            </w:pPr>
            <w:r w:rsidRPr="0096579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D437F" w:rsidRDefault="001D437F" w:rsidP="001D437F">
            <w:pPr>
              <w:jc w:val="center"/>
            </w:pPr>
            <w:r w:rsidRPr="0096579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D437F" w:rsidRDefault="001D437F" w:rsidP="001D437F">
            <w:pPr>
              <w:jc w:val="center"/>
            </w:pPr>
            <w:r w:rsidRPr="0096579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1D437F" w:rsidRPr="003804EC" w:rsidRDefault="001D437F" w:rsidP="009D714E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</w:tr>
    </w:tbl>
    <w:p w:rsidR="001D437F" w:rsidRPr="00B40B36" w:rsidRDefault="001D437F" w:rsidP="00B40B36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0B36" w:rsidRPr="00B40B36" w:rsidRDefault="00B40B36" w:rsidP="00B40B36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0B36">
        <w:rPr>
          <w:rFonts w:ascii="Times New Roman" w:hAnsi="Times New Roman"/>
          <w:b/>
          <w:bCs/>
          <w:sz w:val="27"/>
          <w:szCs w:val="27"/>
        </w:rPr>
        <w:t>3.3. Рекомендации по планированию спортивных результатов</w:t>
      </w:r>
    </w:p>
    <w:p w:rsidR="00B40B36" w:rsidRPr="0091693E" w:rsidRDefault="00B40B36" w:rsidP="0091693E">
      <w:pPr>
        <w:shd w:val="clear" w:color="auto" w:fill="FFFFFF"/>
        <w:spacing w:before="100" w:beforeAutospacing="1" w:after="0" w:line="240" w:lineRule="auto"/>
        <w:ind w:firstLine="618"/>
        <w:jc w:val="both"/>
        <w:rPr>
          <w:rFonts w:ascii="Times New Roman" w:hAnsi="Times New Roman"/>
          <w:sz w:val="28"/>
          <w:szCs w:val="28"/>
        </w:rPr>
      </w:pPr>
      <w:r w:rsidRPr="0091693E">
        <w:rPr>
          <w:rFonts w:ascii="Times New Roman" w:hAnsi="Times New Roman"/>
          <w:sz w:val="28"/>
          <w:szCs w:val="28"/>
        </w:rPr>
        <w:lastRenderedPageBreak/>
        <w:t>Планирование спортивных результатов в физкультурно-спортивных организациях основывается на годичном цикле.</w:t>
      </w:r>
    </w:p>
    <w:p w:rsidR="00B40B36" w:rsidRPr="0091693E" w:rsidRDefault="00B40B36" w:rsidP="0091693E">
      <w:pPr>
        <w:shd w:val="clear" w:color="auto" w:fill="FFFFFF"/>
        <w:spacing w:before="100" w:beforeAutospacing="1" w:after="0" w:line="240" w:lineRule="auto"/>
        <w:ind w:firstLine="618"/>
        <w:jc w:val="both"/>
        <w:rPr>
          <w:rFonts w:ascii="Times New Roman" w:hAnsi="Times New Roman"/>
          <w:sz w:val="28"/>
          <w:szCs w:val="28"/>
        </w:rPr>
      </w:pPr>
      <w:r w:rsidRPr="0091693E">
        <w:rPr>
          <w:rFonts w:ascii="Times New Roman" w:hAnsi="Times New Roman"/>
          <w:sz w:val="28"/>
          <w:szCs w:val="28"/>
        </w:rPr>
        <w:t>Планирование годичного цикла определяется: задачами, которые поставлены в годичном цикле; закономерностями развития и становления спортивной формы; периодизацией, принятой в конкретном виде спорта; календарем и системой спортивных соревнований, в том числе и сроками проведения основных из них.</w:t>
      </w:r>
    </w:p>
    <w:p w:rsidR="00B40B36" w:rsidRPr="0091693E" w:rsidRDefault="00B40B36" w:rsidP="0091693E">
      <w:pPr>
        <w:shd w:val="clear" w:color="auto" w:fill="FFFFFF"/>
        <w:spacing w:before="100" w:beforeAutospacing="1"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91693E">
        <w:rPr>
          <w:rFonts w:ascii="Times New Roman" w:hAnsi="Times New Roman"/>
          <w:sz w:val="28"/>
          <w:szCs w:val="28"/>
        </w:rPr>
        <w:t xml:space="preserve">На </w:t>
      </w:r>
      <w:r w:rsidRPr="0091693E">
        <w:rPr>
          <w:rFonts w:ascii="Times New Roman" w:hAnsi="Times New Roman"/>
          <w:i/>
          <w:iCs/>
          <w:sz w:val="28"/>
          <w:szCs w:val="28"/>
        </w:rPr>
        <w:t>этапе начальной подготовки</w:t>
      </w:r>
      <w:r w:rsidRPr="0091693E">
        <w:rPr>
          <w:rFonts w:ascii="Times New Roman" w:hAnsi="Times New Roman"/>
          <w:sz w:val="28"/>
          <w:szCs w:val="28"/>
        </w:rPr>
        <w:t xml:space="preserve"> основное внимание уделяется разносторонней и физической и функциональной подготовке с использованием, главным образом, средств ОФП, освоение технических элементов и навыков. По окончании годичного цикла</w:t>
      </w:r>
      <w:r w:rsidRPr="00B40B36">
        <w:rPr>
          <w:rFonts w:ascii="Times New Roman" w:hAnsi="Times New Roman"/>
          <w:sz w:val="27"/>
          <w:szCs w:val="27"/>
        </w:rPr>
        <w:t xml:space="preserve"> </w:t>
      </w:r>
      <w:r w:rsidRPr="0091693E">
        <w:rPr>
          <w:rFonts w:ascii="Times New Roman" w:hAnsi="Times New Roman"/>
          <w:sz w:val="28"/>
          <w:szCs w:val="28"/>
        </w:rPr>
        <w:t>тренировки юные спортсмены должны выполнить нормативные требования разносторонней физической подготовленности. Состав группы регулярно обновляется. Отчисляются пловцы, пропустившие занятия, не способные осваивать программу, и т.п. На их место зачисляются новые, выполнившие контрольные нормативы для зачисления на этап начальной подготовки.</w:t>
      </w:r>
    </w:p>
    <w:p w:rsidR="00B40B36" w:rsidRPr="0091693E" w:rsidRDefault="00B40B36" w:rsidP="0091693E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91693E">
        <w:rPr>
          <w:rFonts w:ascii="Times New Roman" w:hAnsi="Times New Roman"/>
          <w:sz w:val="28"/>
          <w:szCs w:val="28"/>
        </w:rPr>
        <w:t xml:space="preserve">На </w:t>
      </w:r>
      <w:r w:rsidRPr="0091693E">
        <w:rPr>
          <w:rFonts w:ascii="Times New Roman" w:hAnsi="Times New Roman"/>
          <w:i/>
          <w:iCs/>
          <w:sz w:val="28"/>
          <w:szCs w:val="28"/>
        </w:rPr>
        <w:t>тренировочном этапе</w:t>
      </w:r>
      <w:r w:rsidRPr="0091693E">
        <w:rPr>
          <w:rFonts w:ascii="Times New Roman" w:hAnsi="Times New Roman"/>
          <w:sz w:val="28"/>
          <w:szCs w:val="28"/>
        </w:rPr>
        <w:t xml:space="preserve"> годичный цикл включает подготовительный и соревновательный периоды. Главное внимание продолжает занимать разносторонняя физическая подготовка, повышение уровня функциональных возможностей, включение средств с элементами специальной физической подготовки, дальнейшее расширение арсенала технико - тактических навыков и приемов. По окончании годичного цикла юные спортсмены обязаны выполнить контрольно - переводные нормативы, участвовать в соревнованиях.</w:t>
      </w:r>
    </w:p>
    <w:p w:rsidR="00B40B36" w:rsidRPr="0091693E" w:rsidRDefault="00B40B36" w:rsidP="0091693E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91693E">
        <w:rPr>
          <w:rFonts w:ascii="Times New Roman" w:hAnsi="Times New Roman"/>
          <w:sz w:val="28"/>
          <w:szCs w:val="28"/>
        </w:rPr>
        <w:t>При планировании тренировки на тренировочном этапе в подготовительном периоде средствами ОФП решаются задачи дальнейшего повышения уровня разносторонней физической и функциональной подготовленности и на этой базе повышение уровня специальной физической работоспособности, развитие специальных физических качеств, овладение техническими навыками.</w:t>
      </w:r>
    </w:p>
    <w:p w:rsidR="00B40B36" w:rsidRPr="0091693E" w:rsidRDefault="00B40B36" w:rsidP="0091693E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91693E">
        <w:rPr>
          <w:rFonts w:ascii="Times New Roman" w:hAnsi="Times New Roman"/>
          <w:sz w:val="28"/>
          <w:szCs w:val="28"/>
        </w:rPr>
        <w:t>В соревновательном периоде ставится задача улучшения спортивных результатов прошлого сезона, а также выполнение контрольно - переводных нормативов.</w:t>
      </w:r>
    </w:p>
    <w:p w:rsidR="00B40B36" w:rsidRPr="0091693E" w:rsidRDefault="00B40B36" w:rsidP="0091693E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91693E">
        <w:rPr>
          <w:rFonts w:ascii="Times New Roman" w:hAnsi="Times New Roman"/>
          <w:sz w:val="28"/>
          <w:szCs w:val="28"/>
        </w:rPr>
        <w:t>Структура годичного цикла на этапах совершенствования спортивного мастерства и высшего спортивного мастерства такая же, как и при подготовке спортсменов на тренировочном этапе. Основной принцип тренировочной работы на данных этапах - специализированная подготовка, в основе которой лежит учет индивидуальных особенностей юного спортсмена.</w:t>
      </w:r>
    </w:p>
    <w:p w:rsidR="00B40B36" w:rsidRPr="00B40B36" w:rsidRDefault="00B40B36" w:rsidP="0091693E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4"/>
          <w:szCs w:val="24"/>
        </w:rPr>
      </w:pPr>
      <w:r w:rsidRPr="0091693E">
        <w:rPr>
          <w:rFonts w:ascii="Times New Roman" w:hAnsi="Times New Roman"/>
          <w:sz w:val="28"/>
          <w:szCs w:val="28"/>
        </w:rPr>
        <w:t>Годичный цикл подготовки спортсменов в ЦСП должен строиться с учетом календаря основных соревнований. На фоне общего увеличения количества часов следует повышать объем специальных тренировочных нагрузок и количество соревнований, увеличивать время, отводимое для восстановительных</w:t>
      </w:r>
      <w:r w:rsidRPr="00B40B36">
        <w:rPr>
          <w:rFonts w:ascii="Times New Roman" w:hAnsi="Times New Roman"/>
          <w:sz w:val="27"/>
          <w:szCs w:val="27"/>
        </w:rPr>
        <w:t xml:space="preserve"> </w:t>
      </w:r>
      <w:r w:rsidRPr="0091693E">
        <w:rPr>
          <w:rFonts w:ascii="Times New Roman" w:hAnsi="Times New Roman"/>
          <w:sz w:val="28"/>
          <w:szCs w:val="28"/>
        </w:rPr>
        <w:t>мероприятий.</w:t>
      </w:r>
    </w:p>
    <w:p w:rsidR="00B40B36" w:rsidRPr="00B40B36" w:rsidRDefault="00B40B36" w:rsidP="00B40B36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0B36" w:rsidRPr="00B40B36" w:rsidRDefault="00B40B36" w:rsidP="00B40B36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0B36">
        <w:rPr>
          <w:rFonts w:ascii="Times New Roman" w:hAnsi="Times New Roman"/>
          <w:b/>
          <w:bCs/>
          <w:sz w:val="27"/>
          <w:szCs w:val="27"/>
        </w:rPr>
        <w:t>3.4. Требования к организации и проведению врачебно-педагогического, психологического и биохимического контроля</w:t>
      </w:r>
    </w:p>
    <w:p w:rsidR="00B40B36" w:rsidRPr="0091693E" w:rsidRDefault="00B40B36" w:rsidP="0091693E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91693E">
        <w:rPr>
          <w:rFonts w:ascii="Times New Roman" w:hAnsi="Times New Roman"/>
          <w:sz w:val="28"/>
          <w:szCs w:val="28"/>
        </w:rPr>
        <w:lastRenderedPageBreak/>
        <w:t>Врачебно-педагогический контроль проводятся во время оперативных, текущих и этапных обследований, входящих в структуру медико- биологического обеспечения подготовки спортсменов.</w:t>
      </w:r>
    </w:p>
    <w:p w:rsidR="00B40B36" w:rsidRPr="0091693E" w:rsidRDefault="00B40B36" w:rsidP="0091693E">
      <w:pPr>
        <w:spacing w:after="28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91693E">
        <w:rPr>
          <w:rFonts w:ascii="Times New Roman" w:hAnsi="Times New Roman"/>
          <w:color w:val="000000"/>
          <w:sz w:val="28"/>
          <w:szCs w:val="28"/>
        </w:rPr>
        <w:t>Педагогический контроль проводится с целью оценки динамики физического развития, уровня общей и специальной подготовленности, функционального состояния организма, адекватности тренировочных нагрузок возможностям занимающихся. Важной составляющей контроля являются параметры тренировочных и соревновательных нагрузок. Состав контрольных показателей определяется уровнем спортивного мастерства (и, соответственно, этапом многолетней тренировки) и видом контроля (этапный, текущий или оперативный).</w:t>
      </w:r>
    </w:p>
    <w:p w:rsidR="00B40B36" w:rsidRPr="0091693E" w:rsidRDefault="00B40B36" w:rsidP="009169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693E">
        <w:rPr>
          <w:rFonts w:ascii="Times New Roman" w:hAnsi="Times New Roman"/>
          <w:sz w:val="28"/>
          <w:szCs w:val="28"/>
        </w:rPr>
        <w:t>Данные врачебного обследования следует тесно увязывать с педагогическими и психологическими данными, что помогает более правильно оценивать результаты.</w:t>
      </w:r>
    </w:p>
    <w:p w:rsidR="00B40B36" w:rsidRPr="0091693E" w:rsidRDefault="00B40B36" w:rsidP="009169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693E">
        <w:rPr>
          <w:rFonts w:ascii="Times New Roman" w:hAnsi="Times New Roman"/>
          <w:sz w:val="28"/>
          <w:szCs w:val="28"/>
        </w:rPr>
        <w:t>На основании обследования составляется заключение о состоянии здоровья спортсмена с необходимыми рекомендациями для тренера и самого обследуемого.</w:t>
      </w:r>
    </w:p>
    <w:p w:rsidR="00B40B36" w:rsidRPr="0091693E" w:rsidRDefault="00B40B36" w:rsidP="009169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693E">
        <w:rPr>
          <w:rFonts w:ascii="Times New Roman" w:hAnsi="Times New Roman"/>
          <w:sz w:val="28"/>
          <w:szCs w:val="28"/>
        </w:rPr>
        <w:t>Психологический контроль предусматривает такие основные направления как: мотивацию занятий спортом; уровень воспитания волевых качеств; уровень специализированных умений; умение регулировать психической напряженности; толерантность к эмоциональному стрессу; управление стартовыми состояниями.</w:t>
      </w:r>
    </w:p>
    <w:p w:rsidR="00B40B36" w:rsidRPr="0091693E" w:rsidRDefault="00B40B36" w:rsidP="0091693E">
      <w:pPr>
        <w:shd w:val="clear" w:color="auto" w:fill="FFFFFF"/>
        <w:spacing w:before="100" w:beforeAutospacing="1"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91693E">
        <w:rPr>
          <w:rFonts w:ascii="Times New Roman" w:hAnsi="Times New Roman"/>
          <w:sz w:val="28"/>
          <w:szCs w:val="28"/>
        </w:rPr>
        <w:t>Биохимический контроль позволяет также решать такие частные задачи, как выявление реакции организма на физические нагрузки, оценка уровня тренированности, адекватности применения фармакологических и других восстанавливающих средств, роли энергетических метаболических систем в мышечной деятельности, воздействия климатических факторов и др. В связи с этим в практике спорта используется биохимический контроль на различных этапах подготовки спортсменов.</w:t>
      </w:r>
    </w:p>
    <w:p w:rsidR="00B40B36" w:rsidRPr="00B40B36" w:rsidRDefault="00B40B36" w:rsidP="00B40B36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0B36" w:rsidRPr="00B40B36" w:rsidRDefault="00B40B36" w:rsidP="00B40B36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0B36">
        <w:rPr>
          <w:rFonts w:ascii="Times New Roman" w:hAnsi="Times New Roman"/>
          <w:b/>
          <w:bCs/>
          <w:sz w:val="27"/>
          <w:szCs w:val="27"/>
        </w:rPr>
        <w:t>3.5.</w:t>
      </w:r>
      <w:r w:rsidRPr="00B40B36">
        <w:rPr>
          <w:rFonts w:ascii="Times New Roman" w:hAnsi="Times New Roman"/>
          <w:sz w:val="27"/>
          <w:szCs w:val="27"/>
        </w:rPr>
        <w:t xml:space="preserve"> </w:t>
      </w:r>
      <w:r w:rsidRPr="00B40B36">
        <w:rPr>
          <w:rFonts w:ascii="Times New Roman" w:hAnsi="Times New Roman"/>
          <w:b/>
          <w:bCs/>
          <w:sz w:val="27"/>
          <w:szCs w:val="27"/>
        </w:rPr>
        <w:t>Программный материал для практических занятий по каждому этапу подготовки с разбивкой на периоды подготовки</w:t>
      </w:r>
    </w:p>
    <w:p w:rsidR="00B40B36" w:rsidRPr="00BE6642" w:rsidRDefault="00B40B36" w:rsidP="00B40B36">
      <w:pPr>
        <w:keepNext/>
        <w:shd w:val="clear" w:color="auto" w:fill="FFFFFF"/>
        <w:spacing w:before="100" w:beforeAutospacing="1"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1" w:name="bookmark24"/>
      <w:bookmarkEnd w:id="1"/>
      <w:r w:rsidRPr="00BE6642">
        <w:rPr>
          <w:rFonts w:ascii="Times New Roman" w:hAnsi="Times New Roman"/>
          <w:sz w:val="28"/>
          <w:szCs w:val="28"/>
        </w:rPr>
        <w:t>Программный материал для учащихся этапа начальной подготовки 1, 2-3 годов обучения. Для детей 7-12 лет.</w:t>
      </w:r>
    </w:p>
    <w:p w:rsidR="00B40B36" w:rsidRPr="00BE6642" w:rsidRDefault="00B40B36" w:rsidP="00BE6642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642">
        <w:rPr>
          <w:rFonts w:ascii="Times New Roman" w:hAnsi="Times New Roman"/>
          <w:color w:val="000000"/>
          <w:sz w:val="28"/>
          <w:szCs w:val="28"/>
        </w:rPr>
        <w:t>Основными задачами при работе с группами начальной подготовки должны быть: Укрепление здоровья; Приобретение разносторонней физической подготовленности; Овладение элементами четырёх способов плавания, стартов и поворотов; Привитие интереса к занятиям спортом и выявление задатков и способностей детей к систематическим занятиям плаванием; Воспитание черт спортивного характера.</w:t>
      </w:r>
    </w:p>
    <w:p w:rsidR="00B40B36" w:rsidRPr="00BE6642" w:rsidRDefault="00B40B36" w:rsidP="00BE6642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642">
        <w:rPr>
          <w:rFonts w:ascii="Times New Roman" w:hAnsi="Times New Roman"/>
          <w:color w:val="000000"/>
          <w:sz w:val="28"/>
          <w:szCs w:val="28"/>
        </w:rPr>
        <w:t xml:space="preserve">Для начальной подготовки отсутствует периодизация учебного процесса, т.е. годичный цикл не делится на периоды, контрольные соревнования проводятся по текущему материалу без целенаправленной подготовки к ним. </w:t>
      </w:r>
    </w:p>
    <w:p w:rsidR="00B40B36" w:rsidRPr="00BE6642" w:rsidRDefault="00B40B36" w:rsidP="00B40B36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6642">
        <w:rPr>
          <w:rFonts w:ascii="Times New Roman" w:hAnsi="Times New Roman"/>
          <w:sz w:val="28"/>
          <w:szCs w:val="28"/>
        </w:rPr>
        <w:t>Примерный тематический план начальной подготовки</w:t>
      </w:r>
    </w:p>
    <w:tbl>
      <w:tblPr>
        <w:tblW w:w="10670" w:type="dxa"/>
        <w:jc w:val="center"/>
        <w:tblCellSpacing w:w="0" w:type="dxa"/>
        <w:tblInd w:w="5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"/>
        <w:gridCol w:w="7152"/>
        <w:gridCol w:w="1415"/>
        <w:gridCol w:w="1522"/>
      </w:tblGrid>
      <w:tr w:rsidR="00B40B36" w:rsidRPr="00B40B36" w:rsidTr="003159A5">
        <w:trPr>
          <w:trHeight w:val="30"/>
          <w:tblCellSpacing w:w="0" w:type="dxa"/>
          <w:jc w:val="center"/>
        </w:trPr>
        <w:tc>
          <w:tcPr>
            <w:tcW w:w="5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B40B36" w:rsidRDefault="00B40B36" w:rsidP="00B40B36">
            <w:pPr>
              <w:shd w:val="clear" w:color="auto" w:fill="FFFFFF"/>
              <w:spacing w:before="100" w:beforeAutospacing="1" w:after="119"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71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B40B36" w:rsidRDefault="00B40B36" w:rsidP="00B40B36">
            <w:pPr>
              <w:shd w:val="clear" w:color="auto" w:fill="FFFFFF"/>
              <w:spacing w:before="100" w:beforeAutospacing="1" w:after="119"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Программный материал</w:t>
            </w:r>
          </w:p>
        </w:tc>
        <w:tc>
          <w:tcPr>
            <w:tcW w:w="1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B40B36" w:rsidRDefault="00B40B36" w:rsidP="00B40B36">
            <w:pPr>
              <w:shd w:val="clear" w:color="auto" w:fill="FFFFFF"/>
              <w:spacing w:before="100" w:beforeAutospacing="1" w:after="119"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НП 1 года (час)</w:t>
            </w:r>
          </w:p>
        </w:tc>
        <w:tc>
          <w:tcPr>
            <w:tcW w:w="1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B40B36" w:rsidRDefault="00B40B36" w:rsidP="00B40B36">
            <w:pPr>
              <w:shd w:val="clear" w:color="auto" w:fill="FFFFFF"/>
              <w:spacing w:before="100" w:beforeAutospacing="1" w:after="119"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НП 2-3 года (час)</w:t>
            </w:r>
          </w:p>
        </w:tc>
      </w:tr>
      <w:tr w:rsidR="00B40B36" w:rsidRPr="00B40B36" w:rsidTr="003159A5">
        <w:trPr>
          <w:trHeight w:val="45"/>
          <w:tblCellSpacing w:w="0" w:type="dxa"/>
          <w:jc w:val="center"/>
        </w:trPr>
        <w:tc>
          <w:tcPr>
            <w:tcW w:w="5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3159A5" w:rsidRDefault="00B40B36" w:rsidP="003159A5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1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AE37DB" w:rsidRPr="00AE37DB" w:rsidRDefault="00B40B36" w:rsidP="00AE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18"/>
                <w:szCs w:val="18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Теоретическая подготовка</w:t>
            </w:r>
            <w:r w:rsidR="00AE37DB" w:rsidRPr="00AE37DB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AE37DB" w:rsidRPr="00AE37DB"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 w:rsidR="00AE37DB" w:rsidRPr="00AE37DB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="00AE37DB"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и</w:t>
            </w:r>
            <w:r w:rsidR="00AE37DB" w:rsidRPr="00AE37DB">
              <w:rPr>
                <w:rFonts w:ascii="Times New Roman" w:hAnsi="Times New Roman"/>
                <w:sz w:val="18"/>
                <w:szCs w:val="18"/>
              </w:rPr>
              <w:t>с</w:t>
            </w:r>
            <w:r w:rsidR="00AE37DB" w:rsidRPr="00AE37DB">
              <w:rPr>
                <w:rFonts w:ascii="Times New Roman" w:hAnsi="Times New Roman"/>
                <w:spacing w:val="1"/>
                <w:sz w:val="18"/>
                <w:szCs w:val="18"/>
              </w:rPr>
              <w:t>т</w:t>
            </w:r>
            <w:r w:rsidR="00AE37DB"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="00AE37DB" w:rsidRPr="00AE37DB">
              <w:rPr>
                <w:rFonts w:ascii="Times New Roman" w:hAnsi="Times New Roman"/>
                <w:sz w:val="18"/>
                <w:szCs w:val="18"/>
              </w:rPr>
              <w:t>р</w:t>
            </w:r>
            <w:r w:rsidR="00AE37DB" w:rsidRPr="00AE37DB">
              <w:rPr>
                <w:rFonts w:ascii="Times New Roman" w:hAnsi="Times New Roman"/>
                <w:spacing w:val="2"/>
                <w:sz w:val="18"/>
                <w:szCs w:val="18"/>
              </w:rPr>
              <w:t>и</w:t>
            </w:r>
            <w:r w:rsidR="00AE37DB" w:rsidRPr="00AE37DB">
              <w:rPr>
                <w:rFonts w:ascii="Times New Roman" w:hAnsi="Times New Roman"/>
                <w:sz w:val="18"/>
                <w:szCs w:val="18"/>
              </w:rPr>
              <w:t>ю ра</w:t>
            </w:r>
            <w:r w:rsidR="00AE37DB" w:rsidRPr="00AE37DB">
              <w:rPr>
                <w:rFonts w:ascii="Times New Roman" w:hAnsi="Times New Roman"/>
                <w:spacing w:val="1"/>
                <w:sz w:val="18"/>
                <w:szCs w:val="18"/>
              </w:rPr>
              <w:t>з</w:t>
            </w:r>
            <w:r w:rsidR="00AE37DB" w:rsidRPr="00AE37DB">
              <w:rPr>
                <w:rFonts w:ascii="Times New Roman" w:hAnsi="Times New Roman"/>
                <w:sz w:val="18"/>
                <w:szCs w:val="18"/>
              </w:rPr>
              <w:t>в</w:t>
            </w:r>
            <w:r w:rsidR="00AE37DB"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и</w:t>
            </w:r>
            <w:r w:rsidR="00AE37DB" w:rsidRPr="00AE37DB">
              <w:rPr>
                <w:rFonts w:ascii="Times New Roman" w:hAnsi="Times New Roman"/>
                <w:spacing w:val="1"/>
                <w:sz w:val="18"/>
                <w:szCs w:val="18"/>
              </w:rPr>
              <w:t>т</w:t>
            </w:r>
            <w:r w:rsidR="00AE37DB"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и</w:t>
            </w:r>
            <w:r w:rsidR="00AE37DB" w:rsidRPr="00AE37DB">
              <w:rPr>
                <w:rFonts w:ascii="Times New Roman" w:hAnsi="Times New Roman"/>
                <w:sz w:val="18"/>
                <w:szCs w:val="18"/>
              </w:rPr>
              <w:t>я</w:t>
            </w:r>
            <w:r w:rsidR="00AE37DB" w:rsidRPr="00AE37DB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="00AE37DB"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п</w:t>
            </w:r>
            <w:r w:rsidR="00AE37DB" w:rsidRPr="00AE37DB">
              <w:rPr>
                <w:rFonts w:ascii="Times New Roman" w:hAnsi="Times New Roman"/>
                <w:sz w:val="18"/>
                <w:szCs w:val="18"/>
              </w:rPr>
              <w:t>лава</w:t>
            </w:r>
            <w:r w:rsidR="00AE37DB" w:rsidRPr="00AE37DB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="00AE37DB"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и</w:t>
            </w:r>
            <w:r w:rsidR="00AE37DB" w:rsidRPr="00AE37DB">
              <w:rPr>
                <w:rFonts w:ascii="Times New Roman" w:hAnsi="Times New Roman"/>
                <w:sz w:val="18"/>
                <w:szCs w:val="18"/>
              </w:rPr>
              <w:t>я;</w:t>
            </w:r>
          </w:p>
          <w:p w:rsidR="00AE37DB" w:rsidRPr="00AE37DB" w:rsidRDefault="00AE37DB" w:rsidP="00AE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18"/>
                <w:szCs w:val="18"/>
              </w:rPr>
            </w:pPr>
            <w:r w:rsidRPr="00AE37DB">
              <w:rPr>
                <w:rFonts w:ascii="Times New Roman" w:hAnsi="Times New Roman"/>
                <w:sz w:val="18"/>
                <w:szCs w:val="18"/>
              </w:rPr>
              <w:t>-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pacing w:val="-1"/>
                <w:sz w:val="18"/>
                <w:szCs w:val="18"/>
              </w:rPr>
              <w:t>м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е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с</w:t>
            </w:r>
            <w:r w:rsidRPr="00AE37DB">
              <w:rPr>
                <w:rFonts w:ascii="Times New Roman" w:hAnsi="Times New Roman"/>
                <w:spacing w:val="5"/>
                <w:sz w:val="18"/>
                <w:szCs w:val="18"/>
              </w:rPr>
              <w:t>т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и р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ль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pacing w:val="-1"/>
                <w:sz w:val="18"/>
                <w:szCs w:val="18"/>
              </w:rPr>
              <w:t>ф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и</w:t>
            </w:r>
            <w:r w:rsidRPr="00AE37DB">
              <w:rPr>
                <w:rFonts w:ascii="Times New Roman" w:hAnsi="Times New Roman"/>
                <w:spacing w:val="5"/>
                <w:sz w:val="18"/>
                <w:szCs w:val="18"/>
              </w:rPr>
              <w:t>з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и</w:t>
            </w:r>
            <w:r w:rsidRPr="00AE37DB">
              <w:rPr>
                <w:rFonts w:ascii="Times New Roman" w:hAnsi="Times New Roman"/>
                <w:spacing w:val="3"/>
                <w:sz w:val="18"/>
                <w:szCs w:val="18"/>
              </w:rPr>
              <w:t>ч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е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с</w:t>
            </w:r>
            <w:r w:rsidRPr="00AE37DB">
              <w:rPr>
                <w:rFonts w:ascii="Times New Roman" w:hAnsi="Times New Roman"/>
                <w:spacing w:val="3"/>
                <w:sz w:val="18"/>
                <w:szCs w:val="18"/>
              </w:rPr>
              <w:t>к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 xml:space="preserve">й </w:t>
            </w:r>
            <w:r w:rsidRPr="00AE37DB">
              <w:rPr>
                <w:rFonts w:ascii="Times New Roman" w:hAnsi="Times New Roman"/>
                <w:spacing w:val="4"/>
                <w:sz w:val="18"/>
                <w:szCs w:val="18"/>
              </w:rPr>
              <w:t>к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у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ль</w:t>
            </w:r>
            <w:r w:rsidRPr="00AE37DB">
              <w:rPr>
                <w:rFonts w:ascii="Times New Roman" w:hAnsi="Times New Roman"/>
                <w:spacing w:val="6"/>
                <w:sz w:val="18"/>
                <w:szCs w:val="18"/>
              </w:rPr>
              <w:t>т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у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ры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и с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п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р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т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а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в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с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в</w:t>
            </w:r>
            <w:r w:rsidRPr="00AE37DB">
              <w:rPr>
                <w:rFonts w:ascii="Times New Roman" w:hAnsi="Times New Roman"/>
                <w:spacing w:val="4"/>
                <w:sz w:val="18"/>
                <w:szCs w:val="18"/>
              </w:rPr>
              <w:t>р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е</w:t>
            </w:r>
            <w:r w:rsidRPr="00AE37DB">
              <w:rPr>
                <w:rFonts w:ascii="Times New Roman" w:hAnsi="Times New Roman"/>
                <w:spacing w:val="3"/>
                <w:sz w:val="18"/>
                <w:szCs w:val="18"/>
              </w:rPr>
              <w:t>м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е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н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>н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 xml:space="preserve">ом 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б</w:t>
            </w:r>
            <w:r w:rsidRPr="00AE37DB">
              <w:rPr>
                <w:rFonts w:ascii="Times New Roman" w:hAnsi="Times New Roman"/>
                <w:spacing w:val="4"/>
                <w:sz w:val="18"/>
                <w:szCs w:val="18"/>
              </w:rPr>
              <w:t>щ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е</w:t>
            </w:r>
            <w:r w:rsidRPr="00AE37DB">
              <w:rPr>
                <w:rFonts w:ascii="Times New Roman" w:hAnsi="Times New Roman"/>
                <w:spacing w:val="3"/>
                <w:sz w:val="18"/>
                <w:szCs w:val="18"/>
              </w:rPr>
              <w:t>с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т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в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е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E37DB" w:rsidRPr="00AE37DB" w:rsidRDefault="00AE37DB" w:rsidP="00AE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18"/>
                <w:szCs w:val="18"/>
              </w:rPr>
            </w:pPr>
            <w:r w:rsidRPr="00AE37DB">
              <w:rPr>
                <w:rFonts w:ascii="Times New Roman" w:hAnsi="Times New Roman"/>
                <w:sz w:val="18"/>
                <w:szCs w:val="18"/>
              </w:rPr>
              <w:t>-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с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>н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вы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с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>п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р</w:t>
            </w:r>
            <w:r w:rsidRPr="00AE37DB">
              <w:rPr>
                <w:rFonts w:ascii="Times New Roman" w:hAnsi="Times New Roman"/>
                <w:spacing w:val="5"/>
                <w:sz w:val="18"/>
                <w:szCs w:val="18"/>
              </w:rPr>
              <w:t>т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и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в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>н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 xml:space="preserve">й 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>п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д</w:t>
            </w:r>
            <w:r w:rsidRPr="00AE37DB">
              <w:rPr>
                <w:rFonts w:ascii="Times New Roman" w:hAnsi="Times New Roman"/>
                <w:spacing w:val="5"/>
                <w:sz w:val="18"/>
                <w:szCs w:val="18"/>
              </w:rPr>
              <w:t>г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т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в</w:t>
            </w:r>
            <w:r w:rsidRPr="00AE37DB">
              <w:rPr>
                <w:rFonts w:ascii="Times New Roman" w:hAnsi="Times New Roman"/>
                <w:spacing w:val="3"/>
                <w:sz w:val="18"/>
                <w:szCs w:val="18"/>
              </w:rPr>
              <w:t>к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 xml:space="preserve">и и 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т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р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е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>н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и</w:t>
            </w:r>
            <w:r w:rsidRPr="00AE37DB">
              <w:rPr>
                <w:rFonts w:ascii="Times New Roman" w:hAnsi="Times New Roman"/>
                <w:spacing w:val="4"/>
                <w:sz w:val="18"/>
                <w:szCs w:val="18"/>
              </w:rPr>
              <w:t>р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pacing w:val="4"/>
                <w:sz w:val="18"/>
                <w:szCs w:val="18"/>
              </w:rPr>
              <w:t>в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pacing w:val="-1"/>
                <w:sz w:val="18"/>
                <w:szCs w:val="18"/>
              </w:rPr>
              <w:t>ч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>н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pacing w:val="5"/>
                <w:sz w:val="18"/>
                <w:szCs w:val="18"/>
              </w:rPr>
              <w:t>г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п</w:t>
            </w:r>
            <w:r w:rsidRPr="00AE37DB">
              <w:rPr>
                <w:rFonts w:ascii="Times New Roman" w:hAnsi="Times New Roman"/>
                <w:spacing w:val="4"/>
                <w:sz w:val="18"/>
                <w:szCs w:val="18"/>
              </w:rPr>
              <w:t>р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>ц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ес</w:t>
            </w:r>
            <w:r w:rsidRPr="00AE37DB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а;</w:t>
            </w:r>
          </w:p>
          <w:p w:rsidR="00AE37DB" w:rsidRPr="00AE37DB" w:rsidRDefault="00AE37DB" w:rsidP="00AE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37DB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AE37DB">
              <w:rPr>
                <w:rFonts w:ascii="Times New Roman" w:hAnsi="Times New Roman"/>
                <w:spacing w:val="-13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с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>н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 xml:space="preserve">вы </w:t>
            </w:r>
            <w:r w:rsidRPr="00AE37DB">
              <w:rPr>
                <w:rFonts w:ascii="Times New Roman" w:hAnsi="Times New Roman"/>
                <w:spacing w:val="-13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з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а</w:t>
            </w:r>
            <w:r w:rsidRPr="00AE37DB">
              <w:rPr>
                <w:rFonts w:ascii="Times New Roman" w:hAnsi="Times New Roman"/>
                <w:spacing w:val="3"/>
                <w:sz w:val="18"/>
                <w:szCs w:val="18"/>
              </w:rPr>
              <w:t>к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>н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д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а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т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е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льс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>т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 xml:space="preserve">ва </w:t>
            </w:r>
            <w:r w:rsidRPr="00AE37DB">
              <w:rPr>
                <w:rFonts w:ascii="Times New Roman" w:hAnsi="Times New Roman"/>
                <w:spacing w:val="-13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Pr="00AE37DB">
              <w:rPr>
                <w:rFonts w:ascii="Times New Roman" w:hAnsi="Times New Roman"/>
                <w:spacing w:val="-13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с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>ф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е</w:t>
            </w:r>
            <w:r w:rsidRPr="00AE37DB">
              <w:rPr>
                <w:rFonts w:ascii="Times New Roman" w:hAnsi="Times New Roman"/>
                <w:spacing w:val="4"/>
                <w:sz w:val="18"/>
                <w:szCs w:val="18"/>
              </w:rPr>
              <w:t>р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 xml:space="preserve">е </w:t>
            </w:r>
            <w:r w:rsidRPr="00AE37DB">
              <w:rPr>
                <w:rFonts w:ascii="Times New Roman" w:hAnsi="Times New Roman"/>
                <w:spacing w:val="-17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pacing w:val="-1"/>
                <w:sz w:val="18"/>
                <w:szCs w:val="18"/>
              </w:rPr>
              <w:t>ф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и</w:t>
            </w:r>
            <w:r w:rsidRPr="00AE37DB">
              <w:rPr>
                <w:rFonts w:ascii="Times New Roman" w:hAnsi="Times New Roman"/>
                <w:spacing w:val="5"/>
                <w:sz w:val="18"/>
                <w:szCs w:val="18"/>
              </w:rPr>
              <w:t>з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и</w:t>
            </w:r>
            <w:r w:rsidRPr="00AE37DB">
              <w:rPr>
                <w:rFonts w:ascii="Times New Roman" w:hAnsi="Times New Roman"/>
                <w:spacing w:val="3"/>
                <w:sz w:val="18"/>
                <w:szCs w:val="18"/>
              </w:rPr>
              <w:t>ч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е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с</w:t>
            </w:r>
            <w:r w:rsidRPr="00AE37DB">
              <w:rPr>
                <w:rFonts w:ascii="Times New Roman" w:hAnsi="Times New Roman"/>
                <w:spacing w:val="3"/>
                <w:sz w:val="18"/>
                <w:szCs w:val="18"/>
              </w:rPr>
              <w:t>к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 xml:space="preserve">й </w:t>
            </w:r>
            <w:r w:rsidRPr="00AE37DB">
              <w:rPr>
                <w:rFonts w:ascii="Times New Roman" w:hAnsi="Times New Roman"/>
                <w:spacing w:val="-14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pacing w:val="3"/>
                <w:sz w:val="18"/>
                <w:szCs w:val="18"/>
              </w:rPr>
              <w:t>(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п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рав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и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 xml:space="preserve">ла </w:t>
            </w:r>
            <w:r w:rsidRPr="00AE37DB">
              <w:rPr>
                <w:rFonts w:ascii="Times New Roman" w:hAnsi="Times New Roman"/>
                <w:spacing w:val="-13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и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зб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ра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>н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н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pacing w:val="5"/>
                <w:sz w:val="18"/>
                <w:szCs w:val="18"/>
              </w:rPr>
              <w:t>г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r w:rsidRPr="00AE37DB">
              <w:rPr>
                <w:rFonts w:ascii="Times New Roman" w:hAnsi="Times New Roman"/>
                <w:spacing w:val="-16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в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и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д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Pr="00AE37DB">
              <w:rPr>
                <w:rFonts w:ascii="Times New Roman" w:hAnsi="Times New Roman"/>
                <w:spacing w:val="-17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pacing w:val="3"/>
                <w:sz w:val="18"/>
                <w:szCs w:val="18"/>
              </w:rPr>
              <w:t>с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>п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р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т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 xml:space="preserve">а, 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т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р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е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б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в</w:t>
            </w:r>
            <w:r w:rsidRPr="00AE37DB">
              <w:rPr>
                <w:rFonts w:ascii="Times New Roman" w:hAnsi="Times New Roman"/>
                <w:spacing w:val="3"/>
                <w:sz w:val="18"/>
                <w:szCs w:val="18"/>
              </w:rPr>
              <w:t>а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н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>и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 xml:space="preserve">я, </w:t>
            </w:r>
            <w:r w:rsidRPr="00AE37DB">
              <w:rPr>
                <w:rFonts w:ascii="Times New Roman" w:hAnsi="Times New Roman"/>
                <w:spacing w:val="-11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>н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р</w:t>
            </w:r>
            <w:r w:rsidRPr="00AE37DB">
              <w:rPr>
                <w:rFonts w:ascii="Times New Roman" w:hAnsi="Times New Roman"/>
                <w:spacing w:val="-1"/>
                <w:sz w:val="18"/>
                <w:szCs w:val="18"/>
              </w:rPr>
              <w:t>м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 xml:space="preserve">ы </w:t>
            </w:r>
            <w:r w:rsidRPr="00AE37DB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AE37DB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у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с</w:t>
            </w:r>
            <w:r w:rsidRPr="00AE37DB">
              <w:rPr>
                <w:rFonts w:ascii="Times New Roman" w:hAnsi="Times New Roman"/>
                <w:spacing w:val="4"/>
                <w:sz w:val="18"/>
                <w:szCs w:val="18"/>
              </w:rPr>
              <w:t>л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pacing w:val="4"/>
                <w:sz w:val="18"/>
                <w:szCs w:val="18"/>
              </w:rPr>
              <w:t>в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и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 xml:space="preserve">я </w:t>
            </w:r>
            <w:r w:rsidRPr="00AE37DB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>и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 xml:space="preserve">х </w:t>
            </w:r>
            <w:r w:rsidRPr="00AE37DB"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вы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>п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л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>н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е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ни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 xml:space="preserve">я </w:t>
            </w:r>
            <w:r w:rsidRPr="00AE37DB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д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 xml:space="preserve">ля </w:t>
            </w:r>
            <w:r w:rsidRPr="00AE37DB">
              <w:rPr>
                <w:rFonts w:ascii="Times New Roman" w:hAnsi="Times New Roman"/>
                <w:spacing w:val="-13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п</w:t>
            </w:r>
            <w:r w:rsidRPr="00AE37DB">
              <w:rPr>
                <w:rFonts w:ascii="Times New Roman" w:hAnsi="Times New Roman"/>
                <w:spacing w:val="4"/>
                <w:sz w:val="18"/>
                <w:szCs w:val="18"/>
              </w:rPr>
              <w:t>р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и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с</w:t>
            </w:r>
            <w:r w:rsidRPr="00AE37DB">
              <w:rPr>
                <w:rFonts w:ascii="Times New Roman" w:hAnsi="Times New Roman"/>
                <w:spacing w:val="3"/>
                <w:sz w:val="18"/>
                <w:szCs w:val="18"/>
              </w:rPr>
              <w:t>в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е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>н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и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 xml:space="preserve">я </w:t>
            </w:r>
            <w:r w:rsidRPr="00AE37DB">
              <w:rPr>
                <w:rFonts w:ascii="Times New Roman" w:hAnsi="Times New Roman"/>
                <w:spacing w:val="-13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pacing w:val="4"/>
                <w:sz w:val="18"/>
                <w:szCs w:val="18"/>
              </w:rPr>
              <w:t>р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а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з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ряд</w:t>
            </w:r>
            <w:r w:rsidRPr="00AE37DB">
              <w:rPr>
                <w:rFonts w:ascii="Times New Roman" w:hAnsi="Times New Roman"/>
                <w:spacing w:val="-3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Pr="00AE37DB"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AE37DB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з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ва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н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>и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й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,</w:t>
            </w:r>
            <w:r w:rsidRPr="00AE37DB">
              <w:rPr>
                <w:rFonts w:ascii="Times New Roman" w:hAnsi="Times New Roman"/>
                <w:spacing w:val="3"/>
                <w:sz w:val="18"/>
                <w:szCs w:val="18"/>
              </w:rPr>
              <w:t>)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E37DB" w:rsidRPr="00AE37DB" w:rsidRDefault="00AE37DB" w:rsidP="00AE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18"/>
                <w:szCs w:val="18"/>
              </w:rPr>
            </w:pPr>
            <w:r w:rsidRPr="00AE37DB">
              <w:rPr>
                <w:rFonts w:ascii="Times New Roman" w:hAnsi="Times New Roman"/>
                <w:sz w:val="18"/>
                <w:szCs w:val="18"/>
              </w:rPr>
              <w:t>-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н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е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б</w:t>
            </w:r>
            <w:r w:rsidRPr="00AE37DB">
              <w:rPr>
                <w:rFonts w:ascii="Times New Roman" w:hAnsi="Times New Roman"/>
                <w:spacing w:val="4"/>
                <w:sz w:val="18"/>
                <w:szCs w:val="18"/>
              </w:rPr>
              <w:t>х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д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и</w:t>
            </w:r>
            <w:r w:rsidRPr="00AE37DB">
              <w:rPr>
                <w:rFonts w:ascii="Times New Roman" w:hAnsi="Times New Roman"/>
                <w:spacing w:val="-1"/>
                <w:sz w:val="18"/>
                <w:szCs w:val="18"/>
              </w:rPr>
              <w:t>м</w:t>
            </w:r>
            <w:r w:rsidRPr="00AE37DB">
              <w:rPr>
                <w:rFonts w:ascii="Times New Roman" w:hAnsi="Times New Roman"/>
                <w:spacing w:val="4"/>
                <w:sz w:val="18"/>
                <w:szCs w:val="18"/>
              </w:rPr>
              <w:t>ы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е</w:t>
            </w:r>
            <w:r w:rsidRPr="00AE37DB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с</w:t>
            </w:r>
            <w:r w:rsidRPr="00AE37DB">
              <w:rPr>
                <w:rFonts w:ascii="Times New Roman" w:hAnsi="Times New Roman"/>
                <w:spacing w:val="3"/>
                <w:sz w:val="18"/>
                <w:szCs w:val="18"/>
              </w:rPr>
              <w:t>в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е</w:t>
            </w:r>
            <w:r w:rsidRPr="00AE37DB">
              <w:rPr>
                <w:rFonts w:ascii="Times New Roman" w:hAnsi="Times New Roman"/>
                <w:spacing w:val="5"/>
                <w:sz w:val="18"/>
                <w:szCs w:val="18"/>
              </w:rPr>
              <w:t>д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е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>н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и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я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с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т</w:t>
            </w:r>
            <w:r w:rsidRPr="00AE37DB">
              <w:rPr>
                <w:rFonts w:ascii="Times New Roman" w:hAnsi="Times New Roman"/>
                <w:spacing w:val="4"/>
                <w:sz w:val="18"/>
                <w:szCs w:val="18"/>
              </w:rPr>
              <w:t>р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е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>н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и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 xml:space="preserve">и и 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>ф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у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н</w:t>
            </w:r>
            <w:r w:rsidRPr="00AE37DB">
              <w:rPr>
                <w:rFonts w:ascii="Times New Roman" w:hAnsi="Times New Roman"/>
                <w:spacing w:val="4"/>
                <w:sz w:val="18"/>
                <w:szCs w:val="18"/>
              </w:rPr>
              <w:t>к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ци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ях</w:t>
            </w:r>
            <w:r w:rsidRPr="00AE37DB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р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г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а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>н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и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з</w:t>
            </w:r>
            <w:r w:rsidRPr="00AE37DB">
              <w:rPr>
                <w:rFonts w:ascii="Times New Roman" w:hAnsi="Times New Roman"/>
                <w:spacing w:val="-1"/>
                <w:sz w:val="18"/>
                <w:szCs w:val="18"/>
              </w:rPr>
              <w:t>м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а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pacing w:val="-1"/>
                <w:sz w:val="18"/>
                <w:szCs w:val="18"/>
              </w:rPr>
              <w:t>ч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е</w:t>
            </w:r>
            <w:r w:rsidRPr="00AE37DB">
              <w:rPr>
                <w:rFonts w:ascii="Times New Roman" w:hAnsi="Times New Roman"/>
                <w:spacing w:val="4"/>
                <w:sz w:val="18"/>
                <w:szCs w:val="18"/>
              </w:rPr>
              <w:t>л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pacing w:val="4"/>
                <w:sz w:val="18"/>
                <w:szCs w:val="18"/>
              </w:rPr>
              <w:t>в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е</w:t>
            </w:r>
            <w:r w:rsidRPr="00AE37DB">
              <w:rPr>
                <w:rFonts w:ascii="Times New Roman" w:hAnsi="Times New Roman"/>
                <w:spacing w:val="4"/>
                <w:sz w:val="18"/>
                <w:szCs w:val="18"/>
              </w:rPr>
              <w:t>к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а;</w:t>
            </w:r>
          </w:p>
          <w:p w:rsidR="00AE37DB" w:rsidRPr="00AE37DB" w:rsidRDefault="00AE37DB" w:rsidP="00AE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18"/>
                <w:szCs w:val="18"/>
              </w:rPr>
            </w:pPr>
            <w:r w:rsidRPr="00AE37DB">
              <w:rPr>
                <w:rFonts w:ascii="Times New Roman" w:hAnsi="Times New Roman"/>
                <w:sz w:val="18"/>
                <w:szCs w:val="18"/>
              </w:rPr>
              <w:t>-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г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и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г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и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е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ни</w:t>
            </w:r>
            <w:r w:rsidRPr="00AE37DB">
              <w:rPr>
                <w:rFonts w:ascii="Times New Roman" w:hAnsi="Times New Roman"/>
                <w:spacing w:val="3"/>
                <w:sz w:val="18"/>
                <w:szCs w:val="18"/>
              </w:rPr>
              <w:t>ч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е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с</w:t>
            </w:r>
            <w:r w:rsidRPr="00AE37DB">
              <w:rPr>
                <w:rFonts w:ascii="Times New Roman" w:hAnsi="Times New Roman"/>
                <w:spacing w:val="3"/>
                <w:sz w:val="18"/>
                <w:szCs w:val="18"/>
              </w:rPr>
              <w:t>к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>и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е</w:t>
            </w:r>
            <w:r w:rsidRPr="00AE37DB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з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н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а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>н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и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я,</w:t>
            </w:r>
            <w:r w:rsidRPr="00AE37DB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pacing w:val="-8"/>
                <w:sz w:val="18"/>
                <w:szCs w:val="18"/>
              </w:rPr>
              <w:t>у</w:t>
            </w:r>
            <w:r w:rsidRPr="00AE37DB">
              <w:rPr>
                <w:rFonts w:ascii="Times New Roman" w:hAnsi="Times New Roman"/>
                <w:spacing w:val="3"/>
                <w:sz w:val="18"/>
                <w:szCs w:val="18"/>
              </w:rPr>
              <w:t>м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е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ни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я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и</w:t>
            </w:r>
            <w:r w:rsidRPr="00AE37DB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н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авык</w:t>
            </w:r>
            <w:r w:rsidRPr="00AE37DB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E37DB" w:rsidRPr="00AE37DB" w:rsidRDefault="00AE37DB" w:rsidP="00AE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18"/>
                <w:szCs w:val="18"/>
              </w:rPr>
            </w:pPr>
            <w:r w:rsidRPr="00AE37DB">
              <w:rPr>
                <w:rFonts w:ascii="Times New Roman" w:hAnsi="Times New Roman"/>
                <w:sz w:val="18"/>
                <w:szCs w:val="18"/>
              </w:rPr>
              <w:t>-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р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е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>ж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и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 xml:space="preserve">м 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д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н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я,</w:t>
            </w:r>
            <w:r w:rsidRPr="00AE37DB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з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акал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и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ва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н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>и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е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р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г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а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ни</w:t>
            </w:r>
            <w:r w:rsidRPr="00AE37DB">
              <w:rPr>
                <w:rFonts w:ascii="Times New Roman" w:hAnsi="Times New Roman"/>
                <w:spacing w:val="5"/>
                <w:sz w:val="18"/>
                <w:szCs w:val="18"/>
              </w:rPr>
              <w:t>з</w:t>
            </w:r>
            <w:r w:rsidRPr="00AE37DB">
              <w:rPr>
                <w:rFonts w:ascii="Times New Roman" w:hAnsi="Times New Roman"/>
                <w:spacing w:val="-1"/>
                <w:sz w:val="18"/>
                <w:szCs w:val="18"/>
              </w:rPr>
              <w:t>м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а,</w:t>
            </w:r>
            <w:r w:rsidRPr="00AE37DB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зд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р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вый</w:t>
            </w:r>
            <w:r w:rsidRPr="00AE37DB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б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раз</w:t>
            </w:r>
            <w:r w:rsidRPr="00AE37DB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pacing w:val="-1"/>
                <w:sz w:val="18"/>
                <w:szCs w:val="18"/>
              </w:rPr>
              <w:t>ж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и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з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ни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E37DB" w:rsidRPr="00AE37DB" w:rsidRDefault="00AE37DB" w:rsidP="00AE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18"/>
                <w:szCs w:val="18"/>
              </w:rPr>
            </w:pPr>
            <w:r w:rsidRPr="00AE37DB">
              <w:rPr>
                <w:rFonts w:ascii="Times New Roman" w:hAnsi="Times New Roman"/>
                <w:sz w:val="18"/>
                <w:szCs w:val="18"/>
              </w:rPr>
              <w:t>-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т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р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е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б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в</w:t>
            </w:r>
            <w:r w:rsidRPr="00AE37DB">
              <w:rPr>
                <w:rFonts w:ascii="Times New Roman" w:hAnsi="Times New Roman"/>
                <w:spacing w:val="3"/>
                <w:sz w:val="18"/>
                <w:szCs w:val="18"/>
              </w:rPr>
              <w:t>а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ни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я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к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pacing w:val="5"/>
                <w:sz w:val="18"/>
                <w:szCs w:val="18"/>
              </w:rPr>
              <w:t>б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pacing w:val="4"/>
                <w:sz w:val="18"/>
                <w:szCs w:val="18"/>
              </w:rPr>
              <w:t>р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у</w:t>
            </w:r>
            <w:r w:rsidRPr="00AE37DB">
              <w:rPr>
                <w:rFonts w:ascii="Times New Roman" w:hAnsi="Times New Roman"/>
                <w:spacing w:val="5"/>
                <w:sz w:val="18"/>
                <w:szCs w:val="18"/>
              </w:rPr>
              <w:t>д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ва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и</w:t>
            </w:r>
            <w:r w:rsidRPr="00AE37DB">
              <w:rPr>
                <w:rFonts w:ascii="Times New Roman" w:hAnsi="Times New Roman"/>
                <w:spacing w:val="-1"/>
                <w:sz w:val="18"/>
                <w:szCs w:val="18"/>
              </w:rPr>
              <w:t>ю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,</w:t>
            </w:r>
            <w:r w:rsidRPr="00AE37DB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и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>н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ве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н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т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ар</w:t>
            </w:r>
            <w:r w:rsidRPr="00AE37DB">
              <w:rPr>
                <w:rFonts w:ascii="Times New Roman" w:hAnsi="Times New Roman"/>
                <w:spacing w:val="-1"/>
                <w:sz w:val="18"/>
                <w:szCs w:val="18"/>
              </w:rPr>
              <w:t>ю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,</w:t>
            </w:r>
            <w:r w:rsidRPr="00AE37DB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с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п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р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т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и</w:t>
            </w:r>
            <w:r w:rsidRPr="00AE37DB">
              <w:rPr>
                <w:rFonts w:ascii="Times New Roman" w:hAnsi="Times New Roman"/>
                <w:spacing w:val="4"/>
                <w:sz w:val="18"/>
                <w:szCs w:val="18"/>
              </w:rPr>
              <w:t>в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>н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й эк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>и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пи</w:t>
            </w:r>
            <w:r w:rsidRPr="00AE37DB">
              <w:rPr>
                <w:rFonts w:ascii="Times New Roman" w:hAnsi="Times New Roman"/>
                <w:spacing w:val="4"/>
                <w:sz w:val="18"/>
                <w:szCs w:val="18"/>
              </w:rPr>
              <w:t>р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в</w:t>
            </w:r>
            <w:r w:rsidRPr="00AE37DB">
              <w:rPr>
                <w:rFonts w:ascii="Times New Roman" w:hAnsi="Times New Roman"/>
                <w:spacing w:val="3"/>
                <w:sz w:val="18"/>
                <w:szCs w:val="18"/>
              </w:rPr>
              <w:t>к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е;</w:t>
            </w:r>
          </w:p>
          <w:p w:rsidR="00AE37DB" w:rsidRPr="00AE37DB" w:rsidRDefault="00AE37DB" w:rsidP="00AE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18"/>
                <w:szCs w:val="18"/>
              </w:rPr>
            </w:pPr>
            <w:r w:rsidRPr="00AE37DB">
              <w:rPr>
                <w:rFonts w:ascii="Times New Roman" w:hAnsi="Times New Roman"/>
                <w:sz w:val="18"/>
                <w:szCs w:val="18"/>
              </w:rPr>
              <w:t>-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т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р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е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б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в</w:t>
            </w:r>
            <w:r w:rsidRPr="00AE37DB">
              <w:rPr>
                <w:rFonts w:ascii="Times New Roman" w:hAnsi="Times New Roman"/>
                <w:spacing w:val="3"/>
                <w:sz w:val="18"/>
                <w:szCs w:val="18"/>
              </w:rPr>
              <w:t>а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ни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я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к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т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е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х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>н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и</w:t>
            </w:r>
            <w:r w:rsidRPr="00AE37DB">
              <w:rPr>
                <w:rFonts w:ascii="Times New Roman" w:hAnsi="Times New Roman"/>
                <w:spacing w:val="4"/>
                <w:sz w:val="18"/>
                <w:szCs w:val="18"/>
              </w:rPr>
              <w:t>к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е</w:t>
            </w:r>
            <w:r w:rsidRPr="00AE37DB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б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е</w:t>
            </w:r>
            <w:r w:rsidRPr="00AE37DB">
              <w:rPr>
                <w:rFonts w:ascii="Times New Roman" w:hAnsi="Times New Roman"/>
                <w:spacing w:val="5"/>
                <w:sz w:val="18"/>
                <w:szCs w:val="18"/>
              </w:rPr>
              <w:t>з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п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а</w:t>
            </w:r>
            <w:r w:rsidRPr="00AE37DB">
              <w:rPr>
                <w:rFonts w:ascii="Times New Roman" w:hAnsi="Times New Roman"/>
                <w:spacing w:val="3"/>
                <w:sz w:val="18"/>
                <w:szCs w:val="18"/>
              </w:rPr>
              <w:t>с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>н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ос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т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п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 xml:space="preserve">ри 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з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а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н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ят</w:t>
            </w:r>
            <w:r w:rsidRPr="00AE37DB">
              <w:rPr>
                <w:rFonts w:ascii="Times New Roman" w:hAnsi="Times New Roman"/>
                <w:spacing w:val="-1"/>
                <w:sz w:val="18"/>
                <w:szCs w:val="18"/>
              </w:rPr>
              <w:t>и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ях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AE37DB">
              <w:rPr>
                <w:rFonts w:ascii="Times New Roman" w:hAnsi="Times New Roman"/>
                <w:spacing w:val="-2"/>
                <w:sz w:val="18"/>
                <w:szCs w:val="18"/>
              </w:rPr>
              <w:t>п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лава</w:t>
            </w:r>
            <w:r w:rsidRPr="00AE37DB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AE37DB">
              <w:rPr>
                <w:rFonts w:ascii="Times New Roman" w:hAnsi="Times New Roman"/>
                <w:spacing w:val="2"/>
                <w:sz w:val="18"/>
                <w:szCs w:val="18"/>
              </w:rPr>
              <w:t>и</w:t>
            </w:r>
            <w:r w:rsidRPr="00AE37DB">
              <w:rPr>
                <w:rFonts w:ascii="Times New Roman" w:hAnsi="Times New Roman"/>
                <w:spacing w:val="-4"/>
                <w:sz w:val="18"/>
                <w:szCs w:val="18"/>
              </w:rPr>
              <w:t>е</w:t>
            </w:r>
            <w:r w:rsidRPr="00AE37DB">
              <w:rPr>
                <w:rFonts w:ascii="Times New Roman" w:hAnsi="Times New Roman"/>
                <w:spacing w:val="-1"/>
                <w:sz w:val="18"/>
                <w:szCs w:val="18"/>
              </w:rPr>
              <w:t>м</w:t>
            </w:r>
            <w:r w:rsidRPr="00AE37D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40B36" w:rsidRPr="00B40B36" w:rsidRDefault="00B40B36" w:rsidP="00B40B36">
            <w:pPr>
              <w:shd w:val="clear" w:color="auto" w:fill="FFFFFF"/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B40B36" w:rsidRDefault="00B40B36" w:rsidP="00B40B36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B40B36" w:rsidRDefault="00561260" w:rsidP="00B40B36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B40B36" w:rsidRPr="00B40B36" w:rsidTr="003159A5">
        <w:trPr>
          <w:trHeight w:val="45"/>
          <w:tblCellSpacing w:w="0" w:type="dxa"/>
          <w:jc w:val="center"/>
        </w:trPr>
        <w:tc>
          <w:tcPr>
            <w:tcW w:w="5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3159A5" w:rsidRDefault="00B40B36" w:rsidP="003159A5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1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B40B36" w:rsidRDefault="00B40B36" w:rsidP="003159A5">
            <w:pPr>
              <w:shd w:val="clear" w:color="auto" w:fill="FFFFFF"/>
              <w:spacing w:before="100" w:beforeAutospacing="1" w:after="119" w:line="4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Общая физическая подготовка (на суше): </w:t>
            </w:r>
            <w:r w:rsidRPr="00B40B3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Общеразвивающие физические упражнения: </w:t>
            </w: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легкоатлетические упражнения: ходьба, бег, прыжки, метания; строевые и общеразвивающие гимнастические упражнения; спортивные и подвижные игры; акробатические упражнения.</w:t>
            </w:r>
          </w:p>
        </w:tc>
        <w:tc>
          <w:tcPr>
            <w:tcW w:w="1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B40B36" w:rsidRDefault="00B40B36" w:rsidP="00BE6642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E6642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B40B36" w:rsidRDefault="00561260" w:rsidP="00B40B36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</w:tr>
      <w:tr w:rsidR="003159A5" w:rsidRPr="00B40B36" w:rsidTr="00BD1081">
        <w:trPr>
          <w:trHeight w:val="3575"/>
          <w:tblCellSpacing w:w="0" w:type="dxa"/>
          <w:jc w:val="center"/>
        </w:trPr>
        <w:tc>
          <w:tcPr>
            <w:tcW w:w="581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159A5" w:rsidRPr="003159A5" w:rsidRDefault="003159A5" w:rsidP="003159A5">
            <w:pPr>
              <w:shd w:val="clear" w:color="auto" w:fill="FFFFFF"/>
              <w:spacing w:before="100" w:beforeAutospacing="1" w:after="119" w:line="240" w:lineRule="auto"/>
              <w:ind w:right="-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52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159A5" w:rsidRPr="00B40B36" w:rsidRDefault="003159A5" w:rsidP="00561260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Специальная физическая подготовка и </w:t>
            </w:r>
            <w:r w:rsidR="00561260">
              <w:rPr>
                <w:rFonts w:ascii="Times New Roman" w:hAnsi="Times New Roman"/>
                <w:color w:val="000000"/>
                <w:sz w:val="20"/>
                <w:szCs w:val="20"/>
              </w:rPr>
              <w:t>технико-</w:t>
            </w: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561260">
              <w:rPr>
                <w:rFonts w:ascii="Times New Roman" w:hAnsi="Times New Roman"/>
                <w:color w:val="000000"/>
                <w:sz w:val="20"/>
                <w:szCs w:val="20"/>
              </w:rPr>
              <w:t>актическая</w:t>
            </w: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я подготовка (на суше, в воде): специальные физические упражнения: упражнения для развития гибкости, быстроты, ловкости, координации, силы, выносливости; упражнения для развития подвижности в плечевых, голеностопных и коленных</w:t>
            </w:r>
            <w:r w:rsidR="00735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суставах, ротации позвоночника</w:t>
            </w: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плавательная подготовка: упражнения для развития аэробной выносливости, скоростных способностей, </w:t>
            </w:r>
            <w:r w:rsidR="00561260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ыстроты реакции на стартовый сигнал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B36">
              <w:rPr>
                <w:rFonts w:ascii="Times New Roman" w:hAnsi="Times New Roman"/>
                <w:sz w:val="20"/>
                <w:szCs w:val="20"/>
              </w:rPr>
              <w:t>учебные прыжки в воду: прыжки в воду ногами вниз спады в воду из различных</w:t>
            </w:r>
            <w:r w:rsidR="00561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положений и с различными движениями рук; старты из различных положений</w:t>
            </w:r>
            <w:r w:rsidR="0056126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561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B36">
              <w:rPr>
                <w:rFonts w:ascii="Times New Roman" w:hAnsi="Times New Roman"/>
                <w:sz w:val="20"/>
                <w:szCs w:val="20"/>
              </w:rPr>
              <w:t>упражнения для изучения техники спортивных способов плавания и совершенствования в ней: имитационные упражнения; упражнения для изучения движений при плавании брассом; упражнения для изучения движений при плавании баттерфляем; упражнения для совершенствования техники плавания кролем на груди, кролем на спине, поворотов.</w:t>
            </w:r>
            <w:r w:rsidR="00735E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159A5" w:rsidRPr="00B40B36" w:rsidRDefault="003159A5" w:rsidP="00B40B36">
            <w:pPr>
              <w:shd w:val="clear" w:color="auto" w:fill="FFFFFF"/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Игры и развлечения на воде: водное поло;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B36">
              <w:rPr>
                <w:rFonts w:ascii="Times New Roman" w:hAnsi="Times New Roman"/>
                <w:sz w:val="20"/>
                <w:szCs w:val="20"/>
              </w:rPr>
              <w:t>эстафетное плавание.</w:t>
            </w:r>
          </w:p>
        </w:tc>
        <w:tc>
          <w:tcPr>
            <w:tcW w:w="1415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159A5" w:rsidRPr="00B40B36" w:rsidRDefault="00561260" w:rsidP="00B40B36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22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159A5" w:rsidRPr="00B40B36" w:rsidRDefault="00561260" w:rsidP="00B40B36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</w:p>
        </w:tc>
      </w:tr>
      <w:tr w:rsidR="00B40B36" w:rsidRPr="00B40B36" w:rsidTr="00BD1081">
        <w:trPr>
          <w:trHeight w:val="805"/>
          <w:tblCellSpacing w:w="0" w:type="dxa"/>
          <w:jc w:val="center"/>
        </w:trPr>
        <w:tc>
          <w:tcPr>
            <w:tcW w:w="5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B40B36" w:rsidRDefault="00B40B36" w:rsidP="00B40B36">
            <w:pPr>
              <w:shd w:val="clear" w:color="auto" w:fill="FFFFFF"/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1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B40B36" w:rsidRDefault="00B40B36" w:rsidP="00752F42">
            <w:pPr>
              <w:shd w:val="clear" w:color="auto" w:fill="FFFFFF"/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Тестирование, участие в соревнованиях: контрольн</w:t>
            </w:r>
            <w:r w:rsidR="00752F42">
              <w:rPr>
                <w:rFonts w:ascii="Times New Roman" w:hAnsi="Times New Roman"/>
                <w:color w:val="000000"/>
                <w:sz w:val="20"/>
                <w:szCs w:val="20"/>
              </w:rPr>
              <w:t>о-переводные</w:t>
            </w: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норматив</w:t>
            </w:r>
            <w:r w:rsidR="00752F42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; Контрольные старты (все по календарю спортивно-массовых мероприятий на учебный год);</w:t>
            </w:r>
          </w:p>
        </w:tc>
        <w:tc>
          <w:tcPr>
            <w:tcW w:w="1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3159A5" w:rsidRDefault="003159A5" w:rsidP="003159A5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B40B36" w:rsidRPr="00B40B36" w:rsidRDefault="00B40B36" w:rsidP="00B40B36">
            <w:pPr>
              <w:shd w:val="clear" w:color="auto" w:fill="FFFFFF"/>
              <w:spacing w:before="100" w:beforeAutospacing="1" w:after="0" w:line="240" w:lineRule="auto"/>
              <w:ind w:hanging="862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  <w:p w:rsidR="00B40B36" w:rsidRPr="00B40B36" w:rsidRDefault="00B40B36" w:rsidP="00B40B36">
            <w:pPr>
              <w:shd w:val="clear" w:color="auto" w:fill="FFFFFF"/>
              <w:spacing w:before="100" w:beforeAutospacing="1" w:after="119" w:line="45" w:lineRule="atLeast"/>
              <w:ind w:hanging="862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B40B36" w:rsidRDefault="00561260" w:rsidP="00561260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  <w:p w:rsidR="00B40B36" w:rsidRPr="00B40B36" w:rsidRDefault="00B40B36" w:rsidP="00B40B36">
            <w:pPr>
              <w:shd w:val="clear" w:color="auto" w:fill="FFFFFF"/>
              <w:spacing w:before="100" w:beforeAutospacing="1" w:after="0" w:line="240" w:lineRule="auto"/>
              <w:ind w:hanging="862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  <w:p w:rsidR="00B40B36" w:rsidRPr="00B40B36" w:rsidRDefault="00B40B36" w:rsidP="00B40B36">
            <w:pPr>
              <w:shd w:val="clear" w:color="auto" w:fill="FFFFFF"/>
              <w:spacing w:before="100" w:beforeAutospacing="1" w:after="119" w:line="45" w:lineRule="atLeast"/>
              <w:ind w:hanging="862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B40B36" w:rsidRPr="00B40B36" w:rsidTr="003159A5">
        <w:trPr>
          <w:trHeight w:val="45"/>
          <w:tblCellSpacing w:w="0" w:type="dxa"/>
          <w:jc w:val="center"/>
        </w:trPr>
        <w:tc>
          <w:tcPr>
            <w:tcW w:w="5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B40B36" w:rsidRDefault="00B40B36" w:rsidP="00B40B36">
            <w:pPr>
              <w:shd w:val="clear" w:color="auto" w:fill="FFFFFF"/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71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B40B36" w:rsidRDefault="00735E03" w:rsidP="00735E03">
            <w:pPr>
              <w:shd w:val="clear" w:color="auto" w:fill="FFFFFF"/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="00B40B36"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едицинское обслуживание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B40B36"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рациональная организация всего режима дня; -рациональное питание.</w:t>
            </w:r>
          </w:p>
        </w:tc>
        <w:tc>
          <w:tcPr>
            <w:tcW w:w="1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B40B36" w:rsidRDefault="003159A5" w:rsidP="003159A5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B40B36" w:rsidRDefault="00561260" w:rsidP="00561260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B40B36" w:rsidRPr="00B40B36" w:rsidTr="003159A5">
        <w:trPr>
          <w:trHeight w:val="30"/>
          <w:tblCellSpacing w:w="0" w:type="dxa"/>
          <w:jc w:val="center"/>
        </w:trPr>
        <w:tc>
          <w:tcPr>
            <w:tcW w:w="5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B40B36" w:rsidRDefault="00B40B36" w:rsidP="00B40B36">
            <w:pPr>
              <w:spacing w:before="100" w:beforeAutospacing="1" w:after="119" w:line="240" w:lineRule="auto"/>
              <w:rPr>
                <w:rFonts w:ascii="Times New Roman" w:hAnsi="Times New Roman"/>
                <w:sz w:val="4"/>
                <w:szCs w:val="24"/>
              </w:rPr>
            </w:pPr>
          </w:p>
        </w:tc>
        <w:tc>
          <w:tcPr>
            <w:tcW w:w="71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BE6642" w:rsidRDefault="00B40B36" w:rsidP="00B40B36">
            <w:pPr>
              <w:shd w:val="clear" w:color="auto" w:fill="FFFFFF"/>
              <w:spacing w:before="100" w:beforeAutospacing="1" w:after="119"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BE6642">
              <w:rPr>
                <w:rFonts w:ascii="Times New Roman" w:hAnsi="Times New Roman"/>
                <w:sz w:val="20"/>
                <w:szCs w:val="20"/>
              </w:rPr>
              <w:t>ВСЕГО ЧАСОВ:</w:t>
            </w:r>
          </w:p>
        </w:tc>
        <w:tc>
          <w:tcPr>
            <w:tcW w:w="1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B40B36" w:rsidRDefault="00561260" w:rsidP="00561260">
            <w:pPr>
              <w:shd w:val="clear" w:color="auto" w:fill="FFFFFF"/>
              <w:spacing w:before="100" w:beforeAutospacing="1" w:after="119"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B40B36" w:rsidRDefault="00561260" w:rsidP="00561260">
            <w:pPr>
              <w:shd w:val="clear" w:color="auto" w:fill="FFFFFF"/>
              <w:spacing w:before="100" w:beforeAutospacing="1" w:after="119"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</w:tr>
    </w:tbl>
    <w:p w:rsidR="00B40B36" w:rsidRPr="00B40B36" w:rsidRDefault="00B40B36" w:rsidP="00BD1081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0B36">
        <w:rPr>
          <w:rFonts w:ascii="Times New Roman" w:hAnsi="Times New Roman"/>
          <w:color w:val="000000"/>
          <w:sz w:val="27"/>
          <w:szCs w:val="27"/>
        </w:rPr>
        <w:t xml:space="preserve">По окончании курса на этапах начальной подготовки производится отбор </w:t>
      </w:r>
      <w:r w:rsidR="00BD1081">
        <w:rPr>
          <w:rFonts w:ascii="Times New Roman" w:hAnsi="Times New Roman"/>
          <w:color w:val="000000"/>
          <w:sz w:val="27"/>
          <w:szCs w:val="27"/>
        </w:rPr>
        <w:t>перспективных</w:t>
      </w:r>
      <w:r w:rsidRPr="00B40B36">
        <w:rPr>
          <w:rFonts w:ascii="Times New Roman" w:hAnsi="Times New Roman"/>
          <w:color w:val="000000"/>
          <w:sz w:val="27"/>
          <w:szCs w:val="27"/>
        </w:rPr>
        <w:t xml:space="preserve"> детей по результатам соревнований и тестирования в группы тренировочных этапов, а дети, которые прошли курс начальной подготовки, но по каким-то причинам не хотят дальнейшей специализации в данном виде спорта </w:t>
      </w:r>
      <w:r w:rsidR="00BD1081">
        <w:rPr>
          <w:rFonts w:ascii="Times New Roman" w:hAnsi="Times New Roman"/>
          <w:color w:val="000000"/>
          <w:sz w:val="27"/>
          <w:szCs w:val="27"/>
        </w:rPr>
        <w:t>отчисляются из спортивной школы или им предоставляется возможность заниматься по общеразвивающим программам.</w:t>
      </w:r>
    </w:p>
    <w:p w:rsidR="00B40B36" w:rsidRPr="00B40B36" w:rsidRDefault="00B40B36" w:rsidP="00B40B36">
      <w:pPr>
        <w:keepNext/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bookmark25"/>
      <w:bookmarkEnd w:id="2"/>
      <w:r w:rsidRPr="00B40B36">
        <w:rPr>
          <w:rFonts w:ascii="Times New Roman" w:hAnsi="Times New Roman"/>
          <w:sz w:val="27"/>
          <w:szCs w:val="27"/>
        </w:rPr>
        <w:t xml:space="preserve">Программный материал для тренировочного этапа </w:t>
      </w:r>
    </w:p>
    <w:p w:rsidR="00B40B36" w:rsidRPr="00B40B36" w:rsidRDefault="00B40B36" w:rsidP="00BD108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0B36">
        <w:rPr>
          <w:rFonts w:ascii="Times New Roman" w:hAnsi="Times New Roman"/>
          <w:color w:val="000000"/>
          <w:sz w:val="27"/>
          <w:szCs w:val="27"/>
        </w:rPr>
        <w:t xml:space="preserve">Для подростков 13-18 лет Основными задачами при работе с тренировочными группами должны быть: Совершенствование техники всех спортивных способов плавания, стартов и поворотов с учётом индивидуальных особенностей спортсмена; </w:t>
      </w:r>
      <w:r w:rsidR="00BD1081">
        <w:rPr>
          <w:rFonts w:ascii="Times New Roman" w:hAnsi="Times New Roman"/>
          <w:color w:val="000000"/>
          <w:sz w:val="27"/>
          <w:szCs w:val="27"/>
        </w:rPr>
        <w:t>р</w:t>
      </w:r>
      <w:r w:rsidRPr="00B40B36">
        <w:rPr>
          <w:rFonts w:ascii="Times New Roman" w:hAnsi="Times New Roman"/>
          <w:color w:val="000000"/>
          <w:sz w:val="27"/>
          <w:szCs w:val="27"/>
        </w:rPr>
        <w:t xml:space="preserve">азвитие скоростно-силовых возможностей; </w:t>
      </w:r>
      <w:r w:rsidR="00BD1081">
        <w:rPr>
          <w:rFonts w:ascii="Times New Roman" w:hAnsi="Times New Roman"/>
          <w:color w:val="000000"/>
          <w:sz w:val="27"/>
          <w:szCs w:val="27"/>
        </w:rPr>
        <w:t>в</w:t>
      </w:r>
      <w:r w:rsidRPr="00B40B36">
        <w:rPr>
          <w:rFonts w:ascii="Times New Roman" w:hAnsi="Times New Roman"/>
          <w:color w:val="000000"/>
          <w:sz w:val="27"/>
          <w:szCs w:val="27"/>
        </w:rPr>
        <w:t xml:space="preserve">оспитание общей выносливости; </w:t>
      </w:r>
      <w:r w:rsidR="00BD1081">
        <w:rPr>
          <w:rFonts w:ascii="Times New Roman" w:hAnsi="Times New Roman"/>
          <w:color w:val="000000"/>
          <w:sz w:val="27"/>
          <w:szCs w:val="27"/>
        </w:rPr>
        <w:lastRenderedPageBreak/>
        <w:t>р</w:t>
      </w:r>
      <w:r w:rsidRPr="00B40B36">
        <w:rPr>
          <w:rFonts w:ascii="Times New Roman" w:hAnsi="Times New Roman"/>
          <w:color w:val="000000"/>
          <w:sz w:val="27"/>
          <w:szCs w:val="27"/>
        </w:rPr>
        <w:t xml:space="preserve">азвитие подвижности в суставах, ротации позвоночника и координационных способностей с помощью упражнений на суше и в воде; </w:t>
      </w:r>
      <w:r w:rsidR="00BD1081">
        <w:rPr>
          <w:rFonts w:ascii="Times New Roman" w:hAnsi="Times New Roman"/>
          <w:color w:val="000000"/>
          <w:sz w:val="27"/>
          <w:szCs w:val="27"/>
        </w:rPr>
        <w:t>в</w:t>
      </w:r>
      <w:r w:rsidRPr="00B40B36">
        <w:rPr>
          <w:rFonts w:ascii="Times New Roman" w:hAnsi="Times New Roman"/>
          <w:color w:val="000000"/>
          <w:sz w:val="27"/>
          <w:szCs w:val="27"/>
        </w:rPr>
        <w:t xml:space="preserve">ыбор узкой специализации; </w:t>
      </w:r>
      <w:r w:rsidR="00BD1081">
        <w:rPr>
          <w:rFonts w:ascii="Times New Roman" w:hAnsi="Times New Roman"/>
          <w:color w:val="000000"/>
          <w:sz w:val="27"/>
          <w:szCs w:val="27"/>
        </w:rPr>
        <w:t>в</w:t>
      </w:r>
      <w:r w:rsidRPr="00B40B36">
        <w:rPr>
          <w:rFonts w:ascii="Times New Roman" w:hAnsi="Times New Roman"/>
          <w:color w:val="000000"/>
          <w:sz w:val="27"/>
          <w:szCs w:val="27"/>
        </w:rPr>
        <w:t xml:space="preserve">оспитание бойцовских качеств и умение тактической борьбы на основной дистанции; </w:t>
      </w:r>
      <w:r w:rsidR="00BD1081">
        <w:rPr>
          <w:rFonts w:ascii="Times New Roman" w:hAnsi="Times New Roman"/>
          <w:color w:val="000000"/>
          <w:sz w:val="27"/>
          <w:szCs w:val="27"/>
        </w:rPr>
        <w:t>р</w:t>
      </w:r>
      <w:r w:rsidRPr="00B40B36">
        <w:rPr>
          <w:rFonts w:ascii="Times New Roman" w:hAnsi="Times New Roman"/>
          <w:color w:val="000000"/>
          <w:sz w:val="27"/>
          <w:szCs w:val="27"/>
        </w:rPr>
        <w:t xml:space="preserve">азвитие адаптации к психологической напряжённости в тренировочном процессе путём создания на занятиях жёсткой конкуренции и соревновательной обстановки; </w:t>
      </w:r>
      <w:r w:rsidR="00BD1081">
        <w:rPr>
          <w:rFonts w:ascii="Times New Roman" w:hAnsi="Times New Roman"/>
          <w:color w:val="000000"/>
          <w:sz w:val="27"/>
          <w:szCs w:val="27"/>
        </w:rPr>
        <w:t>р</w:t>
      </w:r>
      <w:r w:rsidRPr="00B40B36">
        <w:rPr>
          <w:rFonts w:ascii="Times New Roman" w:hAnsi="Times New Roman"/>
          <w:color w:val="000000"/>
          <w:sz w:val="27"/>
          <w:szCs w:val="27"/>
        </w:rPr>
        <w:t>асширение соревновательной практики.</w:t>
      </w:r>
    </w:p>
    <w:p w:rsidR="009D714E" w:rsidRDefault="009D714E" w:rsidP="00B40B36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0B36" w:rsidRPr="00B40B36" w:rsidRDefault="00B40B36" w:rsidP="00B40B36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0B36">
        <w:rPr>
          <w:rFonts w:ascii="Times New Roman" w:hAnsi="Times New Roman"/>
          <w:sz w:val="24"/>
          <w:szCs w:val="24"/>
        </w:rPr>
        <w:t>Примерный тематический план тренировочного этапа подготовки</w:t>
      </w:r>
    </w:p>
    <w:tbl>
      <w:tblPr>
        <w:tblW w:w="1039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"/>
        <w:gridCol w:w="5772"/>
        <w:gridCol w:w="842"/>
        <w:gridCol w:w="857"/>
        <w:gridCol w:w="842"/>
        <w:gridCol w:w="842"/>
        <w:gridCol w:w="903"/>
      </w:tblGrid>
      <w:tr w:rsidR="00B40B36" w:rsidRPr="00B40B36" w:rsidTr="008A65C2">
        <w:trPr>
          <w:trHeight w:val="30"/>
          <w:tblCellSpacing w:w="0" w:type="dxa"/>
          <w:jc w:val="center"/>
        </w:trPr>
        <w:tc>
          <w:tcPr>
            <w:tcW w:w="3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40B36" w:rsidRPr="00B40B36" w:rsidRDefault="00B40B36" w:rsidP="00B40B36">
            <w:pPr>
              <w:shd w:val="clear" w:color="auto" w:fill="FFFFFF"/>
              <w:spacing w:before="100" w:beforeAutospacing="1" w:after="119"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7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40B36" w:rsidRPr="00B40B36" w:rsidRDefault="00B40B36" w:rsidP="00B40B36">
            <w:pPr>
              <w:shd w:val="clear" w:color="auto" w:fill="FFFFFF"/>
              <w:spacing w:before="100" w:beforeAutospacing="1" w:after="119"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sz w:val="20"/>
                <w:szCs w:val="20"/>
              </w:rPr>
              <w:t>Программный материал</w:t>
            </w:r>
          </w:p>
        </w:tc>
        <w:tc>
          <w:tcPr>
            <w:tcW w:w="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40B36" w:rsidRPr="00B40B36" w:rsidRDefault="00B40B36" w:rsidP="00B40B36">
            <w:pPr>
              <w:shd w:val="clear" w:color="auto" w:fill="FFFFFF"/>
              <w:spacing w:before="100" w:beforeAutospacing="1" w:after="119"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ТГ 1 года (часов)</w:t>
            </w:r>
          </w:p>
        </w:tc>
        <w:tc>
          <w:tcPr>
            <w:tcW w:w="8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40B36" w:rsidRPr="00B40B36" w:rsidRDefault="00B40B36" w:rsidP="00B40B36">
            <w:pPr>
              <w:shd w:val="clear" w:color="auto" w:fill="FFFFFF"/>
              <w:spacing w:before="100" w:beforeAutospacing="1" w:after="119"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ТГ 2 года (часов)</w:t>
            </w:r>
          </w:p>
        </w:tc>
        <w:tc>
          <w:tcPr>
            <w:tcW w:w="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40B36" w:rsidRPr="00B40B36" w:rsidRDefault="00B40B36" w:rsidP="00B40B36">
            <w:pPr>
              <w:shd w:val="clear" w:color="auto" w:fill="FFFFFF"/>
              <w:spacing w:before="100" w:beforeAutospacing="1" w:after="119"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ТГ 3 года (часов)</w:t>
            </w:r>
          </w:p>
        </w:tc>
        <w:tc>
          <w:tcPr>
            <w:tcW w:w="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40B36" w:rsidRPr="00B40B36" w:rsidRDefault="00B40B36" w:rsidP="00B40B36">
            <w:pPr>
              <w:shd w:val="clear" w:color="auto" w:fill="FFFFFF"/>
              <w:spacing w:before="100" w:beforeAutospacing="1" w:after="119"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ТГ 4 года (часов)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40B36" w:rsidRPr="00B40B36" w:rsidRDefault="00B40B36" w:rsidP="00B40B36">
            <w:pPr>
              <w:shd w:val="clear" w:color="auto" w:fill="FFFFFF"/>
              <w:spacing w:before="100" w:beforeAutospacing="1" w:after="119"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ТГ 5 года (часов)</w:t>
            </w:r>
          </w:p>
        </w:tc>
      </w:tr>
      <w:tr w:rsidR="00B40B36" w:rsidRPr="00B40B36" w:rsidTr="008A65C2">
        <w:trPr>
          <w:trHeight w:val="4939"/>
          <w:tblCellSpacing w:w="0" w:type="dxa"/>
          <w:jc w:val="center"/>
        </w:trPr>
        <w:tc>
          <w:tcPr>
            <w:tcW w:w="3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B40B36" w:rsidRDefault="00B40B36" w:rsidP="00B40B36">
            <w:pPr>
              <w:shd w:val="clear" w:color="auto" w:fill="FFFFFF"/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7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AE37DB" w:rsidRPr="00AE37DB" w:rsidRDefault="00B40B36" w:rsidP="00AE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0"/>
                <w:szCs w:val="20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Теоретическая подготовка</w:t>
            </w:r>
            <w:r w:rsidR="00AE37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r w:rsidR="00AE37DB" w:rsidRPr="00AE37DB">
              <w:rPr>
                <w:rFonts w:ascii="Times New Roman" w:hAnsi="Times New Roman"/>
                <w:sz w:val="20"/>
                <w:szCs w:val="20"/>
              </w:rPr>
              <w:t>-</w:t>
            </w:r>
            <w:r w:rsidR="00AE37DB" w:rsidRPr="00AE37D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="00AE37DB"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="00AE37DB" w:rsidRPr="00AE37DB">
              <w:rPr>
                <w:rFonts w:ascii="Times New Roman" w:hAnsi="Times New Roman"/>
                <w:sz w:val="20"/>
                <w:szCs w:val="20"/>
              </w:rPr>
              <w:t>с</w:t>
            </w:r>
            <w:r w:rsidR="00AE37DB" w:rsidRPr="00AE37DB"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 w:rsidR="00AE37DB"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="00AE37DB" w:rsidRPr="00AE37DB">
              <w:rPr>
                <w:rFonts w:ascii="Times New Roman" w:hAnsi="Times New Roman"/>
                <w:sz w:val="20"/>
                <w:szCs w:val="20"/>
              </w:rPr>
              <w:t>р</w:t>
            </w:r>
            <w:r w:rsidR="00AE37DB" w:rsidRPr="00AE37DB">
              <w:rPr>
                <w:rFonts w:ascii="Times New Roman" w:hAnsi="Times New Roman"/>
                <w:spacing w:val="2"/>
                <w:sz w:val="20"/>
                <w:szCs w:val="20"/>
              </w:rPr>
              <w:t>и</w:t>
            </w:r>
            <w:r w:rsidR="00AE37DB" w:rsidRPr="00AE37DB">
              <w:rPr>
                <w:rFonts w:ascii="Times New Roman" w:hAnsi="Times New Roman"/>
                <w:sz w:val="20"/>
                <w:szCs w:val="20"/>
              </w:rPr>
              <w:t>ю ра</w:t>
            </w:r>
            <w:r w:rsidR="00AE37DB" w:rsidRPr="00AE37DB"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 w:rsidR="00AE37DB" w:rsidRPr="00AE37DB">
              <w:rPr>
                <w:rFonts w:ascii="Times New Roman" w:hAnsi="Times New Roman"/>
                <w:sz w:val="20"/>
                <w:szCs w:val="20"/>
              </w:rPr>
              <w:t>в</w:t>
            </w:r>
            <w:r w:rsidR="00AE37DB"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="00AE37DB" w:rsidRPr="00AE37DB"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 w:rsidR="00AE37DB"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="00AE37DB" w:rsidRPr="00AE37DB">
              <w:rPr>
                <w:rFonts w:ascii="Times New Roman" w:hAnsi="Times New Roman"/>
                <w:sz w:val="20"/>
                <w:szCs w:val="20"/>
              </w:rPr>
              <w:t>я</w:t>
            </w:r>
            <w:r w:rsidR="00AE37DB" w:rsidRPr="00AE37D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="00AE37DB"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п</w:t>
            </w:r>
            <w:r w:rsidR="00AE37DB" w:rsidRPr="00AE37DB">
              <w:rPr>
                <w:rFonts w:ascii="Times New Roman" w:hAnsi="Times New Roman"/>
                <w:sz w:val="20"/>
                <w:szCs w:val="20"/>
              </w:rPr>
              <w:t>лава</w:t>
            </w:r>
            <w:r w:rsidR="00AE37DB" w:rsidRPr="00AE37DB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="00AE37DB"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="00AE37DB" w:rsidRPr="00AE37DB">
              <w:rPr>
                <w:rFonts w:ascii="Times New Roman" w:hAnsi="Times New Roman"/>
                <w:sz w:val="20"/>
                <w:szCs w:val="20"/>
              </w:rPr>
              <w:t>я;</w:t>
            </w:r>
          </w:p>
          <w:p w:rsidR="00AE37DB" w:rsidRPr="00AE37DB" w:rsidRDefault="00AE37DB" w:rsidP="00AE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0"/>
                <w:szCs w:val="20"/>
              </w:rPr>
            </w:pPr>
            <w:r w:rsidRPr="00AE37DB">
              <w:rPr>
                <w:rFonts w:ascii="Times New Roman" w:hAnsi="Times New Roman"/>
                <w:sz w:val="20"/>
                <w:szCs w:val="20"/>
              </w:rPr>
              <w:t>-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с</w:t>
            </w:r>
            <w:r w:rsidRPr="00AE37DB">
              <w:rPr>
                <w:rFonts w:ascii="Times New Roman" w:hAnsi="Times New Roman"/>
                <w:spacing w:val="5"/>
                <w:sz w:val="20"/>
                <w:szCs w:val="20"/>
              </w:rPr>
              <w:t>т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и р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ль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-1"/>
                <w:sz w:val="20"/>
                <w:szCs w:val="20"/>
              </w:rPr>
              <w:t>ф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pacing w:val="5"/>
                <w:sz w:val="20"/>
                <w:szCs w:val="20"/>
              </w:rPr>
              <w:t>з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pacing w:val="3"/>
                <w:sz w:val="20"/>
                <w:szCs w:val="20"/>
              </w:rPr>
              <w:t>ч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с</w:t>
            </w:r>
            <w:r w:rsidRPr="00AE37DB">
              <w:rPr>
                <w:rFonts w:ascii="Times New Roman" w:hAnsi="Times New Roman"/>
                <w:spacing w:val="3"/>
                <w:sz w:val="20"/>
                <w:szCs w:val="20"/>
              </w:rPr>
              <w:t>к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AE37DB">
              <w:rPr>
                <w:rFonts w:ascii="Times New Roman" w:hAnsi="Times New Roman"/>
                <w:spacing w:val="4"/>
                <w:sz w:val="20"/>
                <w:szCs w:val="20"/>
              </w:rPr>
              <w:t>к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ль</w:t>
            </w:r>
            <w:r w:rsidRPr="00AE37DB">
              <w:rPr>
                <w:rFonts w:ascii="Times New Roman" w:hAnsi="Times New Roman"/>
                <w:spacing w:val="6"/>
                <w:sz w:val="20"/>
                <w:szCs w:val="20"/>
              </w:rPr>
              <w:t>т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ры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и с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п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р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а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в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с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в</w:t>
            </w:r>
            <w:r w:rsidRPr="00AE37DB"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pacing w:val="3"/>
                <w:sz w:val="20"/>
                <w:szCs w:val="20"/>
              </w:rPr>
              <w:t>м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ом 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 w:rsidRPr="00AE37DB">
              <w:rPr>
                <w:rFonts w:ascii="Times New Roman" w:hAnsi="Times New Roman"/>
                <w:spacing w:val="4"/>
                <w:sz w:val="20"/>
                <w:szCs w:val="20"/>
              </w:rPr>
              <w:t>щ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в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E37DB" w:rsidRPr="00AE37DB" w:rsidRDefault="00AE37DB" w:rsidP="00AE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0"/>
                <w:szCs w:val="20"/>
              </w:rPr>
            </w:pPr>
            <w:r w:rsidRPr="00AE37DB">
              <w:rPr>
                <w:rFonts w:ascii="Times New Roman" w:hAnsi="Times New Roman"/>
                <w:sz w:val="20"/>
                <w:szCs w:val="20"/>
              </w:rPr>
              <w:t>-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с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вы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с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п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р</w:t>
            </w:r>
            <w:r w:rsidRPr="00AE37DB">
              <w:rPr>
                <w:rFonts w:ascii="Times New Roman" w:hAnsi="Times New Roman"/>
                <w:spacing w:val="5"/>
                <w:sz w:val="20"/>
                <w:szCs w:val="20"/>
              </w:rPr>
              <w:t>т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в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п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 w:rsidRPr="00AE37DB">
              <w:rPr>
                <w:rFonts w:ascii="Times New Roman" w:hAnsi="Times New Roman"/>
                <w:spacing w:val="5"/>
                <w:sz w:val="20"/>
                <w:szCs w:val="20"/>
              </w:rPr>
              <w:t>г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в</w:t>
            </w:r>
            <w:r w:rsidRPr="00AE37DB">
              <w:rPr>
                <w:rFonts w:ascii="Times New Roman" w:hAnsi="Times New Roman"/>
                <w:spacing w:val="3"/>
                <w:sz w:val="20"/>
                <w:szCs w:val="20"/>
              </w:rPr>
              <w:t>к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и и 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р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pacing w:val="4"/>
                <w:sz w:val="20"/>
                <w:szCs w:val="20"/>
              </w:rPr>
              <w:t>в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pacing w:val="-1"/>
                <w:sz w:val="20"/>
                <w:szCs w:val="20"/>
              </w:rPr>
              <w:t>ч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pacing w:val="5"/>
                <w:sz w:val="20"/>
                <w:szCs w:val="20"/>
              </w:rPr>
              <w:t>г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</w:t>
            </w:r>
            <w:r w:rsidRPr="00AE37DB"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ц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ес</w:t>
            </w:r>
            <w:r w:rsidRPr="00AE37DB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а;</w:t>
            </w:r>
          </w:p>
          <w:p w:rsidR="00AE37DB" w:rsidRPr="00AE37DB" w:rsidRDefault="00AE37DB" w:rsidP="00AE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37D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E37DB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с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вы </w:t>
            </w:r>
            <w:r w:rsidRPr="00AE37DB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а</w:t>
            </w:r>
            <w:r w:rsidRPr="00AE37DB">
              <w:rPr>
                <w:rFonts w:ascii="Times New Roman" w:hAnsi="Times New Roman"/>
                <w:spacing w:val="3"/>
                <w:sz w:val="20"/>
                <w:szCs w:val="20"/>
              </w:rPr>
              <w:t>к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а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льс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ва </w:t>
            </w:r>
            <w:r w:rsidRPr="00AE37DB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AE37DB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с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ф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AE37DB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-1"/>
                <w:sz w:val="20"/>
                <w:szCs w:val="20"/>
              </w:rPr>
              <w:t>ф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pacing w:val="5"/>
                <w:sz w:val="20"/>
                <w:szCs w:val="20"/>
              </w:rPr>
              <w:t>з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pacing w:val="3"/>
                <w:sz w:val="20"/>
                <w:szCs w:val="20"/>
              </w:rPr>
              <w:t>ч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с</w:t>
            </w:r>
            <w:r w:rsidRPr="00AE37DB">
              <w:rPr>
                <w:rFonts w:ascii="Times New Roman" w:hAnsi="Times New Roman"/>
                <w:spacing w:val="3"/>
                <w:sz w:val="20"/>
                <w:szCs w:val="20"/>
              </w:rPr>
              <w:t>к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AE37DB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3"/>
                <w:sz w:val="20"/>
                <w:szCs w:val="20"/>
              </w:rPr>
              <w:t>(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п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рав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ла </w:t>
            </w:r>
            <w:r w:rsidRPr="00AE37DB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зб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ра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pacing w:val="5"/>
                <w:sz w:val="20"/>
                <w:szCs w:val="20"/>
              </w:rPr>
              <w:t>г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AE37DB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в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AE37DB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п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р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а, 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р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в</w:t>
            </w:r>
            <w:r w:rsidRPr="00AE37DB"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я, </w:t>
            </w:r>
            <w:r w:rsidRPr="00AE37DB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р</w:t>
            </w:r>
            <w:r w:rsidRPr="00AE37DB"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 w:rsidRPr="00AE37DB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AE37DB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с</w:t>
            </w:r>
            <w:r w:rsidRPr="00AE37DB">
              <w:rPr>
                <w:rFonts w:ascii="Times New Roman" w:hAnsi="Times New Roman"/>
                <w:spacing w:val="4"/>
                <w:sz w:val="20"/>
                <w:szCs w:val="20"/>
              </w:rPr>
              <w:t>л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pacing w:val="4"/>
                <w:sz w:val="20"/>
                <w:szCs w:val="20"/>
              </w:rPr>
              <w:t>в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AE37DB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AE37DB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вы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п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л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ни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AE37DB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ля </w:t>
            </w:r>
            <w:r w:rsidRPr="00AE37DB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п</w:t>
            </w:r>
            <w:r w:rsidRPr="00AE37DB"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с</w:t>
            </w:r>
            <w:r w:rsidRPr="00AE37DB">
              <w:rPr>
                <w:rFonts w:ascii="Times New Roman" w:hAnsi="Times New Roman"/>
                <w:spacing w:val="3"/>
                <w:sz w:val="20"/>
                <w:szCs w:val="20"/>
              </w:rPr>
              <w:t>в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AE37DB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а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ряд</w:t>
            </w:r>
            <w:r w:rsidRPr="00AE37DB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AE37DB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AE37DB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ва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й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, а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п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г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в</w:t>
            </w:r>
            <w:r w:rsidRPr="00AE37DB">
              <w:rPr>
                <w:rFonts w:ascii="Times New Roman" w:hAnsi="Times New Roman"/>
                <w:spacing w:val="3"/>
                <w:sz w:val="20"/>
                <w:szCs w:val="20"/>
              </w:rPr>
              <w:t>ы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п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р</w:t>
            </w:r>
            <w:r w:rsidRPr="00AE37DB"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в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ла</w:t>
            </w:r>
            <w:r w:rsidRPr="00AE37DB">
              <w:rPr>
                <w:rFonts w:ascii="Times New Roman" w:hAnsi="Times New Roman"/>
                <w:spacing w:val="3"/>
                <w:sz w:val="20"/>
                <w:szCs w:val="20"/>
              </w:rPr>
              <w:t>)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E37DB" w:rsidRPr="00AE37DB" w:rsidRDefault="00AE37DB" w:rsidP="00AE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0"/>
                <w:szCs w:val="20"/>
              </w:rPr>
            </w:pPr>
            <w:r w:rsidRPr="00AE37DB">
              <w:rPr>
                <w:rFonts w:ascii="Times New Roman" w:hAnsi="Times New Roman"/>
                <w:sz w:val="20"/>
                <w:szCs w:val="20"/>
              </w:rPr>
              <w:t>-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 w:rsidRPr="00AE37DB">
              <w:rPr>
                <w:rFonts w:ascii="Times New Roman" w:hAnsi="Times New Roman"/>
                <w:spacing w:val="4"/>
                <w:sz w:val="20"/>
                <w:szCs w:val="20"/>
              </w:rPr>
              <w:t>х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 w:rsidRPr="00AE37DB">
              <w:rPr>
                <w:rFonts w:ascii="Times New Roman" w:hAnsi="Times New Roman"/>
                <w:spacing w:val="4"/>
                <w:sz w:val="20"/>
                <w:szCs w:val="20"/>
              </w:rPr>
              <w:t>ы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с</w:t>
            </w:r>
            <w:r w:rsidRPr="00AE37DB">
              <w:rPr>
                <w:rFonts w:ascii="Times New Roman" w:hAnsi="Times New Roman"/>
                <w:spacing w:val="3"/>
                <w:sz w:val="20"/>
                <w:szCs w:val="20"/>
              </w:rPr>
              <w:t>в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pacing w:val="5"/>
                <w:sz w:val="20"/>
                <w:szCs w:val="20"/>
              </w:rPr>
              <w:t>д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я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с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 w:rsidRPr="00AE37DB"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и и 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ф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pacing w:val="4"/>
                <w:sz w:val="20"/>
                <w:szCs w:val="20"/>
              </w:rPr>
              <w:t>к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ци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ях</w:t>
            </w:r>
            <w:r w:rsidRPr="00AE37DB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р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г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а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 w:rsidRPr="00AE37DB"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а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-1"/>
                <w:sz w:val="20"/>
                <w:szCs w:val="20"/>
              </w:rPr>
              <w:t>ч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pacing w:val="4"/>
                <w:sz w:val="20"/>
                <w:szCs w:val="20"/>
              </w:rPr>
              <w:t>л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pacing w:val="4"/>
                <w:sz w:val="20"/>
                <w:szCs w:val="20"/>
              </w:rPr>
              <w:t>в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pacing w:val="4"/>
                <w:sz w:val="20"/>
                <w:szCs w:val="20"/>
              </w:rPr>
              <w:t>к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а;</w:t>
            </w:r>
          </w:p>
          <w:p w:rsidR="00AE37DB" w:rsidRPr="00AE37DB" w:rsidRDefault="00AE37DB" w:rsidP="00AE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0"/>
                <w:szCs w:val="20"/>
              </w:rPr>
            </w:pPr>
            <w:r w:rsidRPr="00AE37DB">
              <w:rPr>
                <w:rFonts w:ascii="Times New Roman" w:hAnsi="Times New Roman"/>
                <w:sz w:val="20"/>
                <w:szCs w:val="20"/>
              </w:rPr>
              <w:t>-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г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г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ни</w:t>
            </w:r>
            <w:r w:rsidRPr="00AE37DB">
              <w:rPr>
                <w:rFonts w:ascii="Times New Roman" w:hAnsi="Times New Roman"/>
                <w:spacing w:val="3"/>
                <w:sz w:val="20"/>
                <w:szCs w:val="20"/>
              </w:rPr>
              <w:t>ч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с</w:t>
            </w:r>
            <w:r w:rsidRPr="00AE37DB">
              <w:rPr>
                <w:rFonts w:ascii="Times New Roman" w:hAnsi="Times New Roman"/>
                <w:spacing w:val="3"/>
                <w:sz w:val="20"/>
                <w:szCs w:val="20"/>
              </w:rPr>
              <w:t>к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а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я,</w:t>
            </w:r>
            <w:r w:rsidRPr="00AE37DB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-8"/>
                <w:sz w:val="20"/>
                <w:szCs w:val="20"/>
              </w:rPr>
              <w:t>у</w:t>
            </w:r>
            <w:r w:rsidRPr="00AE37DB">
              <w:rPr>
                <w:rFonts w:ascii="Times New Roman" w:hAnsi="Times New Roman"/>
                <w:spacing w:val="3"/>
                <w:sz w:val="20"/>
                <w:szCs w:val="20"/>
              </w:rPr>
              <w:t>м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ни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я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авык</w:t>
            </w:r>
            <w:r w:rsidRPr="00AE37DB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E37DB" w:rsidRPr="00AE37DB" w:rsidRDefault="00AE37DB" w:rsidP="00AE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0"/>
                <w:szCs w:val="20"/>
              </w:rPr>
            </w:pPr>
            <w:r w:rsidRPr="00AE37DB">
              <w:rPr>
                <w:rFonts w:ascii="Times New Roman" w:hAnsi="Times New Roman"/>
                <w:sz w:val="20"/>
                <w:szCs w:val="20"/>
              </w:rPr>
              <w:t>-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р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ж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я,</w:t>
            </w:r>
            <w:r w:rsidRPr="00AE37DB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акал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ва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р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г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а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ни</w:t>
            </w:r>
            <w:r w:rsidRPr="00AE37DB">
              <w:rPr>
                <w:rFonts w:ascii="Times New Roman" w:hAnsi="Times New Roman"/>
                <w:spacing w:val="5"/>
                <w:sz w:val="20"/>
                <w:szCs w:val="20"/>
              </w:rPr>
              <w:t>з</w:t>
            </w:r>
            <w:r w:rsidRPr="00AE37DB"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а,</w:t>
            </w:r>
            <w:r w:rsidRPr="00AE37DB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зд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р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вый</w:t>
            </w:r>
            <w:r w:rsidRPr="00AE37DB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раз</w:t>
            </w:r>
            <w:r w:rsidRPr="00AE37DB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-1"/>
                <w:sz w:val="20"/>
                <w:szCs w:val="20"/>
              </w:rPr>
              <w:t>ж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ни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E37DB" w:rsidRPr="00AE37DB" w:rsidRDefault="00AE37DB" w:rsidP="00AE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0"/>
                <w:szCs w:val="20"/>
              </w:rPr>
            </w:pPr>
            <w:r w:rsidRPr="00AE37DB">
              <w:rPr>
                <w:rFonts w:ascii="Times New Roman" w:hAnsi="Times New Roman"/>
                <w:sz w:val="20"/>
                <w:szCs w:val="20"/>
              </w:rPr>
              <w:t>-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т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р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в</w:t>
            </w:r>
            <w:r w:rsidRPr="00AE37DB"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ни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я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к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pacing w:val="5"/>
                <w:sz w:val="20"/>
                <w:szCs w:val="20"/>
              </w:rPr>
              <w:t>б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Pr="00AE37DB">
              <w:rPr>
                <w:rFonts w:ascii="Times New Roman" w:hAnsi="Times New Roman"/>
                <w:spacing w:val="5"/>
                <w:sz w:val="20"/>
                <w:szCs w:val="20"/>
              </w:rPr>
              <w:t>д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ва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pacing w:val="-1"/>
                <w:sz w:val="20"/>
                <w:szCs w:val="20"/>
              </w:rPr>
              <w:t>ю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,</w:t>
            </w:r>
            <w:r w:rsidRPr="00AE37DB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ве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ар</w:t>
            </w:r>
            <w:r w:rsidRPr="00AE37DB">
              <w:rPr>
                <w:rFonts w:ascii="Times New Roman" w:hAnsi="Times New Roman"/>
                <w:spacing w:val="-1"/>
                <w:sz w:val="20"/>
                <w:szCs w:val="20"/>
              </w:rPr>
              <w:t>ю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,</w:t>
            </w:r>
            <w:r w:rsidRPr="00AE37DB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с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п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р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pacing w:val="4"/>
                <w:sz w:val="20"/>
                <w:szCs w:val="20"/>
              </w:rPr>
              <w:t>в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й эк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пи</w:t>
            </w:r>
            <w:r w:rsidRPr="00AE37DB"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в</w:t>
            </w:r>
            <w:r w:rsidRPr="00AE37DB">
              <w:rPr>
                <w:rFonts w:ascii="Times New Roman" w:hAnsi="Times New Roman"/>
                <w:spacing w:val="3"/>
                <w:sz w:val="20"/>
                <w:szCs w:val="20"/>
              </w:rPr>
              <w:t>к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е;</w:t>
            </w:r>
          </w:p>
          <w:p w:rsidR="00AE37DB" w:rsidRDefault="00AE37DB" w:rsidP="00AE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0"/>
                <w:szCs w:val="20"/>
              </w:rPr>
            </w:pPr>
            <w:r w:rsidRPr="00AE37DB">
              <w:rPr>
                <w:rFonts w:ascii="Times New Roman" w:hAnsi="Times New Roman"/>
                <w:sz w:val="20"/>
                <w:szCs w:val="20"/>
              </w:rPr>
              <w:t>-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т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р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в</w:t>
            </w:r>
            <w:r w:rsidRPr="00AE37DB"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ни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я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к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х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pacing w:val="4"/>
                <w:sz w:val="20"/>
                <w:szCs w:val="20"/>
              </w:rPr>
              <w:t>к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pacing w:val="5"/>
                <w:sz w:val="20"/>
                <w:szCs w:val="20"/>
              </w:rPr>
              <w:t>з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п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а</w:t>
            </w:r>
            <w:r w:rsidRPr="00AE37DB"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ос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п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ри 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а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ят</w:t>
            </w:r>
            <w:r w:rsidRPr="00AE37DB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ях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п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лава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E37DB" w:rsidRDefault="00AE37DB" w:rsidP="00AE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знать систему спортивной подготовки и её общие основы;</w:t>
            </w:r>
          </w:p>
          <w:p w:rsidR="00B40B36" w:rsidRDefault="00AE37DB" w:rsidP="00AE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уметь разбираться в методах воспитания силы, быстроты, выносливости, ловкости и гибкости, в формах тренировочных занятий и планировании их, содержание круглогодичной тренировки, планирование перспективной многолетней тренировки;</w:t>
            </w:r>
          </w:p>
          <w:p w:rsidR="00AE37DB" w:rsidRDefault="00AE37DB" w:rsidP="00AE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анализировать спортивные и функциональные показатели;</w:t>
            </w:r>
          </w:p>
          <w:p w:rsidR="00AE37DB" w:rsidRPr="00AE37DB" w:rsidRDefault="00AE37DB" w:rsidP="00AE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-вести дневник тренировки.</w:t>
            </w:r>
          </w:p>
        </w:tc>
        <w:tc>
          <w:tcPr>
            <w:tcW w:w="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9D714E" w:rsidRDefault="00BD1081" w:rsidP="00B40B36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1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9D714E" w:rsidRDefault="00BD1081" w:rsidP="00B40B36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1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9D714E" w:rsidRDefault="00BD1081" w:rsidP="00B40B36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1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9D714E" w:rsidRDefault="00BD1081" w:rsidP="00B40B36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14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9D714E" w:rsidRDefault="00BD1081" w:rsidP="00B40B36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14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B40B36" w:rsidRPr="00B40B36" w:rsidTr="008A65C2">
        <w:trPr>
          <w:trHeight w:val="45"/>
          <w:tblCellSpacing w:w="0" w:type="dxa"/>
          <w:jc w:val="center"/>
        </w:trPr>
        <w:tc>
          <w:tcPr>
            <w:tcW w:w="3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B40B36" w:rsidRDefault="00B40B36" w:rsidP="00B40B36">
            <w:pPr>
              <w:shd w:val="clear" w:color="auto" w:fill="FFFFFF"/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7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B40B36" w:rsidRDefault="00B40B36" w:rsidP="00B40B36">
            <w:pPr>
              <w:shd w:val="clear" w:color="auto" w:fill="FFFFFF"/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Общая физическая подготовка (на суше): Общеразвивающие физические упражнения: легкоатлетические упражнения: ходьба, бег, прыжки, метания; строевые и общеразвивающие гимнастические упражнения; спортивные и подвижные игры; акробатические упражнения.</w:t>
            </w:r>
          </w:p>
        </w:tc>
        <w:tc>
          <w:tcPr>
            <w:tcW w:w="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9D714E" w:rsidRDefault="00B40B36" w:rsidP="008A65C2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14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8A65C2" w:rsidRPr="009D714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9D714E" w:rsidRDefault="00B40B36" w:rsidP="008A65C2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1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A65C2" w:rsidRPr="009D714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D714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9D714E" w:rsidRDefault="00B40B36" w:rsidP="008A65C2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1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A65C2" w:rsidRPr="009D714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9D714E" w:rsidRDefault="00B40B36" w:rsidP="008A65C2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1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A65C2" w:rsidRPr="009D714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9D714E" w:rsidRDefault="008A65C2" w:rsidP="00B40B36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14E">
              <w:rPr>
                <w:rFonts w:ascii="Times New Roman" w:hAnsi="Times New Roman"/>
                <w:color w:val="000000"/>
                <w:sz w:val="24"/>
                <w:szCs w:val="24"/>
              </w:rPr>
              <w:t>318</w:t>
            </w:r>
          </w:p>
        </w:tc>
      </w:tr>
      <w:tr w:rsidR="009D714E" w:rsidRPr="00B40B36" w:rsidTr="009D714E">
        <w:trPr>
          <w:trHeight w:val="3944"/>
          <w:tblCellSpacing w:w="0" w:type="dxa"/>
          <w:jc w:val="center"/>
        </w:trPr>
        <w:tc>
          <w:tcPr>
            <w:tcW w:w="337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D714E" w:rsidRPr="00B40B36" w:rsidRDefault="009D714E" w:rsidP="00B40B36">
            <w:pPr>
              <w:shd w:val="clear" w:color="auto" w:fill="FFFFFF"/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772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shd w:val="clear" w:color="auto" w:fill="FFFFFF"/>
            <w:hideMark/>
          </w:tcPr>
          <w:p w:rsidR="009D714E" w:rsidRPr="00AE37DB" w:rsidRDefault="009D714E" w:rsidP="00AE37DB">
            <w:pPr>
              <w:widowControl w:val="0"/>
              <w:tabs>
                <w:tab w:val="left" w:pos="1320"/>
                <w:tab w:val="left" w:pos="2240"/>
                <w:tab w:val="left" w:pos="4240"/>
                <w:tab w:val="left" w:pos="4600"/>
                <w:tab w:val="left" w:pos="5900"/>
                <w:tab w:val="left" w:pos="6240"/>
                <w:tab w:val="left" w:pos="7920"/>
                <w:tab w:val="left" w:pos="10060"/>
              </w:tabs>
              <w:autoSpaceDE w:val="0"/>
              <w:autoSpaceDN w:val="0"/>
              <w:adjustRightInd w:val="0"/>
              <w:spacing w:before="55" w:after="0" w:line="240" w:lineRule="auto"/>
              <w:ind w:left="108" w:right="9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Специальная физическая подготовка и спортивно-техническая подготовка (на суше, в воде): Специальные физические упражнения: координации, максимальной сил, силовой выносливости, прыгучести; упражнения для развития подвижности в плечевых, голеностопных и коленных суставах, ротации позвоночника; упражнения с оборудованием (резиновые амортизаторы, гантели, штанга, тренажёры) для развития мышц туловища, плечевого пояса и рук;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п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ра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жн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я  </w:t>
            </w:r>
            <w:r w:rsidRPr="00AE37DB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ля  </w:t>
            </w:r>
            <w:r w:rsidRPr="00AE37DB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3"/>
                <w:sz w:val="20"/>
                <w:szCs w:val="20"/>
              </w:rPr>
              <w:t>ч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pacing w:val="5"/>
                <w:sz w:val="20"/>
                <w:szCs w:val="20"/>
              </w:rPr>
              <w:t>д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в</w:t>
            </w:r>
            <w:r w:rsidRPr="00AE37DB"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я  </w:t>
            </w:r>
            <w:r w:rsidRPr="00AE37DB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п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ря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ж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я  </w:t>
            </w:r>
            <w:r w:rsidRPr="00AE37DB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и рас</w:t>
            </w:r>
            <w:r w:rsidRPr="00AE37DB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ла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л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я  </w:t>
            </w:r>
            <w:r w:rsidRPr="00AE37DB">
              <w:rPr>
                <w:rFonts w:ascii="Times New Roman" w:hAnsi="Times New Roman"/>
                <w:spacing w:val="-31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ы</w:t>
            </w:r>
            <w:r w:rsidRPr="00AE37DB">
              <w:rPr>
                <w:rFonts w:ascii="Times New Roman" w:hAnsi="Times New Roman"/>
                <w:spacing w:val="4"/>
                <w:sz w:val="20"/>
                <w:szCs w:val="20"/>
              </w:rPr>
              <w:t>ш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ц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Pr="00AE37DB">
              <w:rPr>
                <w:rFonts w:ascii="Times New Roman" w:hAnsi="Times New Roman"/>
                <w:spacing w:val="-29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п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р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ни</w:t>
            </w:r>
            <w:r w:rsidRPr="00AE37DB"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 w:rsidRPr="00AE37DB">
              <w:rPr>
                <w:rFonts w:ascii="Times New Roman" w:hAnsi="Times New Roman"/>
                <w:spacing w:val="3"/>
                <w:sz w:val="20"/>
                <w:szCs w:val="20"/>
              </w:rPr>
              <w:t>аю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щ</w:t>
            </w:r>
            <w:r w:rsidRPr="00AE37DB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х  </w:t>
            </w:r>
            <w:r w:rsidRPr="00AE37DB">
              <w:rPr>
                <w:rFonts w:ascii="Times New Roman" w:hAnsi="Times New Roman"/>
                <w:spacing w:val="-26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Pr="00AE37DB">
              <w:rPr>
                <w:rFonts w:ascii="Times New Roman" w:hAnsi="Times New Roman"/>
                <w:spacing w:val="-1"/>
                <w:sz w:val="20"/>
                <w:szCs w:val="20"/>
              </w:rPr>
              <w:t>ч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ас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е  </w:t>
            </w:r>
            <w:r w:rsidRPr="00AE37DB">
              <w:rPr>
                <w:rFonts w:ascii="Times New Roman" w:hAnsi="Times New Roman"/>
                <w:spacing w:val="-34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в  </w:t>
            </w:r>
            <w:r w:rsidRPr="00AE37DB">
              <w:rPr>
                <w:rFonts w:ascii="Times New Roman" w:hAnsi="Times New Roman"/>
                <w:spacing w:val="-31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г</w:t>
            </w:r>
            <w:r w:rsidRPr="00AE37DB"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к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вых  </w:t>
            </w:r>
            <w:r w:rsidRPr="00AE37DB">
              <w:rPr>
                <w:rFonts w:ascii="Times New Roman" w:hAnsi="Times New Roman"/>
                <w:spacing w:val="-31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 w:rsidRPr="00AE37DB">
              <w:rPr>
                <w:rFonts w:ascii="Times New Roman" w:hAnsi="Times New Roman"/>
                <w:spacing w:val="4"/>
                <w:sz w:val="20"/>
                <w:szCs w:val="20"/>
              </w:rPr>
              <w:t>в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pacing w:val="-1"/>
                <w:sz w:val="20"/>
                <w:szCs w:val="20"/>
              </w:rPr>
              <w:t>ж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е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pacing w:val="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ях  </w:t>
            </w:r>
            <w:r w:rsidRPr="00AE37DB">
              <w:rPr>
                <w:rFonts w:ascii="Times New Roman" w:hAnsi="Times New Roman"/>
                <w:spacing w:val="-31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ка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м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AE37DB">
              <w:rPr>
                <w:rFonts w:ascii="Times New Roman" w:hAnsi="Times New Roman"/>
                <w:spacing w:val="-28"/>
                <w:sz w:val="20"/>
                <w:szCs w:val="20"/>
              </w:rPr>
              <w:t xml:space="preserve"> 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AE37DB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E37DB">
              <w:rPr>
                <w:rFonts w:ascii="Times New Roman" w:hAnsi="Times New Roman"/>
                <w:spacing w:val="1"/>
                <w:sz w:val="20"/>
                <w:szCs w:val="20"/>
              </w:rPr>
              <w:t>г</w:t>
            </w:r>
            <w:r w:rsidRPr="00AE37DB"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 w:rsidRPr="00AE37DB"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 w:rsidRPr="00AE37D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AE37D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D714E" w:rsidRPr="00B40B36" w:rsidRDefault="009D714E" w:rsidP="00B40B36">
            <w:pPr>
              <w:shd w:val="clear" w:color="auto" w:fill="FFFFFF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-плавательная подготовка: упражнения для развития аэробной и аэробно- анаэробной выносливости, специальной выносливости, скоростных способностей, быстроты реакции на стартовый сигнал, плавание в лопатках и с тормозами. </w:t>
            </w:r>
          </w:p>
        </w:tc>
        <w:tc>
          <w:tcPr>
            <w:tcW w:w="842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shd w:val="clear" w:color="auto" w:fill="FFFFFF"/>
            <w:hideMark/>
          </w:tcPr>
          <w:p w:rsidR="009D714E" w:rsidRPr="009D714E" w:rsidRDefault="009D714E" w:rsidP="00B40B36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14E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857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shd w:val="clear" w:color="auto" w:fill="FFFFFF"/>
            <w:hideMark/>
          </w:tcPr>
          <w:p w:rsidR="009D714E" w:rsidRPr="009D714E" w:rsidRDefault="009D714E" w:rsidP="00B40B36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14E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842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shd w:val="clear" w:color="auto" w:fill="FFFFFF"/>
            <w:hideMark/>
          </w:tcPr>
          <w:p w:rsidR="009D714E" w:rsidRPr="009D714E" w:rsidRDefault="009D714E" w:rsidP="008A65C2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14E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842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shd w:val="clear" w:color="auto" w:fill="FFFFFF"/>
            <w:hideMark/>
          </w:tcPr>
          <w:p w:rsidR="009D714E" w:rsidRPr="009D714E" w:rsidRDefault="009D714E" w:rsidP="00B40B36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14E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shd w:val="clear" w:color="auto" w:fill="FFFFFF"/>
            <w:hideMark/>
          </w:tcPr>
          <w:p w:rsidR="009D714E" w:rsidRPr="009D714E" w:rsidRDefault="009D714E" w:rsidP="00B40B36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14E">
              <w:rPr>
                <w:rFonts w:ascii="Times New Roman" w:hAnsi="Times New Roman"/>
                <w:color w:val="000000"/>
                <w:sz w:val="24"/>
                <w:szCs w:val="24"/>
              </w:rPr>
              <w:t>281</w:t>
            </w:r>
          </w:p>
        </w:tc>
      </w:tr>
      <w:tr w:rsidR="009D714E" w:rsidRPr="00B40B36" w:rsidTr="009D714E">
        <w:trPr>
          <w:trHeight w:val="26"/>
          <w:tblCellSpacing w:w="0" w:type="dxa"/>
          <w:jc w:val="center"/>
        </w:trPr>
        <w:tc>
          <w:tcPr>
            <w:tcW w:w="337" w:type="dxa"/>
            <w:vMerge/>
            <w:tcBorders>
              <w:left w:val="outset" w:sz="6" w:space="0" w:color="00000A"/>
              <w:bottom w:val="outset" w:sz="6" w:space="0" w:color="auto"/>
              <w:right w:val="outset" w:sz="6" w:space="0" w:color="00000A"/>
            </w:tcBorders>
            <w:shd w:val="clear" w:color="auto" w:fill="FFFFFF"/>
            <w:hideMark/>
          </w:tcPr>
          <w:p w:rsidR="009D714E" w:rsidRPr="00B40B36" w:rsidRDefault="009D714E" w:rsidP="00B40B36">
            <w:pPr>
              <w:shd w:val="clear" w:color="auto" w:fill="FFFFFF"/>
              <w:spacing w:before="100" w:beforeAutospacing="1" w:after="119" w:line="45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72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shd w:val="clear" w:color="auto" w:fill="FFFFFF"/>
            <w:hideMark/>
          </w:tcPr>
          <w:p w:rsidR="009D714E" w:rsidRPr="00B40B36" w:rsidRDefault="009D714E" w:rsidP="00B40B36">
            <w:pPr>
              <w:shd w:val="clear" w:color="auto" w:fill="FFFFFF"/>
              <w:spacing w:before="100" w:beforeAutospacing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shd w:val="clear" w:color="auto" w:fill="FFFFFF"/>
            <w:hideMark/>
          </w:tcPr>
          <w:p w:rsidR="009D714E" w:rsidRDefault="009D714E" w:rsidP="00B40B36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shd w:val="clear" w:color="auto" w:fill="FFFFFF"/>
            <w:hideMark/>
          </w:tcPr>
          <w:p w:rsidR="009D714E" w:rsidRDefault="009D714E" w:rsidP="00B40B36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shd w:val="clear" w:color="auto" w:fill="FFFFFF"/>
            <w:hideMark/>
          </w:tcPr>
          <w:p w:rsidR="009D714E" w:rsidRDefault="009D714E" w:rsidP="008A65C2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shd w:val="clear" w:color="auto" w:fill="FFFFFF"/>
            <w:hideMark/>
          </w:tcPr>
          <w:p w:rsidR="009D714E" w:rsidRDefault="009D714E" w:rsidP="00B40B36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shd w:val="clear" w:color="auto" w:fill="FFFFFF"/>
            <w:hideMark/>
          </w:tcPr>
          <w:p w:rsidR="009D714E" w:rsidRDefault="009D714E" w:rsidP="00B40B36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714E" w:rsidRPr="00B40B36" w:rsidTr="009D714E">
        <w:trPr>
          <w:trHeight w:val="3879"/>
          <w:tblCellSpacing w:w="0" w:type="dxa"/>
          <w:jc w:val="center"/>
        </w:trPr>
        <w:tc>
          <w:tcPr>
            <w:tcW w:w="337" w:type="dxa"/>
            <w:tcBorders>
              <w:top w:val="outset" w:sz="6" w:space="0" w:color="000000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D714E" w:rsidRPr="00B40B36" w:rsidRDefault="009D714E" w:rsidP="00B40B36">
            <w:pPr>
              <w:shd w:val="clear" w:color="auto" w:fill="FFFFFF"/>
              <w:spacing w:before="100" w:beforeAutospacing="1" w:after="119" w:line="45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5772" w:type="dxa"/>
            <w:tcBorders>
              <w:top w:val="outset" w:sz="6" w:space="0" w:color="000000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D714E" w:rsidRPr="00B40B36" w:rsidRDefault="009D714E" w:rsidP="00B40B36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Техническая подготовка</w:t>
            </w:r>
          </w:p>
          <w:p w:rsidR="009D714E" w:rsidRPr="00B40B36" w:rsidRDefault="009D714E" w:rsidP="00B40B36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Учебные прыжки в воду: </w:t>
            </w: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прыжки в воду ногами вниз и спады в воду из различных исходных положений и с различными движениями рук; прыжки с вышки; старты из различных исходных положений.</w:t>
            </w:r>
          </w:p>
          <w:p w:rsidR="009D714E" w:rsidRDefault="009D714E" w:rsidP="00B40B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Упражнения для изучения техники спортивных способов плавания и </w:t>
            </w:r>
            <w:r w:rsidRPr="00B40B3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совершенствование в ней:</w:t>
            </w:r>
          </w:p>
          <w:p w:rsidR="009D714E" w:rsidRDefault="009D714E" w:rsidP="00B40B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B3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-имитационные упражнения;</w:t>
            </w:r>
          </w:p>
          <w:p w:rsidR="009D714E" w:rsidRDefault="009D714E" w:rsidP="00B40B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-упражнения для совершенствования техники плавания спортивными способами, поиска индивидуальных особенностей техники;</w:t>
            </w:r>
          </w:p>
          <w:p w:rsidR="009D714E" w:rsidRPr="00B40B36" w:rsidRDefault="009D714E" w:rsidP="00B40B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-упражнения, направленные на экономизацию движений, умение сочетать напряжение и расслабление мышц.</w:t>
            </w:r>
          </w:p>
          <w:p w:rsidR="009D714E" w:rsidRPr="00B40B36" w:rsidRDefault="009D714E" w:rsidP="00B40B36">
            <w:pPr>
              <w:shd w:val="clear" w:color="auto" w:fill="FFFFFF"/>
              <w:spacing w:before="100" w:beforeAutospacing="1" w:after="119" w:line="45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B3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Игры и развлечения на воде: </w:t>
            </w: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водное поло; эстафетное плавание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 прикладное плавание</w:t>
            </w:r>
          </w:p>
        </w:tc>
        <w:tc>
          <w:tcPr>
            <w:tcW w:w="842" w:type="dxa"/>
            <w:tcBorders>
              <w:top w:val="outset" w:sz="6" w:space="0" w:color="000000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D714E" w:rsidRPr="009D714E" w:rsidRDefault="009D714E" w:rsidP="00B40B36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14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7" w:type="dxa"/>
            <w:tcBorders>
              <w:top w:val="outset" w:sz="6" w:space="0" w:color="000000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D714E" w:rsidRPr="009D714E" w:rsidRDefault="009D714E" w:rsidP="00B40B36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14E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842" w:type="dxa"/>
            <w:tcBorders>
              <w:top w:val="outset" w:sz="6" w:space="0" w:color="000000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D714E" w:rsidRPr="009D714E" w:rsidRDefault="009D714E" w:rsidP="008A65C2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14E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842" w:type="dxa"/>
            <w:tcBorders>
              <w:top w:val="outset" w:sz="6" w:space="0" w:color="000000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D714E" w:rsidRPr="009D714E" w:rsidRDefault="009D714E" w:rsidP="00B40B36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14E">
              <w:rPr>
                <w:rFonts w:ascii="Times New Roman" w:hAnsi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D714E" w:rsidRPr="009D714E" w:rsidRDefault="009D714E" w:rsidP="00B40B36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14E"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</w:p>
        </w:tc>
      </w:tr>
      <w:tr w:rsidR="008A65C2" w:rsidRPr="00B40B36" w:rsidTr="009D714E">
        <w:trPr>
          <w:trHeight w:val="4608"/>
          <w:tblCellSpacing w:w="0" w:type="dxa"/>
          <w:jc w:val="center"/>
        </w:trPr>
        <w:tc>
          <w:tcPr>
            <w:tcW w:w="337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8A65C2" w:rsidRPr="00B40B36" w:rsidRDefault="008A65C2" w:rsidP="00B40B36">
            <w:pPr>
              <w:shd w:val="clear" w:color="auto" w:fill="FFFFFF"/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2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8A65C2" w:rsidRPr="00B40B36" w:rsidRDefault="008A65C2" w:rsidP="008A65C2">
            <w:pPr>
              <w:shd w:val="clear" w:color="auto" w:fill="FFFFFF"/>
              <w:spacing w:before="100" w:beforeAutospacing="1" w:after="119" w:line="45" w:lineRule="atLeast"/>
              <w:ind w:right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Психологическая подготовка: задание на развитие «чувства воды»; психотехнические упражнения; развитие чувства времени; упражнение «мысленная репетиция»; упражнения «идеомоторная настройка»; упражнения для развития тактического мышления; психологическая подготовка к старту; упражнения для финишной мобилизации; упражнения для психической адаптации к публике; психологическое восстановление после нагрузок; упражнения аутогенной тренировки; психологическая подготовка к достижению высокого результата; метод домашних заданий.</w:t>
            </w:r>
          </w:p>
          <w:p w:rsidR="008A65C2" w:rsidRDefault="008A65C2" w:rsidP="008A65C2">
            <w:pPr>
              <w:shd w:val="clear" w:color="auto" w:fill="FFFFFF"/>
              <w:spacing w:before="100" w:beforeAutospacing="1" w:after="119" w:line="45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Тактическая подготовка: упражнения или действия по задуманному плану (по раскладке, с определённой скоростью); упражнения для развития активной и пассивной тактики; упражнения для совершенствования тактики прохождения дистанции в соревновательный период; Упражнения для совершенствования тактики стартов и финишей; Упражнения для совершенствования тактики в эстафетном плавании(конкретная задача каждого</w:t>
            </w:r>
          </w:p>
          <w:p w:rsidR="009D714E" w:rsidRPr="00B40B36" w:rsidRDefault="009D714E" w:rsidP="009D71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Восстановительные мероприятия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  <w:p w:rsidR="009D714E" w:rsidRPr="00B40B36" w:rsidRDefault="009D714E" w:rsidP="009D71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1. Педагогические средства восстановления:</w:t>
            </w:r>
          </w:p>
          <w:p w:rsidR="009D714E" w:rsidRPr="00B40B36" w:rsidRDefault="009D714E" w:rsidP="009D71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2.Психологические средства восстановления:</w:t>
            </w:r>
          </w:p>
          <w:p w:rsidR="009D714E" w:rsidRPr="00B40B36" w:rsidRDefault="009D714E" w:rsidP="009D714E">
            <w:pPr>
              <w:shd w:val="clear" w:color="auto" w:fill="FFFFFF"/>
              <w:spacing w:before="100" w:beforeAutospacing="1" w:after="119" w:line="4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3. Медико-биологические средства восстановления:</w:t>
            </w:r>
          </w:p>
        </w:tc>
        <w:tc>
          <w:tcPr>
            <w:tcW w:w="842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8A65C2" w:rsidRPr="00B40B36" w:rsidRDefault="008A65C2" w:rsidP="00B40B36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8A65C2" w:rsidRPr="00B40B36" w:rsidRDefault="008A65C2" w:rsidP="00B40B36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8A65C2" w:rsidRPr="00B40B36" w:rsidRDefault="008A65C2" w:rsidP="00B40B36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8A65C2" w:rsidRPr="00B40B36" w:rsidRDefault="008A65C2" w:rsidP="00B40B36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8A65C2" w:rsidRPr="00B40B36" w:rsidRDefault="008A65C2" w:rsidP="00B40B36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B36" w:rsidRPr="00B40B36" w:rsidTr="008A65C2">
        <w:trPr>
          <w:trHeight w:val="45"/>
          <w:tblCellSpacing w:w="0" w:type="dxa"/>
          <w:jc w:val="center"/>
        </w:trPr>
        <w:tc>
          <w:tcPr>
            <w:tcW w:w="3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B40B36" w:rsidRDefault="00B40B36" w:rsidP="00B40B36">
            <w:pPr>
              <w:shd w:val="clear" w:color="auto" w:fill="FFFFFF"/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7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B40B36" w:rsidRDefault="00B40B36" w:rsidP="008A65C2">
            <w:pPr>
              <w:shd w:val="clear" w:color="auto" w:fill="FFFFFF"/>
              <w:spacing w:before="100" w:beforeAutospacing="1" w:after="119" w:line="4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Инструктаж и судейская практика: самостоятельное проведение разминки в зале «сухого плавания»; семинар по правилам соревнований и должностным обязанностям судей различного амплуа; участие в судействе местных, городских, районных, краевых соревнований.</w:t>
            </w:r>
            <w:r w:rsidR="009D71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Участия в соревнованиях различного уровня, сдача промежуточной и итоговой аттестации.</w:t>
            </w:r>
          </w:p>
        </w:tc>
        <w:tc>
          <w:tcPr>
            <w:tcW w:w="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B40B36" w:rsidRDefault="009D714E" w:rsidP="00B40B36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B40B36" w:rsidRDefault="009D714E" w:rsidP="00B40B36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B40B36" w:rsidRDefault="009D714E" w:rsidP="00B40B36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B40B36" w:rsidRDefault="009D714E" w:rsidP="00B40B36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B40B36" w:rsidRDefault="009D714E" w:rsidP="00B40B36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B40B36" w:rsidRPr="00B40B36" w:rsidTr="008A65C2">
        <w:trPr>
          <w:trHeight w:val="45"/>
          <w:tblCellSpacing w:w="0" w:type="dxa"/>
          <w:jc w:val="center"/>
        </w:trPr>
        <w:tc>
          <w:tcPr>
            <w:tcW w:w="3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B40B36" w:rsidRDefault="00B40B36" w:rsidP="00B40B36">
            <w:pPr>
              <w:shd w:val="clear" w:color="auto" w:fill="FFFFFF"/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7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B40B36" w:rsidRDefault="009D714E" w:rsidP="00B40B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="00B40B36"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едицинское обслуживание: </w:t>
            </w:r>
          </w:p>
          <w:p w:rsidR="00BD1081" w:rsidRDefault="00B40B36" w:rsidP="00B40B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>-диспансерное обследование учащихся</w:t>
            </w:r>
            <w:r w:rsidR="00BD1081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B40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40B36" w:rsidRPr="00B40B36" w:rsidRDefault="00B40B36" w:rsidP="00B40B36">
            <w:pPr>
              <w:shd w:val="clear" w:color="auto" w:fill="FFFFFF"/>
              <w:spacing w:after="119" w:line="4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B40B36" w:rsidRDefault="009D714E" w:rsidP="00B40B36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B40B36" w:rsidRDefault="009D714E" w:rsidP="00B40B36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B40B36" w:rsidRDefault="009D714E" w:rsidP="00B40B36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B40B36" w:rsidRDefault="009D714E" w:rsidP="00B40B36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B40B36" w:rsidRDefault="009D714E" w:rsidP="00B40B36">
            <w:pPr>
              <w:shd w:val="clear" w:color="auto" w:fill="FFFFFF"/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40B36" w:rsidRPr="00B40B36" w:rsidTr="008A65C2">
        <w:trPr>
          <w:trHeight w:val="30"/>
          <w:tblCellSpacing w:w="0" w:type="dxa"/>
          <w:jc w:val="center"/>
        </w:trPr>
        <w:tc>
          <w:tcPr>
            <w:tcW w:w="3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B40B36" w:rsidRDefault="00B40B36" w:rsidP="00B40B36">
            <w:pPr>
              <w:shd w:val="clear" w:color="auto" w:fill="FFFFFF"/>
              <w:spacing w:before="100" w:beforeAutospacing="1" w:after="119" w:line="240" w:lineRule="auto"/>
              <w:rPr>
                <w:rFonts w:ascii="Times New Roman" w:hAnsi="Times New Roman"/>
                <w:sz w:val="4"/>
                <w:szCs w:val="24"/>
              </w:rPr>
            </w:pPr>
          </w:p>
        </w:tc>
        <w:tc>
          <w:tcPr>
            <w:tcW w:w="57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9D714E" w:rsidRDefault="00B40B36" w:rsidP="00B40B36">
            <w:pPr>
              <w:shd w:val="clear" w:color="auto" w:fill="FFFFFF"/>
              <w:spacing w:before="100" w:beforeAutospacing="1" w:after="119"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9D714E">
              <w:rPr>
                <w:rFonts w:ascii="Times New Roman" w:hAnsi="Times New Roman"/>
                <w:sz w:val="24"/>
                <w:szCs w:val="24"/>
              </w:rPr>
              <w:t>ВСЕГО ЧАСОВ:</w:t>
            </w:r>
          </w:p>
        </w:tc>
        <w:tc>
          <w:tcPr>
            <w:tcW w:w="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9D714E" w:rsidRDefault="00B40B36" w:rsidP="00BD1081">
            <w:pPr>
              <w:shd w:val="clear" w:color="auto" w:fill="FFFFFF"/>
              <w:spacing w:before="100" w:beforeAutospacing="1" w:after="119"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14E">
              <w:rPr>
                <w:rFonts w:ascii="Times New Roman" w:hAnsi="Times New Roman"/>
                <w:sz w:val="24"/>
                <w:szCs w:val="24"/>
              </w:rPr>
              <w:t>5</w:t>
            </w:r>
            <w:r w:rsidR="00BD1081" w:rsidRPr="009D71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9D714E" w:rsidRDefault="00B40B36" w:rsidP="00BD1081">
            <w:pPr>
              <w:shd w:val="clear" w:color="auto" w:fill="FFFFFF"/>
              <w:spacing w:before="100" w:beforeAutospacing="1" w:after="119"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14E">
              <w:rPr>
                <w:rFonts w:ascii="Times New Roman" w:hAnsi="Times New Roman"/>
                <w:sz w:val="24"/>
                <w:szCs w:val="24"/>
              </w:rPr>
              <w:t>6</w:t>
            </w:r>
            <w:r w:rsidR="00BD1081" w:rsidRPr="009D71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9D714E" w:rsidRDefault="00B40B36" w:rsidP="00BD1081">
            <w:pPr>
              <w:shd w:val="clear" w:color="auto" w:fill="FFFFFF"/>
              <w:spacing w:before="100" w:beforeAutospacing="1" w:after="119"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14E">
              <w:rPr>
                <w:rFonts w:ascii="Times New Roman" w:hAnsi="Times New Roman"/>
                <w:sz w:val="24"/>
                <w:szCs w:val="24"/>
              </w:rPr>
              <w:t>7</w:t>
            </w:r>
            <w:r w:rsidR="00BD1081" w:rsidRPr="009D714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9D714E" w:rsidRDefault="00B40B36" w:rsidP="00BD1081">
            <w:pPr>
              <w:shd w:val="clear" w:color="auto" w:fill="FFFFFF"/>
              <w:spacing w:before="100" w:beforeAutospacing="1" w:after="119"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14E">
              <w:rPr>
                <w:rFonts w:ascii="Times New Roman" w:hAnsi="Times New Roman"/>
                <w:sz w:val="24"/>
                <w:szCs w:val="24"/>
              </w:rPr>
              <w:t>8</w:t>
            </w:r>
            <w:r w:rsidR="00BD1081" w:rsidRPr="009D714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40B36" w:rsidRPr="009D714E" w:rsidRDefault="00B40B36" w:rsidP="00BD1081">
            <w:pPr>
              <w:shd w:val="clear" w:color="auto" w:fill="FFFFFF"/>
              <w:spacing w:before="100" w:beforeAutospacing="1" w:after="119"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14E">
              <w:rPr>
                <w:rFonts w:ascii="Times New Roman" w:hAnsi="Times New Roman"/>
                <w:sz w:val="24"/>
                <w:szCs w:val="24"/>
              </w:rPr>
              <w:t>9</w:t>
            </w:r>
            <w:r w:rsidR="00BD1081" w:rsidRPr="009D714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B40B36" w:rsidRPr="00B40B36" w:rsidRDefault="00B40B36" w:rsidP="00B40B36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0B36" w:rsidRPr="00B40B36" w:rsidRDefault="00B40B36" w:rsidP="00B40B36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0B36">
        <w:rPr>
          <w:rFonts w:ascii="Times New Roman" w:hAnsi="Times New Roman"/>
          <w:b/>
          <w:bCs/>
          <w:sz w:val="27"/>
          <w:szCs w:val="27"/>
        </w:rPr>
        <w:t>3.6. Рекомендации по организации психологической подготовки</w:t>
      </w:r>
    </w:p>
    <w:p w:rsidR="00B40B36" w:rsidRPr="00561C13" w:rsidRDefault="00B40B36" w:rsidP="0046232C">
      <w:pPr>
        <w:spacing w:before="28" w:after="28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13">
        <w:rPr>
          <w:rFonts w:ascii="Times New Roman" w:hAnsi="Times New Roman"/>
          <w:color w:val="000000"/>
          <w:sz w:val="28"/>
          <w:szCs w:val="28"/>
        </w:rPr>
        <w:t xml:space="preserve">Главная задача психологической подготовки - формирование и совершенствование спортивного, бойцовского характера, развитие свойств личности, определяющих успех в спорте, укрепление и совершенствование </w:t>
      </w:r>
      <w:r w:rsidRPr="00561C13">
        <w:rPr>
          <w:rFonts w:ascii="Times New Roman" w:hAnsi="Times New Roman"/>
          <w:color w:val="000000"/>
          <w:sz w:val="28"/>
          <w:szCs w:val="28"/>
        </w:rPr>
        <w:lastRenderedPageBreak/>
        <w:t>механизмов нервно-психической регуляции, доведение их до уровней, определяющих рекордные достижения. Формирование необходимых личностных качеств пловца происходит с помощью изменения и коррекции отношения спортсмена к выполняемой и предстоящей тренировочной нагрузке, к своим возможностям восстановления, к нервно-психическому перенапряжению, к качеству выполнения тренировочного задания, к спортивному режиму и к спортивной жизни вообще.</w:t>
      </w:r>
    </w:p>
    <w:p w:rsidR="00B40B36" w:rsidRPr="00561C13" w:rsidRDefault="00B40B36" w:rsidP="0046232C">
      <w:pPr>
        <w:spacing w:before="28" w:after="28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13">
        <w:rPr>
          <w:rFonts w:ascii="Times New Roman" w:hAnsi="Times New Roman"/>
          <w:color w:val="000000"/>
          <w:sz w:val="28"/>
          <w:szCs w:val="28"/>
        </w:rPr>
        <w:t>Основными методами психологической подготовки являются беседы тренера со спортсменами в индивидуальной и коллективной форме, использование разнообразных средств и приемов психолого-педагогического воздействия: убеждения, внушения, метода заданий и поручений, моделирования соревновательных ситуаций, методы идеомоторной тренировки.</w:t>
      </w:r>
    </w:p>
    <w:p w:rsidR="00B40B36" w:rsidRPr="00561C13" w:rsidRDefault="00B40B36" w:rsidP="0046232C">
      <w:pPr>
        <w:spacing w:before="28" w:after="28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13">
        <w:rPr>
          <w:rFonts w:ascii="Times New Roman" w:hAnsi="Times New Roman"/>
          <w:color w:val="000000"/>
          <w:sz w:val="28"/>
          <w:szCs w:val="28"/>
        </w:rPr>
        <w:t>В тренировочных группах основными задачами психологической подготовки являются развитие спортивно важных свойств характера и волевых качеств, необходимых для решения усложняющихся тренировочных задач, обучение приемам самоконтроля и умению управлять предстартовым состоянием на соревнованиях.</w:t>
      </w:r>
    </w:p>
    <w:p w:rsidR="0091693E" w:rsidRDefault="009D714E" w:rsidP="009D714E">
      <w:pPr>
        <w:widowControl w:val="0"/>
        <w:tabs>
          <w:tab w:val="left" w:pos="142"/>
        </w:tabs>
        <w:autoSpaceDE w:val="0"/>
        <w:autoSpaceDN w:val="0"/>
        <w:adjustRightInd w:val="0"/>
        <w:spacing w:before="55" w:after="0" w:line="240" w:lineRule="auto"/>
        <w:ind w:left="108" w:right="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1693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ab/>
      </w:r>
      <w:r w:rsidR="0091693E">
        <w:rPr>
          <w:rFonts w:ascii="Times New Roman" w:hAnsi="Times New Roman"/>
          <w:spacing w:val="-8"/>
          <w:sz w:val="28"/>
          <w:szCs w:val="28"/>
        </w:rPr>
        <w:t>у</w:t>
      </w:r>
      <w:r w:rsidR="0091693E">
        <w:rPr>
          <w:rFonts w:ascii="Times New Roman" w:hAnsi="Times New Roman"/>
          <w:spacing w:val="3"/>
          <w:sz w:val="28"/>
          <w:szCs w:val="28"/>
        </w:rPr>
        <w:t>ч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5"/>
          <w:sz w:val="28"/>
          <w:szCs w:val="28"/>
        </w:rPr>
        <w:t>б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2"/>
          <w:sz w:val="28"/>
          <w:szCs w:val="28"/>
        </w:rPr>
        <w:t>о</w:t>
      </w:r>
      <w:r w:rsidR="0091693E">
        <w:rPr>
          <w:rFonts w:ascii="Times New Roman" w:hAnsi="Times New Roman"/>
          <w:spacing w:val="-1"/>
          <w:sz w:val="28"/>
          <w:szCs w:val="28"/>
        </w:rPr>
        <w:t>-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-2"/>
          <w:sz w:val="28"/>
          <w:szCs w:val="28"/>
        </w:rPr>
        <w:t>ни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z w:val="28"/>
          <w:szCs w:val="28"/>
        </w:rPr>
        <w:t>о</w:t>
      </w:r>
      <w:r w:rsidR="0091693E">
        <w:rPr>
          <w:rFonts w:ascii="Times New Roman" w:hAnsi="Times New Roman"/>
          <w:spacing w:val="4"/>
          <w:sz w:val="28"/>
          <w:szCs w:val="28"/>
        </w:rPr>
        <w:t>в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-1"/>
          <w:sz w:val="28"/>
          <w:szCs w:val="28"/>
        </w:rPr>
        <w:t>ч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ых</w:t>
      </w:r>
      <w:r w:rsidR="009169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91693E">
        <w:rPr>
          <w:rFonts w:ascii="Times New Roman" w:hAnsi="Times New Roman"/>
          <w:spacing w:val="1"/>
          <w:sz w:val="28"/>
          <w:szCs w:val="28"/>
        </w:rPr>
        <w:t>г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у</w:t>
      </w:r>
      <w:r w:rsidR="0091693E">
        <w:rPr>
          <w:rFonts w:ascii="Times New Roman" w:hAnsi="Times New Roman"/>
          <w:spacing w:val="2"/>
          <w:sz w:val="28"/>
          <w:szCs w:val="28"/>
        </w:rPr>
        <w:t>п</w:t>
      </w:r>
      <w:r w:rsidR="0091693E">
        <w:rPr>
          <w:rFonts w:ascii="Times New Roman" w:hAnsi="Times New Roman"/>
          <w:spacing w:val="-2"/>
          <w:sz w:val="28"/>
          <w:szCs w:val="28"/>
        </w:rPr>
        <w:t>п</w:t>
      </w:r>
      <w:r w:rsidR="0091693E">
        <w:rPr>
          <w:rFonts w:ascii="Times New Roman" w:hAnsi="Times New Roman"/>
          <w:sz w:val="28"/>
          <w:szCs w:val="28"/>
        </w:rPr>
        <w:t>ах</w:t>
      </w:r>
      <w:r w:rsidR="009169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3"/>
          <w:sz w:val="28"/>
          <w:szCs w:val="28"/>
        </w:rPr>
        <w:t>с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в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ы</w:t>
      </w:r>
      <w:r w:rsidR="0091693E">
        <w:rPr>
          <w:rFonts w:ascii="Times New Roman" w:hAnsi="Times New Roman"/>
          <w:spacing w:val="2"/>
          <w:sz w:val="28"/>
          <w:szCs w:val="28"/>
        </w:rPr>
        <w:t>м</w:t>
      </w:r>
      <w:r w:rsidR="009169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</w:t>
      </w:r>
      <w:r w:rsidR="0091693E">
        <w:rPr>
          <w:rFonts w:ascii="Times New Roman" w:hAnsi="Times New Roman"/>
          <w:sz w:val="28"/>
          <w:szCs w:val="28"/>
        </w:rPr>
        <w:tab/>
      </w:r>
      <w:r w:rsidR="0091693E">
        <w:rPr>
          <w:rFonts w:ascii="Times New Roman" w:hAnsi="Times New Roman"/>
          <w:spacing w:val="1"/>
          <w:sz w:val="28"/>
          <w:szCs w:val="28"/>
        </w:rPr>
        <w:t>з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pacing w:val="1"/>
          <w:sz w:val="28"/>
          <w:szCs w:val="28"/>
        </w:rPr>
        <w:t>д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pacing w:val="-1"/>
          <w:sz w:val="28"/>
          <w:szCs w:val="28"/>
        </w:rPr>
        <w:t>ч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pacing w:val="-2"/>
          <w:sz w:val="28"/>
          <w:szCs w:val="28"/>
        </w:rPr>
        <w:t>м</w:t>
      </w:r>
      <w:r w:rsidR="009169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2"/>
          <w:sz w:val="28"/>
          <w:szCs w:val="28"/>
        </w:rPr>
        <w:t>п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pacing w:val="4"/>
          <w:sz w:val="28"/>
          <w:szCs w:val="28"/>
        </w:rPr>
        <w:t>х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4"/>
          <w:sz w:val="28"/>
          <w:szCs w:val="28"/>
        </w:rPr>
        <w:t>л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1"/>
          <w:sz w:val="28"/>
          <w:szCs w:val="28"/>
        </w:rPr>
        <w:t>г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pacing w:val="3"/>
          <w:sz w:val="28"/>
          <w:szCs w:val="28"/>
        </w:rPr>
        <w:t>ч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3"/>
          <w:sz w:val="28"/>
          <w:szCs w:val="28"/>
        </w:rPr>
        <w:t>к</w:t>
      </w:r>
      <w:r w:rsidR="0091693E">
        <w:rPr>
          <w:rFonts w:ascii="Times New Roman" w:hAnsi="Times New Roman"/>
          <w:sz w:val="28"/>
          <w:szCs w:val="28"/>
        </w:rPr>
        <w:t xml:space="preserve">ой </w:t>
      </w:r>
      <w:r w:rsidR="0091693E">
        <w:rPr>
          <w:rFonts w:ascii="Times New Roman" w:hAnsi="Times New Roman"/>
          <w:spacing w:val="-2"/>
          <w:sz w:val="28"/>
          <w:szCs w:val="28"/>
        </w:rPr>
        <w:t>п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1"/>
          <w:sz w:val="28"/>
          <w:szCs w:val="28"/>
        </w:rPr>
        <w:t>д</w:t>
      </w:r>
      <w:r w:rsidR="0091693E">
        <w:rPr>
          <w:rFonts w:ascii="Times New Roman" w:hAnsi="Times New Roman"/>
          <w:spacing w:val="5"/>
          <w:sz w:val="28"/>
          <w:szCs w:val="28"/>
        </w:rPr>
        <w:t>г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в</w:t>
      </w:r>
      <w:r w:rsidR="0091693E">
        <w:rPr>
          <w:rFonts w:ascii="Times New Roman" w:hAnsi="Times New Roman"/>
          <w:spacing w:val="3"/>
          <w:sz w:val="28"/>
          <w:szCs w:val="28"/>
        </w:rPr>
        <w:t>к</w:t>
      </w:r>
      <w:r w:rsidR="0091693E">
        <w:rPr>
          <w:rFonts w:ascii="Times New Roman" w:hAnsi="Times New Roman"/>
          <w:sz w:val="28"/>
          <w:szCs w:val="28"/>
        </w:rPr>
        <w:t xml:space="preserve">и </w:t>
      </w:r>
      <w:r w:rsidR="0091693E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>я</w:t>
      </w:r>
      <w:r w:rsidR="0091693E">
        <w:rPr>
          <w:rFonts w:ascii="Times New Roman" w:hAnsi="Times New Roman"/>
          <w:spacing w:val="-1"/>
          <w:sz w:val="28"/>
          <w:szCs w:val="28"/>
        </w:rPr>
        <w:t>в</w:t>
      </w:r>
      <w:r w:rsidR="0091693E">
        <w:rPr>
          <w:rFonts w:ascii="Times New Roman" w:hAnsi="Times New Roman"/>
          <w:sz w:val="28"/>
          <w:szCs w:val="28"/>
        </w:rPr>
        <w:t>ля</w:t>
      </w:r>
      <w:r w:rsidR="0091693E">
        <w:rPr>
          <w:rFonts w:ascii="Times New Roman" w:hAnsi="Times New Roman"/>
          <w:spacing w:val="-2"/>
          <w:sz w:val="28"/>
          <w:szCs w:val="28"/>
        </w:rPr>
        <w:t>ю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 xml:space="preserve">ся </w:t>
      </w:r>
      <w:r w:rsidR="0091693E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>ра</w:t>
      </w:r>
      <w:r w:rsidR="0091693E">
        <w:rPr>
          <w:rFonts w:ascii="Times New Roman" w:hAnsi="Times New Roman"/>
          <w:spacing w:val="1"/>
          <w:sz w:val="28"/>
          <w:szCs w:val="28"/>
        </w:rPr>
        <w:t>з</w:t>
      </w:r>
      <w:r w:rsidR="0091693E">
        <w:rPr>
          <w:rFonts w:ascii="Times New Roman" w:hAnsi="Times New Roman"/>
          <w:spacing w:val="4"/>
          <w:sz w:val="28"/>
          <w:szCs w:val="28"/>
        </w:rPr>
        <w:t>в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 xml:space="preserve">е </w:t>
      </w:r>
      <w:r w:rsidR="0091693E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2"/>
          <w:sz w:val="28"/>
          <w:szCs w:val="28"/>
        </w:rPr>
        <w:t>п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р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в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 xml:space="preserve">о </w:t>
      </w:r>
      <w:r w:rsidR="0091693E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>ва</w:t>
      </w:r>
      <w:r w:rsidR="0091693E">
        <w:rPr>
          <w:rFonts w:ascii="Times New Roman" w:hAnsi="Times New Roman"/>
          <w:spacing w:val="-2"/>
          <w:sz w:val="28"/>
          <w:szCs w:val="28"/>
        </w:rPr>
        <w:t>ж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 xml:space="preserve">ых </w:t>
      </w:r>
      <w:r w:rsidR="0091693E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3"/>
          <w:sz w:val="28"/>
          <w:szCs w:val="28"/>
        </w:rPr>
        <w:t>в</w:t>
      </w:r>
      <w:r w:rsidR="0091693E">
        <w:rPr>
          <w:rFonts w:ascii="Times New Roman" w:hAnsi="Times New Roman"/>
          <w:sz w:val="28"/>
          <w:szCs w:val="28"/>
        </w:rPr>
        <w:t>о</w:t>
      </w:r>
      <w:r w:rsidR="0091693E">
        <w:rPr>
          <w:rFonts w:ascii="Times New Roman" w:hAnsi="Times New Roman"/>
          <w:spacing w:val="-2"/>
          <w:sz w:val="28"/>
          <w:szCs w:val="28"/>
        </w:rPr>
        <w:t>й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 xml:space="preserve">в </w:t>
      </w:r>
      <w:r w:rsidR="0091693E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>ха</w:t>
      </w:r>
      <w:r w:rsidR="0091693E">
        <w:rPr>
          <w:rFonts w:ascii="Times New Roman" w:hAnsi="Times New Roman"/>
          <w:spacing w:val="3"/>
          <w:sz w:val="28"/>
          <w:szCs w:val="28"/>
        </w:rPr>
        <w:t>р</w:t>
      </w:r>
      <w:r w:rsidR="0091693E">
        <w:rPr>
          <w:rFonts w:ascii="Times New Roman" w:hAnsi="Times New Roman"/>
          <w:sz w:val="28"/>
          <w:szCs w:val="28"/>
        </w:rPr>
        <w:t>ак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z w:val="28"/>
          <w:szCs w:val="28"/>
        </w:rPr>
        <w:t xml:space="preserve">ра </w:t>
      </w:r>
      <w:r w:rsidR="0091693E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 xml:space="preserve">и </w:t>
      </w:r>
      <w:r w:rsidR="0091693E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4"/>
          <w:sz w:val="28"/>
          <w:szCs w:val="28"/>
        </w:rPr>
        <w:t>в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4"/>
          <w:sz w:val="28"/>
          <w:szCs w:val="28"/>
        </w:rPr>
        <w:t>л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z w:val="28"/>
          <w:szCs w:val="28"/>
        </w:rPr>
        <w:t>вых ка</w:t>
      </w:r>
      <w:r w:rsidR="0091693E">
        <w:rPr>
          <w:rFonts w:ascii="Times New Roman" w:hAnsi="Times New Roman"/>
          <w:spacing w:val="-1"/>
          <w:sz w:val="28"/>
          <w:szCs w:val="28"/>
        </w:rPr>
        <w:t>ч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в,</w:t>
      </w:r>
      <w:r w:rsidR="0091693E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е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1"/>
          <w:sz w:val="28"/>
          <w:szCs w:val="28"/>
        </w:rPr>
        <w:t>б</w:t>
      </w:r>
      <w:r w:rsidR="0091693E">
        <w:rPr>
          <w:rFonts w:ascii="Times New Roman" w:hAnsi="Times New Roman"/>
          <w:spacing w:val="4"/>
          <w:sz w:val="28"/>
          <w:szCs w:val="28"/>
        </w:rPr>
        <w:t>х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1"/>
          <w:sz w:val="28"/>
          <w:szCs w:val="28"/>
        </w:rPr>
        <w:t>д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pacing w:val="-1"/>
          <w:sz w:val="28"/>
          <w:szCs w:val="28"/>
        </w:rPr>
        <w:t>м</w:t>
      </w:r>
      <w:r w:rsidR="0091693E">
        <w:rPr>
          <w:rFonts w:ascii="Times New Roman" w:hAnsi="Times New Roman"/>
          <w:sz w:val="28"/>
          <w:szCs w:val="28"/>
        </w:rPr>
        <w:t>ых</w:t>
      </w:r>
      <w:r w:rsidR="0091693E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1"/>
          <w:sz w:val="28"/>
          <w:szCs w:val="28"/>
        </w:rPr>
        <w:t>д</w:t>
      </w:r>
      <w:r w:rsidR="0091693E">
        <w:rPr>
          <w:rFonts w:ascii="Times New Roman" w:hAnsi="Times New Roman"/>
          <w:sz w:val="28"/>
          <w:szCs w:val="28"/>
        </w:rPr>
        <w:t>ля</w:t>
      </w:r>
      <w:r w:rsidR="0091693E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4"/>
          <w:sz w:val="28"/>
          <w:szCs w:val="28"/>
        </w:rPr>
        <w:t>ш</w:t>
      </w:r>
      <w:r w:rsidR="0091693E">
        <w:rPr>
          <w:rFonts w:ascii="Times New Roman" w:hAnsi="Times New Roman"/>
          <w:sz w:val="28"/>
          <w:szCs w:val="28"/>
        </w:rPr>
        <w:t>е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я</w:t>
      </w:r>
      <w:r w:rsidR="0091693E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4"/>
          <w:sz w:val="28"/>
          <w:szCs w:val="28"/>
        </w:rPr>
        <w:t>у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4"/>
          <w:sz w:val="28"/>
          <w:szCs w:val="28"/>
        </w:rPr>
        <w:t>л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2"/>
          <w:sz w:val="28"/>
          <w:szCs w:val="28"/>
        </w:rPr>
        <w:t>ж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я</w:t>
      </w:r>
      <w:r w:rsidR="0091693E">
        <w:rPr>
          <w:rFonts w:ascii="Times New Roman" w:hAnsi="Times New Roman"/>
          <w:spacing w:val="-2"/>
          <w:sz w:val="28"/>
          <w:szCs w:val="28"/>
        </w:rPr>
        <w:t>ю</w:t>
      </w:r>
      <w:r w:rsidR="0091693E">
        <w:rPr>
          <w:rFonts w:ascii="Times New Roman" w:hAnsi="Times New Roman"/>
          <w:sz w:val="28"/>
          <w:szCs w:val="28"/>
        </w:rPr>
        <w:t>щ</w:t>
      </w:r>
      <w:r w:rsidR="0091693E">
        <w:rPr>
          <w:rFonts w:ascii="Times New Roman" w:hAnsi="Times New Roman"/>
          <w:spacing w:val="-1"/>
          <w:sz w:val="28"/>
          <w:szCs w:val="28"/>
        </w:rPr>
        <w:t>и</w:t>
      </w:r>
      <w:r w:rsidR="0091693E">
        <w:rPr>
          <w:rFonts w:ascii="Times New Roman" w:hAnsi="Times New Roman"/>
          <w:spacing w:val="4"/>
          <w:sz w:val="28"/>
          <w:szCs w:val="28"/>
        </w:rPr>
        <w:t>х</w:t>
      </w:r>
      <w:r w:rsidR="0091693E">
        <w:rPr>
          <w:rFonts w:ascii="Times New Roman" w:hAnsi="Times New Roman"/>
          <w:sz w:val="28"/>
          <w:szCs w:val="28"/>
        </w:rPr>
        <w:t>ся</w:t>
      </w:r>
      <w:r w:rsidR="0091693E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-2"/>
          <w:sz w:val="28"/>
          <w:szCs w:val="28"/>
        </w:rPr>
        <w:t>ни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z w:val="28"/>
          <w:szCs w:val="28"/>
        </w:rPr>
        <w:t>о</w:t>
      </w:r>
      <w:r w:rsidR="0091693E">
        <w:rPr>
          <w:rFonts w:ascii="Times New Roman" w:hAnsi="Times New Roman"/>
          <w:spacing w:val="4"/>
          <w:sz w:val="28"/>
          <w:szCs w:val="28"/>
        </w:rPr>
        <w:t>в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-1"/>
          <w:sz w:val="28"/>
          <w:szCs w:val="28"/>
        </w:rPr>
        <w:t>ч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ых</w:t>
      </w:r>
      <w:r w:rsidR="0091693E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1"/>
          <w:sz w:val="28"/>
          <w:szCs w:val="28"/>
        </w:rPr>
        <w:t>з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pacing w:val="1"/>
          <w:sz w:val="28"/>
          <w:szCs w:val="28"/>
        </w:rPr>
        <w:t>д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pacing w:val="-1"/>
          <w:sz w:val="28"/>
          <w:szCs w:val="28"/>
        </w:rPr>
        <w:t>ч</w:t>
      </w:r>
      <w:r w:rsidR="0091693E">
        <w:rPr>
          <w:rFonts w:ascii="Times New Roman" w:hAnsi="Times New Roman"/>
          <w:sz w:val="28"/>
          <w:szCs w:val="28"/>
        </w:rPr>
        <w:t>,</w:t>
      </w:r>
      <w:r w:rsidR="0091693E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5"/>
          <w:sz w:val="28"/>
          <w:szCs w:val="28"/>
        </w:rPr>
        <w:t>б</w:t>
      </w:r>
      <w:r w:rsidR="0091693E">
        <w:rPr>
          <w:rFonts w:ascii="Times New Roman" w:hAnsi="Times New Roman"/>
          <w:spacing w:val="-8"/>
          <w:sz w:val="28"/>
          <w:szCs w:val="28"/>
        </w:rPr>
        <w:t>у</w:t>
      </w:r>
      <w:r w:rsidR="0091693E">
        <w:rPr>
          <w:rFonts w:ascii="Times New Roman" w:hAnsi="Times New Roman"/>
          <w:spacing w:val="3"/>
          <w:sz w:val="28"/>
          <w:szCs w:val="28"/>
        </w:rPr>
        <w:t>ч</w:t>
      </w:r>
      <w:r w:rsidR="0091693E">
        <w:rPr>
          <w:rFonts w:ascii="Times New Roman" w:hAnsi="Times New Roman"/>
          <w:sz w:val="28"/>
          <w:szCs w:val="28"/>
        </w:rPr>
        <w:t>е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pacing w:val="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</w:t>
      </w:r>
      <w:r w:rsidR="0091693E"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2"/>
          <w:sz w:val="28"/>
          <w:szCs w:val="28"/>
        </w:rPr>
        <w:t>п</w:t>
      </w:r>
      <w:r w:rsidR="0091693E">
        <w:rPr>
          <w:rFonts w:ascii="Times New Roman" w:hAnsi="Times New Roman"/>
          <w:sz w:val="28"/>
          <w:szCs w:val="28"/>
        </w:rPr>
        <w:t>р</w:t>
      </w:r>
      <w:r w:rsidR="0091693E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ё</w:t>
      </w:r>
      <w:r w:rsidR="0091693E">
        <w:rPr>
          <w:rFonts w:ascii="Times New Roman" w:hAnsi="Times New Roman"/>
          <w:spacing w:val="-1"/>
          <w:sz w:val="28"/>
          <w:szCs w:val="28"/>
        </w:rPr>
        <w:t>м</w:t>
      </w:r>
      <w:r w:rsidR="0091693E">
        <w:rPr>
          <w:rFonts w:ascii="Times New Roman" w:hAnsi="Times New Roman"/>
          <w:spacing w:val="3"/>
          <w:sz w:val="28"/>
          <w:szCs w:val="28"/>
        </w:rPr>
        <w:t>а</w:t>
      </w:r>
      <w:r w:rsidR="0091693E">
        <w:rPr>
          <w:rFonts w:ascii="Times New Roman" w:hAnsi="Times New Roman"/>
          <w:sz w:val="28"/>
          <w:szCs w:val="28"/>
        </w:rPr>
        <w:t>м</w:t>
      </w:r>
      <w:r w:rsidR="0091693E">
        <w:rPr>
          <w:rFonts w:ascii="Times New Roman" w:hAnsi="Times New Roman"/>
          <w:sz w:val="28"/>
          <w:szCs w:val="28"/>
        </w:rPr>
        <w:tab/>
      </w:r>
      <w:r w:rsidR="009169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91693E">
        <w:rPr>
          <w:rFonts w:ascii="Times New Roman" w:hAnsi="Times New Roman"/>
          <w:sz w:val="28"/>
          <w:szCs w:val="28"/>
        </w:rPr>
        <w:t>са</w:t>
      </w:r>
      <w:r w:rsidR="0091693E">
        <w:rPr>
          <w:rFonts w:ascii="Times New Roman" w:hAnsi="Times New Roman"/>
          <w:spacing w:val="2"/>
          <w:sz w:val="28"/>
          <w:szCs w:val="28"/>
        </w:rPr>
        <w:t>м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4"/>
          <w:sz w:val="28"/>
          <w:szCs w:val="28"/>
        </w:rPr>
        <w:t>к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ля</w:t>
      </w:r>
      <w:r w:rsidR="009169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="0091693E">
        <w:rPr>
          <w:rFonts w:ascii="Times New Roman" w:hAnsi="Times New Roman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="0091693E">
        <w:rPr>
          <w:rFonts w:ascii="Times New Roman" w:hAnsi="Times New Roman"/>
          <w:spacing w:val="-4"/>
          <w:sz w:val="28"/>
          <w:szCs w:val="28"/>
        </w:rPr>
        <w:t>у</w:t>
      </w:r>
      <w:r w:rsidR="0091693E">
        <w:rPr>
          <w:rFonts w:ascii="Times New Roman" w:hAnsi="Times New Roman"/>
          <w:spacing w:val="3"/>
          <w:sz w:val="28"/>
          <w:szCs w:val="28"/>
        </w:rPr>
        <w:t>ме</w:t>
      </w:r>
      <w:r w:rsidR="0091693E">
        <w:rPr>
          <w:rFonts w:ascii="Times New Roman" w:hAnsi="Times New Roman"/>
          <w:spacing w:val="-2"/>
          <w:sz w:val="28"/>
          <w:szCs w:val="28"/>
        </w:rPr>
        <w:t>ни</w:t>
      </w:r>
      <w:r w:rsidR="0091693E">
        <w:rPr>
          <w:rFonts w:ascii="Times New Roman" w:hAnsi="Times New Roman"/>
          <w:sz w:val="28"/>
          <w:szCs w:val="28"/>
        </w:rPr>
        <w:t>ю</w:t>
      </w:r>
      <w:r w:rsidR="009169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91693E">
        <w:rPr>
          <w:rFonts w:ascii="Times New Roman" w:hAnsi="Times New Roman"/>
          <w:spacing w:val="-4"/>
          <w:sz w:val="28"/>
          <w:szCs w:val="28"/>
        </w:rPr>
        <w:t>у</w:t>
      </w:r>
      <w:r w:rsidR="0091693E">
        <w:rPr>
          <w:rFonts w:ascii="Times New Roman" w:hAnsi="Times New Roman"/>
          <w:spacing w:val="2"/>
          <w:sz w:val="28"/>
          <w:szCs w:val="28"/>
        </w:rPr>
        <w:t>п</w:t>
      </w:r>
      <w:r w:rsidR="0091693E">
        <w:rPr>
          <w:rFonts w:ascii="Times New Roman" w:hAnsi="Times New Roman"/>
          <w:sz w:val="28"/>
          <w:szCs w:val="28"/>
        </w:rPr>
        <w:t>равл</w:t>
      </w:r>
      <w:r w:rsidR="0091693E">
        <w:rPr>
          <w:rFonts w:ascii="Times New Roman" w:hAnsi="Times New Roman"/>
          <w:spacing w:val="-1"/>
          <w:sz w:val="28"/>
          <w:szCs w:val="28"/>
        </w:rPr>
        <w:t>я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ь</w:t>
      </w:r>
      <w:r w:rsidR="009169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91693E">
        <w:rPr>
          <w:rFonts w:ascii="Times New Roman" w:hAnsi="Times New Roman"/>
          <w:spacing w:val="-2"/>
          <w:sz w:val="28"/>
          <w:szCs w:val="28"/>
        </w:rPr>
        <w:t>п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1"/>
          <w:sz w:val="28"/>
          <w:szCs w:val="28"/>
        </w:rPr>
        <w:t>д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ар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вым</w:t>
      </w:r>
      <w:r w:rsidR="0091693E">
        <w:rPr>
          <w:rFonts w:ascii="Times New Roman" w:hAnsi="Times New Roman"/>
          <w:sz w:val="28"/>
          <w:szCs w:val="28"/>
        </w:rPr>
        <w:tab/>
      </w:r>
      <w:r w:rsidR="0091693E">
        <w:rPr>
          <w:rFonts w:ascii="Times New Roman" w:hAnsi="Times New Roman"/>
          <w:sz w:val="28"/>
          <w:szCs w:val="28"/>
        </w:rPr>
        <w:tab/>
        <w:t>с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5"/>
          <w:sz w:val="28"/>
          <w:szCs w:val="28"/>
        </w:rPr>
        <w:t>т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я</w:t>
      </w:r>
      <w:r w:rsidR="0091693E">
        <w:rPr>
          <w:rFonts w:ascii="Times New Roman" w:hAnsi="Times New Roman"/>
          <w:spacing w:val="1"/>
          <w:sz w:val="28"/>
          <w:szCs w:val="28"/>
        </w:rPr>
        <w:t>н</w:t>
      </w:r>
      <w:r w:rsidR="0091693E">
        <w:rPr>
          <w:rFonts w:ascii="Times New Roman" w:hAnsi="Times New Roman"/>
          <w:spacing w:val="2"/>
          <w:sz w:val="28"/>
          <w:szCs w:val="28"/>
        </w:rPr>
        <w:t>и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z w:val="28"/>
          <w:szCs w:val="28"/>
        </w:rPr>
        <w:t>м</w:t>
      </w:r>
      <w:r w:rsidR="0091693E">
        <w:rPr>
          <w:rFonts w:ascii="Times New Roman" w:hAnsi="Times New Roman"/>
          <w:sz w:val="28"/>
          <w:szCs w:val="28"/>
        </w:rPr>
        <w:tab/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а с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4"/>
          <w:sz w:val="28"/>
          <w:szCs w:val="28"/>
        </w:rPr>
        <w:t>в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ва</w:t>
      </w:r>
      <w:r w:rsidR="0091693E">
        <w:rPr>
          <w:rFonts w:ascii="Times New Roman" w:hAnsi="Times New Roman"/>
          <w:spacing w:val="1"/>
          <w:sz w:val="28"/>
          <w:szCs w:val="28"/>
        </w:rPr>
        <w:t>н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ях.</w:t>
      </w:r>
    </w:p>
    <w:p w:rsidR="0091693E" w:rsidRPr="0091693E" w:rsidRDefault="0091693E" w:rsidP="0091693E">
      <w:pPr>
        <w:spacing w:before="28" w:after="28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93E">
        <w:rPr>
          <w:rFonts w:ascii="Times New Roman" w:hAnsi="Times New Roman"/>
          <w:color w:val="000000"/>
          <w:sz w:val="28"/>
          <w:szCs w:val="28"/>
        </w:rPr>
        <w:t>В случае предстартовой лихорадки и нетерпения выступить (либо желания отказаться от старта) в соревнованиях - выполнение разминочных упражнений средней интенсивности краткими сериями в сочетании с упражнениями на расслабление в паузах и акцентированием внимания на мягком и спокойном выдохе. Контролировать пульс, проделать упражнения на чувство времени, принять контрастный душ, полистать красочный журнал с иллюстрациями природы, послушать спокойную музыку для релаксации и т.п.</w:t>
      </w:r>
    </w:p>
    <w:p w:rsidR="0091693E" w:rsidRPr="0091693E" w:rsidRDefault="0091693E" w:rsidP="0091693E">
      <w:pPr>
        <w:spacing w:before="28" w:after="28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93E">
        <w:rPr>
          <w:rFonts w:ascii="Times New Roman" w:hAnsi="Times New Roman"/>
          <w:color w:val="000000"/>
          <w:sz w:val="28"/>
          <w:szCs w:val="28"/>
        </w:rPr>
        <w:t>В случае предстартовой апатии выполнить разминочные упражнения спринтерского и силового характера в максимальном темпе короткими сериями в сочетании с упражнениями на расслабление и идеомоторной настройкой на предстоящее проплывание дистанции. Акцентировать внимание на резком и быстром выдохе со звуком «ха». Боксерский «бой с тенью», серия прыжков из глубокого приседа, контрастный душ, быстрая, ритмичная музыка и т.п.</w:t>
      </w:r>
    </w:p>
    <w:p w:rsidR="0091693E" w:rsidRDefault="0091693E" w:rsidP="0091693E">
      <w:pPr>
        <w:widowControl w:val="0"/>
        <w:autoSpaceDE w:val="0"/>
        <w:autoSpaceDN w:val="0"/>
        <w:adjustRightInd w:val="0"/>
        <w:spacing w:after="0" w:line="320" w:lineRule="exact"/>
        <w:ind w:left="829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и</w:t>
      </w:r>
      <w:r w:rsidR="009D714E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х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вк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</w:p>
    <w:p w:rsidR="0091693E" w:rsidRDefault="0091693E" w:rsidP="009D714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before="2" w:after="0" w:line="240" w:lineRule="auto"/>
        <w:ind w:left="108" w:right="87" w:firstLine="7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9D71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9D71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х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 w:rsidR="009D71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5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</w:t>
      </w:r>
      <w:r w:rsidR="009D714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и</w:t>
      </w:r>
      <w:r w:rsidR="009D714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D714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х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 w:rsidR="009D71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9D714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х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ab/>
      </w:r>
      <w:r w:rsidR="009D714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 w:rsidR="009D71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D714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114"/>
          <w:sz w:val="28"/>
          <w:szCs w:val="28"/>
        </w:rPr>
        <w:t xml:space="preserve"> </w:t>
      </w:r>
      <w:r w:rsidR="009D714E">
        <w:rPr>
          <w:rFonts w:ascii="Times New Roman" w:hAnsi="Times New Roman"/>
          <w:w w:val="114"/>
          <w:sz w:val="28"/>
          <w:szCs w:val="28"/>
        </w:rPr>
        <w:t xml:space="preserve">  </w:t>
      </w:r>
      <w:r>
        <w:rPr>
          <w:rFonts w:ascii="Times New Roman" w:hAnsi="Times New Roman"/>
          <w:w w:val="11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 w:rsidR="009D714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вых</w:t>
      </w:r>
      <w:r w:rsidR="009D714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</w:r>
      <w:r w:rsidR="009D714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аль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б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 w:rsidR="009D714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 w:rsidR="009D714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я.</w:t>
      </w:r>
      <w:r>
        <w:rPr>
          <w:rFonts w:ascii="Times New Roman" w:hAnsi="Times New Roman"/>
          <w:sz w:val="28"/>
          <w:szCs w:val="28"/>
        </w:rPr>
        <w:tab/>
      </w:r>
      <w:r w:rsidR="009D714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ab/>
      </w:r>
      <w:r w:rsidR="009D714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 w:rsidR="009D714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 w:rsidR="009D71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–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D71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ни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зд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а.</w:t>
      </w:r>
    </w:p>
    <w:p w:rsidR="0091693E" w:rsidRDefault="0091693E" w:rsidP="00561C13">
      <w:pPr>
        <w:widowControl w:val="0"/>
        <w:autoSpaceDE w:val="0"/>
        <w:autoSpaceDN w:val="0"/>
        <w:adjustRightInd w:val="0"/>
        <w:spacing w:after="0" w:line="320" w:lineRule="exact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а. 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ая 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9D71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2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,</w:t>
      </w:r>
      <w:r w:rsidR="009D71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рь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</w:t>
      </w:r>
      <w:r w:rsidR="009D71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z w:val="28"/>
          <w:szCs w:val="28"/>
        </w:rPr>
        <w:tab/>
      </w:r>
      <w:r w:rsidR="009D71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ым</w:t>
      </w:r>
      <w:r w:rsidR="009D714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9D71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ab/>
      </w:r>
      <w:r w:rsidR="009D714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зд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  <w:t>– 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91693E" w:rsidRDefault="0091693E" w:rsidP="00561C13">
      <w:pPr>
        <w:widowControl w:val="0"/>
        <w:tabs>
          <w:tab w:val="left" w:pos="1700"/>
          <w:tab w:val="left" w:pos="2160"/>
          <w:tab w:val="left" w:pos="3360"/>
          <w:tab w:val="left" w:pos="5640"/>
          <w:tab w:val="left" w:pos="7160"/>
          <w:tab w:val="left" w:pos="7600"/>
          <w:tab w:val="left" w:pos="9140"/>
        </w:tabs>
        <w:autoSpaceDE w:val="0"/>
        <w:autoSpaceDN w:val="0"/>
        <w:adjustRightInd w:val="0"/>
        <w:spacing w:before="1" w:after="0" w:line="324" w:lineRule="exact"/>
        <w:ind w:left="108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г</w:t>
      </w:r>
      <w:r w:rsidR="00561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561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lastRenderedPageBreak/>
        <w:t>и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6"/>
          <w:sz w:val="28"/>
          <w:szCs w:val="28"/>
        </w:rPr>
        <w:t>з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ab/>
        <w:t>и</w:t>
      </w:r>
      <w:r w:rsidR="00561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ара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ее</w:t>
      </w:r>
      <w:r w:rsidR="00561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ых</w:t>
      </w:r>
      <w:r w:rsidR="00561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 w:rsidR="00561C13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>в</w:t>
      </w:r>
      <w:r w:rsidR="00561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оя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 w:rsidR="00561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="00561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лакс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ц</w:t>
      </w:r>
      <w:r>
        <w:rPr>
          <w:rFonts w:ascii="Times New Roman" w:hAnsi="Times New Roman"/>
          <w:spacing w:val="-2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ли 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ак 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ыв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="00561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я.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ц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рш</w:t>
      </w:r>
      <w:r>
        <w:rPr>
          <w:rFonts w:ascii="Times New Roman" w:hAnsi="Times New Roman"/>
          <w:spacing w:val="4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х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 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ш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ни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91693E" w:rsidRDefault="0091693E" w:rsidP="008C02B4">
      <w:pPr>
        <w:widowControl w:val="0"/>
        <w:tabs>
          <w:tab w:val="left" w:pos="1280"/>
          <w:tab w:val="left" w:pos="3160"/>
          <w:tab w:val="left" w:pos="4920"/>
          <w:tab w:val="left" w:pos="6320"/>
          <w:tab w:val="left" w:pos="7540"/>
          <w:tab w:val="left" w:pos="8800"/>
          <w:tab w:val="left" w:pos="10200"/>
        </w:tabs>
        <w:autoSpaceDE w:val="0"/>
        <w:autoSpaceDN w:val="0"/>
        <w:adjustRightInd w:val="0"/>
        <w:spacing w:after="0" w:line="320" w:lineRule="exact"/>
        <w:ind w:left="142" w:firstLine="6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8"/>
          <w:sz w:val="28"/>
          <w:szCs w:val="28"/>
        </w:rPr>
        <w:t>Ра</w:t>
      </w:r>
      <w:r>
        <w:rPr>
          <w:rFonts w:ascii="Times New Roman" w:hAnsi="Times New Roman"/>
          <w:spacing w:val="-7"/>
          <w:sz w:val="28"/>
          <w:szCs w:val="28"/>
        </w:rPr>
        <w:t>з</w:t>
      </w:r>
      <w:r>
        <w:rPr>
          <w:rFonts w:ascii="Times New Roman" w:hAnsi="Times New Roman"/>
          <w:spacing w:val="-9"/>
          <w:sz w:val="28"/>
          <w:szCs w:val="28"/>
        </w:rPr>
        <w:t>м</w:t>
      </w:r>
      <w:r>
        <w:rPr>
          <w:rFonts w:ascii="Times New Roman" w:hAnsi="Times New Roman"/>
          <w:spacing w:val="-8"/>
          <w:sz w:val="28"/>
          <w:szCs w:val="28"/>
        </w:rPr>
        <w:t>ышл</w:t>
      </w:r>
      <w:r>
        <w:rPr>
          <w:rFonts w:ascii="Times New Roman" w:hAnsi="Times New Roman"/>
          <w:spacing w:val="-12"/>
          <w:sz w:val="28"/>
          <w:szCs w:val="28"/>
        </w:rPr>
        <w:t>е</w:t>
      </w:r>
      <w:r>
        <w:rPr>
          <w:rFonts w:ascii="Times New Roman" w:hAnsi="Times New Roman"/>
          <w:spacing w:val="-10"/>
          <w:sz w:val="28"/>
          <w:szCs w:val="28"/>
        </w:rPr>
        <w:t>ни</w:t>
      </w:r>
      <w:r>
        <w:rPr>
          <w:rFonts w:ascii="Times New Roman" w:hAnsi="Times New Roman"/>
          <w:spacing w:val="-9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8"/>
          <w:sz w:val="28"/>
          <w:szCs w:val="28"/>
        </w:rPr>
        <w:t>рас</w:t>
      </w:r>
      <w:r>
        <w:rPr>
          <w:rFonts w:ascii="Times New Roman" w:hAnsi="Times New Roman"/>
          <w:spacing w:val="-4"/>
          <w:sz w:val="28"/>
          <w:szCs w:val="28"/>
        </w:rPr>
        <w:t>с</w:t>
      </w:r>
      <w:r>
        <w:rPr>
          <w:rFonts w:ascii="Times New Roman" w:hAnsi="Times New Roman"/>
          <w:spacing w:val="-12"/>
          <w:sz w:val="28"/>
          <w:szCs w:val="28"/>
        </w:rPr>
        <w:t>у</w:t>
      </w:r>
      <w:r>
        <w:rPr>
          <w:rFonts w:ascii="Times New Roman" w:hAnsi="Times New Roman"/>
          <w:spacing w:val="-10"/>
          <w:sz w:val="28"/>
          <w:szCs w:val="28"/>
        </w:rPr>
        <w:t>ж</w:t>
      </w:r>
      <w:r>
        <w:rPr>
          <w:rFonts w:ascii="Times New Roman" w:hAnsi="Times New Roman"/>
          <w:spacing w:val="-3"/>
          <w:sz w:val="28"/>
          <w:szCs w:val="28"/>
        </w:rPr>
        <w:t>д</w:t>
      </w:r>
      <w:r>
        <w:rPr>
          <w:rFonts w:ascii="Times New Roman" w:hAnsi="Times New Roman"/>
          <w:spacing w:val="-12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10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6"/>
          <w:sz w:val="28"/>
          <w:szCs w:val="28"/>
        </w:rPr>
        <w:t>О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10"/>
          <w:sz w:val="28"/>
          <w:szCs w:val="28"/>
        </w:rPr>
        <w:t>н</w:t>
      </w:r>
      <w:r>
        <w:rPr>
          <w:rFonts w:ascii="Times New Roman" w:hAnsi="Times New Roman"/>
          <w:spacing w:val="-12"/>
          <w:sz w:val="28"/>
          <w:szCs w:val="28"/>
        </w:rPr>
        <w:t>о</w:t>
      </w:r>
      <w:r>
        <w:rPr>
          <w:rFonts w:ascii="Times New Roman" w:hAnsi="Times New Roman"/>
          <w:spacing w:val="-8"/>
          <w:sz w:val="28"/>
          <w:szCs w:val="28"/>
        </w:rPr>
        <w:t>в</w:t>
      </w:r>
      <w:r>
        <w:rPr>
          <w:rFonts w:ascii="Times New Roman" w:hAnsi="Times New Roman"/>
          <w:spacing w:val="-10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п</w:t>
      </w:r>
      <w:r>
        <w:rPr>
          <w:rFonts w:ascii="Times New Roman" w:hAnsi="Times New Roman"/>
          <w:spacing w:val="-12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с</w:t>
      </w:r>
      <w:r>
        <w:rPr>
          <w:rFonts w:ascii="Times New Roman" w:hAnsi="Times New Roman"/>
          <w:spacing w:val="-12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6"/>
          <w:sz w:val="28"/>
          <w:szCs w:val="28"/>
        </w:rPr>
        <w:t>п</w:t>
      </w:r>
      <w:r>
        <w:rPr>
          <w:rFonts w:ascii="Times New Roman" w:hAnsi="Times New Roman"/>
          <w:spacing w:val="-12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12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12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8"/>
          <w:sz w:val="28"/>
          <w:szCs w:val="28"/>
        </w:rPr>
        <w:t>в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16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>ш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10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и</w:t>
      </w:r>
      <w:r w:rsidR="00561C13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>и</w:t>
      </w:r>
      <w:r w:rsidR="00561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са</w:t>
      </w:r>
      <w:r>
        <w:rPr>
          <w:rFonts w:ascii="Times New Roman" w:hAnsi="Times New Roman"/>
          <w:spacing w:val="-9"/>
          <w:sz w:val="28"/>
          <w:szCs w:val="28"/>
        </w:rPr>
        <w:t>м</w:t>
      </w:r>
      <w:r>
        <w:rPr>
          <w:rFonts w:ascii="Times New Roman" w:hAnsi="Times New Roman"/>
          <w:spacing w:val="-12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12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>ш</w:t>
      </w:r>
      <w:r>
        <w:rPr>
          <w:rFonts w:ascii="Times New Roman" w:hAnsi="Times New Roman"/>
          <w:spacing w:val="-12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1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са</w:t>
      </w:r>
      <w:r>
        <w:rPr>
          <w:rFonts w:ascii="Times New Roman" w:hAnsi="Times New Roman"/>
          <w:spacing w:val="-5"/>
          <w:sz w:val="28"/>
          <w:szCs w:val="28"/>
        </w:rPr>
        <w:t>м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16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б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10"/>
          <w:sz w:val="28"/>
          <w:szCs w:val="28"/>
        </w:rPr>
        <w:t>ж</w:t>
      </w:r>
      <w:r>
        <w:rPr>
          <w:rFonts w:ascii="Times New Roman" w:hAnsi="Times New Roman"/>
          <w:spacing w:val="-3"/>
          <w:sz w:val="28"/>
          <w:szCs w:val="28"/>
        </w:rPr>
        <w:t>д</w:t>
      </w:r>
      <w:r>
        <w:rPr>
          <w:rFonts w:ascii="Times New Roman" w:hAnsi="Times New Roman"/>
          <w:spacing w:val="-12"/>
          <w:sz w:val="28"/>
          <w:szCs w:val="28"/>
        </w:rPr>
        <w:t>е</w:t>
      </w:r>
      <w:r>
        <w:rPr>
          <w:rFonts w:ascii="Times New Roman" w:hAnsi="Times New Roman"/>
          <w:spacing w:val="-10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высш</w:t>
      </w:r>
      <w:r>
        <w:rPr>
          <w:rFonts w:ascii="Times New Roman" w:hAnsi="Times New Roman"/>
          <w:spacing w:val="-6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16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12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10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са</w:t>
      </w:r>
      <w:r>
        <w:rPr>
          <w:rFonts w:ascii="Times New Roman" w:hAnsi="Times New Roman"/>
          <w:spacing w:val="-5"/>
          <w:sz w:val="28"/>
          <w:szCs w:val="28"/>
        </w:rPr>
        <w:t>м</w:t>
      </w:r>
      <w:r>
        <w:rPr>
          <w:rFonts w:ascii="Times New Roman" w:hAnsi="Times New Roman"/>
          <w:spacing w:val="-12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с</w:t>
      </w:r>
      <w:r>
        <w:rPr>
          <w:rFonts w:ascii="Times New Roman" w:hAnsi="Times New Roman"/>
          <w:spacing w:val="-12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>з</w:t>
      </w:r>
      <w:r>
        <w:rPr>
          <w:rFonts w:ascii="Times New Roman" w:hAnsi="Times New Roman"/>
          <w:spacing w:val="-10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0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са</w:t>
      </w:r>
      <w:r>
        <w:rPr>
          <w:rFonts w:ascii="Times New Roman" w:hAnsi="Times New Roman"/>
          <w:spacing w:val="-5"/>
          <w:sz w:val="28"/>
          <w:szCs w:val="28"/>
        </w:rPr>
        <w:t>м</w:t>
      </w:r>
      <w:r>
        <w:rPr>
          <w:rFonts w:ascii="Times New Roman" w:hAnsi="Times New Roman"/>
          <w:spacing w:val="-8"/>
          <w:sz w:val="28"/>
          <w:szCs w:val="28"/>
        </w:rPr>
        <w:t>ор</w:t>
      </w:r>
      <w:r>
        <w:rPr>
          <w:rFonts w:ascii="Times New Roman" w:hAnsi="Times New Roman"/>
          <w:spacing w:val="-12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г</w:t>
      </w:r>
      <w:r>
        <w:rPr>
          <w:rFonts w:ascii="Times New Roman" w:hAnsi="Times New Roman"/>
          <w:spacing w:val="-12"/>
          <w:sz w:val="28"/>
          <w:szCs w:val="28"/>
        </w:rPr>
        <w:t>у</w:t>
      </w:r>
      <w:r>
        <w:rPr>
          <w:rFonts w:ascii="Times New Roman" w:hAnsi="Times New Roman"/>
          <w:spacing w:val="-8"/>
          <w:sz w:val="28"/>
          <w:szCs w:val="28"/>
        </w:rPr>
        <w:t>л</w:t>
      </w:r>
      <w:r>
        <w:rPr>
          <w:rFonts w:ascii="Times New Roman" w:hAnsi="Times New Roman"/>
          <w:spacing w:val="-9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ц</w:t>
      </w:r>
      <w:r>
        <w:rPr>
          <w:rFonts w:ascii="Times New Roman" w:hAnsi="Times New Roman"/>
          <w:spacing w:val="-10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.</w:t>
      </w:r>
    </w:p>
    <w:p w:rsidR="0091693E" w:rsidRDefault="00561C13" w:rsidP="00561C13">
      <w:pPr>
        <w:widowControl w:val="0"/>
        <w:tabs>
          <w:tab w:val="left" w:pos="1680"/>
          <w:tab w:val="left" w:pos="2640"/>
          <w:tab w:val="left" w:pos="3040"/>
          <w:tab w:val="left" w:pos="4240"/>
          <w:tab w:val="left" w:pos="4620"/>
          <w:tab w:val="left" w:pos="5720"/>
          <w:tab w:val="left" w:pos="6100"/>
          <w:tab w:val="left" w:pos="6740"/>
          <w:tab w:val="left" w:pos="7320"/>
          <w:tab w:val="left" w:pos="7960"/>
          <w:tab w:val="left" w:pos="8900"/>
          <w:tab w:val="left" w:pos="9160"/>
          <w:tab w:val="left" w:pos="9923"/>
        </w:tabs>
        <w:autoSpaceDE w:val="0"/>
        <w:autoSpaceDN w:val="0"/>
        <w:adjustRightInd w:val="0"/>
        <w:spacing w:after="0" w:line="324" w:lineRule="exact"/>
        <w:ind w:lef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2"/>
          <w:sz w:val="28"/>
          <w:szCs w:val="28"/>
        </w:rPr>
        <w:t>П</w:t>
      </w:r>
      <w:r w:rsidR="0091693E">
        <w:rPr>
          <w:rFonts w:ascii="Times New Roman" w:hAnsi="Times New Roman"/>
          <w:sz w:val="28"/>
          <w:szCs w:val="28"/>
        </w:rPr>
        <w:t>ла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3"/>
          <w:sz w:val="28"/>
          <w:szCs w:val="28"/>
        </w:rPr>
        <w:t>м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2"/>
          <w:sz w:val="28"/>
          <w:szCs w:val="28"/>
        </w:rPr>
        <w:t>п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ль</w:t>
      </w:r>
      <w:r w:rsidR="0091693E">
        <w:rPr>
          <w:rFonts w:ascii="Times New Roman" w:hAnsi="Times New Roman"/>
          <w:spacing w:val="6"/>
          <w:sz w:val="28"/>
          <w:szCs w:val="28"/>
        </w:rPr>
        <w:t>з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ва</w:t>
      </w:r>
      <w:r w:rsidR="0091693E">
        <w:rPr>
          <w:rFonts w:ascii="Times New Roman" w:hAnsi="Times New Roman"/>
          <w:spacing w:val="1"/>
          <w:sz w:val="28"/>
          <w:szCs w:val="28"/>
        </w:rPr>
        <w:t>н</w:t>
      </w:r>
      <w:r w:rsidR="0091693E">
        <w:rPr>
          <w:rFonts w:ascii="Times New Roman" w:hAnsi="Times New Roman"/>
          <w:spacing w:val="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2"/>
          <w:sz w:val="28"/>
          <w:szCs w:val="28"/>
        </w:rPr>
        <w:t>п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1"/>
          <w:sz w:val="28"/>
          <w:szCs w:val="28"/>
        </w:rPr>
        <w:t>д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авле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ой</w:t>
      </w:r>
      <w:r w:rsidR="009169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3"/>
          <w:sz w:val="28"/>
          <w:szCs w:val="28"/>
        </w:rPr>
        <w:t>с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5"/>
          <w:sz w:val="28"/>
          <w:szCs w:val="28"/>
        </w:rPr>
        <w:t>т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-1"/>
          <w:sz w:val="28"/>
          <w:szCs w:val="28"/>
        </w:rPr>
        <w:t>м</w:t>
      </w:r>
      <w:r w:rsidR="0091693E">
        <w:rPr>
          <w:rFonts w:ascii="Times New Roman" w:hAnsi="Times New Roman"/>
          <w:sz w:val="28"/>
          <w:szCs w:val="28"/>
        </w:rPr>
        <w:t>ы</w:t>
      </w:r>
      <w:r w:rsidR="0091693E">
        <w:rPr>
          <w:rFonts w:ascii="Times New Roman" w:hAnsi="Times New Roman"/>
          <w:sz w:val="28"/>
          <w:szCs w:val="28"/>
        </w:rPr>
        <w:tab/>
      </w:r>
      <w:r w:rsidR="0091693E">
        <w:rPr>
          <w:rFonts w:ascii="Times New Roman" w:hAnsi="Times New Roman"/>
          <w:spacing w:val="3"/>
          <w:sz w:val="28"/>
          <w:szCs w:val="28"/>
        </w:rPr>
        <w:t>м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5"/>
          <w:sz w:val="28"/>
          <w:szCs w:val="28"/>
        </w:rPr>
        <w:t>д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2"/>
          <w:sz w:val="28"/>
          <w:szCs w:val="28"/>
        </w:rPr>
        <w:t>п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1"/>
          <w:sz w:val="28"/>
          <w:szCs w:val="28"/>
        </w:rPr>
        <w:t>з</w:t>
      </w:r>
      <w:r w:rsidR="0091693E">
        <w:rPr>
          <w:rFonts w:ascii="Times New Roman" w:hAnsi="Times New Roman"/>
          <w:spacing w:val="4"/>
          <w:sz w:val="28"/>
          <w:szCs w:val="28"/>
        </w:rPr>
        <w:t>в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л</w:t>
      </w:r>
      <w:r w:rsidR="0091693E">
        <w:rPr>
          <w:rFonts w:ascii="Times New Roman" w:hAnsi="Times New Roman"/>
          <w:spacing w:val="3"/>
          <w:sz w:val="28"/>
          <w:szCs w:val="28"/>
        </w:rPr>
        <w:t>я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z w:val="28"/>
          <w:szCs w:val="28"/>
        </w:rPr>
        <w:t xml:space="preserve">т </w:t>
      </w:r>
      <w:r w:rsidR="0091693E">
        <w:rPr>
          <w:rFonts w:ascii="Times New Roman" w:hAnsi="Times New Roman"/>
          <w:spacing w:val="1"/>
          <w:sz w:val="28"/>
          <w:szCs w:val="28"/>
        </w:rPr>
        <w:t>д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3"/>
          <w:sz w:val="28"/>
          <w:szCs w:val="28"/>
        </w:rPr>
        <w:t>ч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2"/>
          <w:sz w:val="28"/>
          <w:szCs w:val="28"/>
        </w:rPr>
        <w:t>п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4"/>
          <w:sz w:val="28"/>
          <w:szCs w:val="28"/>
        </w:rPr>
        <w:t>л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ab/>
      </w:r>
      <w:r w:rsidR="0091693E">
        <w:rPr>
          <w:rFonts w:ascii="Times New Roman" w:hAnsi="Times New Roman"/>
          <w:spacing w:val="1"/>
          <w:sz w:val="28"/>
          <w:szCs w:val="28"/>
        </w:rPr>
        <w:t>г</w:t>
      </w:r>
      <w:r w:rsidR="0091693E">
        <w:rPr>
          <w:rFonts w:ascii="Times New Roman" w:hAnsi="Times New Roman"/>
          <w:spacing w:val="4"/>
          <w:sz w:val="28"/>
          <w:szCs w:val="28"/>
        </w:rPr>
        <w:t>л</w:t>
      </w:r>
      <w:r w:rsidR="0091693E">
        <w:rPr>
          <w:rFonts w:ascii="Times New Roman" w:hAnsi="Times New Roman"/>
          <w:spacing w:val="-8"/>
          <w:sz w:val="28"/>
          <w:szCs w:val="28"/>
        </w:rPr>
        <w:t>у</w:t>
      </w:r>
      <w:r w:rsidR="0091693E">
        <w:rPr>
          <w:rFonts w:ascii="Times New Roman" w:hAnsi="Times New Roman"/>
          <w:spacing w:val="5"/>
          <w:sz w:val="28"/>
          <w:szCs w:val="28"/>
        </w:rPr>
        <w:t>б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4"/>
          <w:sz w:val="28"/>
          <w:szCs w:val="28"/>
        </w:rPr>
        <w:t>к</w:t>
      </w:r>
      <w:r w:rsidR="0091693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2"/>
          <w:sz w:val="28"/>
          <w:szCs w:val="28"/>
        </w:rPr>
        <w:t>п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ка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в 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е</w:t>
      </w:r>
      <w:r w:rsidR="0091693E">
        <w:rPr>
          <w:rFonts w:ascii="Times New Roman" w:hAnsi="Times New Roman"/>
          <w:spacing w:val="2"/>
          <w:sz w:val="28"/>
          <w:szCs w:val="28"/>
        </w:rPr>
        <w:t>м</w:t>
      </w:r>
      <w:r w:rsidR="0091693E">
        <w:rPr>
          <w:rFonts w:ascii="Times New Roman" w:hAnsi="Times New Roman"/>
          <w:sz w:val="28"/>
          <w:szCs w:val="28"/>
        </w:rPr>
        <w:t>у</w:t>
      </w:r>
      <w:r w:rsidR="0091693E">
        <w:rPr>
          <w:rFonts w:ascii="Times New Roman" w:hAnsi="Times New Roman"/>
          <w:sz w:val="28"/>
          <w:szCs w:val="28"/>
        </w:rPr>
        <w:tab/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4"/>
          <w:sz w:val="28"/>
          <w:szCs w:val="28"/>
        </w:rPr>
        <w:t>ш</w:t>
      </w:r>
      <w:r w:rsidR="0091693E">
        <w:rPr>
          <w:rFonts w:ascii="Times New Roman" w:hAnsi="Times New Roman"/>
          <w:sz w:val="28"/>
          <w:szCs w:val="28"/>
        </w:rPr>
        <w:t>е</w:t>
      </w:r>
      <w:r w:rsidR="0091693E"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й 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2"/>
          <w:sz w:val="28"/>
          <w:szCs w:val="28"/>
        </w:rPr>
        <w:t>п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р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2"/>
          <w:sz w:val="28"/>
          <w:szCs w:val="28"/>
        </w:rPr>
        <w:t>м</w:t>
      </w:r>
      <w:r w:rsidR="0091693E">
        <w:rPr>
          <w:rFonts w:ascii="Times New Roman" w:hAnsi="Times New Roman"/>
          <w:sz w:val="28"/>
          <w:szCs w:val="28"/>
        </w:rPr>
        <w:t>е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а,</w:t>
      </w:r>
    </w:p>
    <w:p w:rsidR="0091693E" w:rsidRDefault="00561C13" w:rsidP="008C02B4">
      <w:pPr>
        <w:widowControl w:val="0"/>
        <w:tabs>
          <w:tab w:val="left" w:pos="1940"/>
          <w:tab w:val="left" w:pos="3520"/>
          <w:tab w:val="left" w:pos="4860"/>
          <w:tab w:val="left" w:pos="6220"/>
          <w:tab w:val="left" w:pos="6660"/>
          <w:tab w:val="left" w:pos="8580"/>
          <w:tab w:val="left" w:pos="9923"/>
        </w:tabs>
        <w:autoSpaceDE w:val="0"/>
        <w:autoSpaceDN w:val="0"/>
        <w:adjustRightInd w:val="0"/>
        <w:spacing w:after="0" w:line="316" w:lineRule="exact"/>
        <w:ind w:left="108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ф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pacing w:val="-1"/>
          <w:sz w:val="28"/>
          <w:szCs w:val="28"/>
        </w:rPr>
        <w:t>м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ва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2"/>
          <w:sz w:val="28"/>
          <w:szCs w:val="28"/>
        </w:rPr>
        <w:t>п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1"/>
          <w:sz w:val="28"/>
          <w:szCs w:val="28"/>
        </w:rPr>
        <w:t>г</w:t>
      </w:r>
      <w:r w:rsidR="0091693E">
        <w:rPr>
          <w:rFonts w:ascii="Times New Roman" w:hAnsi="Times New Roman"/>
          <w:sz w:val="28"/>
          <w:szCs w:val="28"/>
        </w:rPr>
        <w:t>ра</w:t>
      </w:r>
      <w:r w:rsidR="0091693E">
        <w:rPr>
          <w:rFonts w:ascii="Times New Roman" w:hAnsi="Times New Roman"/>
          <w:spacing w:val="2"/>
          <w:sz w:val="28"/>
          <w:szCs w:val="28"/>
        </w:rPr>
        <w:t>м</w:t>
      </w:r>
      <w:r w:rsidR="0091693E">
        <w:rPr>
          <w:rFonts w:ascii="Times New Roman" w:hAnsi="Times New Roman"/>
          <w:spacing w:val="3"/>
          <w:sz w:val="28"/>
          <w:szCs w:val="28"/>
        </w:rPr>
        <w:t>м</w:t>
      </w:r>
      <w:r w:rsidR="0091693E">
        <w:rPr>
          <w:rFonts w:ascii="Times New Roman" w:hAnsi="Times New Roman"/>
          <w:sz w:val="28"/>
          <w:szCs w:val="28"/>
        </w:rPr>
        <w:t>у</w:t>
      </w:r>
      <w:r w:rsidR="0091693E">
        <w:rPr>
          <w:rFonts w:ascii="Times New Roman" w:hAnsi="Times New Roman"/>
          <w:sz w:val="28"/>
          <w:szCs w:val="28"/>
        </w:rPr>
        <w:tab/>
      </w:r>
      <w:r w:rsidR="0091693E">
        <w:rPr>
          <w:rFonts w:ascii="Times New Roman" w:hAnsi="Times New Roman"/>
          <w:spacing w:val="5"/>
          <w:sz w:val="28"/>
          <w:szCs w:val="28"/>
        </w:rPr>
        <w:t>б</w:t>
      </w:r>
      <w:r w:rsidR="0091693E">
        <w:rPr>
          <w:rFonts w:ascii="Times New Roman" w:hAnsi="Times New Roman"/>
          <w:spacing w:val="-8"/>
          <w:sz w:val="28"/>
          <w:szCs w:val="28"/>
        </w:rPr>
        <w:t>у</w:t>
      </w:r>
      <w:r w:rsidR="0091693E">
        <w:rPr>
          <w:rFonts w:ascii="Times New Roman" w:hAnsi="Times New Roman"/>
          <w:spacing w:val="5"/>
          <w:sz w:val="28"/>
          <w:szCs w:val="28"/>
        </w:rPr>
        <w:t>д</w:t>
      </w:r>
      <w:r w:rsidR="0091693E">
        <w:rPr>
          <w:rFonts w:ascii="Times New Roman" w:hAnsi="Times New Roman"/>
          <w:sz w:val="28"/>
          <w:szCs w:val="28"/>
        </w:rPr>
        <w:t>ущ</w:t>
      </w:r>
      <w:r w:rsidR="0091693E">
        <w:rPr>
          <w:rFonts w:ascii="Times New Roman" w:hAnsi="Times New Roman"/>
          <w:spacing w:val="-1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х</w:t>
      </w:r>
      <w:r w:rsidR="0091693E">
        <w:rPr>
          <w:rFonts w:ascii="Times New Roman" w:hAnsi="Times New Roman"/>
          <w:sz w:val="28"/>
          <w:szCs w:val="28"/>
        </w:rPr>
        <w:tab/>
      </w:r>
      <w:r w:rsidR="0091693E">
        <w:rPr>
          <w:rFonts w:ascii="Times New Roman" w:hAnsi="Times New Roman"/>
          <w:spacing w:val="1"/>
          <w:sz w:val="28"/>
          <w:szCs w:val="28"/>
        </w:rPr>
        <w:t>д</w:t>
      </w:r>
      <w:r w:rsidR="0091693E">
        <w:rPr>
          <w:rFonts w:ascii="Times New Roman" w:hAnsi="Times New Roman"/>
          <w:sz w:val="28"/>
          <w:szCs w:val="28"/>
        </w:rPr>
        <w:t>е</w:t>
      </w:r>
      <w:r w:rsidR="0091693E">
        <w:rPr>
          <w:rFonts w:ascii="Times New Roman" w:hAnsi="Times New Roman"/>
          <w:spacing w:val="-2"/>
          <w:sz w:val="28"/>
          <w:szCs w:val="28"/>
        </w:rPr>
        <w:t>й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в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й</w:t>
      </w:r>
      <w:r w:rsidR="0091693E">
        <w:rPr>
          <w:rFonts w:ascii="Times New Roman" w:hAnsi="Times New Roman"/>
          <w:sz w:val="28"/>
          <w:szCs w:val="28"/>
        </w:rPr>
        <w:tab/>
        <w:t>и</w:t>
      </w:r>
      <w:r w:rsidR="0091693E">
        <w:rPr>
          <w:rFonts w:ascii="Times New Roman" w:hAnsi="Times New Roman"/>
          <w:sz w:val="28"/>
          <w:szCs w:val="28"/>
        </w:rPr>
        <w:tab/>
      </w:r>
      <w:r w:rsidR="0091693E">
        <w:rPr>
          <w:rFonts w:ascii="Times New Roman" w:hAnsi="Times New Roman"/>
          <w:spacing w:val="2"/>
          <w:sz w:val="28"/>
          <w:szCs w:val="28"/>
        </w:rPr>
        <w:t>п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2"/>
          <w:sz w:val="28"/>
          <w:szCs w:val="28"/>
        </w:rPr>
        <w:t>ж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ва</w:t>
      </w:r>
      <w:r w:rsidR="0091693E">
        <w:rPr>
          <w:rFonts w:ascii="Times New Roman" w:hAnsi="Times New Roman"/>
          <w:spacing w:val="1"/>
          <w:sz w:val="28"/>
          <w:szCs w:val="28"/>
        </w:rPr>
        <w:t>н</w:t>
      </w:r>
      <w:r w:rsidR="0091693E">
        <w:rPr>
          <w:rFonts w:ascii="Times New Roman" w:hAnsi="Times New Roman"/>
          <w:spacing w:val="2"/>
          <w:sz w:val="28"/>
          <w:szCs w:val="28"/>
        </w:rPr>
        <w:t>и</w:t>
      </w:r>
      <w:r w:rsidR="0091693E">
        <w:rPr>
          <w:rFonts w:ascii="Times New Roman" w:hAnsi="Times New Roman"/>
          <w:spacing w:val="-2"/>
          <w:sz w:val="28"/>
          <w:szCs w:val="28"/>
        </w:rPr>
        <w:t>й</w:t>
      </w:r>
      <w:r w:rsidR="0091693E">
        <w:rPr>
          <w:rFonts w:ascii="Times New Roman" w:hAnsi="Times New Roman"/>
          <w:sz w:val="28"/>
          <w:szCs w:val="28"/>
        </w:rPr>
        <w:t>,</w:t>
      </w:r>
      <w:r w:rsidR="0091693E">
        <w:rPr>
          <w:rFonts w:ascii="Times New Roman" w:hAnsi="Times New Roman"/>
          <w:sz w:val="28"/>
          <w:szCs w:val="28"/>
        </w:rPr>
        <w:tab/>
      </w:r>
      <w:r w:rsidR="0091693E">
        <w:rPr>
          <w:rFonts w:ascii="Times New Roman" w:hAnsi="Times New Roman"/>
          <w:spacing w:val="-8"/>
          <w:sz w:val="28"/>
          <w:szCs w:val="28"/>
        </w:rPr>
        <w:t>у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в</w:t>
      </w:r>
      <w:r w:rsidR="0091693E">
        <w:rPr>
          <w:rFonts w:ascii="Times New Roman" w:hAnsi="Times New Roman"/>
          <w:spacing w:val="3"/>
          <w:sz w:val="28"/>
          <w:szCs w:val="28"/>
        </w:rPr>
        <w:t>к</w:t>
      </w:r>
      <w:r w:rsidR="009169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pacing w:val="4"/>
          <w:sz w:val="28"/>
          <w:szCs w:val="28"/>
        </w:rPr>
        <w:t>л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pacing w:val="1"/>
          <w:sz w:val="28"/>
          <w:szCs w:val="28"/>
        </w:rPr>
        <w:t>з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pacing w:val="-2"/>
          <w:sz w:val="28"/>
          <w:szCs w:val="28"/>
        </w:rPr>
        <w:t>ци</w:t>
      </w:r>
      <w:r w:rsidR="0091693E">
        <w:rPr>
          <w:rFonts w:ascii="Times New Roman" w:hAnsi="Times New Roman"/>
          <w:sz w:val="28"/>
          <w:szCs w:val="28"/>
        </w:rPr>
        <w:t>ю</w:t>
      </w:r>
      <w:r w:rsidR="0091693E">
        <w:rPr>
          <w:rFonts w:ascii="Times New Roman" w:hAnsi="Times New Roman"/>
          <w:sz w:val="28"/>
          <w:szCs w:val="28"/>
        </w:rPr>
        <w:tab/>
        <w:t>э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2"/>
          <w:sz w:val="28"/>
          <w:szCs w:val="28"/>
        </w:rPr>
        <w:t>п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1"/>
          <w:sz w:val="28"/>
          <w:szCs w:val="28"/>
        </w:rPr>
        <w:t>г</w:t>
      </w:r>
      <w:r w:rsidR="0091693E">
        <w:rPr>
          <w:rFonts w:ascii="Times New Roman" w:hAnsi="Times New Roman"/>
          <w:sz w:val="28"/>
          <w:szCs w:val="28"/>
        </w:rPr>
        <w:t>ра</w:t>
      </w:r>
      <w:r w:rsidR="0091693E">
        <w:rPr>
          <w:rFonts w:ascii="Times New Roman" w:hAnsi="Times New Roman"/>
          <w:spacing w:val="-2"/>
          <w:sz w:val="28"/>
          <w:szCs w:val="28"/>
        </w:rPr>
        <w:t>м</w:t>
      </w:r>
      <w:r w:rsidR="0091693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2"/>
          <w:sz w:val="28"/>
          <w:szCs w:val="28"/>
        </w:rPr>
        <w:t>п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4"/>
          <w:sz w:val="28"/>
          <w:szCs w:val="28"/>
        </w:rPr>
        <w:t>в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5"/>
          <w:sz w:val="28"/>
          <w:szCs w:val="28"/>
        </w:rPr>
        <w:t>д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6"/>
          <w:sz w:val="28"/>
          <w:szCs w:val="28"/>
        </w:rPr>
        <w:t>н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 w:rsidR="0091693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4"/>
          <w:sz w:val="28"/>
          <w:szCs w:val="28"/>
        </w:rPr>
        <w:t>у</w:t>
      </w:r>
      <w:r w:rsidR="0091693E">
        <w:rPr>
          <w:rFonts w:ascii="Times New Roman" w:hAnsi="Times New Roman"/>
          <w:spacing w:val="2"/>
          <w:sz w:val="28"/>
          <w:szCs w:val="28"/>
        </w:rPr>
        <w:t>ж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pacing w:val="4"/>
          <w:sz w:val="28"/>
          <w:szCs w:val="28"/>
        </w:rPr>
        <w:t>ы</w:t>
      </w:r>
      <w:r w:rsidR="0091693E">
        <w:rPr>
          <w:rFonts w:ascii="Times New Roman" w:hAnsi="Times New Roman"/>
          <w:sz w:val="28"/>
          <w:szCs w:val="28"/>
        </w:rPr>
        <w:t>е</w:t>
      </w:r>
      <w:r w:rsidR="0091693E">
        <w:rPr>
          <w:rFonts w:ascii="Times New Roman" w:hAnsi="Times New Roman"/>
          <w:sz w:val="28"/>
          <w:szCs w:val="28"/>
        </w:rPr>
        <w:tab/>
      </w:r>
      <w:r w:rsidR="0091693E">
        <w:rPr>
          <w:rFonts w:ascii="Times New Roman" w:hAnsi="Times New Roman"/>
          <w:spacing w:val="3"/>
          <w:sz w:val="28"/>
          <w:szCs w:val="28"/>
        </w:rPr>
        <w:t>м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3"/>
          <w:sz w:val="28"/>
          <w:szCs w:val="28"/>
        </w:rPr>
        <w:t>м</w:t>
      </w:r>
      <w:r w:rsidR="0091693E">
        <w:rPr>
          <w:rFonts w:ascii="Times New Roman" w:hAnsi="Times New Roman"/>
          <w:sz w:val="28"/>
          <w:szCs w:val="28"/>
        </w:rPr>
        <w:t>е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-2"/>
          <w:sz w:val="28"/>
          <w:szCs w:val="28"/>
        </w:rPr>
        <w:t>ни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в</w:t>
      </w:r>
      <w:r w:rsidR="0091693E">
        <w:rPr>
          <w:rFonts w:ascii="Times New Roman" w:hAnsi="Times New Roman"/>
          <w:spacing w:val="3"/>
          <w:sz w:val="28"/>
          <w:szCs w:val="28"/>
        </w:rPr>
        <w:t>к</w:t>
      </w:r>
      <w:r w:rsidR="008C02B4">
        <w:rPr>
          <w:rFonts w:ascii="Times New Roman" w:hAnsi="Times New Roman"/>
          <w:sz w:val="28"/>
          <w:szCs w:val="28"/>
        </w:rPr>
        <w:t xml:space="preserve">и </w:t>
      </w:r>
      <w:r w:rsidR="0091693E">
        <w:rPr>
          <w:rFonts w:ascii="Times New Roman" w:hAnsi="Times New Roman"/>
          <w:sz w:val="28"/>
          <w:szCs w:val="28"/>
        </w:rPr>
        <w:t>и с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4"/>
          <w:sz w:val="28"/>
          <w:szCs w:val="28"/>
        </w:rPr>
        <w:t>в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ва</w:t>
      </w:r>
      <w:r w:rsidR="0091693E">
        <w:rPr>
          <w:rFonts w:ascii="Times New Roman" w:hAnsi="Times New Roman"/>
          <w:spacing w:val="1"/>
          <w:sz w:val="28"/>
          <w:szCs w:val="28"/>
        </w:rPr>
        <w:t>н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я.</w:t>
      </w:r>
    </w:p>
    <w:p w:rsidR="0091693E" w:rsidRDefault="0091693E" w:rsidP="0091693E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sz w:val="28"/>
          <w:szCs w:val="28"/>
        </w:rPr>
      </w:pPr>
    </w:p>
    <w:p w:rsidR="008C02B4" w:rsidRDefault="008C02B4" w:rsidP="0091693E">
      <w:pPr>
        <w:widowControl w:val="0"/>
        <w:autoSpaceDE w:val="0"/>
        <w:autoSpaceDN w:val="0"/>
        <w:adjustRightInd w:val="0"/>
        <w:spacing w:after="0" w:line="240" w:lineRule="auto"/>
        <w:ind w:left="2961" w:right="-20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8C02B4" w:rsidRDefault="008C02B4" w:rsidP="0091693E">
      <w:pPr>
        <w:widowControl w:val="0"/>
        <w:autoSpaceDE w:val="0"/>
        <w:autoSpaceDN w:val="0"/>
        <w:adjustRightInd w:val="0"/>
        <w:spacing w:after="0" w:line="240" w:lineRule="auto"/>
        <w:ind w:left="2961" w:right="-20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91693E" w:rsidRDefault="009D714E" w:rsidP="0091693E">
      <w:pPr>
        <w:widowControl w:val="0"/>
        <w:autoSpaceDE w:val="0"/>
        <w:autoSpaceDN w:val="0"/>
        <w:adjustRightInd w:val="0"/>
        <w:spacing w:after="0" w:line="240" w:lineRule="auto"/>
        <w:ind w:left="296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Воспитательная работа</w:t>
      </w:r>
    </w:p>
    <w:p w:rsidR="0091693E" w:rsidRDefault="0091693E" w:rsidP="0091693E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sz w:val="10"/>
          <w:szCs w:val="10"/>
        </w:rPr>
      </w:pPr>
    </w:p>
    <w:p w:rsidR="00AF5FFD" w:rsidRDefault="0091693E" w:rsidP="008C02B4">
      <w:pPr>
        <w:widowControl w:val="0"/>
        <w:tabs>
          <w:tab w:val="left" w:pos="1420"/>
          <w:tab w:val="left" w:pos="1700"/>
          <w:tab w:val="left" w:pos="1920"/>
          <w:tab w:val="left" w:pos="2260"/>
          <w:tab w:val="left" w:pos="2940"/>
          <w:tab w:val="left" w:pos="3060"/>
          <w:tab w:val="left" w:pos="3260"/>
          <w:tab w:val="left" w:pos="3680"/>
          <w:tab w:val="left" w:pos="4340"/>
          <w:tab w:val="left" w:pos="4480"/>
          <w:tab w:val="left" w:pos="4960"/>
          <w:tab w:val="left" w:pos="5000"/>
          <w:tab w:val="left" w:pos="5400"/>
          <w:tab w:val="left" w:pos="5840"/>
          <w:tab w:val="left" w:pos="6380"/>
          <w:tab w:val="left" w:pos="6520"/>
          <w:tab w:val="left" w:pos="7480"/>
          <w:tab w:val="left" w:pos="7780"/>
          <w:tab w:val="left" w:pos="7840"/>
          <w:tab w:val="left" w:pos="8040"/>
          <w:tab w:val="left" w:pos="9240"/>
          <w:tab w:val="left" w:pos="9440"/>
          <w:tab w:val="left" w:pos="10065"/>
        </w:tabs>
        <w:autoSpaceDE w:val="0"/>
        <w:autoSpaceDN w:val="0"/>
        <w:adjustRightInd w:val="0"/>
        <w:spacing w:after="0" w:line="240" w:lineRule="auto"/>
        <w:ind w:left="1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3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ях </w:t>
      </w:r>
      <w:r>
        <w:rPr>
          <w:rFonts w:ascii="Times New Roman" w:hAnsi="Times New Roman"/>
          <w:spacing w:val="-3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 w:rsidR="00AF5FF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жн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х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ых,  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pacing w:val="-2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аль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pacing w:val="2"/>
          <w:sz w:val="28"/>
          <w:szCs w:val="28"/>
        </w:rPr>
        <w:t>ц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 w:rsidR="009D714E">
        <w:rPr>
          <w:rFonts w:ascii="Times New Roman" w:hAnsi="Times New Roman"/>
          <w:sz w:val="28"/>
          <w:szCs w:val="28"/>
        </w:rPr>
        <w:t>е</w:t>
      </w:r>
      <w:r w:rsidR="009D714E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 w:rsidR="00AF5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рал</w:t>
      </w:r>
      <w:r>
        <w:rPr>
          <w:rFonts w:ascii="Times New Roman" w:hAnsi="Times New Roman"/>
          <w:spacing w:val="4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F5FFD" w:rsidRDefault="0091693E" w:rsidP="008C02B4">
      <w:pPr>
        <w:widowControl w:val="0"/>
        <w:tabs>
          <w:tab w:val="left" w:pos="1420"/>
          <w:tab w:val="left" w:pos="1700"/>
          <w:tab w:val="left" w:pos="1920"/>
          <w:tab w:val="left" w:pos="2260"/>
          <w:tab w:val="left" w:pos="2940"/>
          <w:tab w:val="left" w:pos="3060"/>
          <w:tab w:val="left" w:pos="3260"/>
          <w:tab w:val="left" w:pos="3680"/>
          <w:tab w:val="left" w:pos="4340"/>
          <w:tab w:val="left" w:pos="4480"/>
          <w:tab w:val="left" w:pos="4960"/>
          <w:tab w:val="left" w:pos="5000"/>
          <w:tab w:val="left" w:pos="5400"/>
          <w:tab w:val="left" w:pos="5840"/>
          <w:tab w:val="left" w:pos="6380"/>
          <w:tab w:val="left" w:pos="6520"/>
          <w:tab w:val="left" w:pos="7480"/>
          <w:tab w:val="left" w:pos="7780"/>
          <w:tab w:val="left" w:pos="7840"/>
          <w:tab w:val="left" w:pos="8040"/>
          <w:tab w:val="left" w:pos="9240"/>
          <w:tab w:val="left" w:pos="9440"/>
          <w:tab w:val="left" w:pos="9781"/>
          <w:tab w:val="left" w:pos="10065"/>
        </w:tabs>
        <w:autoSpaceDE w:val="0"/>
        <w:autoSpaceDN w:val="0"/>
        <w:adjustRightInd w:val="0"/>
        <w:spacing w:after="0" w:line="240" w:lineRule="auto"/>
        <w:ind w:lef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в,</w:t>
      </w:r>
      <w:r w:rsidR="00AF5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ва 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5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я.</w:t>
      </w:r>
      <w:r w:rsidR="009D714E">
        <w:rPr>
          <w:rFonts w:ascii="Times New Roman" w:hAnsi="Times New Roman"/>
          <w:sz w:val="28"/>
          <w:szCs w:val="28"/>
        </w:rPr>
        <w:t xml:space="preserve"> </w:t>
      </w:r>
      <w:r w:rsidR="00AF5FF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14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ab/>
        <w:t xml:space="preserve">в </w:t>
      </w:r>
      <w:r w:rsidR="00AF5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равс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ом  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пи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AF5FFD">
        <w:rPr>
          <w:rFonts w:ascii="Times New Roman" w:hAnsi="Times New Roman"/>
          <w:spacing w:val="32"/>
          <w:sz w:val="28"/>
          <w:szCs w:val="28"/>
        </w:rPr>
        <w:t xml:space="preserve">  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 w:rsidR="00AF5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 w:rsidR="00AF5FFD"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 w:rsidR="00AF5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ь, 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 w:rsidR="00AF5FF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авл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 э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в. 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ц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AF5FFD"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ыва</w:t>
      </w:r>
      <w:r>
        <w:rPr>
          <w:rFonts w:ascii="Times New Roman" w:hAnsi="Times New Roman"/>
          <w:spacing w:val="-5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</w:t>
      </w:r>
      <w:r w:rsidR="008C0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ое</w:t>
      </w:r>
      <w:r w:rsidR="00AF5FFD">
        <w:rPr>
          <w:rFonts w:ascii="Times New Roman" w:hAnsi="Times New Roman"/>
          <w:sz w:val="28"/>
          <w:szCs w:val="28"/>
        </w:rPr>
        <w:t xml:space="preserve"> </w:t>
      </w:r>
      <w:r w:rsidR="008C0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ш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="008C02B4">
        <w:rPr>
          <w:rFonts w:ascii="Times New Roman" w:hAnsi="Times New Roman"/>
          <w:sz w:val="28"/>
          <w:szCs w:val="28"/>
        </w:rPr>
        <w:t xml:space="preserve"> </w:t>
      </w:r>
      <w:r w:rsidR="00AF5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к</w:t>
      </w:r>
      <w:r w:rsidR="008C0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 w:rsidR="00AF5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ab/>
        <w:t>л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 </w:t>
      </w:r>
      <w:r>
        <w:rPr>
          <w:rFonts w:ascii="Times New Roman" w:hAnsi="Times New Roman"/>
          <w:spacing w:val="-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 </w:t>
      </w:r>
      <w:r>
        <w:rPr>
          <w:rFonts w:ascii="Times New Roman" w:hAnsi="Times New Roman"/>
          <w:spacing w:val="-3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 </w:t>
      </w:r>
      <w:r>
        <w:rPr>
          <w:rFonts w:ascii="Times New Roman" w:hAnsi="Times New Roman"/>
          <w:spacing w:val="-3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ш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я.  </w:t>
      </w:r>
      <w:r>
        <w:rPr>
          <w:rFonts w:ascii="Times New Roman" w:hAnsi="Times New Roman"/>
          <w:spacing w:val="-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 </w:t>
      </w:r>
      <w:r>
        <w:rPr>
          <w:rFonts w:ascii="Times New Roman" w:hAnsi="Times New Roman"/>
          <w:spacing w:val="-2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вка  </w:t>
      </w:r>
      <w:r>
        <w:rPr>
          <w:rFonts w:ascii="Times New Roman" w:hAnsi="Times New Roman"/>
          <w:spacing w:val="-3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 </w:t>
      </w:r>
      <w:r>
        <w:rPr>
          <w:rFonts w:ascii="Times New Roman" w:hAnsi="Times New Roman"/>
          <w:spacing w:val="-3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ова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лава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ab/>
      </w:r>
    </w:p>
    <w:p w:rsidR="0091693E" w:rsidRDefault="0091693E" w:rsidP="008C02B4">
      <w:pPr>
        <w:widowControl w:val="0"/>
        <w:tabs>
          <w:tab w:val="left" w:pos="1420"/>
          <w:tab w:val="left" w:pos="1700"/>
          <w:tab w:val="left" w:pos="1920"/>
          <w:tab w:val="left" w:pos="2260"/>
          <w:tab w:val="left" w:pos="2940"/>
          <w:tab w:val="left" w:pos="3060"/>
          <w:tab w:val="left" w:pos="3260"/>
          <w:tab w:val="left" w:pos="3680"/>
          <w:tab w:val="left" w:pos="4340"/>
          <w:tab w:val="left" w:pos="4480"/>
          <w:tab w:val="left" w:pos="4960"/>
          <w:tab w:val="left" w:pos="5000"/>
          <w:tab w:val="left" w:pos="5400"/>
          <w:tab w:val="left" w:pos="5840"/>
          <w:tab w:val="left" w:pos="6380"/>
          <w:tab w:val="left" w:pos="6520"/>
          <w:tab w:val="left" w:pos="7480"/>
          <w:tab w:val="left" w:pos="7780"/>
          <w:tab w:val="left" w:pos="7840"/>
          <w:tab w:val="left" w:pos="8040"/>
          <w:tab w:val="left" w:pos="9240"/>
          <w:tab w:val="left" w:pos="9440"/>
          <w:tab w:val="left" w:pos="10065"/>
        </w:tabs>
        <w:autoSpaceDE w:val="0"/>
        <w:autoSpaceDN w:val="0"/>
        <w:adjustRightInd w:val="0"/>
        <w:spacing w:after="0" w:line="240" w:lineRule="auto"/>
        <w:ind w:lef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ab/>
        <w:t>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5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w w:val="5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зд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.</w:t>
      </w:r>
    </w:p>
    <w:p w:rsidR="0091693E" w:rsidRDefault="008C02B4" w:rsidP="008C02B4">
      <w:pPr>
        <w:widowControl w:val="0"/>
        <w:tabs>
          <w:tab w:val="left" w:pos="1740"/>
          <w:tab w:val="left" w:pos="2960"/>
          <w:tab w:val="left" w:pos="3160"/>
          <w:tab w:val="left" w:pos="4000"/>
          <w:tab w:val="left" w:pos="4360"/>
          <w:tab w:val="left" w:pos="4520"/>
          <w:tab w:val="left" w:pos="5480"/>
          <w:tab w:val="left" w:pos="5920"/>
          <w:tab w:val="left" w:pos="6880"/>
          <w:tab w:val="left" w:pos="8360"/>
          <w:tab w:val="left" w:pos="8460"/>
          <w:tab w:val="left" w:pos="8740"/>
          <w:tab w:val="left" w:pos="8980"/>
          <w:tab w:val="left" w:pos="10065"/>
        </w:tabs>
        <w:autoSpaceDE w:val="0"/>
        <w:autoSpaceDN w:val="0"/>
        <w:adjustRightInd w:val="0"/>
        <w:spacing w:before="2" w:after="0" w:line="240" w:lineRule="auto"/>
        <w:ind w:lef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</w:t>
      </w:r>
      <w:r w:rsidR="0091693E">
        <w:rPr>
          <w:rFonts w:ascii="Times New Roman" w:hAnsi="Times New Roman"/>
          <w:spacing w:val="1"/>
          <w:sz w:val="28"/>
          <w:szCs w:val="28"/>
        </w:rPr>
        <w:t>В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2"/>
          <w:sz w:val="28"/>
          <w:szCs w:val="28"/>
        </w:rPr>
        <w:t>п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z w:val="28"/>
          <w:szCs w:val="28"/>
        </w:rPr>
        <w:t>ль</w:t>
      </w:r>
      <w:r w:rsidR="0091693E">
        <w:rPr>
          <w:rFonts w:ascii="Times New Roman" w:hAnsi="Times New Roman"/>
          <w:spacing w:val="-1"/>
          <w:sz w:val="28"/>
          <w:szCs w:val="28"/>
        </w:rPr>
        <w:t>н</w:t>
      </w:r>
      <w:r w:rsidR="0091693E"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 w:rsidR="0091693E">
        <w:rPr>
          <w:rFonts w:ascii="Times New Roman" w:hAnsi="Times New Roman"/>
          <w:sz w:val="28"/>
          <w:szCs w:val="28"/>
        </w:rPr>
        <w:t>ра</w:t>
      </w:r>
      <w:r w:rsidR="0091693E">
        <w:rPr>
          <w:rFonts w:ascii="Times New Roman" w:hAnsi="Times New Roman"/>
          <w:spacing w:val="5"/>
          <w:sz w:val="28"/>
          <w:szCs w:val="28"/>
        </w:rPr>
        <w:t>б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 </w:t>
      </w:r>
      <w:r w:rsidR="0091693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1"/>
          <w:sz w:val="28"/>
          <w:szCs w:val="28"/>
        </w:rPr>
        <w:t>ю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pacing w:val="4"/>
          <w:sz w:val="28"/>
          <w:szCs w:val="28"/>
        </w:rPr>
        <w:t>ы</w:t>
      </w:r>
      <w:r w:rsidR="0091693E">
        <w:rPr>
          <w:rFonts w:ascii="Times New Roman" w:hAnsi="Times New Roman"/>
          <w:spacing w:val="-1"/>
          <w:sz w:val="28"/>
          <w:szCs w:val="28"/>
        </w:rPr>
        <w:t>м</w:t>
      </w:r>
      <w:r w:rsidR="0091693E">
        <w:rPr>
          <w:rFonts w:ascii="Times New Roman" w:hAnsi="Times New Roman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2"/>
          <w:sz w:val="28"/>
          <w:szCs w:val="28"/>
        </w:rPr>
        <w:t>п</w:t>
      </w:r>
      <w:r w:rsidR="0091693E">
        <w:rPr>
          <w:rFonts w:ascii="Times New Roman" w:hAnsi="Times New Roman"/>
          <w:spacing w:val="4"/>
          <w:sz w:val="28"/>
          <w:szCs w:val="28"/>
        </w:rPr>
        <w:t>л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в</w:t>
      </w:r>
      <w:r w:rsidR="0091693E">
        <w:rPr>
          <w:rFonts w:ascii="Times New Roman" w:hAnsi="Times New Roman"/>
          <w:spacing w:val="-2"/>
          <w:sz w:val="28"/>
          <w:szCs w:val="28"/>
        </w:rPr>
        <w:t>ц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pacing w:val="2"/>
          <w:sz w:val="28"/>
          <w:szCs w:val="28"/>
        </w:rPr>
        <w:t>м</w:t>
      </w:r>
      <w:r w:rsidR="0091693E">
        <w:rPr>
          <w:rFonts w:ascii="Times New Roman" w:hAnsi="Times New Roman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ab/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pacing w:val="-2"/>
          <w:sz w:val="28"/>
          <w:szCs w:val="28"/>
        </w:rPr>
        <w:t>п</w:t>
      </w:r>
      <w:r w:rsidR="0091693E">
        <w:rPr>
          <w:rFonts w:ascii="Times New Roman" w:hAnsi="Times New Roman"/>
          <w:sz w:val="28"/>
          <w:szCs w:val="28"/>
        </w:rPr>
        <w:t>рав</w:t>
      </w:r>
      <w:r w:rsidR="0091693E">
        <w:rPr>
          <w:rFonts w:ascii="Times New Roman" w:hAnsi="Times New Roman"/>
          <w:spacing w:val="4"/>
          <w:sz w:val="28"/>
          <w:szCs w:val="28"/>
        </w:rPr>
        <w:t>л</w:t>
      </w:r>
      <w:r w:rsidR="0091693E">
        <w:rPr>
          <w:rFonts w:ascii="Times New Roman" w:hAnsi="Times New Roman"/>
          <w:sz w:val="28"/>
          <w:szCs w:val="28"/>
        </w:rPr>
        <w:t>е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 w:rsidR="0091693E">
        <w:rPr>
          <w:rFonts w:ascii="Times New Roman" w:hAnsi="Times New Roman"/>
          <w:sz w:val="28"/>
          <w:szCs w:val="28"/>
        </w:rPr>
        <w:t>в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3"/>
          <w:sz w:val="28"/>
          <w:szCs w:val="28"/>
        </w:rPr>
        <w:t>с</w:t>
      </w:r>
      <w:r w:rsidR="0091693E">
        <w:rPr>
          <w:rFonts w:ascii="Times New Roman" w:hAnsi="Times New Roman"/>
          <w:spacing w:val="-2"/>
          <w:sz w:val="28"/>
          <w:szCs w:val="28"/>
        </w:rPr>
        <w:t>пи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pacing w:val="2"/>
          <w:sz w:val="28"/>
          <w:szCs w:val="28"/>
        </w:rPr>
        <w:t>ни</w:t>
      </w:r>
      <w:r w:rsidR="0091693E">
        <w:rPr>
          <w:rFonts w:ascii="Times New Roman" w:hAnsi="Times New Roman"/>
          <w:sz w:val="28"/>
          <w:szCs w:val="28"/>
        </w:rPr>
        <w:t xml:space="preserve">е </w:t>
      </w:r>
      <w:r w:rsidR="0091693E">
        <w:rPr>
          <w:rFonts w:ascii="Times New Roman" w:hAnsi="Times New Roman"/>
          <w:spacing w:val="1"/>
          <w:sz w:val="28"/>
          <w:szCs w:val="28"/>
        </w:rPr>
        <w:t>г</w:t>
      </w:r>
      <w:r w:rsidR="0091693E">
        <w:rPr>
          <w:rFonts w:ascii="Times New Roman" w:hAnsi="Times New Roman"/>
          <w:sz w:val="28"/>
          <w:szCs w:val="28"/>
        </w:rPr>
        <w:t>ар</w:t>
      </w:r>
      <w:r w:rsidR="0091693E">
        <w:rPr>
          <w:rFonts w:ascii="Times New Roman" w:hAnsi="Times New Roman"/>
          <w:spacing w:val="-2"/>
          <w:sz w:val="28"/>
          <w:szCs w:val="28"/>
        </w:rPr>
        <w:t>м</w:t>
      </w:r>
      <w:r w:rsidR="0091693E">
        <w:rPr>
          <w:rFonts w:ascii="Times New Roman" w:hAnsi="Times New Roman"/>
          <w:sz w:val="28"/>
          <w:szCs w:val="28"/>
        </w:rPr>
        <w:t>о</w:t>
      </w:r>
      <w:r w:rsidR="0091693E">
        <w:rPr>
          <w:rFonts w:ascii="Times New Roman" w:hAnsi="Times New Roman"/>
          <w:spacing w:val="-2"/>
          <w:sz w:val="28"/>
          <w:szCs w:val="28"/>
        </w:rPr>
        <w:t>ни</w:t>
      </w:r>
      <w:r w:rsidR="0091693E">
        <w:rPr>
          <w:rFonts w:ascii="Times New Roman" w:hAnsi="Times New Roman"/>
          <w:spacing w:val="3"/>
          <w:sz w:val="28"/>
          <w:szCs w:val="28"/>
        </w:rPr>
        <w:t>ч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ab/>
        <w:t>ра</w:t>
      </w:r>
      <w:r w:rsidR="0091693E">
        <w:rPr>
          <w:rFonts w:ascii="Times New Roman" w:hAnsi="Times New Roman"/>
          <w:spacing w:val="1"/>
          <w:sz w:val="28"/>
          <w:szCs w:val="28"/>
        </w:rPr>
        <w:t>з</w:t>
      </w:r>
      <w:r w:rsidR="0091693E">
        <w:rPr>
          <w:rFonts w:ascii="Times New Roman" w:hAnsi="Times New Roman"/>
          <w:sz w:val="28"/>
          <w:szCs w:val="28"/>
        </w:rPr>
        <w:t>в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pacing w:val="5"/>
          <w:sz w:val="28"/>
          <w:szCs w:val="28"/>
        </w:rPr>
        <w:t>т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1"/>
          <w:sz w:val="28"/>
          <w:szCs w:val="28"/>
        </w:rPr>
        <w:t>г</w:t>
      </w:r>
      <w:r w:rsidR="0091693E">
        <w:rPr>
          <w:rFonts w:ascii="Times New Roman" w:hAnsi="Times New Roman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3"/>
          <w:sz w:val="28"/>
          <w:szCs w:val="28"/>
        </w:rPr>
        <w:t>ч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4"/>
          <w:sz w:val="28"/>
          <w:szCs w:val="28"/>
        </w:rPr>
        <w:t>л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4"/>
          <w:sz w:val="28"/>
          <w:szCs w:val="28"/>
        </w:rPr>
        <w:t>в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а, </w:t>
      </w:r>
      <w:r w:rsidR="0091693E">
        <w:rPr>
          <w:rFonts w:ascii="Times New Roman" w:hAnsi="Times New Roman"/>
          <w:sz w:val="28"/>
          <w:szCs w:val="28"/>
        </w:rPr>
        <w:t>ак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в</w:t>
      </w:r>
      <w:r w:rsidR="0091693E">
        <w:rPr>
          <w:rFonts w:ascii="Times New Roman" w:hAnsi="Times New Roman"/>
          <w:spacing w:val="4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о</w:t>
      </w:r>
      <w:r w:rsidR="0091693E">
        <w:rPr>
          <w:rFonts w:ascii="Times New Roman" w:hAnsi="Times New Roman"/>
          <w:spacing w:val="-2"/>
          <w:sz w:val="28"/>
          <w:szCs w:val="28"/>
        </w:rPr>
        <w:t>й</w:t>
      </w:r>
      <w:r w:rsidR="009169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ab/>
      </w:r>
      <w:r w:rsidR="0091693E">
        <w:rPr>
          <w:rFonts w:ascii="Times New Roman" w:hAnsi="Times New Roman"/>
          <w:spacing w:val="2"/>
          <w:sz w:val="28"/>
          <w:szCs w:val="28"/>
        </w:rPr>
        <w:t>ц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4"/>
          <w:sz w:val="28"/>
          <w:szCs w:val="28"/>
        </w:rPr>
        <w:t>л</w:t>
      </w:r>
      <w:r w:rsidR="0091693E">
        <w:rPr>
          <w:rFonts w:ascii="Times New Roman" w:hAnsi="Times New Roman"/>
          <w:sz w:val="28"/>
          <w:szCs w:val="28"/>
        </w:rPr>
        <w:t>е</w:t>
      </w:r>
      <w:r w:rsidR="0091693E">
        <w:rPr>
          <w:rFonts w:ascii="Times New Roman" w:hAnsi="Times New Roman"/>
          <w:spacing w:val="-4"/>
          <w:sz w:val="28"/>
          <w:szCs w:val="28"/>
        </w:rPr>
        <w:t>у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-1"/>
          <w:sz w:val="28"/>
          <w:szCs w:val="28"/>
        </w:rPr>
        <w:t>м</w:t>
      </w:r>
      <w:r w:rsidR="0091693E">
        <w:rPr>
          <w:rFonts w:ascii="Times New Roman" w:hAnsi="Times New Roman"/>
          <w:spacing w:val="4"/>
          <w:sz w:val="28"/>
          <w:szCs w:val="28"/>
        </w:rPr>
        <w:t>л</w:t>
      </w:r>
      <w:r w:rsidR="0091693E">
        <w:rPr>
          <w:rFonts w:ascii="Times New Roman" w:hAnsi="Times New Roman"/>
          <w:sz w:val="28"/>
          <w:szCs w:val="28"/>
        </w:rPr>
        <w:t>е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ой</w:t>
      </w:r>
      <w:r w:rsidR="0091693E"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3"/>
          <w:sz w:val="28"/>
          <w:szCs w:val="28"/>
        </w:rPr>
        <w:t>с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1"/>
          <w:sz w:val="28"/>
          <w:szCs w:val="28"/>
        </w:rPr>
        <w:t>з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pacing w:val="5"/>
          <w:sz w:val="28"/>
          <w:szCs w:val="28"/>
        </w:rPr>
        <w:t>т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z w:val="28"/>
          <w:szCs w:val="28"/>
        </w:rPr>
        <w:t>ль</w:t>
      </w:r>
      <w:r w:rsidR="0091693E">
        <w:rPr>
          <w:rFonts w:ascii="Times New Roman" w:hAnsi="Times New Roman"/>
          <w:spacing w:val="3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ой л</w:t>
      </w:r>
      <w:r w:rsidR="0091693E">
        <w:rPr>
          <w:rFonts w:ascii="Times New Roman" w:hAnsi="Times New Roman"/>
          <w:spacing w:val="-1"/>
          <w:sz w:val="28"/>
          <w:szCs w:val="28"/>
        </w:rPr>
        <w:t>ич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,</w:t>
      </w:r>
      <w:r w:rsidR="0091693E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1"/>
          <w:sz w:val="28"/>
          <w:szCs w:val="28"/>
        </w:rPr>
        <w:t>б</w:t>
      </w:r>
      <w:r w:rsidR="0091693E">
        <w:rPr>
          <w:rFonts w:ascii="Times New Roman" w:hAnsi="Times New Roman"/>
          <w:sz w:val="28"/>
          <w:szCs w:val="28"/>
        </w:rPr>
        <w:t>ла</w:t>
      </w:r>
      <w:r w:rsidR="0091693E">
        <w:rPr>
          <w:rFonts w:ascii="Times New Roman" w:hAnsi="Times New Roman"/>
          <w:spacing w:val="1"/>
          <w:sz w:val="28"/>
          <w:szCs w:val="28"/>
        </w:rPr>
        <w:t>д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pacing w:val="-1"/>
          <w:sz w:val="28"/>
          <w:szCs w:val="28"/>
        </w:rPr>
        <w:t>ю</w:t>
      </w:r>
      <w:r w:rsidR="0091693E">
        <w:rPr>
          <w:rFonts w:ascii="Times New Roman" w:hAnsi="Times New Roman"/>
          <w:spacing w:val="4"/>
          <w:sz w:val="28"/>
          <w:szCs w:val="28"/>
        </w:rPr>
        <w:t>щ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z w:val="28"/>
          <w:szCs w:val="28"/>
        </w:rPr>
        <w:t xml:space="preserve">й </w:t>
      </w:r>
      <w:r w:rsidR="0091693E">
        <w:rPr>
          <w:rFonts w:ascii="Times New Roman" w:hAnsi="Times New Roman"/>
          <w:spacing w:val="5"/>
          <w:sz w:val="28"/>
          <w:szCs w:val="28"/>
        </w:rPr>
        <w:t>д</w:t>
      </w:r>
      <w:r w:rsidR="0091693E">
        <w:rPr>
          <w:rFonts w:ascii="Times New Roman" w:hAnsi="Times New Roman"/>
          <w:spacing w:val="-8"/>
          <w:sz w:val="28"/>
          <w:szCs w:val="28"/>
        </w:rPr>
        <w:t>у</w:t>
      </w:r>
      <w:r w:rsidR="0091693E">
        <w:rPr>
          <w:rFonts w:ascii="Times New Roman" w:hAnsi="Times New Roman"/>
          <w:spacing w:val="4"/>
          <w:sz w:val="28"/>
          <w:szCs w:val="28"/>
        </w:rPr>
        <w:t>х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4"/>
          <w:sz w:val="28"/>
          <w:szCs w:val="28"/>
        </w:rPr>
        <w:t>в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ым</w:t>
      </w:r>
      <w:r w:rsidR="0091693E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1"/>
          <w:sz w:val="28"/>
          <w:szCs w:val="28"/>
        </w:rPr>
        <w:t>б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1"/>
          <w:sz w:val="28"/>
          <w:szCs w:val="28"/>
        </w:rPr>
        <w:t>г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в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 xml:space="preserve">м и </w:t>
      </w:r>
      <w:r w:rsidR="0091693E">
        <w:rPr>
          <w:rFonts w:ascii="Times New Roman" w:hAnsi="Times New Roman"/>
          <w:spacing w:val="-1"/>
          <w:sz w:val="28"/>
          <w:szCs w:val="28"/>
        </w:rPr>
        <w:t>ф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pacing w:val="1"/>
          <w:sz w:val="28"/>
          <w:szCs w:val="28"/>
        </w:rPr>
        <w:t>з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pacing w:val="3"/>
          <w:sz w:val="28"/>
          <w:szCs w:val="28"/>
        </w:rPr>
        <w:t>ч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3"/>
          <w:sz w:val="28"/>
          <w:szCs w:val="28"/>
        </w:rPr>
        <w:t>к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 xml:space="preserve">м </w:t>
      </w:r>
      <w:r w:rsidR="0091693E">
        <w:rPr>
          <w:rFonts w:ascii="Times New Roman" w:hAnsi="Times New Roman"/>
          <w:spacing w:val="3"/>
          <w:sz w:val="28"/>
          <w:szCs w:val="28"/>
        </w:rPr>
        <w:t>с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4"/>
          <w:sz w:val="28"/>
          <w:szCs w:val="28"/>
        </w:rPr>
        <w:t>в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z w:val="28"/>
          <w:szCs w:val="28"/>
        </w:rPr>
        <w:t>р</w:t>
      </w:r>
      <w:r w:rsidR="0091693E">
        <w:rPr>
          <w:rFonts w:ascii="Times New Roman" w:hAnsi="Times New Roman"/>
          <w:spacing w:val="4"/>
          <w:sz w:val="28"/>
          <w:szCs w:val="28"/>
        </w:rPr>
        <w:t>ш</w:t>
      </w:r>
      <w:r w:rsidR="0091693E">
        <w:rPr>
          <w:rFonts w:ascii="Times New Roman" w:hAnsi="Times New Roman"/>
          <w:sz w:val="28"/>
          <w:szCs w:val="28"/>
        </w:rPr>
        <w:t>е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во</w:t>
      </w:r>
      <w:r w:rsidR="0091693E">
        <w:rPr>
          <w:rFonts w:ascii="Times New Roman" w:hAnsi="Times New Roman"/>
          <w:spacing w:val="-1"/>
          <w:sz w:val="28"/>
          <w:szCs w:val="28"/>
        </w:rPr>
        <w:t>м</w:t>
      </w:r>
      <w:r w:rsidR="0091693E">
        <w:rPr>
          <w:rFonts w:ascii="Times New Roman" w:hAnsi="Times New Roman"/>
          <w:sz w:val="28"/>
          <w:szCs w:val="28"/>
        </w:rPr>
        <w:t>.</w:t>
      </w:r>
    </w:p>
    <w:p w:rsidR="0091693E" w:rsidRDefault="008C02B4" w:rsidP="008C02B4">
      <w:pPr>
        <w:widowControl w:val="0"/>
        <w:tabs>
          <w:tab w:val="left" w:pos="1560"/>
          <w:tab w:val="left" w:pos="2000"/>
          <w:tab w:val="left" w:pos="10065"/>
        </w:tabs>
        <w:autoSpaceDE w:val="0"/>
        <w:autoSpaceDN w:val="0"/>
        <w:adjustRightInd w:val="0"/>
        <w:spacing w:after="0" w:line="324" w:lineRule="exact"/>
        <w:ind w:lef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1693E">
        <w:rPr>
          <w:rFonts w:ascii="Times New Roman" w:hAnsi="Times New Roman"/>
          <w:sz w:val="28"/>
          <w:szCs w:val="28"/>
        </w:rPr>
        <w:t>В</w:t>
      </w:r>
      <w:r w:rsidR="0091693E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4"/>
          <w:sz w:val="28"/>
          <w:szCs w:val="28"/>
        </w:rPr>
        <w:t>у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4"/>
          <w:sz w:val="28"/>
          <w:szCs w:val="28"/>
        </w:rPr>
        <w:t>л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в</w:t>
      </w:r>
      <w:r w:rsidR="0091693E">
        <w:rPr>
          <w:rFonts w:ascii="Times New Roman" w:hAnsi="Times New Roman"/>
          <w:spacing w:val="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ях</w:t>
      </w:r>
      <w:r w:rsidR="0091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2"/>
          <w:sz w:val="28"/>
          <w:szCs w:val="28"/>
        </w:rPr>
        <w:t>п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р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в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й</w:t>
      </w:r>
      <w:r w:rsidR="0091693E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>ш</w:t>
      </w:r>
      <w:r w:rsidR="0091693E">
        <w:rPr>
          <w:rFonts w:ascii="Times New Roman" w:hAnsi="Times New Roman"/>
          <w:spacing w:val="4"/>
          <w:sz w:val="28"/>
          <w:szCs w:val="28"/>
        </w:rPr>
        <w:t>к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лы</w:t>
      </w:r>
      <w:r w:rsidR="0091693E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>э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о</w:t>
      </w:r>
      <w:r w:rsidR="0091693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>в</w:t>
      </w:r>
      <w:r w:rsidR="0091693E">
        <w:rPr>
          <w:rFonts w:ascii="Times New Roman" w:hAnsi="Times New Roman"/>
          <w:spacing w:val="1"/>
          <w:sz w:val="28"/>
          <w:szCs w:val="28"/>
        </w:rPr>
        <w:t>з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pacing w:val="2"/>
          <w:sz w:val="28"/>
          <w:szCs w:val="28"/>
        </w:rPr>
        <w:t>и</w:t>
      </w:r>
      <w:r w:rsidR="0091693E">
        <w:rPr>
          <w:rFonts w:ascii="Times New Roman" w:hAnsi="Times New Roman"/>
          <w:spacing w:val="3"/>
          <w:sz w:val="28"/>
          <w:szCs w:val="28"/>
        </w:rPr>
        <w:t>м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св</w:t>
      </w:r>
      <w:r w:rsidR="0091693E">
        <w:rPr>
          <w:rFonts w:ascii="Times New Roman" w:hAnsi="Times New Roman"/>
          <w:spacing w:val="-1"/>
          <w:sz w:val="28"/>
          <w:szCs w:val="28"/>
        </w:rPr>
        <w:t>я</w:t>
      </w:r>
      <w:r w:rsidR="0091693E">
        <w:rPr>
          <w:rFonts w:ascii="Times New Roman" w:hAnsi="Times New Roman"/>
          <w:spacing w:val="1"/>
          <w:sz w:val="28"/>
          <w:szCs w:val="28"/>
        </w:rPr>
        <w:t>з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о</w:t>
      </w:r>
      <w:r w:rsidR="0091693E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2"/>
          <w:sz w:val="28"/>
          <w:szCs w:val="28"/>
        </w:rPr>
        <w:t>ф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р</w:t>
      </w:r>
      <w:r w:rsidR="0091693E">
        <w:rPr>
          <w:rFonts w:ascii="Times New Roman" w:hAnsi="Times New Roman"/>
          <w:spacing w:val="3"/>
          <w:sz w:val="28"/>
          <w:szCs w:val="28"/>
        </w:rPr>
        <w:t>м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в</w:t>
      </w:r>
      <w:r w:rsidR="0091693E">
        <w:rPr>
          <w:rFonts w:ascii="Times New Roman" w:hAnsi="Times New Roman"/>
          <w:spacing w:val="3"/>
          <w:sz w:val="28"/>
          <w:szCs w:val="28"/>
        </w:rPr>
        <w:t>а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pacing w:val="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 xml:space="preserve">ем 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ак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х</w:t>
      </w:r>
      <w:r w:rsidR="0091693E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3"/>
          <w:sz w:val="28"/>
          <w:szCs w:val="28"/>
        </w:rPr>
        <w:t>ч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z w:val="28"/>
          <w:szCs w:val="28"/>
        </w:rPr>
        <w:t>рт харак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z w:val="28"/>
          <w:szCs w:val="28"/>
        </w:rPr>
        <w:t>ра</w:t>
      </w:r>
      <w:r w:rsidR="0091693E">
        <w:rPr>
          <w:rFonts w:ascii="Times New Roman" w:hAnsi="Times New Roman"/>
          <w:sz w:val="28"/>
          <w:szCs w:val="28"/>
        </w:rPr>
        <w:tab/>
        <w:t>и</w:t>
      </w:r>
      <w:r w:rsidR="0091693E">
        <w:rPr>
          <w:rFonts w:ascii="Times New Roman" w:hAnsi="Times New Roman"/>
          <w:sz w:val="28"/>
          <w:szCs w:val="28"/>
        </w:rPr>
        <w:tab/>
        <w:t>в</w:t>
      </w:r>
      <w:r w:rsidR="0091693E">
        <w:rPr>
          <w:rFonts w:ascii="Times New Roman" w:hAnsi="Times New Roman"/>
          <w:spacing w:val="1"/>
          <w:sz w:val="28"/>
          <w:szCs w:val="28"/>
        </w:rPr>
        <w:t>з</w:t>
      </w:r>
      <w:r w:rsidR="0091693E">
        <w:rPr>
          <w:rFonts w:ascii="Times New Roman" w:hAnsi="Times New Roman"/>
          <w:spacing w:val="3"/>
          <w:sz w:val="28"/>
          <w:szCs w:val="28"/>
        </w:rPr>
        <w:t>а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pacing w:val="3"/>
          <w:sz w:val="28"/>
          <w:szCs w:val="28"/>
        </w:rPr>
        <w:t>м</w:t>
      </w:r>
      <w:r w:rsidR="0091693E">
        <w:rPr>
          <w:rFonts w:ascii="Times New Roman" w:hAnsi="Times New Roman"/>
          <w:sz w:val="28"/>
          <w:szCs w:val="28"/>
        </w:rPr>
        <w:t>о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4"/>
          <w:sz w:val="28"/>
          <w:szCs w:val="28"/>
        </w:rPr>
        <w:t>ш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 xml:space="preserve">й </w:t>
      </w:r>
      <w:r w:rsidR="0091693E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 xml:space="preserve">с </w:t>
      </w:r>
      <w:r w:rsidR="0091693E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ва</w:t>
      </w:r>
      <w:r w:rsidR="0091693E">
        <w:rPr>
          <w:rFonts w:ascii="Times New Roman" w:hAnsi="Times New Roman"/>
          <w:spacing w:val="3"/>
          <w:sz w:val="28"/>
          <w:szCs w:val="28"/>
        </w:rPr>
        <w:t>р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ща</w:t>
      </w:r>
      <w:r w:rsidR="0091693E">
        <w:rPr>
          <w:rFonts w:ascii="Times New Roman" w:hAnsi="Times New Roman"/>
          <w:spacing w:val="-1"/>
          <w:sz w:val="28"/>
          <w:szCs w:val="28"/>
        </w:rPr>
        <w:t>м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 xml:space="preserve">, </w:t>
      </w:r>
      <w:r w:rsidR="0091693E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4"/>
          <w:sz w:val="28"/>
          <w:szCs w:val="28"/>
        </w:rPr>
        <w:t>к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5"/>
          <w:sz w:val="28"/>
          <w:szCs w:val="28"/>
        </w:rPr>
        <w:t>т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р</w:t>
      </w:r>
      <w:r w:rsidR="0091693E">
        <w:rPr>
          <w:rFonts w:ascii="Times New Roman" w:hAnsi="Times New Roman"/>
          <w:spacing w:val="4"/>
          <w:sz w:val="28"/>
          <w:szCs w:val="28"/>
        </w:rPr>
        <w:t>ы</w:t>
      </w:r>
      <w:r w:rsidR="0091693E">
        <w:rPr>
          <w:rFonts w:ascii="Times New Roman" w:hAnsi="Times New Roman"/>
          <w:sz w:val="28"/>
          <w:szCs w:val="28"/>
        </w:rPr>
        <w:t xml:space="preserve">е </w:t>
      </w:r>
      <w:r w:rsidR="0091693E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pacing w:val="2"/>
          <w:sz w:val="28"/>
          <w:szCs w:val="28"/>
        </w:rPr>
        <w:t>ц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4"/>
          <w:sz w:val="28"/>
          <w:szCs w:val="28"/>
        </w:rPr>
        <w:t>л</w:t>
      </w:r>
      <w:r w:rsidR="0091693E">
        <w:rPr>
          <w:rFonts w:ascii="Times New Roman" w:hAnsi="Times New Roman"/>
          <w:spacing w:val="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ва</w:t>
      </w:r>
      <w:r w:rsidR="0091693E">
        <w:rPr>
          <w:rFonts w:ascii="Times New Roman" w:hAnsi="Times New Roman"/>
          <w:spacing w:val="-2"/>
          <w:sz w:val="28"/>
          <w:szCs w:val="28"/>
        </w:rPr>
        <w:t>ю</w:t>
      </w:r>
      <w:r w:rsidR="0091693E">
        <w:rPr>
          <w:rFonts w:ascii="Times New Roman" w:hAnsi="Times New Roman"/>
          <w:sz w:val="28"/>
          <w:szCs w:val="28"/>
        </w:rPr>
        <w:t xml:space="preserve">т </w:t>
      </w:r>
      <w:r w:rsidR="0091693E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5"/>
          <w:sz w:val="28"/>
          <w:szCs w:val="28"/>
        </w:rPr>
        <w:t>б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pacing w:val="4"/>
          <w:sz w:val="28"/>
          <w:szCs w:val="28"/>
        </w:rPr>
        <w:t>к</w:t>
      </w:r>
      <w:r w:rsidR="0091693E">
        <w:rPr>
          <w:rFonts w:ascii="Times New Roman" w:hAnsi="Times New Roman"/>
          <w:sz w:val="28"/>
          <w:szCs w:val="28"/>
        </w:rPr>
        <w:t xml:space="preserve">а </w:t>
      </w:r>
      <w:r w:rsidR="0091693E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2"/>
          <w:sz w:val="28"/>
          <w:szCs w:val="28"/>
        </w:rPr>
        <w:t>п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р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в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pacing w:val="4"/>
          <w:sz w:val="28"/>
          <w:szCs w:val="28"/>
        </w:rPr>
        <w:t>ы</w:t>
      </w:r>
      <w:r w:rsidR="0091693E">
        <w:rPr>
          <w:rFonts w:ascii="Times New Roman" w:hAnsi="Times New Roman"/>
          <w:sz w:val="28"/>
          <w:szCs w:val="28"/>
        </w:rPr>
        <w:t xml:space="preserve">й </w:t>
      </w:r>
      <w:r w:rsidR="0091693E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1"/>
          <w:sz w:val="28"/>
          <w:szCs w:val="28"/>
        </w:rPr>
        <w:t>б</w:t>
      </w:r>
      <w:r w:rsidR="0091693E">
        <w:rPr>
          <w:rFonts w:ascii="Times New Roman" w:hAnsi="Times New Roman"/>
          <w:sz w:val="28"/>
          <w:szCs w:val="28"/>
        </w:rPr>
        <w:t xml:space="preserve">раз </w:t>
      </w:r>
      <w:r w:rsidR="0091693E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1"/>
          <w:sz w:val="28"/>
          <w:szCs w:val="28"/>
        </w:rPr>
        <w:t>ж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pacing w:val="1"/>
          <w:sz w:val="28"/>
          <w:szCs w:val="28"/>
        </w:rPr>
        <w:t>з</w:t>
      </w:r>
      <w:r w:rsidR="0091693E">
        <w:rPr>
          <w:rFonts w:ascii="Times New Roman" w:hAnsi="Times New Roman"/>
          <w:spacing w:val="-2"/>
          <w:sz w:val="28"/>
          <w:szCs w:val="28"/>
        </w:rPr>
        <w:t>ни</w:t>
      </w:r>
      <w:r w:rsidR="0091693E">
        <w:rPr>
          <w:rFonts w:ascii="Times New Roman" w:hAnsi="Times New Roman"/>
          <w:sz w:val="28"/>
          <w:szCs w:val="28"/>
        </w:rPr>
        <w:t xml:space="preserve">, </w:t>
      </w:r>
      <w:r w:rsidR="0091693E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1"/>
          <w:sz w:val="28"/>
          <w:szCs w:val="28"/>
        </w:rPr>
        <w:t>м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5"/>
          <w:sz w:val="28"/>
          <w:szCs w:val="28"/>
        </w:rPr>
        <w:t>г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4"/>
          <w:sz w:val="28"/>
          <w:szCs w:val="28"/>
        </w:rPr>
        <w:t>л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pacing w:val="3"/>
          <w:sz w:val="28"/>
          <w:szCs w:val="28"/>
        </w:rPr>
        <w:t>ю</w:t>
      </w:r>
      <w:r w:rsidR="0091693E">
        <w:rPr>
          <w:rFonts w:ascii="Times New Roman" w:hAnsi="Times New Roman"/>
          <w:sz w:val="28"/>
          <w:szCs w:val="28"/>
        </w:rPr>
        <w:t xml:space="preserve">ю </w:t>
      </w:r>
      <w:r w:rsidR="0091693E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в</w:t>
      </w:r>
      <w:r w:rsidR="0091693E"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у </w:t>
      </w:r>
      <w:r w:rsidR="0091693E">
        <w:rPr>
          <w:rFonts w:ascii="Times New Roman" w:hAnsi="Times New Roman"/>
          <w:sz w:val="28"/>
          <w:szCs w:val="28"/>
        </w:rPr>
        <w:t xml:space="preserve">и </w:t>
      </w:r>
      <w:r w:rsidR="0091693E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5"/>
          <w:sz w:val="28"/>
          <w:szCs w:val="28"/>
        </w:rPr>
        <w:t>д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2"/>
          <w:sz w:val="28"/>
          <w:szCs w:val="28"/>
        </w:rPr>
        <w:t>и</w:t>
      </w:r>
      <w:r w:rsidR="0091693E">
        <w:rPr>
          <w:rFonts w:ascii="Times New Roman" w:hAnsi="Times New Roman"/>
          <w:spacing w:val="-1"/>
          <w:sz w:val="28"/>
          <w:szCs w:val="28"/>
        </w:rPr>
        <w:t>ж</w:t>
      </w:r>
      <w:r w:rsidR="0091693E">
        <w:rPr>
          <w:rFonts w:ascii="Times New Roman" w:hAnsi="Times New Roman"/>
          <w:sz w:val="28"/>
          <w:szCs w:val="28"/>
        </w:rPr>
        <w:t>е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pacing w:val="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 xml:space="preserve">е </w:t>
      </w:r>
      <w:r w:rsidR="0091693E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высш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х с</w:t>
      </w:r>
      <w:r w:rsidR="0091693E">
        <w:rPr>
          <w:rFonts w:ascii="Times New Roman" w:hAnsi="Times New Roman"/>
          <w:spacing w:val="2"/>
          <w:sz w:val="28"/>
          <w:szCs w:val="28"/>
        </w:rPr>
        <w:t>п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р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в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ых</w:t>
      </w:r>
      <w:r w:rsidR="0091693E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5"/>
          <w:sz w:val="28"/>
          <w:szCs w:val="28"/>
        </w:rPr>
        <w:t>з</w:t>
      </w:r>
      <w:r w:rsidR="0091693E">
        <w:rPr>
          <w:rFonts w:ascii="Times New Roman" w:hAnsi="Times New Roman"/>
          <w:spacing w:val="-8"/>
          <w:sz w:val="28"/>
          <w:szCs w:val="28"/>
        </w:rPr>
        <w:t>у</w:t>
      </w:r>
      <w:r w:rsidR="0091693E">
        <w:rPr>
          <w:rFonts w:ascii="Times New Roman" w:hAnsi="Times New Roman"/>
          <w:sz w:val="28"/>
          <w:szCs w:val="28"/>
        </w:rPr>
        <w:t>ль</w:t>
      </w:r>
      <w:r w:rsidR="0091693E">
        <w:rPr>
          <w:rFonts w:ascii="Times New Roman" w:hAnsi="Times New Roman"/>
          <w:spacing w:val="2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ов.</w:t>
      </w:r>
    </w:p>
    <w:p w:rsidR="0091693E" w:rsidRDefault="008C02B4" w:rsidP="008C02B4">
      <w:pPr>
        <w:widowControl w:val="0"/>
        <w:tabs>
          <w:tab w:val="left" w:pos="1520"/>
          <w:tab w:val="left" w:pos="7800"/>
          <w:tab w:val="left" w:pos="8380"/>
          <w:tab w:val="left" w:pos="9160"/>
          <w:tab w:val="left" w:pos="10065"/>
        </w:tabs>
        <w:autoSpaceDE w:val="0"/>
        <w:autoSpaceDN w:val="0"/>
        <w:adjustRightInd w:val="0"/>
        <w:spacing w:before="4" w:after="0" w:line="320" w:lineRule="exact"/>
        <w:ind w:lef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</w:t>
      </w:r>
      <w:r w:rsidR="0091693E">
        <w:rPr>
          <w:rFonts w:ascii="Times New Roman" w:hAnsi="Times New Roman"/>
          <w:spacing w:val="1"/>
          <w:sz w:val="28"/>
          <w:szCs w:val="28"/>
        </w:rPr>
        <w:t>У</w:t>
      </w:r>
      <w:r w:rsidR="0091693E">
        <w:rPr>
          <w:rFonts w:ascii="Times New Roman" w:hAnsi="Times New Roman"/>
          <w:sz w:val="28"/>
          <w:szCs w:val="28"/>
        </w:rPr>
        <w:t>ка</w:t>
      </w:r>
      <w:r w:rsidR="0091693E">
        <w:rPr>
          <w:rFonts w:ascii="Times New Roman" w:hAnsi="Times New Roman"/>
          <w:spacing w:val="1"/>
          <w:sz w:val="28"/>
          <w:szCs w:val="28"/>
        </w:rPr>
        <w:t>з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pacing w:val="-2"/>
          <w:sz w:val="28"/>
          <w:szCs w:val="28"/>
        </w:rPr>
        <w:t>ни</w:t>
      </w:r>
      <w:r w:rsidR="0091693E">
        <w:rPr>
          <w:rFonts w:ascii="Times New Roman" w:hAnsi="Times New Roman"/>
          <w:sz w:val="28"/>
          <w:szCs w:val="28"/>
        </w:rPr>
        <w:t xml:space="preserve">я </w:t>
      </w:r>
      <w:r w:rsidR="0091693E">
        <w:rPr>
          <w:rFonts w:ascii="Times New Roman" w:hAnsi="Times New Roman"/>
          <w:spacing w:val="-25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 xml:space="preserve">и </w:t>
      </w:r>
      <w:r w:rsidR="0091693E">
        <w:rPr>
          <w:rFonts w:ascii="Times New Roman" w:hAnsi="Times New Roman"/>
          <w:spacing w:val="-26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1"/>
          <w:sz w:val="28"/>
          <w:szCs w:val="28"/>
        </w:rPr>
        <w:t>б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в</w:t>
      </w:r>
      <w:r w:rsidR="0091693E">
        <w:rPr>
          <w:rFonts w:ascii="Times New Roman" w:hAnsi="Times New Roman"/>
          <w:spacing w:val="3"/>
          <w:sz w:val="28"/>
          <w:szCs w:val="28"/>
        </w:rPr>
        <w:t>а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pacing w:val="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 xml:space="preserve">я </w:t>
      </w:r>
      <w:r w:rsidR="0091693E">
        <w:rPr>
          <w:rFonts w:ascii="Times New Roman" w:hAnsi="Times New Roman"/>
          <w:spacing w:val="-25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ре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z w:val="28"/>
          <w:szCs w:val="28"/>
        </w:rPr>
        <w:t xml:space="preserve">ра, </w:t>
      </w:r>
      <w:r w:rsidR="0091693E">
        <w:rPr>
          <w:rFonts w:ascii="Times New Roman" w:hAnsi="Times New Roman"/>
          <w:spacing w:val="-23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2"/>
          <w:sz w:val="28"/>
          <w:szCs w:val="28"/>
        </w:rPr>
        <w:t>п</w:t>
      </w:r>
      <w:r w:rsidR="0091693E">
        <w:rPr>
          <w:rFonts w:ascii="Times New Roman" w:hAnsi="Times New Roman"/>
          <w:sz w:val="28"/>
          <w:szCs w:val="28"/>
        </w:rPr>
        <w:t xml:space="preserve">ри </w:t>
      </w:r>
      <w:r w:rsidR="0091693E">
        <w:rPr>
          <w:rFonts w:ascii="Times New Roman" w:hAnsi="Times New Roman"/>
          <w:spacing w:val="-26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>ра</w:t>
      </w:r>
      <w:r w:rsidR="0091693E">
        <w:rPr>
          <w:rFonts w:ascii="Times New Roman" w:hAnsi="Times New Roman"/>
          <w:spacing w:val="5"/>
          <w:sz w:val="28"/>
          <w:szCs w:val="28"/>
        </w:rPr>
        <w:t>б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 xml:space="preserve">е </w:t>
      </w:r>
      <w:r w:rsidR="0091693E">
        <w:rPr>
          <w:rFonts w:ascii="Times New Roman" w:hAnsi="Times New Roman"/>
          <w:spacing w:val="-29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 xml:space="preserve">с </w:t>
      </w:r>
      <w:r w:rsidR="0091693E">
        <w:rPr>
          <w:rFonts w:ascii="Times New Roman" w:hAnsi="Times New Roman"/>
          <w:spacing w:val="-21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в</w:t>
      </w:r>
      <w:r w:rsidR="0091693E">
        <w:rPr>
          <w:rFonts w:ascii="Times New Roman" w:hAnsi="Times New Roman"/>
          <w:spacing w:val="2"/>
          <w:sz w:val="28"/>
          <w:szCs w:val="28"/>
        </w:rPr>
        <w:t>и</w:t>
      </w:r>
      <w:r w:rsidR="0091693E">
        <w:rPr>
          <w:rFonts w:ascii="Times New Roman" w:hAnsi="Times New Roman"/>
          <w:spacing w:val="-1"/>
          <w:sz w:val="28"/>
          <w:szCs w:val="28"/>
        </w:rPr>
        <w:t>ч</w:t>
      </w:r>
      <w:r w:rsidR="0091693E">
        <w:rPr>
          <w:rFonts w:ascii="Times New Roman" w:hAnsi="Times New Roman"/>
          <w:sz w:val="28"/>
          <w:szCs w:val="28"/>
        </w:rPr>
        <w:t>ка</w:t>
      </w:r>
      <w:r w:rsidR="0091693E">
        <w:rPr>
          <w:rFonts w:ascii="Times New Roman" w:hAnsi="Times New Roman"/>
          <w:spacing w:val="2"/>
          <w:sz w:val="28"/>
          <w:szCs w:val="28"/>
        </w:rPr>
        <w:t>м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 xml:space="preserve">, </w:t>
      </w:r>
      <w:r w:rsidR="0091693E">
        <w:rPr>
          <w:rFonts w:ascii="Times New Roman" w:hAnsi="Times New Roman"/>
          <w:spacing w:val="-23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1"/>
          <w:sz w:val="28"/>
          <w:szCs w:val="28"/>
        </w:rPr>
        <w:t>д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ь</w:t>
      </w:r>
      <w:r w:rsidR="0091693E">
        <w:rPr>
          <w:rFonts w:ascii="Times New Roman" w:hAnsi="Times New Roman"/>
          <w:spacing w:val="-1"/>
          <w:sz w:val="28"/>
          <w:szCs w:val="28"/>
        </w:rPr>
        <w:t>м</w:t>
      </w:r>
      <w:r w:rsidR="009169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1"/>
          <w:sz w:val="28"/>
          <w:szCs w:val="28"/>
        </w:rPr>
        <w:t>м</w:t>
      </w:r>
      <w:r w:rsidR="0091693E">
        <w:rPr>
          <w:rFonts w:ascii="Times New Roman" w:hAnsi="Times New Roman"/>
          <w:sz w:val="28"/>
          <w:szCs w:val="28"/>
        </w:rPr>
        <w:t>ла</w:t>
      </w:r>
      <w:r w:rsidR="0091693E">
        <w:rPr>
          <w:rFonts w:ascii="Times New Roman" w:hAnsi="Times New Roman"/>
          <w:spacing w:val="1"/>
          <w:sz w:val="28"/>
          <w:szCs w:val="28"/>
        </w:rPr>
        <w:t>д</w:t>
      </w:r>
      <w:r w:rsidR="0091693E">
        <w:rPr>
          <w:rFonts w:ascii="Times New Roman" w:hAnsi="Times New Roman"/>
          <w:sz w:val="28"/>
          <w:szCs w:val="28"/>
        </w:rPr>
        <w:t>ш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5"/>
          <w:sz w:val="28"/>
          <w:szCs w:val="28"/>
        </w:rPr>
        <w:t>г</w:t>
      </w:r>
      <w:r w:rsidR="0091693E">
        <w:rPr>
          <w:rFonts w:ascii="Times New Roman" w:hAnsi="Times New Roman"/>
          <w:sz w:val="28"/>
          <w:szCs w:val="28"/>
        </w:rPr>
        <w:t>о в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1"/>
          <w:sz w:val="28"/>
          <w:szCs w:val="28"/>
        </w:rPr>
        <w:t>з</w:t>
      </w:r>
      <w:r w:rsidR="0091693E">
        <w:rPr>
          <w:rFonts w:ascii="Times New Roman" w:hAnsi="Times New Roman"/>
          <w:sz w:val="28"/>
          <w:szCs w:val="28"/>
        </w:rPr>
        <w:t>рас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1"/>
          <w:sz w:val="28"/>
          <w:szCs w:val="28"/>
        </w:rPr>
        <w:t>б</w:t>
      </w:r>
      <w:r w:rsidR="0091693E">
        <w:rPr>
          <w:rFonts w:ascii="Times New Roman" w:hAnsi="Times New Roman"/>
          <w:sz w:val="28"/>
          <w:szCs w:val="28"/>
        </w:rPr>
        <w:t>ы</w:t>
      </w:r>
      <w:r w:rsidR="0091693E">
        <w:rPr>
          <w:rFonts w:ascii="Times New Roman" w:hAnsi="Times New Roman"/>
          <w:spacing w:val="3"/>
          <w:sz w:val="28"/>
          <w:szCs w:val="28"/>
        </w:rPr>
        <w:t>ч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 xml:space="preserve">о  </w:t>
      </w:r>
      <w:r w:rsidR="0091693E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4"/>
          <w:sz w:val="28"/>
          <w:szCs w:val="28"/>
        </w:rPr>
        <w:t>в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-2"/>
          <w:sz w:val="28"/>
          <w:szCs w:val="28"/>
        </w:rPr>
        <w:t>п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pacing w:val="-1"/>
          <w:sz w:val="28"/>
          <w:szCs w:val="28"/>
        </w:rPr>
        <w:t>м</w:t>
      </w:r>
      <w:r w:rsidR="0091693E">
        <w:rPr>
          <w:rFonts w:ascii="Times New Roman" w:hAnsi="Times New Roman"/>
          <w:spacing w:val="3"/>
          <w:sz w:val="28"/>
          <w:szCs w:val="28"/>
        </w:rPr>
        <w:t>а</w:t>
      </w:r>
      <w:r w:rsidR="0091693E">
        <w:rPr>
          <w:rFonts w:ascii="Times New Roman" w:hAnsi="Times New Roman"/>
          <w:sz w:val="28"/>
          <w:szCs w:val="28"/>
        </w:rPr>
        <w:t>е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 xml:space="preserve">ся  </w:t>
      </w:r>
      <w:r w:rsidR="0091693E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pacing w:val="-1"/>
          <w:sz w:val="28"/>
          <w:szCs w:val="28"/>
        </w:rPr>
        <w:t>м</w:t>
      </w:r>
      <w:r w:rsidR="0091693E">
        <w:rPr>
          <w:rFonts w:ascii="Times New Roman" w:hAnsi="Times New Roman"/>
          <w:sz w:val="28"/>
          <w:szCs w:val="28"/>
        </w:rPr>
        <w:t xml:space="preserve">и  </w:t>
      </w:r>
      <w:r w:rsidR="0091693E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5"/>
          <w:sz w:val="28"/>
          <w:szCs w:val="28"/>
        </w:rPr>
        <w:t>б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-2"/>
          <w:sz w:val="28"/>
          <w:szCs w:val="28"/>
        </w:rPr>
        <w:t>п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4"/>
          <w:sz w:val="28"/>
          <w:szCs w:val="28"/>
        </w:rPr>
        <w:t>к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4"/>
          <w:sz w:val="28"/>
          <w:szCs w:val="28"/>
        </w:rPr>
        <w:t>л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4"/>
          <w:sz w:val="28"/>
          <w:szCs w:val="28"/>
        </w:rPr>
        <w:t>в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1"/>
          <w:sz w:val="28"/>
          <w:szCs w:val="28"/>
        </w:rPr>
        <w:t>б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z w:val="28"/>
          <w:szCs w:val="28"/>
        </w:rPr>
        <w:t>з</w:t>
      </w:r>
      <w:r w:rsidR="0091693E">
        <w:rPr>
          <w:rFonts w:ascii="Times New Roman" w:hAnsi="Times New Roman"/>
          <w:sz w:val="28"/>
          <w:szCs w:val="28"/>
        </w:rPr>
        <w:tab/>
        <w:t>с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3"/>
          <w:sz w:val="28"/>
          <w:szCs w:val="28"/>
        </w:rPr>
        <w:t>м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 xml:space="preserve">я  </w:t>
      </w:r>
      <w:r w:rsidR="0091693E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 xml:space="preserve">в  </w:t>
      </w:r>
      <w:r w:rsidR="0091693E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х</w:t>
      </w:r>
    </w:p>
    <w:p w:rsidR="0091693E" w:rsidRDefault="0091693E" w:rsidP="008C02B4">
      <w:pPr>
        <w:widowControl w:val="0"/>
        <w:tabs>
          <w:tab w:val="left" w:pos="1200"/>
          <w:tab w:val="left" w:pos="2700"/>
          <w:tab w:val="left" w:pos="3040"/>
          <w:tab w:val="left" w:pos="4360"/>
          <w:tab w:val="left" w:pos="4740"/>
          <w:tab w:val="left" w:pos="7100"/>
          <w:tab w:val="left" w:pos="8640"/>
          <w:tab w:val="left" w:pos="9000"/>
          <w:tab w:val="left" w:pos="10065"/>
        </w:tabs>
        <w:autoSpaceDE w:val="0"/>
        <w:autoSpaceDN w:val="0"/>
        <w:adjustRightInd w:val="0"/>
        <w:spacing w:before="4" w:after="0" w:line="320" w:lineRule="exact"/>
        <w:ind w:lef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сь 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ен 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ый 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ль 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ы. 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ж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 w:rsidR="008C0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т</w:t>
      </w:r>
      <w:r w:rsidR="008C02B4">
        <w:rPr>
          <w:rFonts w:ascii="Times New Roman" w:hAnsi="Times New Roman"/>
          <w:sz w:val="28"/>
          <w:szCs w:val="28"/>
        </w:rPr>
        <w:t xml:space="preserve">ься </w:t>
      </w:r>
      <w:r>
        <w:rPr>
          <w:rFonts w:ascii="Times New Roman" w:hAnsi="Times New Roman"/>
          <w:sz w:val="28"/>
          <w:szCs w:val="28"/>
        </w:rPr>
        <w:t>с</w:t>
      </w:r>
      <w:r w:rsidR="008C0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 w:rsidR="008C02B4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ю</w:t>
      </w:r>
      <w:r w:rsidR="008C02B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="008C02B4">
        <w:rPr>
          <w:rFonts w:ascii="Times New Roman" w:hAnsi="Times New Roman"/>
          <w:sz w:val="28"/>
          <w:szCs w:val="28"/>
        </w:rPr>
        <w:t xml:space="preserve">м  </w:t>
      </w:r>
      <w:r>
        <w:rPr>
          <w:rFonts w:ascii="Times New Roman" w:hAnsi="Times New Roman"/>
          <w:sz w:val="28"/>
          <w:szCs w:val="28"/>
        </w:rPr>
        <w:t>и</w:t>
      </w:r>
      <w:r w:rsidR="008C0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</w:p>
    <w:p w:rsidR="0091693E" w:rsidRDefault="0091693E" w:rsidP="0091693E">
      <w:pPr>
        <w:widowControl w:val="0"/>
        <w:autoSpaceDE w:val="0"/>
        <w:autoSpaceDN w:val="0"/>
        <w:adjustRightInd w:val="0"/>
        <w:spacing w:after="0" w:line="321" w:lineRule="exact"/>
        <w:ind w:left="10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и ск</w:t>
      </w:r>
      <w:r>
        <w:rPr>
          <w:rFonts w:ascii="Times New Roman" w:hAnsi="Times New Roman"/>
          <w:spacing w:val="3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</w:p>
    <w:p w:rsidR="0091693E" w:rsidRDefault="008C02B4" w:rsidP="008C02B4">
      <w:pPr>
        <w:widowControl w:val="0"/>
        <w:autoSpaceDE w:val="0"/>
        <w:autoSpaceDN w:val="0"/>
        <w:adjustRightInd w:val="0"/>
        <w:spacing w:after="0" w:line="320" w:lineRule="exact"/>
        <w:ind w:right="-2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2"/>
          <w:sz w:val="28"/>
          <w:szCs w:val="28"/>
        </w:rPr>
        <w:t>п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z w:val="28"/>
          <w:szCs w:val="28"/>
        </w:rPr>
        <w:t>р</w:t>
      </w:r>
      <w:r w:rsidR="0091693E">
        <w:rPr>
          <w:rFonts w:ascii="Times New Roman" w:hAnsi="Times New Roman"/>
          <w:spacing w:val="4"/>
          <w:sz w:val="28"/>
          <w:szCs w:val="28"/>
        </w:rPr>
        <w:t>в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м</w:t>
      </w:r>
      <w:r w:rsidR="0091693E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>э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pacing w:val="2"/>
          <w:sz w:val="28"/>
          <w:szCs w:val="28"/>
        </w:rPr>
        <w:t>п</w:t>
      </w:r>
      <w:r w:rsidR="0091693E">
        <w:rPr>
          <w:rFonts w:ascii="Times New Roman" w:hAnsi="Times New Roman"/>
          <w:sz w:val="28"/>
          <w:szCs w:val="28"/>
        </w:rPr>
        <w:t>е</w:t>
      </w:r>
      <w:r w:rsidR="0091693E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>ра</w:t>
      </w:r>
      <w:r w:rsidR="0091693E">
        <w:rPr>
          <w:rFonts w:ascii="Times New Roman" w:hAnsi="Times New Roman"/>
          <w:spacing w:val="1"/>
          <w:sz w:val="28"/>
          <w:szCs w:val="28"/>
        </w:rPr>
        <w:t>б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ы</w:t>
      </w:r>
      <w:r w:rsidR="0091693E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1"/>
          <w:sz w:val="28"/>
          <w:szCs w:val="28"/>
        </w:rPr>
        <w:t>г</w:t>
      </w:r>
      <w:r w:rsidR="0091693E">
        <w:rPr>
          <w:rFonts w:ascii="Times New Roman" w:hAnsi="Times New Roman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у</w:t>
      </w:r>
      <w:r w:rsidR="0091693E">
        <w:rPr>
          <w:rFonts w:ascii="Times New Roman" w:hAnsi="Times New Roman"/>
          <w:spacing w:val="-2"/>
          <w:sz w:val="28"/>
          <w:szCs w:val="28"/>
        </w:rPr>
        <w:t>п</w:t>
      </w:r>
      <w:r w:rsidR="0091693E">
        <w:rPr>
          <w:rFonts w:ascii="Times New Roman" w:hAnsi="Times New Roman"/>
          <w:spacing w:val="2"/>
          <w:sz w:val="28"/>
          <w:szCs w:val="28"/>
        </w:rPr>
        <w:t>п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 xml:space="preserve">й  </w:t>
      </w:r>
      <w:r w:rsidR="0091693E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о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т</w:t>
      </w:r>
      <w:r w:rsidR="0091693E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1"/>
          <w:sz w:val="28"/>
          <w:szCs w:val="28"/>
        </w:rPr>
        <w:t>з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pacing w:val="1"/>
          <w:sz w:val="28"/>
          <w:szCs w:val="28"/>
        </w:rPr>
        <w:t>д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pacing w:val="-1"/>
          <w:sz w:val="28"/>
          <w:szCs w:val="28"/>
        </w:rPr>
        <w:t>ч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2"/>
          <w:sz w:val="28"/>
          <w:szCs w:val="28"/>
        </w:rPr>
        <w:t>п</w:t>
      </w:r>
      <w:r w:rsidR="0091693E">
        <w:rPr>
          <w:rFonts w:ascii="Times New Roman" w:hAnsi="Times New Roman"/>
          <w:sz w:val="28"/>
          <w:szCs w:val="28"/>
        </w:rPr>
        <w:t>р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в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ь</w:t>
      </w:r>
      <w:r w:rsidR="0091693E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2"/>
          <w:sz w:val="28"/>
          <w:szCs w:val="28"/>
        </w:rPr>
        <w:t>ин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z w:val="28"/>
          <w:szCs w:val="28"/>
        </w:rPr>
        <w:t>ес</w:t>
      </w:r>
      <w:r w:rsidR="0091693E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>к</w:t>
      </w:r>
      <w:r w:rsidR="0091693E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1"/>
          <w:sz w:val="28"/>
          <w:szCs w:val="28"/>
        </w:rPr>
        <w:t>з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ят</w:t>
      </w:r>
      <w:r w:rsidR="0091693E">
        <w:rPr>
          <w:rFonts w:ascii="Times New Roman" w:hAnsi="Times New Roman"/>
          <w:spacing w:val="-1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ям</w:t>
      </w:r>
    </w:p>
    <w:p w:rsidR="0091693E" w:rsidRDefault="008C02B4" w:rsidP="008C02B4">
      <w:pPr>
        <w:widowControl w:val="0"/>
        <w:tabs>
          <w:tab w:val="left" w:pos="660"/>
          <w:tab w:val="left" w:pos="2180"/>
          <w:tab w:val="left" w:pos="3600"/>
          <w:tab w:val="left" w:pos="4600"/>
          <w:tab w:val="left" w:pos="5940"/>
          <w:tab w:val="left" w:pos="8240"/>
          <w:tab w:val="left" w:pos="8660"/>
        </w:tabs>
        <w:autoSpaceDE w:val="0"/>
        <w:autoSpaceDN w:val="0"/>
        <w:adjustRightInd w:val="0"/>
        <w:spacing w:before="8" w:after="0" w:line="320" w:lineRule="exact"/>
        <w:ind w:lef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</w:t>
      </w:r>
      <w:r w:rsidR="0091693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2"/>
          <w:sz w:val="28"/>
          <w:szCs w:val="28"/>
        </w:rPr>
        <w:t>п</w:t>
      </w:r>
      <w:r w:rsidR="0091693E">
        <w:rPr>
          <w:rFonts w:ascii="Times New Roman" w:hAnsi="Times New Roman"/>
          <w:sz w:val="28"/>
          <w:szCs w:val="28"/>
        </w:rPr>
        <w:t>лав</w:t>
      </w:r>
      <w:r w:rsidR="0091693E">
        <w:rPr>
          <w:rFonts w:ascii="Times New Roman" w:hAnsi="Times New Roman"/>
          <w:spacing w:val="3"/>
          <w:sz w:val="28"/>
          <w:szCs w:val="28"/>
        </w:rPr>
        <w:t>а</w:t>
      </w:r>
      <w:r w:rsidR="0091693E">
        <w:rPr>
          <w:rFonts w:ascii="Times New Roman" w:hAnsi="Times New Roman"/>
          <w:spacing w:val="-2"/>
          <w:sz w:val="28"/>
          <w:szCs w:val="28"/>
        </w:rPr>
        <w:t>ни</w:t>
      </w:r>
      <w:r w:rsidR="0091693E"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, 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1"/>
          <w:sz w:val="28"/>
          <w:szCs w:val="28"/>
        </w:rPr>
        <w:t>д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у</w:t>
      </w:r>
      <w:r w:rsidR="0091693E">
        <w:rPr>
          <w:rFonts w:ascii="Times New Roman" w:hAnsi="Times New Roman"/>
          <w:spacing w:val="2"/>
          <w:sz w:val="28"/>
          <w:szCs w:val="28"/>
        </w:rPr>
        <w:t>ж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pacing w:val="4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1"/>
          <w:sz w:val="28"/>
          <w:szCs w:val="28"/>
        </w:rPr>
        <w:t>д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5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е</w:t>
      </w:r>
      <w:r w:rsidR="0091693E">
        <w:rPr>
          <w:rFonts w:ascii="Times New Roman" w:hAnsi="Times New Roman"/>
          <w:spacing w:val="-2"/>
          <w:sz w:val="28"/>
          <w:szCs w:val="28"/>
        </w:rPr>
        <w:t>й</w:t>
      </w:r>
      <w:r w:rsidR="009169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1"/>
          <w:sz w:val="28"/>
          <w:szCs w:val="28"/>
        </w:rPr>
        <w:t>д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1"/>
          <w:sz w:val="28"/>
          <w:szCs w:val="28"/>
        </w:rPr>
        <w:t>б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ься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1"/>
          <w:sz w:val="28"/>
          <w:szCs w:val="28"/>
        </w:rPr>
        <w:t>д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1"/>
          <w:sz w:val="28"/>
          <w:szCs w:val="28"/>
        </w:rPr>
        <w:t>б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3"/>
          <w:sz w:val="28"/>
          <w:szCs w:val="28"/>
        </w:rPr>
        <w:t>с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4"/>
          <w:sz w:val="28"/>
          <w:szCs w:val="28"/>
        </w:rPr>
        <w:t>в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 w:rsidR="009169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2"/>
          <w:sz w:val="28"/>
          <w:szCs w:val="28"/>
        </w:rPr>
        <w:t>п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4"/>
          <w:sz w:val="28"/>
          <w:szCs w:val="28"/>
        </w:rPr>
        <w:t>л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2"/>
          <w:sz w:val="28"/>
          <w:szCs w:val="28"/>
        </w:rPr>
        <w:t>ц</w:t>
      </w:r>
      <w:r w:rsidR="0091693E">
        <w:rPr>
          <w:rFonts w:ascii="Times New Roman" w:hAnsi="Times New Roman"/>
          <w:sz w:val="28"/>
          <w:szCs w:val="28"/>
        </w:rPr>
        <w:t>е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5"/>
          <w:sz w:val="28"/>
          <w:szCs w:val="28"/>
        </w:rPr>
        <w:t>г</w:t>
      </w:r>
      <w:r w:rsidR="0091693E">
        <w:rPr>
          <w:rFonts w:ascii="Times New Roman" w:hAnsi="Times New Roman"/>
          <w:sz w:val="28"/>
          <w:szCs w:val="28"/>
        </w:rPr>
        <w:t>о вы</w:t>
      </w:r>
      <w:r w:rsidR="0091693E">
        <w:rPr>
          <w:rFonts w:ascii="Times New Roman" w:hAnsi="Times New Roman"/>
          <w:spacing w:val="2"/>
          <w:sz w:val="28"/>
          <w:szCs w:val="28"/>
        </w:rPr>
        <w:t>п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л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 xml:space="preserve">я </w:t>
      </w:r>
      <w:r w:rsidR="0091693E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1"/>
          <w:sz w:val="28"/>
          <w:szCs w:val="28"/>
        </w:rPr>
        <w:t>з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pacing w:val="1"/>
          <w:sz w:val="28"/>
          <w:szCs w:val="28"/>
        </w:rPr>
        <w:t>д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pacing w:val="-2"/>
          <w:sz w:val="28"/>
          <w:szCs w:val="28"/>
        </w:rPr>
        <w:t>ни</w:t>
      </w:r>
      <w:r w:rsidR="0091693E">
        <w:rPr>
          <w:rFonts w:ascii="Times New Roman" w:hAnsi="Times New Roman"/>
          <w:sz w:val="28"/>
          <w:szCs w:val="28"/>
        </w:rPr>
        <w:t xml:space="preserve">й 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ре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z w:val="28"/>
          <w:szCs w:val="28"/>
        </w:rPr>
        <w:t>ра.</w:t>
      </w:r>
    </w:p>
    <w:p w:rsidR="0091693E" w:rsidRDefault="0091693E" w:rsidP="008C02B4">
      <w:pPr>
        <w:widowControl w:val="0"/>
        <w:tabs>
          <w:tab w:val="left" w:pos="8720"/>
        </w:tabs>
        <w:autoSpaceDE w:val="0"/>
        <w:autoSpaceDN w:val="0"/>
        <w:adjustRightInd w:val="0"/>
        <w:spacing w:before="4" w:after="0" w:line="320" w:lineRule="exact"/>
        <w:ind w:left="108" w:firstLine="4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</w:t>
      </w:r>
      <w:r>
        <w:rPr>
          <w:rFonts w:ascii="Times New Roman" w:hAnsi="Times New Roman"/>
          <w:spacing w:val="-3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уе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ин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ое 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ое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а, 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="008C0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и </w:t>
      </w:r>
      <w:r>
        <w:rPr>
          <w:rFonts w:ascii="Times New Roman" w:hAnsi="Times New Roman"/>
          <w:spacing w:val="4"/>
          <w:sz w:val="28"/>
          <w:szCs w:val="28"/>
        </w:rPr>
        <w:lastRenderedPageBreak/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 w:rsidR="008C0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</w:t>
      </w:r>
      <w:r>
        <w:rPr>
          <w:rFonts w:ascii="Times New Roman" w:hAnsi="Times New Roman"/>
          <w:spacing w:val="-5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жи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х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а.</w:t>
      </w:r>
    </w:p>
    <w:p w:rsidR="0091693E" w:rsidRDefault="008C02B4" w:rsidP="008C02B4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324" w:lineRule="exact"/>
        <w:ind w:left="108" w:right="-2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</w:t>
      </w:r>
      <w:r w:rsidR="0091693E">
        <w:rPr>
          <w:rFonts w:ascii="Times New Roman" w:hAnsi="Times New Roman"/>
          <w:spacing w:val="1"/>
          <w:sz w:val="28"/>
          <w:szCs w:val="28"/>
        </w:rPr>
        <w:t>Д</w:t>
      </w:r>
      <w:r w:rsidR="0091693E">
        <w:rPr>
          <w:rFonts w:ascii="Times New Roman" w:hAnsi="Times New Roman"/>
          <w:sz w:val="28"/>
          <w:szCs w:val="28"/>
        </w:rPr>
        <w:t xml:space="preserve">ля </w:t>
      </w:r>
      <w:r w:rsidR="0091693E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-2"/>
          <w:sz w:val="28"/>
          <w:szCs w:val="28"/>
        </w:rPr>
        <w:t>п</w:t>
      </w:r>
      <w:r w:rsidR="0091693E">
        <w:rPr>
          <w:rFonts w:ascii="Times New Roman" w:hAnsi="Times New Roman"/>
          <w:sz w:val="28"/>
          <w:szCs w:val="28"/>
        </w:rPr>
        <w:t>л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3"/>
          <w:sz w:val="28"/>
          <w:szCs w:val="28"/>
        </w:rPr>
        <w:t>ч</w:t>
      </w:r>
      <w:r w:rsidR="0091693E">
        <w:rPr>
          <w:rFonts w:ascii="Times New Roman" w:hAnsi="Times New Roman"/>
          <w:sz w:val="28"/>
          <w:szCs w:val="28"/>
        </w:rPr>
        <w:t>е</w:t>
      </w:r>
      <w:r w:rsidR="0091693E">
        <w:rPr>
          <w:rFonts w:ascii="Times New Roman" w:hAnsi="Times New Roman"/>
          <w:spacing w:val="-2"/>
          <w:sz w:val="28"/>
          <w:szCs w:val="28"/>
        </w:rPr>
        <w:t>ни</w:t>
      </w:r>
      <w:r w:rsidR="0091693E">
        <w:rPr>
          <w:rFonts w:ascii="Times New Roman" w:hAnsi="Times New Roman"/>
          <w:sz w:val="28"/>
          <w:szCs w:val="28"/>
        </w:rPr>
        <w:t xml:space="preserve">я </w:t>
      </w:r>
      <w:r w:rsidR="0091693E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2"/>
          <w:sz w:val="28"/>
          <w:szCs w:val="28"/>
        </w:rPr>
        <w:t>п</w:t>
      </w:r>
      <w:r w:rsidR="0091693E">
        <w:rPr>
          <w:rFonts w:ascii="Times New Roman" w:hAnsi="Times New Roman"/>
          <w:spacing w:val="4"/>
          <w:sz w:val="28"/>
          <w:szCs w:val="28"/>
        </w:rPr>
        <w:t>л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4"/>
          <w:sz w:val="28"/>
          <w:szCs w:val="28"/>
        </w:rPr>
        <w:t>в</w:t>
      </w:r>
      <w:r w:rsidR="0091693E">
        <w:rPr>
          <w:rFonts w:ascii="Times New Roman" w:hAnsi="Times New Roman"/>
          <w:spacing w:val="2"/>
          <w:sz w:val="28"/>
          <w:szCs w:val="28"/>
        </w:rPr>
        <w:t>ц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 xml:space="preserve">в </w:t>
      </w:r>
      <w:r w:rsidR="0091693E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4"/>
          <w:sz w:val="28"/>
          <w:szCs w:val="28"/>
        </w:rPr>
        <w:t>к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3"/>
          <w:sz w:val="28"/>
          <w:szCs w:val="28"/>
        </w:rPr>
        <w:t>м</w:t>
      </w:r>
      <w:r w:rsidR="0091693E">
        <w:rPr>
          <w:rFonts w:ascii="Times New Roman" w:hAnsi="Times New Roman"/>
          <w:sz w:val="28"/>
          <w:szCs w:val="28"/>
        </w:rPr>
        <w:t>е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pacing w:val="5"/>
          <w:sz w:val="28"/>
          <w:szCs w:val="28"/>
        </w:rPr>
        <w:t>д</w:t>
      </w:r>
      <w:r w:rsidR="0091693E">
        <w:rPr>
          <w:rFonts w:ascii="Times New Roman" w:hAnsi="Times New Roman"/>
          <w:spacing w:val="-4"/>
          <w:sz w:val="28"/>
          <w:szCs w:val="28"/>
        </w:rPr>
        <w:t>уе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2"/>
          <w:sz w:val="28"/>
          <w:szCs w:val="28"/>
        </w:rPr>
        <w:t>п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4"/>
          <w:sz w:val="28"/>
          <w:szCs w:val="28"/>
        </w:rPr>
        <w:t>в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1"/>
          <w:sz w:val="28"/>
          <w:szCs w:val="28"/>
        </w:rPr>
        <w:t>д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 xml:space="preserve">ь </w:t>
      </w:r>
      <w:r w:rsidR="0091693E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-2"/>
          <w:sz w:val="28"/>
          <w:szCs w:val="28"/>
        </w:rPr>
        <w:t>п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р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в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pacing w:val="4"/>
          <w:sz w:val="28"/>
          <w:szCs w:val="28"/>
        </w:rPr>
        <w:t>ы</w:t>
      </w:r>
      <w:r w:rsidR="0091693E">
        <w:rPr>
          <w:rFonts w:ascii="Times New Roman" w:hAnsi="Times New Roman"/>
          <w:sz w:val="28"/>
          <w:szCs w:val="28"/>
        </w:rPr>
        <w:t xml:space="preserve">е </w:t>
      </w:r>
      <w:r w:rsidR="0091693E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2"/>
          <w:sz w:val="28"/>
          <w:szCs w:val="28"/>
        </w:rPr>
        <w:t>п</w:t>
      </w:r>
      <w:r w:rsidR="0091693E">
        <w:rPr>
          <w:rFonts w:ascii="Times New Roman" w:hAnsi="Times New Roman"/>
          <w:sz w:val="28"/>
          <w:szCs w:val="28"/>
        </w:rPr>
        <w:t>ра</w:t>
      </w:r>
      <w:r w:rsidR="0091693E">
        <w:rPr>
          <w:rFonts w:ascii="Times New Roman" w:hAnsi="Times New Roman"/>
          <w:spacing w:val="1"/>
          <w:sz w:val="28"/>
          <w:szCs w:val="28"/>
        </w:rPr>
        <w:t>зд</w:t>
      </w:r>
      <w:r w:rsidR="0091693E">
        <w:rPr>
          <w:rFonts w:ascii="Times New Roman" w:hAnsi="Times New Roman"/>
          <w:spacing w:val="-2"/>
          <w:sz w:val="28"/>
          <w:szCs w:val="28"/>
        </w:rPr>
        <w:t>ни</w:t>
      </w:r>
      <w:r w:rsidR="0091693E">
        <w:rPr>
          <w:rFonts w:ascii="Times New Roman" w:hAnsi="Times New Roman"/>
          <w:sz w:val="28"/>
          <w:szCs w:val="28"/>
        </w:rPr>
        <w:t>к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 xml:space="preserve">, 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р</w:t>
      </w:r>
      <w:r w:rsidR="0091693E">
        <w:rPr>
          <w:rFonts w:ascii="Times New Roman" w:hAnsi="Times New Roman"/>
          <w:spacing w:val="2"/>
          <w:sz w:val="28"/>
          <w:szCs w:val="28"/>
        </w:rPr>
        <w:t>ж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4"/>
          <w:sz w:val="28"/>
          <w:szCs w:val="28"/>
        </w:rPr>
        <w:t>в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2"/>
          <w:sz w:val="28"/>
          <w:szCs w:val="28"/>
        </w:rPr>
        <w:t>нн</w:t>
      </w:r>
      <w:r w:rsidR="0091693E">
        <w:rPr>
          <w:rFonts w:ascii="Times New Roman" w:hAnsi="Times New Roman"/>
          <w:sz w:val="28"/>
          <w:szCs w:val="28"/>
        </w:rPr>
        <w:t>о</w:t>
      </w:r>
      <w:r w:rsidR="0091693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3"/>
          <w:sz w:val="28"/>
          <w:szCs w:val="28"/>
        </w:rPr>
        <w:t>м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-1"/>
          <w:sz w:val="28"/>
          <w:szCs w:val="28"/>
        </w:rPr>
        <w:t>ч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ь</w:t>
      </w:r>
      <w:r w:rsidR="0091693E">
        <w:rPr>
          <w:rFonts w:ascii="Times New Roman" w:hAnsi="Times New Roman"/>
          <w:spacing w:val="2"/>
          <w:sz w:val="28"/>
          <w:szCs w:val="28"/>
        </w:rPr>
        <w:t xml:space="preserve"> п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4"/>
          <w:sz w:val="28"/>
          <w:szCs w:val="28"/>
        </w:rPr>
        <w:t>х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д</w:t>
      </w:r>
      <w:r w:rsidR="0091693E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2"/>
          <w:sz w:val="28"/>
          <w:szCs w:val="28"/>
        </w:rPr>
        <w:t>п</w:t>
      </w:r>
      <w:r w:rsidR="0091693E">
        <w:rPr>
          <w:rFonts w:ascii="Times New Roman" w:hAnsi="Times New Roman"/>
          <w:sz w:val="28"/>
          <w:szCs w:val="28"/>
        </w:rPr>
        <w:t>л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в</w:t>
      </w:r>
      <w:r w:rsidR="0091693E">
        <w:rPr>
          <w:rFonts w:ascii="Times New Roman" w:hAnsi="Times New Roman"/>
          <w:spacing w:val="2"/>
          <w:sz w:val="28"/>
          <w:szCs w:val="28"/>
        </w:rPr>
        <w:t>ц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в</w:t>
      </w:r>
      <w:r w:rsidR="0091693E">
        <w:rPr>
          <w:rFonts w:ascii="Times New Roman" w:hAnsi="Times New Roman"/>
          <w:spacing w:val="2"/>
          <w:sz w:val="28"/>
          <w:szCs w:val="28"/>
        </w:rPr>
        <w:t xml:space="preserve"> н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овый э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 xml:space="preserve">ап </w:t>
      </w:r>
      <w:r w:rsidR="0091693E">
        <w:rPr>
          <w:rFonts w:ascii="Times New Roman" w:hAnsi="Times New Roman"/>
          <w:spacing w:val="2"/>
          <w:sz w:val="28"/>
          <w:szCs w:val="28"/>
        </w:rPr>
        <w:t>п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1"/>
          <w:sz w:val="28"/>
          <w:szCs w:val="28"/>
        </w:rPr>
        <w:t>дг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5"/>
          <w:sz w:val="28"/>
          <w:szCs w:val="28"/>
        </w:rPr>
        <w:t>т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вк</w:t>
      </w:r>
      <w:r w:rsidR="0091693E">
        <w:rPr>
          <w:rFonts w:ascii="Times New Roman" w:hAnsi="Times New Roman"/>
          <w:spacing w:val="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.</w:t>
      </w:r>
    </w:p>
    <w:p w:rsidR="0091693E" w:rsidRDefault="008C02B4" w:rsidP="008C02B4">
      <w:pPr>
        <w:widowControl w:val="0"/>
        <w:tabs>
          <w:tab w:val="left" w:pos="1400"/>
          <w:tab w:val="left" w:pos="2540"/>
          <w:tab w:val="left" w:pos="3480"/>
          <w:tab w:val="left" w:pos="4700"/>
          <w:tab w:val="left" w:pos="5540"/>
          <w:tab w:val="left" w:pos="7340"/>
          <w:tab w:val="left" w:pos="10065"/>
        </w:tabs>
        <w:autoSpaceDE w:val="0"/>
        <w:autoSpaceDN w:val="0"/>
        <w:adjustRightInd w:val="0"/>
        <w:spacing w:after="0" w:line="316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 w:rsidR="0091693E">
        <w:rPr>
          <w:rFonts w:ascii="Times New Roman" w:hAnsi="Times New Roman"/>
          <w:sz w:val="28"/>
          <w:szCs w:val="28"/>
        </w:rPr>
        <w:t>в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pacing w:val="1"/>
          <w:sz w:val="28"/>
          <w:szCs w:val="28"/>
        </w:rPr>
        <w:t>д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3"/>
          <w:sz w:val="28"/>
          <w:szCs w:val="28"/>
        </w:rPr>
        <w:t>м</w:t>
      </w:r>
      <w:r w:rsidR="0091693E">
        <w:rPr>
          <w:rFonts w:ascii="Times New Roman" w:hAnsi="Times New Roman"/>
          <w:sz w:val="28"/>
          <w:szCs w:val="28"/>
        </w:rPr>
        <w:t>ес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е</w:t>
      </w:r>
      <w:r w:rsidR="0091693E">
        <w:rPr>
          <w:rFonts w:ascii="Times New Roman" w:hAnsi="Times New Roman"/>
          <w:sz w:val="28"/>
          <w:szCs w:val="28"/>
        </w:rPr>
        <w:tab/>
      </w:r>
      <w:r w:rsidR="0091693E">
        <w:rPr>
          <w:rFonts w:ascii="Times New Roman" w:hAnsi="Times New Roman"/>
          <w:spacing w:val="5"/>
          <w:sz w:val="28"/>
          <w:szCs w:val="28"/>
        </w:rPr>
        <w:t>д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л</w:t>
      </w:r>
      <w:r w:rsidR="0091693E">
        <w:rPr>
          <w:rFonts w:ascii="Times New Roman" w:hAnsi="Times New Roman"/>
          <w:spacing w:val="-1"/>
          <w:sz w:val="28"/>
          <w:szCs w:val="28"/>
        </w:rPr>
        <w:t>ж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5"/>
          <w:sz w:val="28"/>
          <w:szCs w:val="28"/>
        </w:rPr>
        <w:t>б</w:t>
      </w:r>
      <w:r w:rsidR="0091693E">
        <w:rPr>
          <w:rFonts w:ascii="Times New Roman" w:hAnsi="Times New Roman"/>
          <w:sz w:val="28"/>
          <w:szCs w:val="28"/>
        </w:rPr>
        <w:t>ы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 w:rsidR="0091693E">
        <w:rPr>
          <w:rFonts w:ascii="Times New Roman" w:hAnsi="Times New Roman"/>
          <w:sz w:val="28"/>
          <w:szCs w:val="28"/>
        </w:rPr>
        <w:t>ра</w:t>
      </w:r>
      <w:r w:rsidR="0091693E">
        <w:rPr>
          <w:rFonts w:ascii="Times New Roman" w:hAnsi="Times New Roman"/>
          <w:spacing w:val="1"/>
          <w:sz w:val="28"/>
          <w:szCs w:val="28"/>
        </w:rPr>
        <w:t>з</w:t>
      </w:r>
      <w:r w:rsidR="0091693E">
        <w:rPr>
          <w:rFonts w:ascii="Times New Roman" w:hAnsi="Times New Roman"/>
          <w:spacing w:val="-1"/>
          <w:sz w:val="28"/>
          <w:szCs w:val="28"/>
        </w:rPr>
        <w:t>м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z w:val="28"/>
          <w:szCs w:val="28"/>
        </w:rPr>
        <w:t>ще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5"/>
          <w:sz w:val="28"/>
          <w:szCs w:val="28"/>
        </w:rPr>
        <w:t>г</w:t>
      </w:r>
      <w:r w:rsidR="0091693E">
        <w:rPr>
          <w:rFonts w:ascii="Times New Roman" w:hAnsi="Times New Roman"/>
          <w:spacing w:val="-8"/>
          <w:sz w:val="28"/>
          <w:szCs w:val="28"/>
        </w:rPr>
        <w:t>у</w:t>
      </w:r>
      <w:r w:rsidR="0091693E">
        <w:rPr>
          <w:rFonts w:ascii="Times New Roman" w:hAnsi="Times New Roman"/>
          <w:sz w:val="28"/>
          <w:szCs w:val="28"/>
        </w:rPr>
        <w:t>ля</w:t>
      </w:r>
      <w:r w:rsidR="0091693E">
        <w:rPr>
          <w:rFonts w:ascii="Times New Roman" w:hAnsi="Times New Roman"/>
          <w:spacing w:val="3"/>
          <w:sz w:val="28"/>
          <w:szCs w:val="28"/>
        </w:rPr>
        <w:t>р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1"/>
          <w:sz w:val="28"/>
          <w:szCs w:val="28"/>
        </w:rPr>
        <w:t>б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вл</w:t>
      </w:r>
      <w:r w:rsidR="0091693E">
        <w:rPr>
          <w:rFonts w:ascii="Times New Roman" w:hAnsi="Times New Roman"/>
          <w:spacing w:val="3"/>
          <w:sz w:val="28"/>
          <w:szCs w:val="28"/>
        </w:rPr>
        <w:t>я</w:t>
      </w:r>
      <w:r w:rsidR="0091693E">
        <w:rPr>
          <w:rFonts w:ascii="Times New Roman" w:hAnsi="Times New Roman"/>
          <w:sz w:val="28"/>
          <w:szCs w:val="28"/>
        </w:rPr>
        <w:t>е</w:t>
      </w:r>
      <w:r w:rsidR="0091693E">
        <w:rPr>
          <w:rFonts w:ascii="Times New Roman" w:hAnsi="Times New Roman"/>
          <w:spacing w:val="-2"/>
          <w:sz w:val="28"/>
          <w:szCs w:val="28"/>
        </w:rPr>
        <w:t>м</w:t>
      </w:r>
      <w:r w:rsidR="0091693E">
        <w:rPr>
          <w:rFonts w:ascii="Times New Roman" w:hAnsi="Times New Roman"/>
          <w:sz w:val="28"/>
          <w:szCs w:val="28"/>
        </w:rPr>
        <w:t>ая</w:t>
      </w:r>
    </w:p>
    <w:p w:rsidR="0091693E" w:rsidRDefault="0091693E" w:rsidP="0091693E">
      <w:pPr>
        <w:widowControl w:val="0"/>
        <w:tabs>
          <w:tab w:val="left" w:pos="1860"/>
          <w:tab w:val="left" w:pos="2260"/>
          <w:tab w:val="left" w:pos="3620"/>
          <w:tab w:val="left" w:pos="4780"/>
          <w:tab w:val="left" w:pos="6460"/>
          <w:tab w:val="left" w:pos="6640"/>
          <w:tab w:val="left" w:pos="8720"/>
        </w:tabs>
        <w:autoSpaceDE w:val="0"/>
        <w:autoSpaceDN w:val="0"/>
        <w:adjustRightInd w:val="0"/>
        <w:spacing w:before="2" w:after="0" w:line="239" w:lineRule="auto"/>
        <w:ind w:left="108" w:right="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ин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ц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ab/>
        <w:t>школы,</w:t>
      </w:r>
      <w:r>
        <w:rPr>
          <w:rFonts w:ascii="Times New Roman" w:hAnsi="Times New Roman"/>
          <w:sz w:val="28"/>
          <w:szCs w:val="28"/>
        </w:rPr>
        <w:tab/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,</w:t>
      </w:r>
      <w:r w:rsidR="00AF5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зд</w:t>
      </w:r>
      <w:r>
        <w:rPr>
          <w:rFonts w:ascii="Times New Roman" w:hAnsi="Times New Roman"/>
          <w:sz w:val="28"/>
          <w:szCs w:val="28"/>
        </w:rPr>
        <w:t>рав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мп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ащ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вш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ряд,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ях 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зд</w:t>
      </w:r>
      <w:r>
        <w:rPr>
          <w:rFonts w:ascii="Times New Roman" w:hAnsi="Times New Roman"/>
          <w:sz w:val="28"/>
          <w:szCs w:val="28"/>
        </w:rPr>
        <w:t>ках,</w:t>
      </w:r>
      <w:r w:rsidR="00AF5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 w:rsidR="00AF5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о</w:t>
      </w:r>
      <w:r w:rsidR="00AF5FFD">
        <w:rPr>
          <w:rFonts w:ascii="Times New Roman" w:hAnsi="Times New Roman"/>
          <w:sz w:val="28"/>
          <w:szCs w:val="28"/>
        </w:rPr>
        <w:t xml:space="preserve">рах </w:t>
      </w:r>
      <w:r>
        <w:rPr>
          <w:rFonts w:ascii="Times New Roman" w:hAnsi="Times New Roman"/>
          <w:sz w:val="28"/>
          <w:szCs w:val="28"/>
        </w:rPr>
        <w:t>и</w:t>
      </w:r>
      <w:r w:rsidR="00AF5FF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7"/>
          <w:sz w:val="28"/>
          <w:szCs w:val="28"/>
        </w:rPr>
        <w:t>о</w:t>
      </w:r>
      <w:r w:rsidR="00AF5FFD">
        <w:rPr>
          <w:rFonts w:ascii="Times New Roman" w:hAnsi="Times New Roman"/>
          <w:spacing w:val="-1"/>
          <w:sz w:val="28"/>
          <w:szCs w:val="28"/>
        </w:rPr>
        <w:t xml:space="preserve"> -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 ла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рях.</w:t>
      </w:r>
    </w:p>
    <w:p w:rsidR="0091693E" w:rsidRDefault="008C02B4" w:rsidP="008C02B4">
      <w:pPr>
        <w:widowControl w:val="0"/>
        <w:tabs>
          <w:tab w:val="left" w:pos="1600"/>
          <w:tab w:val="left" w:pos="2040"/>
          <w:tab w:val="left" w:pos="2580"/>
          <w:tab w:val="left" w:pos="2700"/>
          <w:tab w:val="left" w:pos="3740"/>
          <w:tab w:val="left" w:pos="3860"/>
          <w:tab w:val="left" w:pos="5460"/>
          <w:tab w:val="left" w:pos="5820"/>
          <w:tab w:val="left" w:pos="7300"/>
          <w:tab w:val="left" w:pos="8080"/>
          <w:tab w:val="left" w:pos="8460"/>
          <w:tab w:val="left" w:pos="9340"/>
          <w:tab w:val="left" w:pos="9760"/>
          <w:tab w:val="left" w:pos="10200"/>
        </w:tabs>
        <w:autoSpaceDE w:val="0"/>
        <w:autoSpaceDN w:val="0"/>
        <w:adjustRightInd w:val="0"/>
        <w:spacing w:before="2" w:after="0" w:line="240" w:lineRule="auto"/>
        <w:ind w:left="108" w:right="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</w:t>
      </w:r>
      <w:r w:rsidR="0091693E">
        <w:rPr>
          <w:rFonts w:ascii="Times New Roman" w:hAnsi="Times New Roman"/>
          <w:spacing w:val="1"/>
          <w:sz w:val="28"/>
          <w:szCs w:val="28"/>
        </w:rPr>
        <w:t>Д</w:t>
      </w:r>
      <w:r w:rsidR="0091693E">
        <w:rPr>
          <w:rFonts w:ascii="Times New Roman" w:hAnsi="Times New Roman"/>
          <w:sz w:val="28"/>
          <w:szCs w:val="28"/>
        </w:rPr>
        <w:t xml:space="preserve">ля </w:t>
      </w:r>
      <w:r w:rsidR="0091693E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2"/>
          <w:sz w:val="28"/>
          <w:szCs w:val="28"/>
        </w:rPr>
        <w:t>п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1"/>
          <w:sz w:val="28"/>
          <w:szCs w:val="28"/>
        </w:rPr>
        <w:t>д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 xml:space="preserve">ков </w:t>
      </w:r>
      <w:r w:rsidR="0091693E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>харак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 xml:space="preserve">а </w:t>
      </w:r>
      <w:r w:rsidR="0091693E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3"/>
          <w:sz w:val="28"/>
          <w:szCs w:val="28"/>
        </w:rPr>
        <w:t>с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z w:val="28"/>
          <w:szCs w:val="28"/>
        </w:rPr>
        <w:t>л</w:t>
      </w:r>
      <w:r w:rsidR="0091693E">
        <w:rPr>
          <w:rFonts w:ascii="Times New Roman" w:hAnsi="Times New Roman"/>
          <w:spacing w:val="4"/>
          <w:sz w:val="28"/>
          <w:szCs w:val="28"/>
        </w:rPr>
        <w:t>ь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 xml:space="preserve">ая </w:t>
      </w:r>
      <w:r w:rsidR="0091693E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е</w:t>
      </w:r>
      <w:r w:rsidR="0091693E">
        <w:rPr>
          <w:rFonts w:ascii="Times New Roman" w:hAnsi="Times New Roman"/>
          <w:spacing w:val="-4"/>
          <w:sz w:val="28"/>
          <w:szCs w:val="28"/>
        </w:rPr>
        <w:t>у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5"/>
          <w:sz w:val="28"/>
          <w:szCs w:val="28"/>
        </w:rPr>
        <w:t>т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-2"/>
          <w:sz w:val="28"/>
          <w:szCs w:val="28"/>
        </w:rPr>
        <w:t>й</w:t>
      </w:r>
      <w:r w:rsidR="0091693E">
        <w:rPr>
          <w:rFonts w:ascii="Times New Roman" w:hAnsi="Times New Roman"/>
          <w:spacing w:val="3"/>
          <w:sz w:val="28"/>
          <w:szCs w:val="28"/>
        </w:rPr>
        <w:t>ч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pacing w:val="4"/>
          <w:sz w:val="28"/>
          <w:szCs w:val="28"/>
        </w:rPr>
        <w:t>в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ь</w:t>
      </w:r>
      <w:r w:rsidR="009169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>и</w:t>
      </w:r>
      <w:r w:rsidR="00AF5FFD"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pacing w:val="1"/>
          <w:sz w:val="28"/>
          <w:szCs w:val="28"/>
        </w:rPr>
        <w:t>з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о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1"/>
          <w:sz w:val="28"/>
          <w:szCs w:val="28"/>
        </w:rPr>
        <w:t>б</w:t>
      </w:r>
      <w:r w:rsidR="0091693E">
        <w:rPr>
          <w:rFonts w:ascii="Times New Roman" w:hAnsi="Times New Roman"/>
          <w:spacing w:val="9"/>
          <w:sz w:val="28"/>
          <w:szCs w:val="28"/>
        </w:rPr>
        <w:t>р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pacing w:val="1"/>
          <w:sz w:val="28"/>
          <w:szCs w:val="28"/>
        </w:rPr>
        <w:t>з</w:t>
      </w:r>
      <w:r w:rsidR="0091693E">
        <w:rPr>
          <w:rFonts w:ascii="Times New Roman" w:hAnsi="Times New Roman"/>
          <w:spacing w:val="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 xml:space="preserve">е </w:t>
      </w:r>
      <w:r w:rsidR="0091693E">
        <w:rPr>
          <w:rFonts w:ascii="Times New Roman" w:hAnsi="Times New Roman"/>
          <w:spacing w:val="-2"/>
          <w:sz w:val="28"/>
          <w:szCs w:val="28"/>
        </w:rPr>
        <w:t>ин</w:t>
      </w:r>
      <w:r w:rsidR="0091693E">
        <w:rPr>
          <w:rFonts w:ascii="Times New Roman" w:hAnsi="Times New Roman"/>
          <w:spacing w:val="5"/>
          <w:sz w:val="28"/>
          <w:szCs w:val="28"/>
        </w:rPr>
        <w:t>т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3"/>
          <w:sz w:val="28"/>
          <w:szCs w:val="28"/>
        </w:rPr>
        <w:t>с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AF5FFD">
        <w:rPr>
          <w:rFonts w:ascii="Times New Roman" w:hAnsi="Times New Roman"/>
          <w:sz w:val="28"/>
          <w:szCs w:val="28"/>
        </w:rPr>
        <w:t xml:space="preserve">в. </w:t>
      </w:r>
      <w:r w:rsidR="0091693E">
        <w:rPr>
          <w:rFonts w:ascii="Times New Roman" w:hAnsi="Times New Roman"/>
          <w:sz w:val="28"/>
          <w:szCs w:val="28"/>
        </w:rPr>
        <w:t>У</w:t>
      </w:r>
      <w:r w:rsidR="00AF5FFD"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2"/>
          <w:sz w:val="28"/>
          <w:szCs w:val="28"/>
        </w:rPr>
        <w:t>ни</w:t>
      </w:r>
      <w:r w:rsidR="00AF5FFD">
        <w:rPr>
          <w:rFonts w:ascii="Times New Roman" w:hAnsi="Times New Roman"/>
          <w:sz w:val="28"/>
          <w:szCs w:val="28"/>
        </w:rPr>
        <w:t>х</w:t>
      </w:r>
      <w:r w:rsidR="00AF5FFD">
        <w:rPr>
          <w:rFonts w:ascii="Times New Roman" w:hAnsi="Times New Roman"/>
          <w:sz w:val="28"/>
          <w:szCs w:val="28"/>
        </w:rPr>
        <w:tab/>
        <w:t xml:space="preserve"> 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ль</w:t>
      </w:r>
      <w:r w:rsidR="0091693E">
        <w:rPr>
          <w:rFonts w:ascii="Times New Roman" w:hAnsi="Times New Roman"/>
          <w:spacing w:val="-1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а</w:t>
      </w:r>
      <w:r w:rsidR="00AF5FFD"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2"/>
          <w:sz w:val="28"/>
          <w:szCs w:val="28"/>
        </w:rPr>
        <w:t>п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1"/>
          <w:sz w:val="28"/>
          <w:szCs w:val="28"/>
        </w:rPr>
        <w:t>б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AF5FFD">
        <w:rPr>
          <w:rFonts w:ascii="Times New Roman" w:hAnsi="Times New Roman"/>
          <w:sz w:val="28"/>
          <w:szCs w:val="28"/>
        </w:rPr>
        <w:t xml:space="preserve">ь </w:t>
      </w:r>
      <w:r w:rsidR="0091693E">
        <w:rPr>
          <w:rFonts w:ascii="Times New Roman" w:hAnsi="Times New Roman"/>
          <w:sz w:val="28"/>
          <w:szCs w:val="28"/>
        </w:rPr>
        <w:t>в</w:t>
      </w:r>
      <w:r w:rsidR="00AF5FFD"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1"/>
          <w:sz w:val="28"/>
          <w:szCs w:val="28"/>
        </w:rPr>
        <w:t>б</w:t>
      </w:r>
      <w:r w:rsidR="0091693E">
        <w:rPr>
          <w:rFonts w:ascii="Times New Roman" w:hAnsi="Times New Roman"/>
          <w:spacing w:val="4"/>
          <w:sz w:val="28"/>
          <w:szCs w:val="28"/>
        </w:rPr>
        <w:t>щ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и</w:t>
      </w:r>
      <w:r w:rsidR="0091693E">
        <w:rPr>
          <w:rFonts w:ascii="Times New Roman" w:hAnsi="Times New Roman"/>
          <w:w w:val="85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>со</w:t>
      </w:r>
      <w:r w:rsidR="00AF5FFD"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3"/>
          <w:sz w:val="28"/>
          <w:szCs w:val="28"/>
        </w:rPr>
        <w:t>с</w:t>
      </w:r>
      <w:r w:rsidR="0091693E">
        <w:rPr>
          <w:rFonts w:ascii="Times New Roman" w:hAnsi="Times New Roman"/>
          <w:sz w:val="28"/>
          <w:szCs w:val="28"/>
        </w:rPr>
        <w:t>в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z w:val="28"/>
          <w:szCs w:val="28"/>
        </w:rPr>
        <w:t>рс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ка</w:t>
      </w:r>
      <w:r w:rsidR="0091693E">
        <w:rPr>
          <w:rFonts w:ascii="Times New Roman" w:hAnsi="Times New Roman"/>
          <w:spacing w:val="2"/>
          <w:sz w:val="28"/>
          <w:szCs w:val="28"/>
        </w:rPr>
        <w:t>м</w:t>
      </w:r>
      <w:r w:rsidR="00AF5FFD">
        <w:rPr>
          <w:rFonts w:ascii="Times New Roman" w:hAnsi="Times New Roman"/>
          <w:sz w:val="28"/>
          <w:szCs w:val="28"/>
        </w:rPr>
        <w:t xml:space="preserve">и </w:t>
      </w:r>
      <w:r w:rsidR="0091693E">
        <w:rPr>
          <w:rFonts w:ascii="Times New Roman" w:hAnsi="Times New Roman"/>
          <w:sz w:val="28"/>
          <w:szCs w:val="28"/>
        </w:rPr>
        <w:t>и са</w:t>
      </w:r>
      <w:r w:rsidR="0091693E">
        <w:rPr>
          <w:rFonts w:ascii="Times New Roman" w:hAnsi="Times New Roman"/>
          <w:spacing w:val="-2"/>
          <w:sz w:val="28"/>
          <w:szCs w:val="28"/>
        </w:rPr>
        <w:t>м</w:t>
      </w:r>
      <w:r w:rsidR="0091693E">
        <w:rPr>
          <w:rFonts w:ascii="Times New Roman" w:hAnsi="Times New Roman"/>
          <w:sz w:val="28"/>
          <w:szCs w:val="28"/>
        </w:rPr>
        <w:t>о</w:t>
      </w:r>
      <w:r w:rsidR="0091693E">
        <w:rPr>
          <w:rFonts w:ascii="Times New Roman" w:hAnsi="Times New Roman"/>
          <w:spacing w:val="-4"/>
          <w:sz w:val="28"/>
          <w:szCs w:val="28"/>
        </w:rPr>
        <w:t>у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4"/>
          <w:sz w:val="28"/>
          <w:szCs w:val="28"/>
        </w:rPr>
        <w:t>в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pacing w:val="-1"/>
          <w:sz w:val="28"/>
          <w:szCs w:val="28"/>
        </w:rPr>
        <w:t>ж</w:t>
      </w:r>
      <w:r w:rsidR="0091693E">
        <w:rPr>
          <w:rFonts w:ascii="Times New Roman" w:hAnsi="Times New Roman"/>
          <w:spacing w:val="1"/>
          <w:sz w:val="28"/>
          <w:szCs w:val="28"/>
        </w:rPr>
        <w:t>д</w:t>
      </w:r>
      <w:r w:rsidR="0091693E">
        <w:rPr>
          <w:rFonts w:ascii="Times New Roman" w:hAnsi="Times New Roman"/>
          <w:sz w:val="28"/>
          <w:szCs w:val="28"/>
        </w:rPr>
        <w:t>е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pacing w:val="2"/>
          <w:sz w:val="28"/>
          <w:szCs w:val="28"/>
        </w:rPr>
        <w:t>и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.</w:t>
      </w:r>
      <w:r w:rsidR="0091693E">
        <w:rPr>
          <w:rFonts w:ascii="Times New Roman" w:hAnsi="Times New Roman"/>
          <w:sz w:val="28"/>
          <w:szCs w:val="28"/>
        </w:rPr>
        <w:tab/>
      </w:r>
      <w:r w:rsidR="00AF5FFD"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1"/>
          <w:sz w:val="28"/>
          <w:szCs w:val="28"/>
        </w:rPr>
        <w:t>М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1"/>
          <w:sz w:val="28"/>
          <w:szCs w:val="28"/>
        </w:rPr>
        <w:t>г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м</w:t>
      </w:r>
      <w:r w:rsidR="0091693E">
        <w:rPr>
          <w:rFonts w:ascii="Times New Roman" w:hAnsi="Times New Roman"/>
          <w:sz w:val="28"/>
          <w:szCs w:val="28"/>
        </w:rPr>
        <w:tab/>
      </w:r>
      <w:r w:rsidR="0091693E">
        <w:rPr>
          <w:rFonts w:ascii="Times New Roman" w:hAnsi="Times New Roman"/>
          <w:sz w:val="28"/>
          <w:szCs w:val="28"/>
        </w:rPr>
        <w:tab/>
      </w:r>
      <w:r w:rsidR="0091693E">
        <w:rPr>
          <w:rFonts w:ascii="Times New Roman" w:hAnsi="Times New Roman"/>
          <w:spacing w:val="2"/>
          <w:sz w:val="28"/>
          <w:szCs w:val="28"/>
        </w:rPr>
        <w:t>п</w:t>
      </w:r>
      <w:r w:rsidR="0091693E">
        <w:rPr>
          <w:rFonts w:ascii="Times New Roman" w:hAnsi="Times New Roman"/>
          <w:sz w:val="28"/>
          <w:szCs w:val="28"/>
        </w:rPr>
        <w:t>о</w:t>
      </w:r>
      <w:r w:rsidR="0091693E">
        <w:rPr>
          <w:rFonts w:ascii="Times New Roman" w:hAnsi="Times New Roman"/>
          <w:spacing w:val="1"/>
          <w:sz w:val="28"/>
          <w:szCs w:val="28"/>
        </w:rPr>
        <w:t>д</w:t>
      </w:r>
      <w:r w:rsidR="0091693E">
        <w:rPr>
          <w:rFonts w:ascii="Times New Roman" w:hAnsi="Times New Roman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кам</w:t>
      </w:r>
      <w:r w:rsidR="0091693E">
        <w:rPr>
          <w:rFonts w:ascii="Times New Roman" w:hAnsi="Times New Roman"/>
          <w:sz w:val="28"/>
          <w:szCs w:val="28"/>
        </w:rPr>
        <w:tab/>
      </w:r>
      <w:r w:rsidR="0091693E">
        <w:rPr>
          <w:rFonts w:ascii="Times New Roman" w:hAnsi="Times New Roman"/>
          <w:w w:val="114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3"/>
          <w:sz w:val="28"/>
          <w:szCs w:val="28"/>
        </w:rPr>
        <w:t>в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-2"/>
          <w:sz w:val="28"/>
          <w:szCs w:val="28"/>
        </w:rPr>
        <w:t>й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4"/>
          <w:sz w:val="28"/>
          <w:szCs w:val="28"/>
        </w:rPr>
        <w:t>в</w:t>
      </w:r>
      <w:r w:rsidR="0091693E">
        <w:rPr>
          <w:rFonts w:ascii="Times New Roman" w:hAnsi="Times New Roman"/>
          <w:sz w:val="28"/>
          <w:szCs w:val="28"/>
        </w:rPr>
        <w:t>е</w:t>
      </w:r>
      <w:r w:rsidR="0091693E">
        <w:rPr>
          <w:rFonts w:ascii="Times New Roman" w:hAnsi="Times New Roman"/>
          <w:spacing w:val="-2"/>
          <w:sz w:val="28"/>
          <w:szCs w:val="28"/>
        </w:rPr>
        <w:t>нн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z w:val="28"/>
          <w:szCs w:val="28"/>
        </w:rPr>
        <w:tab/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е</w:t>
      </w:r>
      <w:r w:rsidR="0091693E">
        <w:rPr>
          <w:rFonts w:ascii="Times New Roman" w:hAnsi="Times New Roman"/>
          <w:spacing w:val="-4"/>
          <w:sz w:val="28"/>
          <w:szCs w:val="28"/>
        </w:rPr>
        <w:t>у</w:t>
      </w:r>
      <w:r w:rsidR="0091693E">
        <w:rPr>
          <w:rFonts w:ascii="Times New Roman" w:hAnsi="Times New Roman"/>
          <w:spacing w:val="4"/>
          <w:sz w:val="28"/>
          <w:szCs w:val="28"/>
        </w:rPr>
        <w:t>в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z w:val="28"/>
          <w:szCs w:val="28"/>
        </w:rPr>
        <w:t>е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ь</w:t>
      </w:r>
      <w:r w:rsidR="0091693E">
        <w:rPr>
          <w:rFonts w:ascii="Times New Roman" w:hAnsi="Times New Roman"/>
          <w:sz w:val="28"/>
          <w:szCs w:val="28"/>
        </w:rPr>
        <w:tab/>
        <w:t>в</w:t>
      </w:r>
      <w:r w:rsidR="00AF5FFD">
        <w:rPr>
          <w:rFonts w:ascii="Times New Roman" w:hAnsi="Times New Roman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3"/>
          <w:sz w:val="28"/>
          <w:szCs w:val="28"/>
        </w:rPr>
        <w:t>с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5"/>
          <w:sz w:val="28"/>
          <w:szCs w:val="28"/>
        </w:rPr>
        <w:t>б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z w:val="28"/>
          <w:szCs w:val="28"/>
        </w:rPr>
        <w:t xml:space="preserve">, </w:t>
      </w:r>
      <w:r w:rsidR="0091693E">
        <w:rPr>
          <w:rFonts w:ascii="Times New Roman" w:hAnsi="Times New Roman"/>
          <w:spacing w:val="-1"/>
          <w:sz w:val="28"/>
          <w:szCs w:val="28"/>
        </w:rPr>
        <w:t>ч</w:t>
      </w:r>
      <w:r w:rsidR="0091693E">
        <w:rPr>
          <w:rFonts w:ascii="Times New Roman" w:hAnsi="Times New Roman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1"/>
          <w:sz w:val="28"/>
          <w:szCs w:val="28"/>
        </w:rPr>
        <w:t>з</w:t>
      </w:r>
      <w:r w:rsidR="0091693E">
        <w:rPr>
          <w:rFonts w:ascii="Times New Roman" w:hAnsi="Times New Roman"/>
          <w:spacing w:val="3"/>
          <w:sz w:val="28"/>
          <w:szCs w:val="28"/>
        </w:rPr>
        <w:t>м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ая</w:t>
      </w:r>
      <w:r w:rsidR="0091693E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>и</w:t>
      </w:r>
      <w:r w:rsidR="0091693E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5"/>
          <w:sz w:val="28"/>
          <w:szCs w:val="28"/>
        </w:rPr>
        <w:t>б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4"/>
          <w:sz w:val="28"/>
          <w:szCs w:val="28"/>
        </w:rPr>
        <w:t>л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1"/>
          <w:sz w:val="28"/>
          <w:szCs w:val="28"/>
        </w:rPr>
        <w:t>з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е</w:t>
      </w:r>
      <w:r w:rsidR="0091693E">
        <w:rPr>
          <w:rFonts w:ascii="Times New Roman" w:hAnsi="Times New Roman"/>
          <w:spacing w:val="-2"/>
          <w:sz w:val="28"/>
          <w:szCs w:val="28"/>
        </w:rPr>
        <w:t>нн</w:t>
      </w:r>
      <w:r w:rsidR="0091693E">
        <w:rPr>
          <w:rFonts w:ascii="Times New Roman" w:hAnsi="Times New Roman"/>
          <w:sz w:val="28"/>
          <w:szCs w:val="28"/>
        </w:rPr>
        <w:t xml:space="preserve">ая  </w:t>
      </w:r>
      <w:r w:rsidR="0091693E">
        <w:rPr>
          <w:rFonts w:ascii="Times New Roman" w:hAnsi="Times New Roman"/>
          <w:spacing w:val="-32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pacing w:val="3"/>
          <w:sz w:val="28"/>
          <w:szCs w:val="28"/>
        </w:rPr>
        <w:t>к</w:t>
      </w:r>
      <w:r w:rsidR="0091693E">
        <w:rPr>
          <w:rFonts w:ascii="Times New Roman" w:hAnsi="Times New Roman"/>
          <w:spacing w:val="2"/>
          <w:sz w:val="28"/>
          <w:szCs w:val="28"/>
        </w:rPr>
        <w:t>ц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 xml:space="preserve">я  </w:t>
      </w:r>
      <w:r w:rsidR="0091693E">
        <w:rPr>
          <w:rFonts w:ascii="Times New Roman" w:hAnsi="Times New Roman"/>
          <w:spacing w:val="-31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 xml:space="preserve">а  </w:t>
      </w:r>
      <w:r w:rsidR="0091693E">
        <w:rPr>
          <w:rFonts w:ascii="Times New Roman" w:hAnsi="Times New Roman"/>
          <w:spacing w:val="-31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3"/>
          <w:sz w:val="28"/>
          <w:szCs w:val="28"/>
        </w:rPr>
        <w:t>м</w:t>
      </w:r>
      <w:r w:rsidR="0091693E">
        <w:rPr>
          <w:rFonts w:ascii="Times New Roman" w:hAnsi="Times New Roman"/>
          <w:spacing w:val="-2"/>
          <w:sz w:val="28"/>
          <w:szCs w:val="28"/>
        </w:rPr>
        <w:t>ни</w:t>
      </w:r>
      <w:r w:rsidR="0091693E">
        <w:rPr>
          <w:rFonts w:ascii="Times New Roman" w:hAnsi="Times New Roman"/>
          <w:spacing w:val="-1"/>
          <w:sz w:val="28"/>
          <w:szCs w:val="28"/>
        </w:rPr>
        <w:t>м</w:t>
      </w:r>
      <w:r w:rsidR="0091693E">
        <w:rPr>
          <w:rFonts w:ascii="Times New Roman" w:hAnsi="Times New Roman"/>
          <w:spacing w:val="4"/>
          <w:sz w:val="28"/>
          <w:szCs w:val="28"/>
        </w:rPr>
        <w:t>ы</w:t>
      </w:r>
      <w:r w:rsidR="0091693E">
        <w:rPr>
          <w:rFonts w:ascii="Times New Roman" w:hAnsi="Times New Roman"/>
          <w:sz w:val="28"/>
          <w:szCs w:val="28"/>
        </w:rPr>
        <w:t>е</w:t>
      </w:r>
      <w:r w:rsidR="0091693E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>и</w:t>
      </w:r>
      <w:r w:rsidR="0091693E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2"/>
          <w:sz w:val="28"/>
          <w:szCs w:val="28"/>
        </w:rPr>
        <w:t>и</w:t>
      </w:r>
      <w:r w:rsidR="0091693E">
        <w:rPr>
          <w:rFonts w:ascii="Times New Roman" w:hAnsi="Times New Roman"/>
          <w:spacing w:val="-2"/>
          <w:sz w:val="28"/>
          <w:szCs w:val="28"/>
        </w:rPr>
        <w:t>нн</w:t>
      </w:r>
      <w:r w:rsidR="0091693E">
        <w:rPr>
          <w:rFonts w:ascii="Times New Roman" w:hAnsi="Times New Roman"/>
          <w:spacing w:val="4"/>
          <w:sz w:val="28"/>
          <w:szCs w:val="28"/>
        </w:rPr>
        <w:t>ы</w:t>
      </w:r>
      <w:r w:rsidR="0091693E">
        <w:rPr>
          <w:rFonts w:ascii="Times New Roman" w:hAnsi="Times New Roman"/>
          <w:sz w:val="28"/>
          <w:szCs w:val="28"/>
        </w:rPr>
        <w:t>е</w:t>
      </w:r>
      <w:r w:rsidR="0091693E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5"/>
          <w:sz w:val="28"/>
          <w:szCs w:val="28"/>
        </w:rPr>
        <w:t>д</w:t>
      </w:r>
      <w:r w:rsidR="0091693E">
        <w:rPr>
          <w:rFonts w:ascii="Times New Roman" w:hAnsi="Times New Roman"/>
          <w:sz w:val="28"/>
          <w:szCs w:val="28"/>
        </w:rPr>
        <w:t>ос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к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,</w:t>
      </w:r>
      <w:r w:rsidR="0091693E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1"/>
          <w:sz w:val="28"/>
          <w:szCs w:val="28"/>
        </w:rPr>
        <w:t>з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pacing w:val="-2"/>
          <w:sz w:val="28"/>
          <w:szCs w:val="28"/>
        </w:rPr>
        <w:t>ни</w:t>
      </w:r>
      <w:r w:rsidR="0091693E">
        <w:rPr>
          <w:rFonts w:ascii="Times New Roman" w:hAnsi="Times New Roman"/>
          <w:spacing w:val="2"/>
          <w:sz w:val="28"/>
          <w:szCs w:val="28"/>
        </w:rPr>
        <w:t>ж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2"/>
          <w:sz w:val="28"/>
          <w:szCs w:val="28"/>
        </w:rPr>
        <w:t>ни</w:t>
      </w:r>
      <w:r w:rsidR="0091693E">
        <w:rPr>
          <w:rFonts w:ascii="Times New Roman" w:hAnsi="Times New Roman"/>
          <w:sz w:val="28"/>
          <w:szCs w:val="28"/>
        </w:rPr>
        <w:t>е сво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х</w:t>
      </w:r>
      <w:r w:rsidR="0091693E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>в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1"/>
          <w:sz w:val="28"/>
          <w:szCs w:val="28"/>
        </w:rPr>
        <w:t>з</w:t>
      </w:r>
      <w:r w:rsidR="0091693E">
        <w:rPr>
          <w:rFonts w:ascii="Times New Roman" w:hAnsi="Times New Roman"/>
          <w:spacing w:val="3"/>
          <w:sz w:val="28"/>
          <w:szCs w:val="28"/>
        </w:rPr>
        <w:t>м</w:t>
      </w:r>
      <w:r w:rsidR="0091693E">
        <w:rPr>
          <w:rFonts w:ascii="Times New Roman" w:hAnsi="Times New Roman"/>
          <w:sz w:val="28"/>
          <w:szCs w:val="28"/>
        </w:rPr>
        <w:t>о</w:t>
      </w:r>
      <w:r w:rsidR="0091693E">
        <w:rPr>
          <w:rFonts w:ascii="Times New Roman" w:hAnsi="Times New Roman"/>
          <w:spacing w:val="-1"/>
          <w:sz w:val="28"/>
          <w:szCs w:val="28"/>
        </w:rPr>
        <w:t>ж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5"/>
          <w:sz w:val="28"/>
          <w:szCs w:val="28"/>
        </w:rPr>
        <w:t>т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-2"/>
          <w:sz w:val="28"/>
          <w:szCs w:val="28"/>
        </w:rPr>
        <w:t>й</w:t>
      </w:r>
      <w:r w:rsidR="0091693E">
        <w:rPr>
          <w:rFonts w:ascii="Times New Roman" w:hAnsi="Times New Roman"/>
          <w:sz w:val="28"/>
          <w:szCs w:val="28"/>
        </w:rPr>
        <w:t>.</w:t>
      </w:r>
      <w:r w:rsidR="0091693E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>Б</w:t>
      </w:r>
      <w:r w:rsidR="0091693E">
        <w:rPr>
          <w:rFonts w:ascii="Times New Roman" w:hAnsi="Times New Roman"/>
          <w:spacing w:val="-1"/>
          <w:sz w:val="28"/>
          <w:szCs w:val="28"/>
        </w:rPr>
        <w:t>ы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z w:val="28"/>
          <w:szCs w:val="28"/>
        </w:rPr>
        <w:t>ое</w:t>
      </w:r>
      <w:r w:rsidR="0091693E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4"/>
          <w:sz w:val="28"/>
          <w:szCs w:val="28"/>
        </w:rPr>
        <w:t>у</w:t>
      </w:r>
      <w:r w:rsidR="0091693E">
        <w:rPr>
          <w:rFonts w:ascii="Times New Roman" w:hAnsi="Times New Roman"/>
          <w:spacing w:val="4"/>
          <w:sz w:val="28"/>
          <w:szCs w:val="28"/>
        </w:rPr>
        <w:t>в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z w:val="28"/>
          <w:szCs w:val="28"/>
        </w:rPr>
        <w:t>л</w:t>
      </w:r>
      <w:r w:rsidR="0091693E">
        <w:rPr>
          <w:rFonts w:ascii="Times New Roman" w:hAnsi="Times New Roman"/>
          <w:spacing w:val="2"/>
          <w:sz w:val="28"/>
          <w:szCs w:val="28"/>
        </w:rPr>
        <w:t>и</w:t>
      </w:r>
      <w:r w:rsidR="0091693E">
        <w:rPr>
          <w:rFonts w:ascii="Times New Roman" w:hAnsi="Times New Roman"/>
          <w:spacing w:val="3"/>
          <w:sz w:val="28"/>
          <w:szCs w:val="28"/>
        </w:rPr>
        <w:t>ч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6"/>
          <w:sz w:val="28"/>
          <w:szCs w:val="28"/>
        </w:rPr>
        <w:t>н</w:t>
      </w:r>
      <w:r w:rsidR="0091693E">
        <w:rPr>
          <w:rFonts w:ascii="Times New Roman" w:hAnsi="Times New Roman"/>
          <w:spacing w:val="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е</w:t>
      </w:r>
      <w:r w:rsidR="0091693E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а</w:t>
      </w:r>
      <w:r w:rsidR="0091693E">
        <w:rPr>
          <w:rFonts w:ascii="Times New Roman" w:hAnsi="Times New Roman"/>
          <w:spacing w:val="1"/>
          <w:sz w:val="28"/>
          <w:szCs w:val="28"/>
        </w:rPr>
        <w:t>г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pacing w:val="-8"/>
          <w:sz w:val="28"/>
          <w:szCs w:val="28"/>
        </w:rPr>
        <w:t>у</w:t>
      </w:r>
      <w:r w:rsidR="0091693E">
        <w:rPr>
          <w:rFonts w:ascii="Times New Roman" w:hAnsi="Times New Roman"/>
          <w:spacing w:val="5"/>
          <w:sz w:val="28"/>
          <w:szCs w:val="28"/>
        </w:rPr>
        <w:t>з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к,</w:t>
      </w:r>
      <w:r w:rsidR="0091693E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х</w:t>
      </w:r>
      <w:r w:rsidR="0091693E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3"/>
          <w:sz w:val="28"/>
          <w:szCs w:val="28"/>
        </w:rPr>
        <w:t>м</w:t>
      </w:r>
      <w:r w:rsidR="0091693E">
        <w:rPr>
          <w:rFonts w:ascii="Times New Roman" w:hAnsi="Times New Roman"/>
          <w:sz w:val="28"/>
          <w:szCs w:val="28"/>
        </w:rPr>
        <w:t>о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о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ый</w:t>
      </w:r>
      <w:r w:rsidR="0091693E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>харак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z w:val="28"/>
          <w:szCs w:val="28"/>
        </w:rPr>
        <w:t xml:space="preserve">р </w:t>
      </w:r>
      <w:r w:rsidR="0091693E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3"/>
          <w:sz w:val="28"/>
          <w:szCs w:val="28"/>
        </w:rPr>
        <w:t>м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5"/>
          <w:sz w:val="28"/>
          <w:szCs w:val="28"/>
        </w:rPr>
        <w:t>г</w:t>
      </w:r>
      <w:r w:rsidR="0091693E">
        <w:rPr>
          <w:rFonts w:ascii="Times New Roman" w:hAnsi="Times New Roman"/>
          <w:spacing w:val="-8"/>
          <w:sz w:val="28"/>
          <w:szCs w:val="28"/>
        </w:rPr>
        <w:t>у</w:t>
      </w:r>
      <w:r w:rsidR="0091693E">
        <w:rPr>
          <w:rFonts w:ascii="Times New Roman" w:hAnsi="Times New Roman"/>
          <w:sz w:val="28"/>
          <w:szCs w:val="28"/>
        </w:rPr>
        <w:t xml:space="preserve">т </w:t>
      </w:r>
      <w:r w:rsidR="0091693E">
        <w:rPr>
          <w:rFonts w:ascii="Times New Roman" w:hAnsi="Times New Roman"/>
          <w:spacing w:val="-2"/>
          <w:sz w:val="28"/>
          <w:szCs w:val="28"/>
        </w:rPr>
        <w:t>п</w:t>
      </w:r>
      <w:r w:rsidR="0091693E">
        <w:rPr>
          <w:rFonts w:ascii="Times New Roman" w:hAnsi="Times New Roman"/>
          <w:sz w:val="28"/>
          <w:szCs w:val="28"/>
        </w:rPr>
        <w:t>р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pacing w:val="4"/>
          <w:sz w:val="28"/>
          <w:szCs w:val="28"/>
        </w:rPr>
        <w:t>в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и</w:t>
      </w:r>
      <w:r w:rsidR="0091693E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>к</w:t>
      </w:r>
      <w:r w:rsidR="0091693E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pacing w:val="2"/>
          <w:sz w:val="28"/>
          <w:szCs w:val="28"/>
        </w:rPr>
        <w:t>ж</w:t>
      </w:r>
      <w:r w:rsidR="0091693E">
        <w:rPr>
          <w:rFonts w:ascii="Times New Roman" w:hAnsi="Times New Roman"/>
          <w:sz w:val="28"/>
          <w:szCs w:val="28"/>
        </w:rPr>
        <w:t>е</w:t>
      </w:r>
      <w:r w:rsidR="0091693E">
        <w:rPr>
          <w:rFonts w:ascii="Times New Roman" w:hAnsi="Times New Roman"/>
          <w:spacing w:val="-2"/>
          <w:sz w:val="28"/>
          <w:szCs w:val="28"/>
        </w:rPr>
        <w:t>ни</w:t>
      </w:r>
      <w:r w:rsidR="0091693E">
        <w:rPr>
          <w:rFonts w:ascii="Times New Roman" w:hAnsi="Times New Roman"/>
          <w:sz w:val="28"/>
          <w:szCs w:val="28"/>
        </w:rPr>
        <w:t xml:space="preserve">ю  </w:t>
      </w:r>
      <w:r w:rsidR="0091693E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2"/>
          <w:sz w:val="28"/>
          <w:szCs w:val="28"/>
        </w:rPr>
        <w:t>ин</w:t>
      </w:r>
      <w:r w:rsidR="0091693E">
        <w:rPr>
          <w:rFonts w:ascii="Times New Roman" w:hAnsi="Times New Roman"/>
          <w:spacing w:val="5"/>
          <w:sz w:val="28"/>
          <w:szCs w:val="28"/>
        </w:rPr>
        <w:t>т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4"/>
          <w:sz w:val="28"/>
          <w:szCs w:val="28"/>
        </w:rPr>
        <w:t>р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z w:val="28"/>
          <w:szCs w:val="28"/>
        </w:rPr>
        <w:t>са</w:t>
      </w:r>
      <w:r w:rsidR="0091693E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>к</w:t>
      </w:r>
      <w:r w:rsidR="0091693E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2"/>
          <w:sz w:val="28"/>
          <w:szCs w:val="28"/>
        </w:rPr>
        <w:t>п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р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в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о</w:t>
      </w:r>
      <w:r w:rsidR="0091693E">
        <w:rPr>
          <w:rFonts w:ascii="Times New Roman" w:hAnsi="Times New Roman"/>
          <w:spacing w:val="3"/>
          <w:sz w:val="28"/>
          <w:szCs w:val="28"/>
        </w:rPr>
        <w:t>м</w:t>
      </w:r>
      <w:r w:rsidR="0091693E">
        <w:rPr>
          <w:rFonts w:ascii="Times New Roman" w:hAnsi="Times New Roman"/>
          <w:sz w:val="28"/>
          <w:szCs w:val="28"/>
        </w:rPr>
        <w:t>у</w:t>
      </w:r>
      <w:r w:rsidR="0091693E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2"/>
          <w:sz w:val="28"/>
          <w:szCs w:val="28"/>
        </w:rPr>
        <w:t>п</w:t>
      </w:r>
      <w:r w:rsidR="0091693E">
        <w:rPr>
          <w:rFonts w:ascii="Times New Roman" w:hAnsi="Times New Roman"/>
          <w:sz w:val="28"/>
          <w:szCs w:val="28"/>
        </w:rPr>
        <w:t>л</w:t>
      </w:r>
      <w:r w:rsidR="0091693E">
        <w:rPr>
          <w:rFonts w:ascii="Times New Roman" w:hAnsi="Times New Roman"/>
          <w:spacing w:val="4"/>
          <w:sz w:val="28"/>
          <w:szCs w:val="28"/>
        </w:rPr>
        <w:t>а</w:t>
      </w:r>
      <w:r w:rsidR="0091693E">
        <w:rPr>
          <w:rFonts w:ascii="Times New Roman" w:hAnsi="Times New Roman"/>
          <w:sz w:val="28"/>
          <w:szCs w:val="28"/>
        </w:rPr>
        <w:t>ва</w:t>
      </w:r>
      <w:r w:rsidR="0091693E">
        <w:rPr>
          <w:rFonts w:ascii="Times New Roman" w:hAnsi="Times New Roman"/>
          <w:spacing w:val="1"/>
          <w:sz w:val="28"/>
          <w:szCs w:val="28"/>
        </w:rPr>
        <w:t>н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 xml:space="preserve">ю  </w:t>
      </w:r>
      <w:r w:rsidR="0091693E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>и</w:t>
      </w:r>
      <w:r w:rsidR="0091693E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3"/>
          <w:sz w:val="28"/>
          <w:szCs w:val="28"/>
        </w:rPr>
        <w:t>с</w:t>
      </w:r>
      <w:r w:rsidR="0091693E">
        <w:rPr>
          <w:rFonts w:ascii="Times New Roman" w:hAnsi="Times New Roman"/>
          <w:sz w:val="28"/>
          <w:szCs w:val="28"/>
        </w:rPr>
        <w:t>е</w:t>
      </w:r>
      <w:r w:rsidR="0091693E">
        <w:rPr>
          <w:rFonts w:ascii="Times New Roman" w:hAnsi="Times New Roman"/>
          <w:spacing w:val="3"/>
          <w:sz w:val="28"/>
          <w:szCs w:val="28"/>
        </w:rPr>
        <w:t>в</w:t>
      </w:r>
      <w:r w:rsidR="0091693E">
        <w:rPr>
          <w:rFonts w:ascii="Times New Roman" w:hAnsi="Times New Roman"/>
          <w:sz w:val="28"/>
          <w:szCs w:val="28"/>
        </w:rPr>
        <w:t>у</w:t>
      </w:r>
      <w:r w:rsidR="0091693E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91693E">
        <w:rPr>
          <w:rFonts w:ascii="Times New Roman" w:hAnsi="Times New Roman"/>
          <w:spacing w:val="2"/>
          <w:sz w:val="28"/>
          <w:szCs w:val="28"/>
        </w:rPr>
        <w:t>п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z w:val="28"/>
          <w:szCs w:val="28"/>
        </w:rPr>
        <w:t>рс</w:t>
      </w:r>
      <w:r w:rsidR="0091693E">
        <w:rPr>
          <w:rFonts w:ascii="Times New Roman" w:hAnsi="Times New Roman"/>
          <w:spacing w:val="2"/>
          <w:sz w:val="28"/>
          <w:szCs w:val="28"/>
        </w:rPr>
        <w:t>п</w:t>
      </w:r>
      <w:r w:rsidR="0091693E">
        <w:rPr>
          <w:rFonts w:ascii="Times New Roman" w:hAnsi="Times New Roman"/>
          <w:sz w:val="28"/>
          <w:szCs w:val="28"/>
        </w:rPr>
        <w:t>ек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pacing w:val="-2"/>
          <w:sz w:val="28"/>
          <w:szCs w:val="28"/>
        </w:rPr>
        <w:t>и</w:t>
      </w:r>
      <w:r w:rsidR="0091693E">
        <w:rPr>
          <w:rFonts w:ascii="Times New Roman" w:hAnsi="Times New Roman"/>
          <w:sz w:val="28"/>
          <w:szCs w:val="28"/>
        </w:rPr>
        <w:t>в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 xml:space="preserve">ых </w:t>
      </w:r>
      <w:r w:rsidR="0091693E">
        <w:rPr>
          <w:rFonts w:ascii="Times New Roman" w:hAnsi="Times New Roman"/>
          <w:spacing w:val="-1"/>
          <w:sz w:val="28"/>
          <w:szCs w:val="28"/>
        </w:rPr>
        <w:t>ю</w:t>
      </w:r>
      <w:r w:rsidR="0091693E">
        <w:rPr>
          <w:rFonts w:ascii="Times New Roman" w:hAnsi="Times New Roman"/>
          <w:spacing w:val="-2"/>
          <w:sz w:val="28"/>
          <w:szCs w:val="28"/>
        </w:rPr>
        <w:t>н</w:t>
      </w:r>
      <w:r w:rsidR="0091693E">
        <w:rPr>
          <w:rFonts w:ascii="Times New Roman" w:hAnsi="Times New Roman"/>
          <w:sz w:val="28"/>
          <w:szCs w:val="28"/>
        </w:rPr>
        <w:t>ых</w:t>
      </w:r>
      <w:r w:rsidR="0091693E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2"/>
          <w:sz w:val="28"/>
          <w:szCs w:val="28"/>
        </w:rPr>
        <w:t>п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р</w:t>
      </w:r>
      <w:r w:rsidR="0091693E">
        <w:rPr>
          <w:rFonts w:ascii="Times New Roman" w:hAnsi="Times New Roman"/>
          <w:spacing w:val="1"/>
          <w:sz w:val="28"/>
          <w:szCs w:val="28"/>
        </w:rPr>
        <w:t>т</w:t>
      </w:r>
      <w:r w:rsidR="0091693E">
        <w:rPr>
          <w:rFonts w:ascii="Times New Roman" w:hAnsi="Times New Roman"/>
          <w:sz w:val="28"/>
          <w:szCs w:val="28"/>
        </w:rPr>
        <w:t>с</w:t>
      </w:r>
      <w:r w:rsidR="0091693E">
        <w:rPr>
          <w:rFonts w:ascii="Times New Roman" w:hAnsi="Times New Roman"/>
          <w:spacing w:val="2"/>
          <w:sz w:val="28"/>
          <w:szCs w:val="28"/>
        </w:rPr>
        <w:t>м</w:t>
      </w:r>
      <w:r w:rsidR="0091693E">
        <w:rPr>
          <w:rFonts w:ascii="Times New Roman" w:hAnsi="Times New Roman"/>
          <w:spacing w:val="-4"/>
          <w:sz w:val="28"/>
          <w:szCs w:val="28"/>
        </w:rPr>
        <w:t>е</w:t>
      </w:r>
      <w:r w:rsidR="0091693E">
        <w:rPr>
          <w:rFonts w:ascii="Times New Roman" w:hAnsi="Times New Roman"/>
          <w:spacing w:val="2"/>
          <w:sz w:val="28"/>
          <w:szCs w:val="28"/>
        </w:rPr>
        <w:t>н</w:t>
      </w:r>
      <w:r w:rsidR="0091693E">
        <w:rPr>
          <w:rFonts w:ascii="Times New Roman" w:hAnsi="Times New Roman"/>
          <w:spacing w:val="-4"/>
          <w:sz w:val="28"/>
          <w:szCs w:val="28"/>
        </w:rPr>
        <w:t>о</w:t>
      </w:r>
      <w:r w:rsidR="0091693E">
        <w:rPr>
          <w:rFonts w:ascii="Times New Roman" w:hAnsi="Times New Roman"/>
          <w:sz w:val="28"/>
          <w:szCs w:val="28"/>
        </w:rPr>
        <w:t>в.</w:t>
      </w:r>
    </w:p>
    <w:p w:rsidR="00B40B36" w:rsidRPr="0091693E" w:rsidRDefault="00B40B36" w:rsidP="00B40B36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693E">
        <w:rPr>
          <w:rFonts w:ascii="Times New Roman" w:hAnsi="Times New Roman"/>
          <w:b/>
          <w:bCs/>
          <w:sz w:val="28"/>
          <w:szCs w:val="28"/>
        </w:rPr>
        <w:t>3.7. Планы применения восстановительных средств</w:t>
      </w:r>
    </w:p>
    <w:p w:rsidR="00B40B36" w:rsidRPr="0091693E" w:rsidRDefault="00B40B36" w:rsidP="0046232C">
      <w:pPr>
        <w:spacing w:before="28" w:after="28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93E">
        <w:rPr>
          <w:rFonts w:ascii="Times New Roman" w:hAnsi="Times New Roman"/>
          <w:color w:val="000000"/>
          <w:sz w:val="28"/>
          <w:szCs w:val="28"/>
        </w:rPr>
        <w:t>Пассивный отдых. Прежде всего - ночной сон продолжительностью не менее 8 часов в условиях чистого воздуха и тишины. В периодах с большими нагрузками рекомендуется дополнительно отдыхать 1-1,5 часа в послеобеденное время (желательно не сразу, а после прогулки 20-30 мин). При очень напряженных двух- и трехразовых тренировках возможен и трехразовый сон продолжительностью примерно по 1 часу после завтрака (первая тренировка до завтрака) и обеда. Ночной сон увеличивается до 9 часов.</w:t>
      </w:r>
    </w:p>
    <w:p w:rsidR="00B40B36" w:rsidRPr="0091693E" w:rsidRDefault="00B40B36" w:rsidP="0046232C">
      <w:pPr>
        <w:spacing w:before="28" w:after="28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93E">
        <w:rPr>
          <w:rFonts w:ascii="Times New Roman" w:hAnsi="Times New Roman"/>
          <w:color w:val="000000"/>
          <w:sz w:val="28"/>
          <w:szCs w:val="28"/>
        </w:rPr>
        <w:t>Активный отдых. После упражнений с большой нагрузкой часто бывает полезен активный отдых (компенсаторное плавание), которое ускоряет процессы восстановления и снижает нагрузку на психическую сферу спортсмена. Однако необходимо иметь в виду, что общий объем нагрузки при этом увеличивается и утомление от всей суммы тренировочной работы на занятии в целом не уменьшается. Во многих случаях на следующий день после занятий с большой нагрузкой эффективна 30-40-минутная нагрузка в виде малоинтенсивных упражнений (очень легкий бег или ходьба, езда на велосипеде). Частота пульса при этом, как правило, не должна превышать 120 уд./мин.</w:t>
      </w:r>
    </w:p>
    <w:p w:rsidR="009812DB" w:rsidRPr="0091693E" w:rsidRDefault="009812DB">
      <w:pPr>
        <w:widowControl w:val="0"/>
        <w:autoSpaceDE w:val="0"/>
        <w:autoSpaceDN w:val="0"/>
        <w:adjustRightInd w:val="0"/>
        <w:spacing w:before="11" w:after="0" w:line="100" w:lineRule="exact"/>
        <w:rPr>
          <w:rFonts w:ascii="Times New Roman" w:hAnsi="Times New Roman"/>
          <w:sz w:val="28"/>
          <w:szCs w:val="28"/>
        </w:rPr>
      </w:pPr>
    </w:p>
    <w:p w:rsidR="009812DB" w:rsidRDefault="009812DB">
      <w:pPr>
        <w:widowControl w:val="0"/>
        <w:autoSpaceDE w:val="0"/>
        <w:autoSpaceDN w:val="0"/>
        <w:adjustRightInd w:val="0"/>
        <w:spacing w:after="0" w:line="240" w:lineRule="auto"/>
        <w:ind w:left="108" w:right="91" w:firstLine="708"/>
        <w:jc w:val="both"/>
        <w:rPr>
          <w:rFonts w:ascii="Times New Roman" w:hAnsi="Times New Roman"/>
          <w:sz w:val="28"/>
          <w:szCs w:val="28"/>
        </w:rPr>
      </w:pPr>
      <w:r w:rsidRPr="0091693E">
        <w:rPr>
          <w:rFonts w:ascii="Times New Roman" w:hAnsi="Times New Roman"/>
          <w:spacing w:val="1"/>
          <w:sz w:val="28"/>
          <w:szCs w:val="28"/>
        </w:rPr>
        <w:t>В</w:t>
      </w:r>
      <w:r w:rsidRPr="0091693E">
        <w:rPr>
          <w:rFonts w:ascii="Times New Roman" w:hAnsi="Times New Roman"/>
          <w:spacing w:val="-4"/>
          <w:sz w:val="28"/>
          <w:szCs w:val="28"/>
        </w:rPr>
        <w:t>е</w:t>
      </w:r>
      <w:r w:rsidRPr="0091693E">
        <w:rPr>
          <w:rFonts w:ascii="Times New Roman" w:hAnsi="Times New Roman"/>
          <w:sz w:val="28"/>
          <w:szCs w:val="28"/>
        </w:rPr>
        <w:t>л</w:t>
      </w:r>
      <w:r w:rsidRPr="0091693E">
        <w:rPr>
          <w:rFonts w:ascii="Times New Roman" w:hAnsi="Times New Roman"/>
          <w:spacing w:val="-1"/>
          <w:sz w:val="28"/>
          <w:szCs w:val="28"/>
        </w:rPr>
        <w:t>и</w:t>
      </w:r>
      <w:r w:rsidRPr="0091693E">
        <w:rPr>
          <w:rFonts w:ascii="Times New Roman" w:hAnsi="Times New Roman"/>
          <w:spacing w:val="3"/>
          <w:sz w:val="28"/>
          <w:szCs w:val="28"/>
        </w:rPr>
        <w:t>ч</w:t>
      </w:r>
      <w:r w:rsidRPr="0091693E">
        <w:rPr>
          <w:rFonts w:ascii="Times New Roman" w:hAnsi="Times New Roman"/>
          <w:spacing w:val="-2"/>
          <w:sz w:val="28"/>
          <w:szCs w:val="28"/>
        </w:rPr>
        <w:t>ин</w:t>
      </w:r>
      <w:r w:rsidRPr="0091693E">
        <w:rPr>
          <w:rFonts w:ascii="Times New Roman" w:hAnsi="Times New Roman"/>
          <w:sz w:val="28"/>
          <w:szCs w:val="28"/>
        </w:rPr>
        <w:t xml:space="preserve">а  </w:t>
      </w:r>
      <w:r w:rsidRPr="0091693E">
        <w:rPr>
          <w:rFonts w:ascii="Times New Roman" w:hAnsi="Times New Roman"/>
          <w:spacing w:val="-35"/>
          <w:sz w:val="28"/>
          <w:szCs w:val="28"/>
        </w:rPr>
        <w:t xml:space="preserve"> </w:t>
      </w:r>
      <w:r w:rsidRPr="0091693E">
        <w:rPr>
          <w:rFonts w:ascii="Times New Roman" w:hAnsi="Times New Roman"/>
          <w:spacing w:val="1"/>
          <w:sz w:val="28"/>
          <w:szCs w:val="28"/>
        </w:rPr>
        <w:t>т</w:t>
      </w:r>
      <w:r w:rsidRPr="0091693E">
        <w:rPr>
          <w:rFonts w:ascii="Times New Roman" w:hAnsi="Times New Roman"/>
          <w:spacing w:val="4"/>
          <w:sz w:val="28"/>
          <w:szCs w:val="28"/>
        </w:rPr>
        <w:t>р</w:t>
      </w:r>
      <w:r w:rsidRPr="0091693E">
        <w:rPr>
          <w:rFonts w:ascii="Times New Roman" w:hAnsi="Times New Roman"/>
          <w:spacing w:val="-4"/>
          <w:sz w:val="28"/>
          <w:szCs w:val="28"/>
        </w:rPr>
        <w:t>е</w:t>
      </w:r>
      <w:r w:rsidRPr="0091693E">
        <w:rPr>
          <w:rFonts w:ascii="Times New Roman" w:hAnsi="Times New Roman"/>
          <w:spacing w:val="2"/>
          <w:sz w:val="28"/>
          <w:szCs w:val="28"/>
        </w:rPr>
        <w:t>н</w:t>
      </w:r>
      <w:r w:rsidRPr="0091693E">
        <w:rPr>
          <w:rFonts w:ascii="Times New Roman" w:hAnsi="Times New Roman"/>
          <w:spacing w:val="-2"/>
          <w:sz w:val="28"/>
          <w:szCs w:val="28"/>
        </w:rPr>
        <w:t>и</w:t>
      </w:r>
      <w:r w:rsidRPr="0091693E">
        <w:rPr>
          <w:rFonts w:ascii="Times New Roman" w:hAnsi="Times New Roman"/>
          <w:spacing w:val="4"/>
          <w:sz w:val="28"/>
          <w:szCs w:val="28"/>
        </w:rPr>
        <w:t>р</w:t>
      </w:r>
      <w:r w:rsidRPr="0091693E">
        <w:rPr>
          <w:rFonts w:ascii="Times New Roman" w:hAnsi="Times New Roman"/>
          <w:spacing w:val="-4"/>
          <w:sz w:val="28"/>
          <w:szCs w:val="28"/>
        </w:rPr>
        <w:t>о</w:t>
      </w:r>
      <w:r w:rsidRPr="0091693E">
        <w:rPr>
          <w:rFonts w:ascii="Times New Roman" w:hAnsi="Times New Roman"/>
          <w:spacing w:val="4"/>
          <w:sz w:val="28"/>
          <w:szCs w:val="28"/>
        </w:rPr>
        <w:t>в</w:t>
      </w:r>
      <w:r w:rsidRPr="0091693E">
        <w:rPr>
          <w:rFonts w:ascii="Times New Roman" w:hAnsi="Times New Roman"/>
          <w:spacing w:val="-4"/>
          <w:sz w:val="28"/>
          <w:szCs w:val="28"/>
        </w:rPr>
        <w:t>о</w:t>
      </w:r>
      <w:r w:rsidRPr="0091693E">
        <w:rPr>
          <w:rFonts w:ascii="Times New Roman" w:hAnsi="Times New Roman"/>
          <w:spacing w:val="-1"/>
          <w:sz w:val="28"/>
          <w:szCs w:val="28"/>
        </w:rPr>
        <w:t>ч</w:t>
      </w:r>
      <w:r w:rsidRPr="0091693E">
        <w:rPr>
          <w:rFonts w:ascii="Times New Roman" w:hAnsi="Times New Roman"/>
          <w:spacing w:val="2"/>
          <w:sz w:val="28"/>
          <w:szCs w:val="28"/>
        </w:rPr>
        <w:t>н</w:t>
      </w:r>
      <w:r w:rsidRPr="0091693E">
        <w:rPr>
          <w:rFonts w:ascii="Times New Roman" w:hAnsi="Times New Roman"/>
          <w:sz w:val="28"/>
          <w:szCs w:val="28"/>
        </w:rPr>
        <w:t xml:space="preserve">ых  </w:t>
      </w:r>
      <w:r w:rsidRPr="0091693E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91693E">
        <w:rPr>
          <w:rFonts w:ascii="Times New Roman" w:hAnsi="Times New Roman"/>
          <w:spacing w:val="-2"/>
          <w:sz w:val="28"/>
          <w:szCs w:val="28"/>
        </w:rPr>
        <w:t>н</w:t>
      </w:r>
      <w:r w:rsidRPr="0091693E">
        <w:rPr>
          <w:rFonts w:ascii="Times New Roman" w:hAnsi="Times New Roman"/>
          <w:sz w:val="28"/>
          <w:szCs w:val="28"/>
        </w:rPr>
        <w:t>а</w:t>
      </w:r>
      <w:r w:rsidRPr="0091693E">
        <w:rPr>
          <w:rFonts w:ascii="Times New Roman" w:hAnsi="Times New Roman"/>
          <w:spacing w:val="1"/>
          <w:sz w:val="28"/>
          <w:szCs w:val="28"/>
        </w:rPr>
        <w:t>г</w:t>
      </w:r>
      <w:r w:rsidRPr="0091693E">
        <w:rPr>
          <w:rFonts w:ascii="Times New Roman" w:hAnsi="Times New Roman"/>
          <w:spacing w:val="4"/>
          <w:sz w:val="28"/>
          <w:szCs w:val="28"/>
        </w:rPr>
        <w:t>р</w:t>
      </w:r>
      <w:r w:rsidRPr="0091693E">
        <w:rPr>
          <w:rFonts w:ascii="Times New Roman" w:hAnsi="Times New Roman"/>
          <w:sz w:val="28"/>
          <w:szCs w:val="28"/>
        </w:rPr>
        <w:t>у</w:t>
      </w:r>
      <w:r w:rsidRPr="0091693E">
        <w:rPr>
          <w:rFonts w:ascii="Times New Roman" w:hAnsi="Times New Roman"/>
          <w:spacing w:val="1"/>
          <w:sz w:val="28"/>
          <w:szCs w:val="28"/>
        </w:rPr>
        <w:t>з</w:t>
      </w:r>
      <w:r w:rsidRPr="0091693E">
        <w:rPr>
          <w:rFonts w:ascii="Times New Roman" w:hAnsi="Times New Roman"/>
          <w:spacing w:val="-4"/>
          <w:sz w:val="28"/>
          <w:szCs w:val="28"/>
        </w:rPr>
        <w:t>о</w:t>
      </w:r>
      <w:r w:rsidRPr="0091693E">
        <w:rPr>
          <w:rFonts w:ascii="Times New Roman" w:hAnsi="Times New Roman"/>
          <w:sz w:val="28"/>
          <w:szCs w:val="28"/>
        </w:rPr>
        <w:t xml:space="preserve">к  </w:t>
      </w:r>
      <w:r w:rsidRPr="0091693E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91693E">
        <w:rPr>
          <w:rFonts w:ascii="Times New Roman" w:hAnsi="Times New Roman"/>
          <w:sz w:val="28"/>
          <w:szCs w:val="28"/>
        </w:rPr>
        <w:t xml:space="preserve">и </w:t>
      </w:r>
      <w:r w:rsidRPr="0091693E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1693E">
        <w:rPr>
          <w:rFonts w:ascii="Times New Roman" w:hAnsi="Times New Roman"/>
          <w:spacing w:val="2"/>
          <w:sz w:val="28"/>
          <w:szCs w:val="28"/>
        </w:rPr>
        <w:t>п</w:t>
      </w:r>
      <w:r w:rsidRPr="0091693E">
        <w:rPr>
          <w:rFonts w:ascii="Times New Roman" w:hAnsi="Times New Roman"/>
          <w:spacing w:val="-4"/>
          <w:sz w:val="28"/>
          <w:szCs w:val="28"/>
        </w:rPr>
        <w:t>о</w:t>
      </w:r>
      <w:r w:rsidRPr="0091693E">
        <w:rPr>
          <w:rFonts w:ascii="Times New Roman" w:hAnsi="Times New Roman"/>
          <w:sz w:val="28"/>
          <w:szCs w:val="28"/>
        </w:rPr>
        <w:t>вы</w:t>
      </w:r>
      <w:r w:rsidRPr="0091693E">
        <w:rPr>
          <w:rFonts w:ascii="Times New Roman" w:hAnsi="Times New Roman"/>
          <w:spacing w:val="4"/>
          <w:sz w:val="28"/>
          <w:szCs w:val="28"/>
        </w:rPr>
        <w:t>ш</w:t>
      </w:r>
      <w:r w:rsidRPr="0091693E">
        <w:rPr>
          <w:rFonts w:ascii="Times New Roman" w:hAnsi="Times New Roman"/>
          <w:sz w:val="28"/>
          <w:szCs w:val="28"/>
        </w:rPr>
        <w:t>е</w:t>
      </w:r>
      <w:r w:rsidRPr="0091693E">
        <w:rPr>
          <w:rFonts w:ascii="Times New Roman" w:hAnsi="Times New Roman"/>
          <w:spacing w:val="-2"/>
          <w:sz w:val="28"/>
          <w:szCs w:val="28"/>
        </w:rPr>
        <w:t>н</w:t>
      </w:r>
      <w:r w:rsidRPr="0091693E">
        <w:rPr>
          <w:rFonts w:ascii="Times New Roman" w:hAnsi="Times New Roman"/>
          <w:spacing w:val="2"/>
          <w:sz w:val="28"/>
          <w:szCs w:val="28"/>
        </w:rPr>
        <w:t>и</w:t>
      </w:r>
      <w:r w:rsidRPr="0091693E">
        <w:rPr>
          <w:rFonts w:ascii="Times New Roman" w:hAnsi="Times New Roman"/>
          <w:sz w:val="28"/>
          <w:szCs w:val="28"/>
        </w:rPr>
        <w:t xml:space="preserve">е  </w:t>
      </w:r>
      <w:r w:rsidRPr="0091693E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91693E">
        <w:rPr>
          <w:rFonts w:ascii="Times New Roman" w:hAnsi="Times New Roman"/>
          <w:spacing w:val="-4"/>
          <w:sz w:val="28"/>
          <w:szCs w:val="28"/>
        </w:rPr>
        <w:t>у</w:t>
      </w:r>
      <w:r w:rsidRPr="0091693E">
        <w:rPr>
          <w:rFonts w:ascii="Times New Roman" w:hAnsi="Times New Roman"/>
          <w:spacing w:val="4"/>
          <w:sz w:val="28"/>
          <w:szCs w:val="28"/>
        </w:rPr>
        <w:t>р</w:t>
      </w:r>
      <w:r w:rsidRPr="0091693E">
        <w:rPr>
          <w:rFonts w:ascii="Times New Roman" w:hAnsi="Times New Roman"/>
          <w:spacing w:val="-4"/>
          <w:sz w:val="28"/>
          <w:szCs w:val="28"/>
        </w:rPr>
        <w:t>о</w:t>
      </w:r>
      <w:r w:rsidRPr="0091693E">
        <w:rPr>
          <w:rFonts w:ascii="Times New Roman" w:hAnsi="Times New Roman"/>
          <w:spacing w:val="4"/>
          <w:sz w:val="28"/>
          <w:szCs w:val="28"/>
        </w:rPr>
        <w:t>в</w:t>
      </w:r>
      <w:r w:rsidRPr="0091693E">
        <w:rPr>
          <w:rFonts w:ascii="Times New Roman" w:hAnsi="Times New Roman"/>
          <w:spacing w:val="-2"/>
          <w:sz w:val="28"/>
          <w:szCs w:val="28"/>
        </w:rPr>
        <w:t>н</w:t>
      </w:r>
      <w:r w:rsidRPr="0091693E">
        <w:rPr>
          <w:rFonts w:ascii="Times New Roman" w:hAnsi="Times New Roman"/>
          <w:sz w:val="28"/>
          <w:szCs w:val="28"/>
        </w:rPr>
        <w:t xml:space="preserve">я  </w:t>
      </w:r>
      <w:r w:rsidRPr="0091693E">
        <w:rPr>
          <w:rFonts w:ascii="Times New Roman" w:hAnsi="Times New Roman"/>
          <w:spacing w:val="-35"/>
          <w:sz w:val="28"/>
          <w:szCs w:val="28"/>
        </w:rPr>
        <w:t xml:space="preserve"> </w:t>
      </w:r>
      <w:r w:rsidRPr="0091693E">
        <w:rPr>
          <w:rFonts w:ascii="Times New Roman" w:hAnsi="Times New Roman"/>
          <w:spacing w:val="1"/>
          <w:sz w:val="28"/>
          <w:szCs w:val="28"/>
        </w:rPr>
        <w:t>т</w:t>
      </w:r>
      <w:r w:rsidRPr="0091693E">
        <w:rPr>
          <w:rFonts w:ascii="Times New Roman" w:hAnsi="Times New Roman"/>
          <w:sz w:val="28"/>
          <w:szCs w:val="28"/>
        </w:rPr>
        <w:t>ре</w:t>
      </w:r>
      <w:r w:rsidRPr="0091693E">
        <w:rPr>
          <w:rFonts w:ascii="Times New Roman" w:hAnsi="Times New Roman"/>
          <w:spacing w:val="2"/>
          <w:sz w:val="28"/>
          <w:szCs w:val="28"/>
        </w:rPr>
        <w:t>н</w:t>
      </w:r>
      <w:r w:rsidRPr="0091693E">
        <w:rPr>
          <w:rFonts w:ascii="Times New Roman" w:hAnsi="Times New Roman"/>
          <w:spacing w:val="-2"/>
          <w:sz w:val="28"/>
          <w:szCs w:val="28"/>
        </w:rPr>
        <w:t>и</w:t>
      </w:r>
      <w:r w:rsidRPr="0091693E">
        <w:rPr>
          <w:rFonts w:ascii="Times New Roman" w:hAnsi="Times New Roman"/>
          <w:sz w:val="28"/>
          <w:szCs w:val="28"/>
        </w:rPr>
        <w:t>рова</w:t>
      </w:r>
      <w:r w:rsidRPr="0091693E">
        <w:rPr>
          <w:rFonts w:ascii="Times New Roman" w:hAnsi="Times New Roman"/>
          <w:spacing w:val="1"/>
          <w:sz w:val="28"/>
          <w:szCs w:val="28"/>
        </w:rPr>
        <w:t>н</w:t>
      </w:r>
      <w:r w:rsidRPr="0091693E">
        <w:rPr>
          <w:rFonts w:ascii="Times New Roman" w:hAnsi="Times New Roman"/>
          <w:spacing w:val="2"/>
          <w:sz w:val="28"/>
          <w:szCs w:val="28"/>
        </w:rPr>
        <w:t>н</w:t>
      </w:r>
      <w:r w:rsidRPr="0091693E">
        <w:rPr>
          <w:rFonts w:ascii="Times New Roman" w:hAnsi="Times New Roman"/>
          <w:spacing w:val="-4"/>
          <w:sz w:val="28"/>
          <w:szCs w:val="28"/>
        </w:rPr>
        <w:t>о</w:t>
      </w:r>
      <w:r w:rsidRPr="0091693E">
        <w:rPr>
          <w:rFonts w:ascii="Times New Roman" w:hAnsi="Times New Roman"/>
          <w:sz w:val="28"/>
          <w:szCs w:val="28"/>
        </w:rPr>
        <w:t>с</w:t>
      </w:r>
      <w:r w:rsidRPr="0091693E">
        <w:rPr>
          <w:rFonts w:ascii="Times New Roman" w:hAnsi="Times New Roman"/>
          <w:spacing w:val="1"/>
          <w:sz w:val="28"/>
          <w:szCs w:val="28"/>
        </w:rPr>
        <w:t>т</w:t>
      </w:r>
      <w:r w:rsidRPr="0091693E">
        <w:rPr>
          <w:rFonts w:ascii="Times New Roman" w:hAnsi="Times New Roman"/>
          <w:sz w:val="28"/>
          <w:szCs w:val="28"/>
        </w:rPr>
        <w:t xml:space="preserve">и </w:t>
      </w:r>
      <w:r w:rsidRPr="0091693E">
        <w:rPr>
          <w:rFonts w:ascii="Times New Roman" w:hAnsi="Times New Roman"/>
          <w:spacing w:val="1"/>
          <w:sz w:val="28"/>
          <w:szCs w:val="28"/>
        </w:rPr>
        <w:t>з</w:t>
      </w:r>
      <w:r w:rsidRPr="0091693E">
        <w:rPr>
          <w:rFonts w:ascii="Times New Roman" w:hAnsi="Times New Roman"/>
          <w:sz w:val="28"/>
          <w:szCs w:val="28"/>
        </w:rPr>
        <w:t>ав</w:t>
      </w:r>
      <w:r w:rsidRPr="0091693E">
        <w:rPr>
          <w:rFonts w:ascii="Times New Roman" w:hAnsi="Times New Roman"/>
          <w:spacing w:val="-2"/>
          <w:sz w:val="28"/>
          <w:szCs w:val="28"/>
        </w:rPr>
        <w:t>и</w:t>
      </w:r>
      <w:r w:rsidRPr="0091693E">
        <w:rPr>
          <w:rFonts w:ascii="Times New Roman" w:hAnsi="Times New Roman"/>
          <w:sz w:val="28"/>
          <w:szCs w:val="28"/>
        </w:rPr>
        <w:t>с</w:t>
      </w:r>
      <w:r w:rsidRPr="0091693E">
        <w:rPr>
          <w:rFonts w:ascii="Times New Roman" w:hAnsi="Times New Roman"/>
          <w:spacing w:val="-2"/>
          <w:sz w:val="28"/>
          <w:szCs w:val="28"/>
        </w:rPr>
        <w:t>и</w:t>
      </w:r>
      <w:r w:rsidRPr="0091693E">
        <w:rPr>
          <w:rFonts w:ascii="Times New Roman" w:hAnsi="Times New Roman"/>
          <w:sz w:val="28"/>
          <w:szCs w:val="28"/>
        </w:rPr>
        <w:t>т</w:t>
      </w:r>
      <w:r w:rsidRPr="0091693E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91693E">
        <w:rPr>
          <w:rFonts w:ascii="Times New Roman" w:hAnsi="Times New Roman"/>
          <w:spacing w:val="-4"/>
          <w:sz w:val="28"/>
          <w:szCs w:val="28"/>
        </w:rPr>
        <w:t>о</w:t>
      </w:r>
      <w:r w:rsidRPr="0091693E">
        <w:rPr>
          <w:rFonts w:ascii="Times New Roman" w:hAnsi="Times New Roman"/>
          <w:sz w:val="28"/>
          <w:szCs w:val="28"/>
        </w:rPr>
        <w:t>т</w:t>
      </w:r>
      <w:r w:rsidRPr="0091693E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91693E">
        <w:rPr>
          <w:rFonts w:ascii="Times New Roman" w:hAnsi="Times New Roman"/>
          <w:spacing w:val="1"/>
          <w:sz w:val="28"/>
          <w:szCs w:val="28"/>
        </w:rPr>
        <w:t>т</w:t>
      </w:r>
      <w:r w:rsidRPr="0091693E">
        <w:rPr>
          <w:rFonts w:ascii="Times New Roman" w:hAnsi="Times New Roman"/>
          <w:sz w:val="28"/>
          <w:szCs w:val="28"/>
        </w:rPr>
        <w:t>е</w:t>
      </w:r>
      <w:r w:rsidRPr="0091693E">
        <w:rPr>
          <w:rFonts w:ascii="Times New Roman" w:hAnsi="Times New Roman"/>
          <w:spacing w:val="-2"/>
          <w:sz w:val="28"/>
          <w:szCs w:val="28"/>
        </w:rPr>
        <w:t>м</w:t>
      </w:r>
      <w:r w:rsidRPr="0091693E">
        <w:rPr>
          <w:rFonts w:ascii="Times New Roman" w:hAnsi="Times New Roman"/>
          <w:spacing w:val="2"/>
          <w:sz w:val="28"/>
          <w:szCs w:val="28"/>
        </w:rPr>
        <w:t>п</w:t>
      </w:r>
      <w:r w:rsidRPr="0091693E">
        <w:rPr>
          <w:rFonts w:ascii="Times New Roman" w:hAnsi="Times New Roman"/>
          <w:spacing w:val="-4"/>
          <w:sz w:val="28"/>
          <w:szCs w:val="28"/>
        </w:rPr>
        <w:t>о</w:t>
      </w:r>
      <w:r w:rsidRPr="0091693E">
        <w:rPr>
          <w:rFonts w:ascii="Times New Roman" w:hAnsi="Times New Roman"/>
          <w:sz w:val="28"/>
          <w:szCs w:val="28"/>
        </w:rPr>
        <w:t>в</w:t>
      </w:r>
      <w:r w:rsidRPr="0091693E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91693E">
        <w:rPr>
          <w:rFonts w:ascii="Times New Roman" w:hAnsi="Times New Roman"/>
          <w:spacing w:val="4"/>
          <w:sz w:val="28"/>
          <w:szCs w:val="28"/>
        </w:rPr>
        <w:t>в</w:t>
      </w:r>
      <w:r w:rsidRPr="0091693E">
        <w:rPr>
          <w:rFonts w:ascii="Times New Roman" w:hAnsi="Times New Roman"/>
          <w:spacing w:val="-4"/>
          <w:sz w:val="28"/>
          <w:szCs w:val="28"/>
        </w:rPr>
        <w:t>о</w:t>
      </w:r>
      <w:r w:rsidRPr="0091693E">
        <w:rPr>
          <w:rFonts w:ascii="Times New Roman" w:hAnsi="Times New Roman"/>
          <w:sz w:val="28"/>
          <w:szCs w:val="28"/>
        </w:rPr>
        <w:t>сс</w:t>
      </w:r>
      <w:r w:rsidRPr="0091693E">
        <w:rPr>
          <w:rFonts w:ascii="Times New Roman" w:hAnsi="Times New Roman"/>
          <w:spacing w:val="1"/>
          <w:sz w:val="28"/>
          <w:szCs w:val="28"/>
        </w:rPr>
        <w:t>т</w:t>
      </w:r>
      <w:r w:rsidRPr="0091693E">
        <w:rPr>
          <w:rFonts w:ascii="Times New Roman" w:hAnsi="Times New Roman"/>
          <w:sz w:val="28"/>
          <w:szCs w:val="28"/>
        </w:rPr>
        <w:t>а</w:t>
      </w:r>
      <w:r w:rsidRPr="0091693E">
        <w:rPr>
          <w:rFonts w:ascii="Times New Roman" w:hAnsi="Times New Roman"/>
          <w:spacing w:val="2"/>
          <w:sz w:val="28"/>
          <w:szCs w:val="28"/>
        </w:rPr>
        <w:t>н</w:t>
      </w:r>
      <w:r w:rsidRPr="0091693E">
        <w:rPr>
          <w:rFonts w:ascii="Times New Roman" w:hAnsi="Times New Roman"/>
          <w:spacing w:val="-4"/>
          <w:sz w:val="28"/>
          <w:szCs w:val="28"/>
        </w:rPr>
        <w:t>о</w:t>
      </w:r>
      <w:r w:rsidRPr="0091693E">
        <w:rPr>
          <w:rFonts w:ascii="Times New Roman" w:hAnsi="Times New Roman"/>
          <w:sz w:val="28"/>
          <w:szCs w:val="28"/>
        </w:rPr>
        <w:t>в</w:t>
      </w:r>
      <w:r w:rsidRPr="0091693E">
        <w:rPr>
          <w:rFonts w:ascii="Times New Roman" w:hAnsi="Times New Roman"/>
          <w:spacing w:val="-2"/>
          <w:sz w:val="28"/>
          <w:szCs w:val="28"/>
        </w:rPr>
        <w:t>и</w:t>
      </w:r>
      <w:r w:rsidRPr="0091693E">
        <w:rPr>
          <w:rFonts w:ascii="Times New Roman" w:hAnsi="Times New Roman"/>
          <w:spacing w:val="5"/>
          <w:sz w:val="28"/>
          <w:szCs w:val="28"/>
        </w:rPr>
        <w:t>т</w:t>
      </w:r>
      <w:r w:rsidRPr="0091693E">
        <w:rPr>
          <w:rFonts w:ascii="Times New Roman" w:hAnsi="Times New Roman"/>
          <w:spacing w:val="-4"/>
          <w:sz w:val="28"/>
          <w:szCs w:val="28"/>
        </w:rPr>
        <w:t>е</w:t>
      </w:r>
      <w:r w:rsidRPr="0091693E">
        <w:rPr>
          <w:rFonts w:ascii="Times New Roman" w:hAnsi="Times New Roman"/>
          <w:spacing w:val="4"/>
          <w:sz w:val="28"/>
          <w:szCs w:val="28"/>
        </w:rPr>
        <w:t>л</w:t>
      </w:r>
      <w:r w:rsidRPr="0091693E">
        <w:rPr>
          <w:rFonts w:ascii="Times New Roman" w:hAnsi="Times New Roman"/>
          <w:sz w:val="28"/>
          <w:szCs w:val="28"/>
        </w:rPr>
        <w:t>ь</w:t>
      </w:r>
      <w:r w:rsidRPr="0091693E">
        <w:rPr>
          <w:rFonts w:ascii="Times New Roman" w:hAnsi="Times New Roman"/>
          <w:spacing w:val="-1"/>
          <w:sz w:val="28"/>
          <w:szCs w:val="28"/>
        </w:rPr>
        <w:t>н</w:t>
      </w:r>
      <w:r w:rsidRPr="0091693E">
        <w:rPr>
          <w:rFonts w:ascii="Times New Roman" w:hAnsi="Times New Roman"/>
          <w:sz w:val="28"/>
          <w:szCs w:val="28"/>
        </w:rPr>
        <w:t>ых</w:t>
      </w:r>
      <w:r w:rsidRPr="0091693E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91693E">
        <w:rPr>
          <w:rFonts w:ascii="Times New Roman" w:hAnsi="Times New Roman"/>
          <w:spacing w:val="-2"/>
          <w:sz w:val="28"/>
          <w:szCs w:val="28"/>
        </w:rPr>
        <w:t>п</w:t>
      </w:r>
      <w:r w:rsidRPr="0091693E">
        <w:rPr>
          <w:rFonts w:ascii="Times New Roman" w:hAnsi="Times New Roman"/>
          <w:spacing w:val="4"/>
          <w:sz w:val="28"/>
          <w:szCs w:val="28"/>
        </w:rPr>
        <w:t>р</w:t>
      </w:r>
      <w:r w:rsidRPr="0091693E">
        <w:rPr>
          <w:rFonts w:ascii="Times New Roman" w:hAnsi="Times New Roman"/>
          <w:sz w:val="28"/>
          <w:szCs w:val="28"/>
        </w:rPr>
        <w:t>о</w:t>
      </w:r>
      <w:r w:rsidRPr="0091693E">
        <w:rPr>
          <w:rFonts w:ascii="Times New Roman" w:hAnsi="Times New Roman"/>
          <w:spacing w:val="2"/>
          <w:sz w:val="28"/>
          <w:szCs w:val="28"/>
        </w:rPr>
        <w:t>ц</w:t>
      </w:r>
      <w:r w:rsidRPr="0091693E">
        <w:rPr>
          <w:rFonts w:ascii="Times New Roman" w:hAnsi="Times New Roman"/>
          <w:spacing w:val="-4"/>
          <w:sz w:val="28"/>
          <w:szCs w:val="28"/>
        </w:rPr>
        <w:t>е</w:t>
      </w:r>
      <w:r w:rsidRPr="0091693E">
        <w:rPr>
          <w:rFonts w:ascii="Times New Roman" w:hAnsi="Times New Roman"/>
          <w:sz w:val="28"/>
          <w:szCs w:val="28"/>
        </w:rPr>
        <w:t>с</w:t>
      </w:r>
      <w:r w:rsidRPr="0091693E">
        <w:rPr>
          <w:rFonts w:ascii="Times New Roman" w:hAnsi="Times New Roman"/>
          <w:spacing w:val="3"/>
          <w:sz w:val="28"/>
          <w:szCs w:val="28"/>
        </w:rPr>
        <w:t>с</w:t>
      </w:r>
      <w:r w:rsidRPr="0091693E">
        <w:rPr>
          <w:rFonts w:ascii="Times New Roman" w:hAnsi="Times New Roman"/>
          <w:spacing w:val="-4"/>
          <w:sz w:val="28"/>
          <w:szCs w:val="28"/>
        </w:rPr>
        <w:t>о</w:t>
      </w:r>
      <w:r w:rsidRPr="0091693E">
        <w:rPr>
          <w:rFonts w:ascii="Times New Roman" w:hAnsi="Times New Roman"/>
          <w:sz w:val="28"/>
          <w:szCs w:val="28"/>
        </w:rPr>
        <w:t>в</w:t>
      </w:r>
      <w:r w:rsidRPr="0091693E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91693E">
        <w:rPr>
          <w:rFonts w:ascii="Times New Roman" w:hAnsi="Times New Roman"/>
          <w:sz w:val="28"/>
          <w:szCs w:val="28"/>
        </w:rPr>
        <w:t>в</w:t>
      </w:r>
      <w:r w:rsidRPr="0091693E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91693E">
        <w:rPr>
          <w:rFonts w:ascii="Times New Roman" w:hAnsi="Times New Roman"/>
          <w:spacing w:val="-4"/>
          <w:sz w:val="28"/>
          <w:szCs w:val="28"/>
        </w:rPr>
        <w:t>о</w:t>
      </w:r>
      <w:r w:rsidRPr="0091693E">
        <w:rPr>
          <w:rFonts w:ascii="Times New Roman" w:hAnsi="Times New Roman"/>
          <w:sz w:val="28"/>
          <w:szCs w:val="28"/>
        </w:rPr>
        <w:t>р</w:t>
      </w:r>
      <w:r w:rsidRPr="0091693E">
        <w:rPr>
          <w:rFonts w:ascii="Times New Roman" w:hAnsi="Times New Roman"/>
          <w:spacing w:val="1"/>
          <w:sz w:val="28"/>
          <w:szCs w:val="28"/>
        </w:rPr>
        <w:t>г</w:t>
      </w:r>
      <w:r w:rsidRPr="0091693E">
        <w:rPr>
          <w:rFonts w:ascii="Times New Roman" w:hAnsi="Times New Roman"/>
          <w:sz w:val="28"/>
          <w:szCs w:val="28"/>
        </w:rPr>
        <w:t>а</w:t>
      </w:r>
      <w:r w:rsidRPr="0091693E">
        <w:rPr>
          <w:rFonts w:ascii="Times New Roman" w:hAnsi="Times New Roman"/>
          <w:spacing w:val="2"/>
          <w:sz w:val="28"/>
          <w:szCs w:val="28"/>
        </w:rPr>
        <w:t>н</w:t>
      </w:r>
      <w:r w:rsidRPr="0091693E">
        <w:rPr>
          <w:rFonts w:ascii="Times New Roman" w:hAnsi="Times New Roman"/>
          <w:spacing w:val="-2"/>
          <w:sz w:val="28"/>
          <w:szCs w:val="28"/>
        </w:rPr>
        <w:t>и</w:t>
      </w:r>
      <w:r w:rsidRPr="0091693E">
        <w:rPr>
          <w:rFonts w:ascii="Times New Roman" w:hAnsi="Times New Roman"/>
          <w:spacing w:val="1"/>
          <w:sz w:val="28"/>
          <w:szCs w:val="28"/>
        </w:rPr>
        <w:t>з</w:t>
      </w:r>
      <w:r w:rsidRPr="0091693E">
        <w:rPr>
          <w:rFonts w:ascii="Times New Roman" w:hAnsi="Times New Roman"/>
          <w:spacing w:val="3"/>
          <w:sz w:val="28"/>
          <w:szCs w:val="28"/>
        </w:rPr>
        <w:t>м</w:t>
      </w:r>
      <w:r w:rsidRPr="0091693E">
        <w:rPr>
          <w:rFonts w:ascii="Times New Roman" w:hAnsi="Times New Roman"/>
          <w:sz w:val="28"/>
          <w:szCs w:val="28"/>
        </w:rPr>
        <w:t>е</w:t>
      </w:r>
      <w:r w:rsidRPr="0091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1693E">
        <w:rPr>
          <w:rFonts w:ascii="Times New Roman" w:hAnsi="Times New Roman"/>
          <w:spacing w:val="3"/>
          <w:sz w:val="28"/>
          <w:szCs w:val="28"/>
        </w:rPr>
        <w:t>с</w:t>
      </w:r>
      <w:r w:rsidRPr="0091693E">
        <w:rPr>
          <w:rFonts w:ascii="Times New Roman" w:hAnsi="Times New Roman"/>
          <w:spacing w:val="2"/>
          <w:sz w:val="28"/>
          <w:szCs w:val="28"/>
        </w:rPr>
        <w:t>п</w:t>
      </w:r>
      <w:r w:rsidRPr="0091693E">
        <w:rPr>
          <w:rFonts w:ascii="Times New Roman" w:hAnsi="Times New Roman"/>
          <w:spacing w:val="-4"/>
          <w:sz w:val="28"/>
          <w:szCs w:val="28"/>
        </w:rPr>
        <w:t>о</w:t>
      </w:r>
      <w:r w:rsidRPr="0091693E">
        <w:rPr>
          <w:rFonts w:ascii="Times New Roman" w:hAnsi="Times New Roman"/>
          <w:spacing w:val="4"/>
          <w:sz w:val="28"/>
          <w:szCs w:val="28"/>
        </w:rPr>
        <w:t>р</w:t>
      </w:r>
      <w:r w:rsidRPr="0091693E">
        <w:rPr>
          <w:rFonts w:ascii="Times New Roman" w:hAnsi="Times New Roman"/>
          <w:spacing w:val="1"/>
          <w:sz w:val="28"/>
          <w:szCs w:val="28"/>
        </w:rPr>
        <w:t>т</w:t>
      </w:r>
      <w:r w:rsidRPr="0091693E">
        <w:rPr>
          <w:rFonts w:ascii="Times New Roman" w:hAnsi="Times New Roman"/>
          <w:sz w:val="28"/>
          <w:szCs w:val="28"/>
        </w:rPr>
        <w:t>с</w:t>
      </w:r>
      <w:r w:rsidRPr="0091693E">
        <w:rPr>
          <w:rFonts w:ascii="Times New Roman" w:hAnsi="Times New Roman"/>
          <w:spacing w:val="-2"/>
          <w:sz w:val="28"/>
          <w:szCs w:val="28"/>
        </w:rPr>
        <w:t>м</w:t>
      </w:r>
      <w:r w:rsidRPr="0091693E">
        <w:rPr>
          <w:rFonts w:ascii="Times New Roman" w:hAnsi="Times New Roman"/>
          <w:spacing w:val="-4"/>
          <w:sz w:val="28"/>
          <w:szCs w:val="28"/>
        </w:rPr>
        <w:t>е</w:t>
      </w:r>
      <w:r w:rsidRPr="0091693E">
        <w:rPr>
          <w:rFonts w:ascii="Times New Roman" w:hAnsi="Times New Roman"/>
          <w:spacing w:val="2"/>
          <w:sz w:val="28"/>
          <w:szCs w:val="28"/>
        </w:rPr>
        <w:t>н</w:t>
      </w:r>
      <w:r w:rsidRPr="0091693E">
        <w:rPr>
          <w:rFonts w:ascii="Times New Roman" w:hAnsi="Times New Roman"/>
          <w:sz w:val="28"/>
          <w:szCs w:val="28"/>
        </w:rPr>
        <w:t>ов.</w:t>
      </w:r>
      <w:r w:rsidRPr="0091693E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91693E">
        <w:rPr>
          <w:rFonts w:ascii="Times New Roman" w:hAnsi="Times New Roman"/>
          <w:spacing w:val="1"/>
          <w:sz w:val="28"/>
          <w:szCs w:val="28"/>
        </w:rPr>
        <w:t>С</w:t>
      </w:r>
      <w:r w:rsidRPr="0091693E">
        <w:rPr>
          <w:rFonts w:ascii="Times New Roman" w:hAnsi="Times New Roman"/>
          <w:sz w:val="28"/>
          <w:szCs w:val="28"/>
        </w:rPr>
        <w:t>р</w:t>
      </w:r>
      <w:r w:rsidRPr="0091693E">
        <w:rPr>
          <w:rFonts w:ascii="Times New Roman" w:hAnsi="Times New Roman"/>
          <w:spacing w:val="-4"/>
          <w:sz w:val="28"/>
          <w:szCs w:val="28"/>
        </w:rPr>
        <w:t>е</w:t>
      </w:r>
      <w:r w:rsidRPr="0091693E">
        <w:rPr>
          <w:rFonts w:ascii="Times New Roman" w:hAnsi="Times New Roman"/>
          <w:spacing w:val="1"/>
          <w:sz w:val="28"/>
          <w:szCs w:val="28"/>
        </w:rPr>
        <w:t>д</w:t>
      </w:r>
      <w:r w:rsidRPr="0091693E">
        <w:rPr>
          <w:rFonts w:ascii="Times New Roman" w:hAnsi="Times New Roman"/>
          <w:sz w:val="28"/>
          <w:szCs w:val="28"/>
        </w:rPr>
        <w:t>с</w:t>
      </w:r>
      <w:r w:rsidRPr="0091693E">
        <w:rPr>
          <w:rFonts w:ascii="Times New Roman" w:hAnsi="Times New Roman"/>
          <w:spacing w:val="1"/>
          <w:sz w:val="28"/>
          <w:szCs w:val="28"/>
        </w:rPr>
        <w:t>т</w:t>
      </w:r>
      <w:r w:rsidRPr="0091693E"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"/>
          <w:sz w:val="28"/>
          <w:szCs w:val="28"/>
        </w:rPr>
        <w:t>зд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ип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320" w:lineRule="exact"/>
        <w:ind w:left="81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9812DB" w:rsidRDefault="009812DB">
      <w:pPr>
        <w:widowControl w:val="0"/>
        <w:autoSpaceDE w:val="0"/>
        <w:autoSpaceDN w:val="0"/>
        <w:adjustRightInd w:val="0"/>
        <w:spacing w:before="2" w:after="0" w:line="240" w:lineRule="auto"/>
        <w:ind w:left="81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320" w:lineRule="exact"/>
        <w:ind w:left="81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х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9812DB" w:rsidRDefault="009812DB">
      <w:pPr>
        <w:widowControl w:val="0"/>
        <w:tabs>
          <w:tab w:val="left" w:pos="3200"/>
          <w:tab w:val="left" w:pos="4680"/>
          <w:tab w:val="left" w:pos="6920"/>
          <w:tab w:val="left" w:pos="8980"/>
        </w:tabs>
        <w:autoSpaceDE w:val="0"/>
        <w:autoSpaceDN w:val="0"/>
        <w:adjustRightInd w:val="0"/>
        <w:spacing w:before="2" w:after="0" w:line="240" w:lineRule="auto"/>
        <w:ind w:left="108" w:right="8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ab/>
        <w:t>ср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ва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 w:rsidR="00AF5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 в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2"/>
          <w:sz w:val="28"/>
          <w:szCs w:val="28"/>
        </w:rPr>
        <w:t>ин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ью 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ки 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2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ъ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аль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ц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320" w:lineRule="exact"/>
        <w:ind w:left="81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2"/>
          <w:sz w:val="28"/>
          <w:szCs w:val="28"/>
        </w:rPr>
        <w:t xml:space="preserve"> п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9812DB" w:rsidRDefault="009812DB">
      <w:pPr>
        <w:widowControl w:val="0"/>
        <w:autoSpaceDE w:val="0"/>
        <w:autoSpaceDN w:val="0"/>
        <w:adjustRightInd w:val="0"/>
        <w:spacing w:before="2" w:after="0" w:line="240" w:lineRule="auto"/>
        <w:ind w:left="81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ра</w:t>
      </w:r>
      <w:r>
        <w:rPr>
          <w:rFonts w:ascii="Times New Roman" w:hAnsi="Times New Roman"/>
          <w:spacing w:val="-6"/>
          <w:sz w:val="28"/>
          <w:szCs w:val="28"/>
        </w:rPr>
        <w:t>ци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ль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с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ч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ни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ч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д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ра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п</w:t>
      </w:r>
      <w:r>
        <w:rPr>
          <w:rFonts w:ascii="Times New Roman" w:hAnsi="Times New Roman"/>
          <w:spacing w:val="-8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pacing w:val="-8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320" w:lineRule="exact"/>
        <w:ind w:left="817" w:right="-2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тд</w:t>
      </w:r>
      <w:r>
        <w:rPr>
          <w:rFonts w:ascii="Times New Roman" w:hAnsi="Times New Roman"/>
          <w:sz w:val="28"/>
          <w:szCs w:val="28"/>
        </w:rPr>
        <w:t>ыха,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</w:p>
    <w:p w:rsidR="009812DB" w:rsidRDefault="009812DB">
      <w:pPr>
        <w:widowControl w:val="0"/>
        <w:autoSpaceDE w:val="0"/>
        <w:autoSpaceDN w:val="0"/>
        <w:adjustRightInd w:val="0"/>
        <w:spacing w:before="2" w:after="0" w:line="240" w:lineRule="auto"/>
        <w:ind w:left="10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ц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е;</w:t>
      </w:r>
    </w:p>
    <w:p w:rsidR="009812DB" w:rsidRDefault="009812DB">
      <w:pPr>
        <w:widowControl w:val="0"/>
        <w:autoSpaceDE w:val="0"/>
        <w:autoSpaceDN w:val="0"/>
        <w:adjustRightInd w:val="0"/>
        <w:spacing w:before="1" w:after="0" w:line="324" w:lineRule="exact"/>
        <w:ind w:left="108" w:right="-2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рь</w:t>
      </w:r>
      <w:r>
        <w:rPr>
          <w:rFonts w:ascii="Times New Roman" w:hAnsi="Times New Roman"/>
          <w:spacing w:val="-10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ва</w:t>
      </w:r>
      <w:r>
        <w:rPr>
          <w:rFonts w:ascii="Times New Roman" w:hAnsi="Times New Roman"/>
          <w:spacing w:val="-6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 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д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>ж</w:t>
      </w:r>
      <w:r>
        <w:rPr>
          <w:rFonts w:ascii="Times New Roman" w:hAnsi="Times New Roman"/>
          <w:spacing w:val="-10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ел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 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 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х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ак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  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12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д</w:t>
      </w:r>
      <w:r>
        <w:rPr>
          <w:rFonts w:ascii="Times New Roman" w:hAnsi="Times New Roman"/>
          <w:spacing w:val="-8"/>
          <w:sz w:val="28"/>
          <w:szCs w:val="28"/>
        </w:rPr>
        <w:t>ы</w:t>
      </w:r>
      <w:r>
        <w:rPr>
          <w:rFonts w:ascii="Times New Roman" w:hAnsi="Times New Roman"/>
          <w:spacing w:val="-4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а  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м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10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у  </w:t>
      </w:r>
      <w:r>
        <w:rPr>
          <w:rFonts w:ascii="Times New Roman" w:hAnsi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д</w:t>
      </w:r>
      <w:r>
        <w:rPr>
          <w:rFonts w:ascii="Times New Roman" w:hAnsi="Times New Roman"/>
          <w:spacing w:val="-8"/>
          <w:sz w:val="28"/>
          <w:szCs w:val="28"/>
        </w:rPr>
        <w:t>ел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2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ра</w:t>
      </w:r>
      <w:r>
        <w:rPr>
          <w:rFonts w:ascii="Times New Roman" w:hAnsi="Times New Roman"/>
          <w:spacing w:val="-6"/>
          <w:sz w:val="28"/>
          <w:szCs w:val="28"/>
        </w:rPr>
        <w:t>жн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ни</w:t>
      </w:r>
      <w:r>
        <w:rPr>
          <w:rFonts w:ascii="Times New Roman" w:hAnsi="Times New Roman"/>
          <w:spacing w:val="-5"/>
          <w:sz w:val="28"/>
          <w:szCs w:val="28"/>
        </w:rPr>
        <w:t>ям</w:t>
      </w:r>
      <w:r>
        <w:rPr>
          <w:rFonts w:ascii="Times New Roman" w:hAnsi="Times New Roman"/>
          <w:spacing w:val="-1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ни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ч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>з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10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ци</w:t>
      </w:r>
      <w:r>
        <w:rPr>
          <w:rFonts w:ascii="Times New Roman" w:hAnsi="Times New Roman"/>
          <w:spacing w:val="-8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;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316" w:lineRule="exact"/>
        <w:ind w:left="817" w:right="-2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п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8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ва</w:t>
      </w:r>
      <w:r>
        <w:rPr>
          <w:rFonts w:ascii="Times New Roman" w:hAnsi="Times New Roman"/>
          <w:spacing w:val="-6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п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ци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ль</w:t>
      </w:r>
      <w:r>
        <w:rPr>
          <w:rFonts w:ascii="Times New Roman" w:hAnsi="Times New Roman"/>
          <w:spacing w:val="-10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2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ра</w:t>
      </w:r>
      <w:r>
        <w:rPr>
          <w:rFonts w:ascii="Times New Roman" w:hAnsi="Times New Roman"/>
          <w:spacing w:val="-6"/>
          <w:sz w:val="28"/>
          <w:szCs w:val="28"/>
        </w:rPr>
        <w:t>жн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pacing w:val="-8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12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тд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8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с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ни</w:t>
      </w:r>
      <w:r>
        <w:rPr>
          <w:rFonts w:ascii="Times New Roman" w:hAnsi="Times New Roman"/>
          <w:spacing w:val="-5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</w:p>
    <w:p w:rsidR="009812DB" w:rsidRDefault="009812DB">
      <w:pPr>
        <w:widowControl w:val="0"/>
        <w:autoSpaceDE w:val="0"/>
        <w:autoSpaceDN w:val="0"/>
        <w:adjustRightInd w:val="0"/>
        <w:spacing w:before="2" w:after="0" w:line="240" w:lineRule="auto"/>
        <w:ind w:left="10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п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к</w:t>
      </w:r>
      <w:r>
        <w:rPr>
          <w:rFonts w:ascii="Times New Roman" w:hAnsi="Times New Roman"/>
          <w:spacing w:val="-8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юч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д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12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2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ра</w:t>
      </w:r>
      <w:r>
        <w:rPr>
          <w:rFonts w:ascii="Times New Roman" w:hAnsi="Times New Roman"/>
          <w:spacing w:val="-6"/>
          <w:sz w:val="28"/>
          <w:szCs w:val="28"/>
        </w:rPr>
        <w:t>жн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12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9812DB" w:rsidRDefault="009812DB" w:rsidP="00AF5FFD">
      <w:pPr>
        <w:widowControl w:val="0"/>
        <w:tabs>
          <w:tab w:val="left" w:pos="1160"/>
          <w:tab w:val="left" w:pos="3400"/>
          <w:tab w:val="left" w:pos="4840"/>
          <w:tab w:val="left" w:pos="5200"/>
          <w:tab w:val="left" w:pos="6900"/>
          <w:tab w:val="left" w:pos="8740"/>
          <w:tab w:val="left" w:pos="9120"/>
        </w:tabs>
        <w:autoSpaceDE w:val="0"/>
        <w:autoSpaceDN w:val="0"/>
        <w:adjustRightInd w:val="0"/>
        <w:spacing w:before="55" w:after="0" w:line="240" w:lineRule="auto"/>
        <w:ind w:right="8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6"/>
          <w:sz w:val="28"/>
          <w:szCs w:val="28"/>
        </w:rPr>
        <w:t>«</w:t>
      </w:r>
      <w:r>
        <w:rPr>
          <w:rFonts w:ascii="Times New Roman" w:hAnsi="Times New Roman"/>
          <w:spacing w:val="-4"/>
          <w:sz w:val="28"/>
          <w:szCs w:val="28"/>
        </w:rPr>
        <w:t>к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с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ва</w:t>
      </w:r>
      <w:r>
        <w:rPr>
          <w:rFonts w:ascii="Times New Roman" w:hAnsi="Times New Roman"/>
          <w:spacing w:val="-6"/>
          <w:sz w:val="28"/>
          <w:szCs w:val="28"/>
        </w:rPr>
        <w:t>ни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2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ра</w:t>
      </w:r>
      <w:r>
        <w:rPr>
          <w:rFonts w:ascii="Times New Roman" w:hAnsi="Times New Roman"/>
          <w:spacing w:val="-6"/>
          <w:sz w:val="28"/>
          <w:szCs w:val="28"/>
        </w:rPr>
        <w:t>жн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ни</w:t>
      </w:r>
      <w:r>
        <w:rPr>
          <w:rFonts w:ascii="Times New Roman" w:hAnsi="Times New Roman"/>
          <w:spacing w:val="-9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8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>п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я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>ы</w:t>
      </w:r>
      <w:r>
        <w:rPr>
          <w:rFonts w:ascii="Times New Roman" w:hAnsi="Times New Roman"/>
          <w:spacing w:val="-4"/>
          <w:sz w:val="28"/>
          <w:szCs w:val="28"/>
        </w:rPr>
        <w:t>с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к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6"/>
          <w:sz w:val="28"/>
          <w:szCs w:val="28"/>
        </w:rPr>
        <w:t>и</w:t>
      </w:r>
      <w:r>
        <w:rPr>
          <w:rFonts w:ascii="Times New Roman" w:hAnsi="Times New Roman"/>
          <w:spacing w:val="-10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ос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к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нц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ни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ч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>з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м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ни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ч</w:t>
      </w:r>
      <w:r>
        <w:rPr>
          <w:rFonts w:ascii="Times New Roman" w:hAnsi="Times New Roman"/>
          <w:spacing w:val="-10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с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6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4"/>
          <w:sz w:val="28"/>
          <w:szCs w:val="28"/>
        </w:rPr>
        <w:t>с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ова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ль</w:t>
      </w:r>
      <w:r>
        <w:rPr>
          <w:rFonts w:ascii="Times New Roman" w:hAnsi="Times New Roman"/>
          <w:spacing w:val="-10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pacing w:val="-8"/>
          <w:sz w:val="28"/>
          <w:szCs w:val="28"/>
        </w:rPr>
        <w:t>р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12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д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>ж</w:t>
      </w:r>
      <w:r>
        <w:rPr>
          <w:rFonts w:ascii="Times New Roman" w:hAnsi="Times New Roman"/>
          <w:spacing w:val="-10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ос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1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м</w:t>
      </w:r>
      <w:r>
        <w:rPr>
          <w:rFonts w:ascii="Times New Roman" w:hAnsi="Times New Roman"/>
          <w:spacing w:val="-6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2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;</w:t>
      </w:r>
    </w:p>
    <w:p w:rsidR="009812DB" w:rsidRDefault="009812DB">
      <w:pPr>
        <w:widowControl w:val="0"/>
        <w:tabs>
          <w:tab w:val="left" w:pos="1220"/>
          <w:tab w:val="left" w:pos="3300"/>
          <w:tab w:val="left" w:pos="4520"/>
          <w:tab w:val="left" w:pos="4960"/>
          <w:tab w:val="left" w:pos="6200"/>
          <w:tab w:val="left" w:pos="6820"/>
          <w:tab w:val="left" w:pos="8200"/>
          <w:tab w:val="left" w:pos="9840"/>
        </w:tabs>
        <w:autoSpaceDE w:val="0"/>
        <w:autoSpaceDN w:val="0"/>
        <w:adjustRightInd w:val="0"/>
        <w:spacing w:after="0" w:line="324" w:lineRule="exact"/>
        <w:ind w:left="108" w:right="-33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ни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ч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9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pacing w:val="-8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6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ч</w:t>
      </w:r>
      <w:r>
        <w:rPr>
          <w:rFonts w:ascii="Times New Roman" w:hAnsi="Times New Roman"/>
          <w:spacing w:val="-6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12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-4"/>
          <w:sz w:val="28"/>
          <w:szCs w:val="28"/>
        </w:rPr>
        <w:t>ка</w:t>
      </w:r>
      <w:r>
        <w:rPr>
          <w:rFonts w:ascii="Times New Roman" w:hAnsi="Times New Roman"/>
          <w:spacing w:val="-9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(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6"/>
          <w:sz w:val="28"/>
          <w:szCs w:val="28"/>
        </w:rPr>
        <w:t>и</w:t>
      </w:r>
      <w:r>
        <w:rPr>
          <w:rFonts w:ascii="Times New Roman" w:hAnsi="Times New Roman"/>
          <w:spacing w:val="-10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ф</w:t>
      </w:r>
      <w:r>
        <w:rPr>
          <w:rFonts w:ascii="Times New Roman" w:hAnsi="Times New Roman"/>
          <w:spacing w:val="-6"/>
          <w:sz w:val="28"/>
          <w:szCs w:val="28"/>
        </w:rPr>
        <w:t>иц</w:t>
      </w:r>
      <w:r>
        <w:rPr>
          <w:rFonts w:ascii="Times New Roman" w:hAnsi="Times New Roman"/>
          <w:spacing w:val="-1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2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ц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с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ов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п</w:t>
      </w:r>
      <w:r>
        <w:rPr>
          <w:rFonts w:ascii="Times New Roman" w:hAnsi="Times New Roman"/>
          <w:spacing w:val="-8"/>
          <w:sz w:val="28"/>
          <w:szCs w:val="28"/>
        </w:rPr>
        <w:t>ос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ни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б</w:t>
      </w:r>
      <w:r>
        <w:rPr>
          <w:rFonts w:ascii="Times New Roman" w:hAnsi="Times New Roman"/>
          <w:spacing w:val="-8"/>
          <w:sz w:val="28"/>
          <w:szCs w:val="28"/>
        </w:rPr>
        <w:t>ол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-8"/>
          <w:sz w:val="28"/>
          <w:szCs w:val="28"/>
        </w:rPr>
        <w:t>ш</w:t>
      </w:r>
      <w:r>
        <w:rPr>
          <w:rFonts w:ascii="Times New Roman" w:hAnsi="Times New Roman"/>
          <w:spacing w:val="-6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7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2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-8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м</w:t>
      </w:r>
      <w:r>
        <w:rPr>
          <w:rFonts w:ascii="Times New Roman" w:hAnsi="Times New Roman"/>
          <w:spacing w:val="-6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316" w:lineRule="exact"/>
        <w:ind w:left="81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п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ц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м</w:t>
      </w:r>
      <w:r>
        <w:rPr>
          <w:rFonts w:ascii="Times New Roman" w:hAnsi="Times New Roman"/>
          <w:spacing w:val="-6"/>
          <w:sz w:val="28"/>
          <w:szCs w:val="28"/>
        </w:rPr>
        <w:t>и</w:t>
      </w:r>
      <w:r>
        <w:rPr>
          <w:rFonts w:ascii="Times New Roman" w:hAnsi="Times New Roman"/>
          <w:spacing w:val="-10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кл</w:t>
      </w:r>
      <w:r>
        <w:rPr>
          <w:rFonts w:ascii="Times New Roman" w:hAnsi="Times New Roman"/>
          <w:spacing w:val="-9"/>
          <w:sz w:val="28"/>
          <w:szCs w:val="28"/>
        </w:rPr>
        <w:t>ю</w:t>
      </w:r>
      <w:r>
        <w:rPr>
          <w:rFonts w:ascii="Times New Roman" w:hAnsi="Times New Roman"/>
          <w:spacing w:val="-5"/>
          <w:sz w:val="28"/>
          <w:szCs w:val="28"/>
        </w:rPr>
        <w:t>ч</w:t>
      </w:r>
      <w:r>
        <w:rPr>
          <w:rFonts w:ascii="Times New Roman" w:hAnsi="Times New Roman"/>
          <w:spacing w:val="-6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12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8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ч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ни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ч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тий</w:t>
      </w:r>
      <w:r>
        <w:rPr>
          <w:rFonts w:ascii="Times New Roman" w:hAnsi="Times New Roman"/>
          <w:sz w:val="28"/>
          <w:szCs w:val="28"/>
        </w:rPr>
        <w:t>;</w:t>
      </w:r>
    </w:p>
    <w:p w:rsidR="009812DB" w:rsidRDefault="009812DB">
      <w:pPr>
        <w:widowControl w:val="0"/>
        <w:autoSpaceDE w:val="0"/>
        <w:autoSpaceDN w:val="0"/>
        <w:adjustRightInd w:val="0"/>
        <w:spacing w:before="2" w:after="0" w:line="240" w:lineRule="auto"/>
        <w:ind w:left="81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pacing w:val="4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ональ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9812DB" w:rsidRDefault="009812DB">
      <w:pPr>
        <w:widowControl w:val="0"/>
        <w:tabs>
          <w:tab w:val="left" w:pos="1120"/>
          <w:tab w:val="left" w:pos="2860"/>
          <w:tab w:val="left" w:pos="5320"/>
          <w:tab w:val="left" w:pos="7380"/>
          <w:tab w:val="left" w:pos="9080"/>
          <w:tab w:val="left" w:pos="9440"/>
        </w:tabs>
        <w:autoSpaceDE w:val="0"/>
        <w:autoSpaceDN w:val="0"/>
        <w:adjustRightInd w:val="0"/>
        <w:spacing w:after="0" w:line="324" w:lineRule="exact"/>
        <w:ind w:left="108" w:right="-247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э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ц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зд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3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 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pacing w:val="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9812DB" w:rsidRDefault="009812DB" w:rsidP="00AF5FFD">
      <w:pPr>
        <w:widowControl w:val="0"/>
        <w:autoSpaceDE w:val="0"/>
        <w:autoSpaceDN w:val="0"/>
        <w:adjustRightInd w:val="0"/>
        <w:spacing w:after="0" w:line="316" w:lineRule="exact"/>
        <w:ind w:left="817" w:right="-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pacing w:val="-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 </w:t>
      </w:r>
      <w:r>
        <w:rPr>
          <w:rFonts w:ascii="Times New Roman" w:hAnsi="Times New Roman"/>
          <w:spacing w:val="-3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а  </w:t>
      </w:r>
      <w:r>
        <w:rPr>
          <w:rFonts w:ascii="Times New Roman" w:hAnsi="Times New Roman"/>
          <w:spacing w:val="-3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 w:rsidR="00AF5FFD">
        <w:rPr>
          <w:rFonts w:ascii="Times New Roman" w:hAnsi="Times New Roman"/>
          <w:sz w:val="28"/>
          <w:szCs w:val="28"/>
        </w:rPr>
        <w:t>.</w:t>
      </w:r>
    </w:p>
    <w:p w:rsidR="009812DB" w:rsidRDefault="009812DB">
      <w:pPr>
        <w:widowControl w:val="0"/>
        <w:tabs>
          <w:tab w:val="left" w:pos="3980"/>
          <w:tab w:val="left" w:pos="5280"/>
          <w:tab w:val="left" w:pos="7440"/>
          <w:tab w:val="left" w:pos="9320"/>
        </w:tabs>
        <w:autoSpaceDE w:val="0"/>
        <w:autoSpaceDN w:val="0"/>
        <w:adjustRightInd w:val="0"/>
        <w:spacing w:after="0" w:line="324" w:lineRule="exact"/>
        <w:ind w:left="108" w:right="-297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ик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ес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ab/>
        <w:t>сре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ва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pacing w:val="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  <w:t>р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аль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пи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ни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(ф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 ср</w:t>
      </w:r>
      <w:r>
        <w:rPr>
          <w:rFonts w:ascii="Times New Roman" w:hAnsi="Times New Roman"/>
          <w:spacing w:val="-5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ва,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ара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ы.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316" w:lineRule="exact"/>
        <w:ind w:left="81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4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ым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сли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о:</w:t>
      </w:r>
    </w:p>
    <w:p w:rsidR="009812DB" w:rsidRDefault="009812DB">
      <w:pPr>
        <w:widowControl w:val="0"/>
        <w:autoSpaceDE w:val="0"/>
        <w:autoSpaceDN w:val="0"/>
        <w:adjustRightInd w:val="0"/>
        <w:spacing w:before="2" w:after="0" w:line="240" w:lineRule="auto"/>
        <w:ind w:left="81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ала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2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9812DB" w:rsidRDefault="009812DB">
      <w:pPr>
        <w:widowControl w:val="0"/>
        <w:tabs>
          <w:tab w:val="left" w:pos="1120"/>
          <w:tab w:val="left" w:pos="3260"/>
          <w:tab w:val="left" w:pos="3780"/>
          <w:tab w:val="left" w:pos="4920"/>
          <w:tab w:val="left" w:pos="6000"/>
          <w:tab w:val="left" w:pos="6960"/>
          <w:tab w:val="left" w:pos="8380"/>
        </w:tabs>
        <w:autoSpaceDE w:val="0"/>
        <w:autoSpaceDN w:val="0"/>
        <w:adjustRightInd w:val="0"/>
        <w:spacing w:before="1" w:after="0" w:line="324" w:lineRule="exact"/>
        <w:ind w:left="108" w:right="-25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ала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ры,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ы, 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мин</w:t>
      </w:r>
      <w:r>
        <w:rPr>
          <w:rFonts w:ascii="Times New Roman" w:hAnsi="Times New Roman"/>
          <w:spacing w:val="4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316" w:lineRule="exact"/>
        <w:ind w:left="817" w:right="-2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уе</w:t>
      </w:r>
      <w:r>
        <w:rPr>
          <w:rFonts w:ascii="Times New Roman" w:hAnsi="Times New Roman"/>
          <w:sz w:val="28"/>
          <w:szCs w:val="28"/>
        </w:rPr>
        <w:t xml:space="preserve">т  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2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 xml:space="preserve">е  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 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 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ых  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</w:p>
    <w:p w:rsidR="009812DB" w:rsidRDefault="009812DB">
      <w:pPr>
        <w:widowControl w:val="0"/>
        <w:autoSpaceDE w:val="0"/>
        <w:autoSpaceDN w:val="0"/>
        <w:adjustRightInd w:val="0"/>
        <w:spacing w:before="2" w:after="0" w:line="240" w:lineRule="auto"/>
        <w:ind w:left="10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;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320" w:lineRule="exact"/>
        <w:ind w:left="81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уе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 и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9812DB" w:rsidRDefault="009812DB">
      <w:pPr>
        <w:widowControl w:val="0"/>
        <w:autoSpaceDE w:val="0"/>
        <w:autoSpaceDN w:val="0"/>
        <w:adjustRightInd w:val="0"/>
        <w:spacing w:before="2" w:after="0" w:line="240" w:lineRule="auto"/>
        <w:ind w:left="81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 с</w:t>
      </w:r>
      <w:r>
        <w:rPr>
          <w:rFonts w:ascii="Times New Roman" w:hAnsi="Times New Roman"/>
          <w:spacing w:val="3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вам 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320" w:lineRule="exact"/>
        <w:ind w:left="81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аж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-1"/>
          <w:sz w:val="28"/>
          <w:szCs w:val="28"/>
        </w:rPr>
        <w:t>аж</w:t>
      </w:r>
      <w:r>
        <w:rPr>
          <w:rFonts w:ascii="Times New Roman" w:hAnsi="Times New Roman"/>
          <w:spacing w:val="3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9812DB" w:rsidRDefault="009812DB">
      <w:pPr>
        <w:widowControl w:val="0"/>
        <w:autoSpaceDE w:val="0"/>
        <w:autoSpaceDN w:val="0"/>
        <w:adjustRightInd w:val="0"/>
        <w:spacing w:before="3" w:after="0" w:line="240" w:lineRule="auto"/>
        <w:ind w:left="81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х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ш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ая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и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;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320" w:lineRule="exact"/>
        <w:ind w:left="81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г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ц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ей и ва</w:t>
      </w:r>
      <w:r>
        <w:rPr>
          <w:rFonts w:ascii="Times New Roman" w:hAnsi="Times New Roman"/>
          <w:spacing w:val="-2"/>
          <w:sz w:val="28"/>
          <w:szCs w:val="28"/>
        </w:rPr>
        <w:t>нн</w:t>
      </w:r>
      <w:r>
        <w:rPr>
          <w:rFonts w:ascii="Times New Roman" w:hAnsi="Times New Roman"/>
          <w:spacing w:val="3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9812DB" w:rsidRDefault="009812DB">
      <w:pPr>
        <w:widowControl w:val="0"/>
        <w:tabs>
          <w:tab w:val="left" w:pos="2780"/>
          <w:tab w:val="left" w:pos="3240"/>
          <w:tab w:val="left" w:pos="4560"/>
          <w:tab w:val="left" w:pos="4860"/>
          <w:tab w:val="left" w:pos="5360"/>
          <w:tab w:val="left" w:pos="5880"/>
          <w:tab w:val="left" w:pos="6300"/>
          <w:tab w:val="left" w:pos="7500"/>
          <w:tab w:val="left" w:pos="8140"/>
          <w:tab w:val="left" w:pos="8300"/>
          <w:tab w:val="left" w:pos="9520"/>
          <w:tab w:val="left" w:pos="10200"/>
        </w:tabs>
        <w:autoSpaceDE w:val="0"/>
        <w:autoSpaceDN w:val="0"/>
        <w:adjustRightInd w:val="0"/>
        <w:spacing w:before="4" w:after="0" w:line="320" w:lineRule="exact"/>
        <w:ind w:left="108" w:right="-333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хо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ес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ab/>
        <w:t>сре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ва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ря</w:t>
      </w:r>
      <w:r>
        <w:rPr>
          <w:rFonts w:ascii="Times New Roman" w:hAnsi="Times New Roman"/>
          <w:spacing w:val="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ѐ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  <w:t>и</w:t>
      </w:r>
    </w:p>
    <w:p w:rsidR="009812DB" w:rsidRDefault="009812DB">
      <w:pPr>
        <w:widowControl w:val="0"/>
        <w:autoSpaceDE w:val="0"/>
        <w:autoSpaceDN w:val="0"/>
        <w:adjustRightInd w:val="0"/>
        <w:spacing w:before="4" w:after="0" w:line="320" w:lineRule="exact"/>
        <w:ind w:left="108" w:right="-2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pacing w:val="-4"/>
          <w:sz w:val="28"/>
          <w:szCs w:val="28"/>
        </w:rPr>
        <w:t>ѐ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к. 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ыв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ое 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харак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ц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в.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320" w:lineRule="exact"/>
        <w:ind w:left="81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ятс</w:t>
      </w:r>
      <w:r>
        <w:rPr>
          <w:rFonts w:ascii="Times New Roman" w:hAnsi="Times New Roman"/>
          <w:spacing w:val="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320" w:lineRule="exact"/>
        <w:ind w:left="81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 xml:space="preserve">ая и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х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 xml:space="preserve">ая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вк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9812DB" w:rsidRDefault="009812DB">
      <w:pPr>
        <w:widowControl w:val="0"/>
        <w:autoSpaceDE w:val="0"/>
        <w:autoSpaceDN w:val="0"/>
        <w:adjustRightInd w:val="0"/>
        <w:spacing w:before="2" w:after="0" w:line="240" w:lineRule="auto"/>
        <w:ind w:left="81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pacing w:val="-5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ш</w:t>
      </w:r>
      <w:r>
        <w:rPr>
          <w:rFonts w:ascii="Times New Roman" w:hAnsi="Times New Roman"/>
          <w:spacing w:val="-4"/>
          <w:sz w:val="28"/>
          <w:szCs w:val="28"/>
        </w:rPr>
        <w:t>ѐ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тд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320" w:lineRule="exact"/>
        <w:ind w:left="81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г</w:t>
      </w:r>
      <w:r>
        <w:rPr>
          <w:rFonts w:ascii="Times New Roman" w:hAnsi="Times New Roman"/>
          <w:spacing w:val="-2"/>
          <w:sz w:val="28"/>
          <w:szCs w:val="28"/>
        </w:rPr>
        <w:t>ип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е;</w:t>
      </w:r>
    </w:p>
    <w:p w:rsidR="009812DB" w:rsidRDefault="009812DB">
      <w:pPr>
        <w:widowControl w:val="0"/>
        <w:autoSpaceDE w:val="0"/>
        <w:autoSpaceDN w:val="0"/>
        <w:adjustRightInd w:val="0"/>
        <w:spacing w:before="8" w:after="0" w:line="320" w:lineRule="exact"/>
        <w:ind w:left="108" w:right="-247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и</w:t>
      </w:r>
      <w:r w:rsidR="00AF5FFD">
        <w:rPr>
          <w:rFonts w:ascii="Times New Roman" w:hAnsi="Times New Roman"/>
          <w:spacing w:val="-4"/>
          <w:sz w:val="28"/>
          <w:szCs w:val="28"/>
        </w:rPr>
        <w:t>ё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ы  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ш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ой  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лакс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ц</w:t>
      </w:r>
      <w:r>
        <w:rPr>
          <w:rFonts w:ascii="Times New Roman" w:hAnsi="Times New Roman"/>
          <w:spacing w:val="-2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4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 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ыха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 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ыка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лакса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321" w:lineRule="exact"/>
        <w:ind w:left="81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ый и ра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ый 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;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320" w:lineRule="exact"/>
        <w:ind w:left="81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тд</w:t>
      </w:r>
      <w:r>
        <w:rPr>
          <w:rFonts w:ascii="Times New Roman" w:hAnsi="Times New Roman"/>
          <w:sz w:val="28"/>
          <w:szCs w:val="28"/>
        </w:rPr>
        <w:t>ыха,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-3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х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кл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240" w:lineRule="auto"/>
        <w:ind w:left="829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ес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нд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ц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ии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9812DB" w:rsidRDefault="009812DB" w:rsidP="00AF5FFD">
      <w:pPr>
        <w:widowControl w:val="0"/>
        <w:tabs>
          <w:tab w:val="left" w:pos="1900"/>
          <w:tab w:val="left" w:pos="2320"/>
          <w:tab w:val="left" w:pos="3480"/>
          <w:tab w:val="left" w:pos="4020"/>
          <w:tab w:val="left" w:pos="5000"/>
          <w:tab w:val="left" w:pos="6520"/>
          <w:tab w:val="left" w:pos="6680"/>
          <w:tab w:val="left" w:pos="7920"/>
          <w:tab w:val="left" w:pos="8420"/>
          <w:tab w:val="left" w:pos="8860"/>
          <w:tab w:val="left" w:pos="9700"/>
        </w:tabs>
        <w:autoSpaceDE w:val="0"/>
        <w:autoSpaceDN w:val="0"/>
        <w:adjustRightInd w:val="0"/>
        <w:spacing w:after="0" w:line="240" w:lineRule="auto"/>
        <w:ind w:left="108" w:right="8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ьш</w:t>
      </w:r>
      <w:r>
        <w:rPr>
          <w:rFonts w:ascii="Times New Roman" w:hAnsi="Times New Roman"/>
          <w:spacing w:val="4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ый 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к. 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вам 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кал</w:t>
      </w:r>
      <w:r>
        <w:rPr>
          <w:rFonts w:ascii="Times New Roman" w:hAnsi="Times New Roman"/>
          <w:spacing w:val="4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зд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х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язи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2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ова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ко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кса</w:t>
      </w: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  <w:t>э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 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ых  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ет  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ь,  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  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  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  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ять ср</w:t>
      </w:r>
      <w:r>
        <w:rPr>
          <w:rFonts w:ascii="Times New Roman" w:hAnsi="Times New Roman"/>
          <w:spacing w:val="-5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>щ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зд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каль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</w:p>
    <w:p w:rsidR="009812DB" w:rsidRDefault="009812DB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/>
          <w:sz w:val="28"/>
          <w:szCs w:val="28"/>
        </w:rPr>
      </w:pPr>
    </w:p>
    <w:p w:rsidR="009812DB" w:rsidRDefault="009812DB">
      <w:pPr>
        <w:widowControl w:val="0"/>
        <w:autoSpaceDE w:val="0"/>
        <w:autoSpaceDN w:val="0"/>
        <w:adjustRightInd w:val="0"/>
        <w:spacing w:after="0" w:line="240" w:lineRule="auto"/>
        <w:ind w:left="2289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10.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ВЫ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ЕР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</w:p>
    <w:p w:rsidR="009812DB" w:rsidRDefault="008C02B4" w:rsidP="008C02B4">
      <w:pPr>
        <w:widowControl w:val="0"/>
        <w:tabs>
          <w:tab w:val="left" w:pos="1120"/>
          <w:tab w:val="left" w:pos="1360"/>
          <w:tab w:val="left" w:pos="1780"/>
          <w:tab w:val="left" w:pos="2400"/>
          <w:tab w:val="left" w:pos="2740"/>
          <w:tab w:val="left" w:pos="2980"/>
          <w:tab w:val="left" w:pos="3360"/>
          <w:tab w:val="left" w:pos="3500"/>
          <w:tab w:val="left" w:pos="3820"/>
          <w:tab w:val="left" w:pos="4280"/>
          <w:tab w:val="left" w:pos="4480"/>
          <w:tab w:val="left" w:pos="4740"/>
          <w:tab w:val="left" w:pos="5100"/>
          <w:tab w:val="left" w:pos="5240"/>
          <w:tab w:val="left" w:pos="5400"/>
          <w:tab w:val="left" w:pos="6360"/>
          <w:tab w:val="left" w:pos="6440"/>
          <w:tab w:val="left" w:pos="6900"/>
          <w:tab w:val="left" w:pos="7340"/>
          <w:tab w:val="left" w:pos="7460"/>
          <w:tab w:val="left" w:pos="7660"/>
          <w:tab w:val="left" w:pos="8300"/>
          <w:tab w:val="left" w:pos="8600"/>
          <w:tab w:val="left" w:pos="8980"/>
          <w:tab w:val="left" w:pos="9340"/>
          <w:tab w:val="left" w:pos="10060"/>
        </w:tabs>
        <w:autoSpaceDE w:val="0"/>
        <w:autoSpaceDN w:val="0"/>
        <w:adjustRightInd w:val="0"/>
        <w:spacing w:after="0" w:line="240" w:lineRule="auto"/>
        <w:ind w:left="108" w:right="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812DB">
        <w:rPr>
          <w:rFonts w:ascii="Times New Roman" w:hAnsi="Times New Roman"/>
          <w:sz w:val="28"/>
          <w:szCs w:val="28"/>
        </w:rPr>
        <w:t xml:space="preserve">В </w:t>
      </w:r>
      <w:r w:rsidR="009812DB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оя</w:t>
      </w:r>
      <w:r w:rsidR="009812DB">
        <w:rPr>
          <w:rFonts w:ascii="Times New Roman" w:hAnsi="Times New Roman"/>
          <w:spacing w:val="3"/>
          <w:sz w:val="28"/>
          <w:szCs w:val="28"/>
        </w:rPr>
        <w:t>щ</w:t>
      </w:r>
      <w:r w:rsidR="009812DB">
        <w:rPr>
          <w:rFonts w:ascii="Times New Roman" w:hAnsi="Times New Roman"/>
          <w:sz w:val="28"/>
          <w:szCs w:val="28"/>
        </w:rPr>
        <w:t xml:space="preserve">ее </w:t>
      </w:r>
      <w:r w:rsidR="009812DB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вре</w:t>
      </w:r>
      <w:r w:rsidR="009812DB">
        <w:rPr>
          <w:rFonts w:ascii="Times New Roman" w:hAnsi="Times New Roman"/>
          <w:spacing w:val="-2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 xml:space="preserve">я </w:t>
      </w:r>
      <w:r w:rsidR="009812DB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 xml:space="preserve">д </w:t>
      </w:r>
      <w:r w:rsidR="009812DB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ва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ль</w:t>
      </w:r>
      <w:r w:rsidR="009812DB">
        <w:rPr>
          <w:rFonts w:ascii="Times New Roman" w:hAnsi="Times New Roman"/>
          <w:spacing w:val="-1"/>
          <w:sz w:val="28"/>
          <w:szCs w:val="28"/>
        </w:rPr>
        <w:t>н</w:t>
      </w:r>
      <w:r w:rsidR="009812DB">
        <w:rPr>
          <w:rFonts w:ascii="Times New Roman" w:hAnsi="Times New Roman"/>
          <w:spacing w:val="4"/>
          <w:sz w:val="28"/>
          <w:szCs w:val="28"/>
        </w:rPr>
        <w:t>ы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-1"/>
          <w:sz w:val="28"/>
          <w:szCs w:val="28"/>
        </w:rPr>
        <w:t>ж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pacing w:val="3"/>
          <w:sz w:val="28"/>
          <w:szCs w:val="28"/>
        </w:rPr>
        <w:t>я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, 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pacing w:val="4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ль</w:t>
      </w:r>
      <w:r w:rsidR="009812DB">
        <w:rPr>
          <w:rFonts w:ascii="Times New Roman" w:hAnsi="Times New Roman"/>
          <w:spacing w:val="3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ь </w:t>
      </w:r>
      <w:r w:rsidR="009812DB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 xml:space="preserve">рых </w:t>
      </w:r>
      <w:r w:rsidR="009812D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рав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а </w:t>
      </w:r>
      <w:r w:rsidR="009812DB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а </w:t>
      </w:r>
      <w:r w:rsidR="009812DB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е </w:t>
      </w:r>
      <w:r w:rsidR="009812DB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а </w:t>
      </w:r>
      <w:r w:rsidR="009812DB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высш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х </w:t>
      </w:r>
      <w:r w:rsidR="009812DB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2"/>
          <w:sz w:val="28"/>
          <w:szCs w:val="28"/>
        </w:rPr>
        <w:t>ж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2"/>
          <w:sz w:val="28"/>
          <w:szCs w:val="28"/>
        </w:rPr>
        <w:t>й</w:t>
      </w:r>
      <w:r w:rsidR="009812DB">
        <w:rPr>
          <w:rFonts w:ascii="Times New Roman" w:hAnsi="Times New Roman"/>
          <w:sz w:val="28"/>
          <w:szCs w:val="28"/>
        </w:rPr>
        <w:t xml:space="preserve">, </w:t>
      </w:r>
      <w:r w:rsidR="009812DB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т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1"/>
          <w:sz w:val="28"/>
          <w:szCs w:val="28"/>
        </w:rPr>
        <w:t>ф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лак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ой 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ф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б 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рав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лах</w:t>
      </w:r>
      <w:r w:rsidR="009812DB"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ска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4"/>
          <w:sz w:val="28"/>
          <w:szCs w:val="28"/>
        </w:rPr>
        <w:t>э</w:t>
      </w:r>
      <w:r w:rsidR="009812DB">
        <w:rPr>
          <w:rFonts w:ascii="Times New Roman" w:hAnsi="Times New Roman"/>
          <w:spacing w:val="-1"/>
          <w:sz w:val="28"/>
          <w:szCs w:val="28"/>
        </w:rPr>
        <w:t>ф</w:t>
      </w:r>
      <w:r w:rsidR="009812DB">
        <w:rPr>
          <w:rFonts w:ascii="Times New Roman" w:hAnsi="Times New Roman"/>
          <w:spacing w:val="2"/>
          <w:sz w:val="28"/>
          <w:szCs w:val="28"/>
        </w:rPr>
        <w:t>ф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к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ых</w:t>
      </w:r>
      <w:r w:rsidR="009812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ф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рм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й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я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ю </w:t>
      </w:r>
      <w:r w:rsidR="009812DB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 xml:space="preserve">а в </w:t>
      </w:r>
      <w:r w:rsidR="009812DB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В </w:t>
      </w:r>
      <w:r w:rsidR="009812DB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1"/>
          <w:sz w:val="28"/>
          <w:szCs w:val="28"/>
        </w:rPr>
        <w:t>зд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z w:val="28"/>
          <w:szCs w:val="28"/>
        </w:rPr>
        <w:t xml:space="preserve">е </w:t>
      </w:r>
      <w:r w:rsidR="009812DB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2"/>
          <w:sz w:val="28"/>
          <w:szCs w:val="28"/>
        </w:rPr>
        <w:t>м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 xml:space="preserve">ы </w:t>
      </w:r>
      <w:r w:rsidR="009812DB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 xml:space="preserve">о </w:t>
      </w:r>
      <w:r w:rsidR="009812DB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511859">
        <w:rPr>
          <w:rFonts w:ascii="Times New Roman" w:hAnsi="Times New Roman"/>
          <w:spacing w:val="1"/>
          <w:sz w:val="28"/>
          <w:szCs w:val="28"/>
        </w:rPr>
        <w:t>плаванию</w:t>
      </w:r>
      <w:r w:rsidR="009812DB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8"/>
          <w:sz w:val="28"/>
          <w:szCs w:val="28"/>
        </w:rPr>
        <w:t>«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ск</w:t>
      </w:r>
      <w:r w:rsidR="009812DB">
        <w:rPr>
          <w:rFonts w:ascii="Times New Roman" w:hAnsi="Times New Roman"/>
          <w:spacing w:val="1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е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pacing w:val="7"/>
          <w:sz w:val="28"/>
          <w:szCs w:val="28"/>
        </w:rPr>
        <w:t>я</w:t>
      </w:r>
      <w:r w:rsidR="009812DB">
        <w:rPr>
          <w:rFonts w:ascii="Times New Roman" w:hAnsi="Times New Roman"/>
          <w:sz w:val="28"/>
          <w:szCs w:val="28"/>
        </w:rPr>
        <w:t xml:space="preserve">» </w:t>
      </w:r>
      <w:r w:rsidR="009812DB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AF5FFD">
        <w:rPr>
          <w:rFonts w:ascii="Times New Roman" w:hAnsi="Times New Roman"/>
          <w:spacing w:val="24"/>
          <w:sz w:val="28"/>
          <w:szCs w:val="28"/>
        </w:rPr>
        <w:t xml:space="preserve">на тренировочном этапе 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ы </w:t>
      </w:r>
      <w:r w:rsidR="009812DB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 xml:space="preserve">асы </w:t>
      </w:r>
      <w:r w:rsidR="009812DB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а  </w:t>
      </w:r>
      <w:r w:rsidR="009812DB">
        <w:rPr>
          <w:rFonts w:ascii="Times New Roman" w:hAnsi="Times New Roman"/>
          <w:spacing w:val="-31"/>
          <w:sz w:val="28"/>
          <w:szCs w:val="28"/>
        </w:rPr>
        <w:t xml:space="preserve"> </w:t>
      </w:r>
      <w:r w:rsidR="00AF5FFD">
        <w:rPr>
          <w:rFonts w:ascii="Times New Roman" w:hAnsi="Times New Roman"/>
          <w:spacing w:val="-12"/>
          <w:sz w:val="28"/>
          <w:szCs w:val="28"/>
        </w:rPr>
        <w:t xml:space="preserve">Знания антидопинговых правил. </w:t>
      </w:r>
      <w:r w:rsidR="009812DB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1"/>
          <w:sz w:val="28"/>
          <w:szCs w:val="28"/>
        </w:rPr>
        <w:t>ж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 xml:space="preserve">е  </w:t>
      </w:r>
      <w:r w:rsidR="009812DB">
        <w:rPr>
          <w:rFonts w:ascii="Times New Roman" w:hAnsi="Times New Roman"/>
          <w:spacing w:val="-3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ала  </w:t>
      </w:r>
      <w:r w:rsidR="009812DB">
        <w:rPr>
          <w:rFonts w:ascii="Times New Roman" w:hAnsi="Times New Roman"/>
          <w:spacing w:val="-27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вкл</w:t>
      </w:r>
      <w:r w:rsidR="009812DB">
        <w:rPr>
          <w:rFonts w:ascii="Times New Roman" w:hAnsi="Times New Roman"/>
          <w:spacing w:val="-1"/>
          <w:sz w:val="28"/>
          <w:szCs w:val="28"/>
        </w:rPr>
        <w:t>юч</w:t>
      </w:r>
      <w:r w:rsidR="009812DB">
        <w:rPr>
          <w:rFonts w:ascii="Times New Roman" w:hAnsi="Times New Roman"/>
          <w:spacing w:val="3"/>
          <w:sz w:val="28"/>
          <w:szCs w:val="28"/>
        </w:rPr>
        <w:t>ае</w:t>
      </w:r>
      <w:r w:rsidR="009812DB">
        <w:rPr>
          <w:rFonts w:ascii="Times New Roman" w:hAnsi="Times New Roman"/>
          <w:sz w:val="28"/>
          <w:szCs w:val="28"/>
        </w:rPr>
        <w:t xml:space="preserve">т  </w:t>
      </w:r>
      <w:r w:rsidR="009812DB">
        <w:rPr>
          <w:rFonts w:ascii="Times New Roman" w:hAnsi="Times New Roman"/>
          <w:spacing w:val="-25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в  </w:t>
      </w:r>
      <w:r w:rsidR="009812DB">
        <w:rPr>
          <w:rFonts w:ascii="Times New Roman" w:hAnsi="Times New Roman"/>
          <w:spacing w:val="-26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-5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z w:val="28"/>
          <w:szCs w:val="28"/>
        </w:rPr>
        <w:t xml:space="preserve">я  </w:t>
      </w:r>
      <w:r w:rsidR="009812DB">
        <w:rPr>
          <w:rFonts w:ascii="Times New Roman" w:hAnsi="Times New Roman"/>
          <w:spacing w:val="-27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z w:val="28"/>
          <w:szCs w:val="28"/>
        </w:rPr>
        <w:t xml:space="preserve">ак  </w:t>
      </w:r>
      <w:r w:rsidR="009812DB">
        <w:rPr>
          <w:rFonts w:ascii="Times New Roman" w:hAnsi="Times New Roman"/>
          <w:spacing w:val="-27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ск</w:t>
      </w:r>
      <w:r w:rsidR="009812DB">
        <w:rPr>
          <w:rFonts w:ascii="Times New Roman" w:hAnsi="Times New Roman"/>
          <w:spacing w:val="1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е  </w:t>
      </w:r>
      <w:r w:rsidR="009812DB">
        <w:rPr>
          <w:rFonts w:ascii="Times New Roman" w:hAnsi="Times New Roman"/>
          <w:spacing w:val="-27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к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ы  </w:t>
      </w:r>
      <w:r w:rsidR="009812DB">
        <w:rPr>
          <w:rFonts w:ascii="Times New Roman" w:hAnsi="Times New Roman"/>
          <w:spacing w:val="-2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 xml:space="preserve">ы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z w:val="28"/>
          <w:szCs w:val="28"/>
        </w:rPr>
        <w:tab/>
        <w:t>в</w:t>
      </w:r>
      <w:r w:rsidR="009812DB">
        <w:rPr>
          <w:rFonts w:ascii="Times New Roman" w:hAnsi="Times New Roman"/>
          <w:sz w:val="28"/>
          <w:szCs w:val="28"/>
        </w:rPr>
        <w:tab/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е,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ак </w:t>
      </w:r>
      <w:r w:rsidR="009812D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1"/>
          <w:sz w:val="28"/>
          <w:szCs w:val="28"/>
        </w:rPr>
        <w:t>ф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z w:val="28"/>
          <w:szCs w:val="28"/>
        </w:rPr>
        <w:t>ак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ск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х</w:t>
      </w:r>
      <w:r w:rsidR="00F51B5C">
        <w:rPr>
          <w:rFonts w:ascii="Times New Roman" w:hAnsi="Times New Roman"/>
          <w:sz w:val="28"/>
          <w:szCs w:val="28"/>
        </w:rPr>
        <w:t xml:space="preserve">   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авы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 с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-1"/>
          <w:sz w:val="28"/>
          <w:szCs w:val="28"/>
        </w:rPr>
        <w:t>ю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pacing w:val="-2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вых</w:t>
      </w:r>
      <w:r w:rsidR="009812D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равс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ве</w:t>
      </w:r>
      <w:r w:rsidR="009812DB">
        <w:rPr>
          <w:rFonts w:ascii="Times New Roman" w:hAnsi="Times New Roman"/>
          <w:spacing w:val="-2"/>
          <w:sz w:val="28"/>
          <w:szCs w:val="28"/>
        </w:rPr>
        <w:t>нн</w:t>
      </w:r>
      <w:r w:rsidR="009812DB">
        <w:rPr>
          <w:rFonts w:ascii="Times New Roman" w:hAnsi="Times New Roman"/>
          <w:sz w:val="28"/>
          <w:szCs w:val="28"/>
        </w:rPr>
        <w:t>ых</w:t>
      </w:r>
      <w:r w:rsidR="009812DB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5"/>
          <w:sz w:val="28"/>
          <w:szCs w:val="28"/>
        </w:rPr>
        <w:t>б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ж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й</w:t>
      </w:r>
      <w:r w:rsidR="009812D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у</w:t>
      </w:r>
      <w:r w:rsidR="009812D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а.</w:t>
      </w:r>
    </w:p>
    <w:p w:rsidR="009812DB" w:rsidRDefault="009812DB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/>
          <w:sz w:val="28"/>
          <w:szCs w:val="28"/>
        </w:rPr>
      </w:pPr>
    </w:p>
    <w:p w:rsidR="009812DB" w:rsidRDefault="009812DB">
      <w:pPr>
        <w:widowControl w:val="0"/>
        <w:autoSpaceDE w:val="0"/>
        <w:autoSpaceDN w:val="0"/>
        <w:adjustRightInd w:val="0"/>
        <w:spacing w:after="0" w:line="240" w:lineRule="auto"/>
        <w:ind w:left="160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ИН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КТ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Я И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ДЕ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Й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КТ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А</w:t>
      </w:r>
    </w:p>
    <w:p w:rsidR="009812DB" w:rsidRDefault="009812DB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9812DB" w:rsidRDefault="000B286F" w:rsidP="000B286F">
      <w:pPr>
        <w:widowControl w:val="0"/>
        <w:autoSpaceDE w:val="0"/>
        <w:autoSpaceDN w:val="0"/>
        <w:adjustRightInd w:val="0"/>
        <w:spacing w:after="0" w:line="240" w:lineRule="auto"/>
        <w:ind w:left="108" w:right="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</w:t>
      </w:r>
      <w:r w:rsidR="009812DB">
        <w:rPr>
          <w:rFonts w:ascii="Times New Roman" w:hAnsi="Times New Roman"/>
          <w:spacing w:val="2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 xml:space="preserve">й </w:t>
      </w:r>
      <w:r w:rsidR="009812D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з </w:t>
      </w:r>
      <w:r w:rsidR="009812DB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 xml:space="preserve">ач </w:t>
      </w:r>
      <w:r w:rsidR="009812D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 w:rsidR="009812DB">
        <w:rPr>
          <w:rFonts w:ascii="Times New Roman" w:hAnsi="Times New Roman"/>
          <w:spacing w:val="-1"/>
          <w:sz w:val="28"/>
          <w:szCs w:val="28"/>
        </w:rPr>
        <w:t>о-</w:t>
      </w:r>
      <w:r w:rsidR="009812DB">
        <w:rPr>
          <w:rFonts w:ascii="Times New Roman" w:hAnsi="Times New Roman"/>
          <w:spacing w:val="3"/>
          <w:sz w:val="28"/>
          <w:szCs w:val="28"/>
        </w:rPr>
        <w:t>ю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ш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 xml:space="preserve">й </w:t>
      </w:r>
      <w:r w:rsidR="009812D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 xml:space="preserve">й </w:t>
      </w:r>
      <w:r w:rsidR="009812D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ш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 xml:space="preserve">лы </w:t>
      </w:r>
      <w:r w:rsidR="009812D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pacing w:val="-1"/>
          <w:sz w:val="28"/>
          <w:szCs w:val="28"/>
        </w:rPr>
        <w:t>в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3"/>
          <w:sz w:val="28"/>
          <w:szCs w:val="28"/>
        </w:rPr>
        <w:t>я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ся </w:t>
      </w:r>
      <w:r w:rsidR="009812DB">
        <w:rPr>
          <w:rFonts w:ascii="Times New Roman" w:hAnsi="Times New Roman"/>
          <w:spacing w:val="2"/>
          <w:sz w:val="28"/>
          <w:szCs w:val="28"/>
        </w:rPr>
        <w:t xml:space="preserve"> 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дг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 xml:space="preserve">вка 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4"/>
          <w:sz w:val="28"/>
          <w:szCs w:val="28"/>
        </w:rPr>
        <w:t>щ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хся </w:t>
      </w:r>
      <w:r w:rsidR="009812DB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к </w:t>
      </w:r>
      <w:r w:rsidR="009812DB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щ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 xml:space="preserve">ка </w:t>
      </w:r>
      <w:r w:rsidR="009812DB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ре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 xml:space="preserve">ра, </w:t>
      </w:r>
      <w:r w:rsidR="009812DB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ин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>к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 xml:space="preserve">в </w:t>
      </w:r>
      <w:r w:rsidR="009812DB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ас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е </w:t>
      </w:r>
      <w:r w:rsidR="009812DB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в </w:t>
      </w:r>
      <w:r w:rsidR="009812DB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2"/>
          <w:sz w:val="28"/>
          <w:szCs w:val="28"/>
        </w:rPr>
        <w:t>ц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и 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ых</w:t>
      </w:r>
      <w:r w:rsidR="009812DB">
        <w:rPr>
          <w:rFonts w:ascii="Times New Roman" w:hAnsi="Times New Roman"/>
          <w:spacing w:val="3"/>
          <w:sz w:val="28"/>
          <w:szCs w:val="28"/>
        </w:rPr>
        <w:t xml:space="preserve"> с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>й в</w:t>
      </w:r>
      <w:r w:rsidR="009812D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ка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ь</w:t>
      </w:r>
      <w:r w:rsidR="009812DB">
        <w:rPr>
          <w:rFonts w:ascii="Times New Roman" w:hAnsi="Times New Roman"/>
          <w:spacing w:val="-1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.</w:t>
      </w:r>
    </w:p>
    <w:p w:rsidR="009812DB" w:rsidRDefault="008C02B4" w:rsidP="000B286F">
      <w:pPr>
        <w:widowControl w:val="0"/>
        <w:tabs>
          <w:tab w:val="left" w:pos="1280"/>
          <w:tab w:val="left" w:pos="2800"/>
          <w:tab w:val="left" w:pos="3200"/>
          <w:tab w:val="left" w:pos="4240"/>
          <w:tab w:val="left" w:pos="5240"/>
          <w:tab w:val="left" w:pos="6840"/>
          <w:tab w:val="left" w:pos="9260"/>
        </w:tabs>
        <w:autoSpaceDE w:val="0"/>
        <w:autoSpaceDN w:val="0"/>
        <w:adjustRightInd w:val="0"/>
        <w:spacing w:after="0" w:line="324" w:lineRule="exact"/>
        <w:ind w:firstLine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ш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э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х</w:t>
      </w:r>
      <w:r w:rsidR="009812DB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ач</w:t>
      </w:r>
      <w:r w:rsidR="009812DB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ц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ь</w:t>
      </w:r>
      <w:r w:rsidR="009812DB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ре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м</w:t>
      </w:r>
      <w:r w:rsidR="009812DB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э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За</w:t>
      </w:r>
      <w:r w:rsidR="009812DB">
        <w:rPr>
          <w:rFonts w:ascii="Times New Roman" w:hAnsi="Times New Roman"/>
          <w:spacing w:val="-3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ят</w:t>
      </w:r>
      <w:r w:rsidR="009812DB">
        <w:rPr>
          <w:rFonts w:ascii="Times New Roman" w:hAnsi="Times New Roman"/>
          <w:spacing w:val="-1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я сл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уе</w:t>
      </w:r>
      <w:r w:rsidR="009812D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 w:rsidR="009812D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ф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,</w:t>
      </w:r>
      <w:r w:rsidR="009812DB">
        <w:rPr>
          <w:rFonts w:ascii="Times New Roman" w:hAnsi="Times New Roman"/>
          <w:sz w:val="28"/>
          <w:szCs w:val="28"/>
        </w:rPr>
        <w:tab/>
        <w:t>с</w:t>
      </w:r>
      <w:r w:rsidR="009812DB">
        <w:rPr>
          <w:rFonts w:ascii="Times New Roman" w:hAnsi="Times New Roman"/>
          <w:spacing w:val="-5"/>
          <w:sz w:val="28"/>
          <w:szCs w:val="28"/>
        </w:rPr>
        <w:t>е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pacing w:val="-2"/>
          <w:sz w:val="28"/>
          <w:szCs w:val="28"/>
        </w:rPr>
        <w:t>ин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3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 w:rsidR="009812DB">
        <w:rPr>
          <w:rFonts w:ascii="Times New Roman" w:hAnsi="Times New Roman"/>
          <w:sz w:val="28"/>
          <w:szCs w:val="28"/>
        </w:rPr>
        <w:t>са</w:t>
      </w:r>
      <w:r w:rsidR="009812DB">
        <w:rPr>
          <w:rFonts w:ascii="Times New Roman" w:hAnsi="Times New Roman"/>
          <w:spacing w:val="2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pacing w:val="4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ль</w:t>
      </w:r>
      <w:r w:rsidR="009812DB">
        <w:rPr>
          <w:rFonts w:ascii="Times New Roman" w:hAnsi="Times New Roman"/>
          <w:spacing w:val="3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5"/>
          <w:sz w:val="28"/>
          <w:szCs w:val="28"/>
        </w:rPr>
        <w:t>з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я</w:t>
      </w:r>
      <w:r w:rsidR="000B286F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-1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 xml:space="preserve">ры, </w:t>
      </w:r>
      <w:r w:rsidR="009812DB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рак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х </w:t>
      </w:r>
      <w:r w:rsidR="009812DB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ят</w:t>
      </w:r>
      <w:r w:rsidR="009812DB">
        <w:rPr>
          <w:rFonts w:ascii="Times New Roman" w:hAnsi="Times New Roman"/>
          <w:spacing w:val="-1"/>
          <w:sz w:val="28"/>
          <w:szCs w:val="28"/>
        </w:rPr>
        <w:t>и</w:t>
      </w:r>
      <w:r w:rsidR="009812DB">
        <w:rPr>
          <w:rFonts w:ascii="Times New Roman" w:hAnsi="Times New Roman"/>
          <w:spacing w:val="-2"/>
          <w:sz w:val="28"/>
          <w:szCs w:val="28"/>
        </w:rPr>
        <w:t>й</w:t>
      </w:r>
      <w:r w:rsidR="009812DB">
        <w:rPr>
          <w:rFonts w:ascii="Times New Roman" w:hAnsi="Times New Roman"/>
          <w:sz w:val="28"/>
          <w:szCs w:val="28"/>
        </w:rPr>
        <w:t xml:space="preserve">. </w:t>
      </w:r>
      <w:r w:rsidR="009812DB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У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ащ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 xml:space="preserve">ся </w:t>
      </w:r>
      <w:r w:rsidR="009812DB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э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 xml:space="preserve">а </w:t>
      </w:r>
      <w:r w:rsidR="009812DB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-1"/>
          <w:sz w:val="28"/>
          <w:szCs w:val="28"/>
        </w:rPr>
        <w:t>ж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ы </w:t>
      </w:r>
      <w:r w:rsidR="009812DB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z w:val="28"/>
          <w:szCs w:val="28"/>
        </w:rPr>
        <w:t>ла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ь </w:t>
      </w:r>
      <w:r w:rsidR="009812DB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pacing w:val="4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 xml:space="preserve">й </w:t>
      </w:r>
      <w:r w:rsidR="009812DB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в</w:t>
      </w:r>
      <w:r w:rsidR="000B286F">
        <w:rPr>
          <w:rFonts w:ascii="Times New Roman" w:hAnsi="Times New Roman"/>
          <w:sz w:val="28"/>
          <w:szCs w:val="28"/>
        </w:rPr>
        <w:t xml:space="preserve"> 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лава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pacing w:val="2"/>
          <w:sz w:val="28"/>
          <w:szCs w:val="28"/>
        </w:rPr>
        <w:t>ин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 xml:space="preserve">й </w:t>
      </w:r>
      <w:r w:rsidR="009812DB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ым </w:t>
      </w:r>
      <w:r w:rsidR="009812DB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язы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 xml:space="preserve">м </w:t>
      </w:r>
      <w:r w:rsidR="009812DB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 xml:space="preserve">ля </w:t>
      </w:r>
      <w:r w:rsidR="009812DB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я</w:t>
      </w:r>
      <w:r w:rsidR="009812DB">
        <w:rPr>
          <w:rFonts w:ascii="Times New Roman" w:hAnsi="Times New Roman"/>
          <w:sz w:val="28"/>
          <w:szCs w:val="28"/>
        </w:rPr>
        <w:t xml:space="preserve">, </w:t>
      </w:r>
      <w:r w:rsidR="009812DB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тд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а,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 xml:space="preserve">я </w:t>
      </w:r>
      <w:r w:rsidR="009812DB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 xml:space="preserve">вых </w:t>
      </w:r>
      <w:r w:rsidR="009812DB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ряд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z w:val="28"/>
          <w:szCs w:val="28"/>
        </w:rPr>
        <w:t xml:space="preserve">овых </w:t>
      </w:r>
      <w:r w:rsidR="009812DB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ж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2"/>
          <w:sz w:val="28"/>
          <w:szCs w:val="28"/>
        </w:rPr>
        <w:t>й</w:t>
      </w:r>
      <w:r w:rsidR="009812DB">
        <w:rPr>
          <w:rFonts w:ascii="Times New Roman" w:hAnsi="Times New Roman"/>
          <w:sz w:val="28"/>
          <w:szCs w:val="28"/>
        </w:rPr>
        <w:t xml:space="preserve">; </w:t>
      </w:r>
      <w:r w:rsidR="009812DB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вла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ь </w:t>
      </w:r>
      <w:r w:rsidR="009812DB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ов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2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ос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рое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 xml:space="preserve">я </w:t>
      </w:r>
      <w:r w:rsidR="009812DB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 xml:space="preserve">о </w:t>
      </w:r>
      <w:r w:rsidR="009812DB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3"/>
          <w:sz w:val="28"/>
          <w:szCs w:val="28"/>
        </w:rPr>
        <w:t>я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я</w:t>
      </w:r>
      <w:r w:rsidR="009812DB">
        <w:rPr>
          <w:rFonts w:ascii="Times New Roman" w:hAnsi="Times New Roman"/>
          <w:sz w:val="28"/>
          <w:szCs w:val="28"/>
        </w:rPr>
        <w:t xml:space="preserve">: </w:t>
      </w:r>
      <w:r w:rsidR="009812DB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pacing w:val="-2"/>
          <w:sz w:val="28"/>
          <w:szCs w:val="28"/>
        </w:rPr>
        <w:t>ин</w:t>
      </w:r>
      <w:r w:rsidR="009812DB">
        <w:rPr>
          <w:rFonts w:ascii="Times New Roman" w:hAnsi="Times New Roman"/>
          <w:sz w:val="28"/>
          <w:szCs w:val="28"/>
        </w:rPr>
        <w:t xml:space="preserve">ка, </w:t>
      </w:r>
      <w:r w:rsidR="009812DB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ая </w:t>
      </w:r>
      <w:r w:rsidR="009812DB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акл</w:t>
      </w:r>
      <w:r w:rsidR="009812DB">
        <w:rPr>
          <w:rFonts w:ascii="Times New Roman" w:hAnsi="Times New Roman"/>
          <w:spacing w:val="-1"/>
          <w:sz w:val="28"/>
          <w:szCs w:val="28"/>
        </w:rPr>
        <w:t>юч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ль</w:t>
      </w:r>
      <w:r w:rsidR="009812DB">
        <w:rPr>
          <w:rFonts w:ascii="Times New Roman" w:hAnsi="Times New Roman"/>
          <w:spacing w:val="-1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ая </w:t>
      </w:r>
      <w:r w:rsidR="009812DB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ас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. </w:t>
      </w:r>
      <w:r w:rsidR="009812DB">
        <w:rPr>
          <w:rFonts w:ascii="Times New Roman" w:hAnsi="Times New Roman"/>
          <w:spacing w:val="2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вла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ab/>
      </w:r>
      <w:r w:rsidR="000B286F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z w:val="28"/>
          <w:szCs w:val="28"/>
        </w:rPr>
        <w:t>яза</w:t>
      </w:r>
      <w:r w:rsidR="009812DB">
        <w:rPr>
          <w:rFonts w:ascii="Times New Roman" w:hAnsi="Times New Roman"/>
          <w:spacing w:val="2"/>
          <w:sz w:val="28"/>
          <w:szCs w:val="28"/>
        </w:rPr>
        <w:t>нн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pacing w:val="-2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и</w:t>
      </w:r>
      <w:r w:rsidR="000B286F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ж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о</w:t>
      </w:r>
      <w:r w:rsidR="000B286F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6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о</w:t>
      </w:r>
      <w:r w:rsidR="000B286F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е</w:t>
      </w:r>
      <w:r w:rsidR="000B286F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1"/>
          <w:sz w:val="28"/>
          <w:szCs w:val="28"/>
        </w:rPr>
        <w:t>(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 w:rsidR="009812DB">
        <w:rPr>
          <w:rFonts w:ascii="Times New Roman" w:hAnsi="Times New Roman"/>
          <w:sz w:val="28"/>
          <w:szCs w:val="28"/>
        </w:rPr>
        <w:t>а</w:t>
      </w:r>
      <w:r w:rsidR="000B286F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ест</w:t>
      </w:r>
      <w:r w:rsidR="000B286F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ят</w:t>
      </w:r>
      <w:r w:rsidR="009812DB">
        <w:rPr>
          <w:rFonts w:ascii="Times New Roman" w:hAnsi="Times New Roman"/>
          <w:spacing w:val="-1"/>
          <w:sz w:val="28"/>
          <w:szCs w:val="28"/>
        </w:rPr>
        <w:t>и</w:t>
      </w:r>
      <w:r w:rsidR="009812DB">
        <w:rPr>
          <w:rFonts w:ascii="Times New Roman" w:hAnsi="Times New Roman"/>
          <w:spacing w:val="-2"/>
          <w:sz w:val="28"/>
          <w:szCs w:val="28"/>
        </w:rPr>
        <w:t>й</w:t>
      </w:r>
      <w:r w:rsidR="009812DB">
        <w:rPr>
          <w:rFonts w:ascii="Times New Roman" w:hAnsi="Times New Roman"/>
          <w:sz w:val="28"/>
          <w:szCs w:val="28"/>
        </w:rPr>
        <w:t xml:space="preserve">,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 xml:space="preserve">е </w:t>
      </w:r>
      <w:r w:rsidR="009812DB">
        <w:rPr>
          <w:rFonts w:ascii="Times New Roman" w:hAnsi="Times New Roman"/>
          <w:spacing w:val="-2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pacing w:val="4"/>
          <w:sz w:val="28"/>
          <w:szCs w:val="28"/>
        </w:rPr>
        <w:t>х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 xml:space="preserve">о </w:t>
      </w:r>
      <w:r w:rsidR="009812DB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аря </w:t>
      </w:r>
      <w:r w:rsidR="009812DB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б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ва</w:t>
      </w:r>
      <w:r w:rsidR="009812DB">
        <w:rPr>
          <w:rFonts w:ascii="Times New Roman" w:hAnsi="Times New Roman"/>
          <w:spacing w:val="1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я </w:t>
      </w:r>
      <w:r w:rsidR="009812DB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 xml:space="preserve">а </w:t>
      </w:r>
      <w:r w:rsidR="009812DB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 xml:space="preserve">о </w:t>
      </w:r>
      <w:r w:rsidR="009812DB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z w:val="28"/>
          <w:szCs w:val="28"/>
        </w:rPr>
        <w:t xml:space="preserve">е </w:t>
      </w:r>
      <w:r w:rsidR="009812DB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я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ят</w:t>
      </w:r>
      <w:r w:rsidR="009812DB">
        <w:rPr>
          <w:rFonts w:ascii="Times New Roman" w:hAnsi="Times New Roman"/>
          <w:spacing w:val="-1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pacing w:val="-2"/>
          <w:sz w:val="28"/>
          <w:szCs w:val="28"/>
        </w:rPr>
        <w:t>)</w:t>
      </w:r>
      <w:r w:rsidR="009812DB">
        <w:rPr>
          <w:rFonts w:ascii="Times New Roman" w:hAnsi="Times New Roman"/>
          <w:sz w:val="28"/>
          <w:szCs w:val="28"/>
        </w:rPr>
        <w:t>.</w:t>
      </w:r>
      <w:r w:rsidR="009812DB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В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ят</w:t>
      </w:r>
      <w:r w:rsidR="009812DB">
        <w:rPr>
          <w:rFonts w:ascii="Times New Roman" w:hAnsi="Times New Roman"/>
          <w:spacing w:val="-1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й 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pacing w:val="4"/>
          <w:sz w:val="28"/>
          <w:szCs w:val="28"/>
        </w:rPr>
        <w:t>х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ва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ь</w:t>
      </w:r>
      <w:r w:rsidR="009812D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ь</w:t>
      </w:r>
      <w:r w:rsidR="009812DB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ащ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хся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-1"/>
          <w:sz w:val="28"/>
          <w:szCs w:val="28"/>
        </w:rPr>
        <w:t>ю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ь</w:t>
      </w:r>
      <w:r w:rsidR="009812DB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вы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ни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м</w:t>
      </w:r>
      <w:r w:rsidR="009812DB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ж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ий</w:t>
      </w:r>
      <w:r w:rsidR="009812DB">
        <w:rPr>
          <w:rFonts w:ascii="Times New Roman" w:hAnsi="Times New Roman"/>
          <w:sz w:val="28"/>
          <w:szCs w:val="28"/>
        </w:rPr>
        <w:t>,</w:t>
      </w:r>
      <w:r w:rsidR="009812DB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х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ск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х</w:t>
      </w:r>
      <w:r w:rsidR="009812DB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-3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>к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,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3"/>
          <w:sz w:val="28"/>
          <w:szCs w:val="28"/>
        </w:rPr>
        <w:t>х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ь </w:t>
      </w:r>
      <w:r w:rsidR="009812DB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ш</w:t>
      </w:r>
      <w:r w:rsidR="009812DB">
        <w:rPr>
          <w:rFonts w:ascii="Times New Roman" w:hAnsi="Times New Roman"/>
          <w:spacing w:val="-1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z w:val="28"/>
          <w:szCs w:val="28"/>
        </w:rPr>
        <w:t xml:space="preserve">ки </w:t>
      </w:r>
      <w:r w:rsidR="009812DB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равл</w:t>
      </w:r>
      <w:r w:rsidR="009812DB">
        <w:rPr>
          <w:rFonts w:ascii="Times New Roman" w:hAnsi="Times New Roman"/>
          <w:spacing w:val="-1"/>
          <w:sz w:val="28"/>
          <w:szCs w:val="28"/>
        </w:rPr>
        <w:t>я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ь </w:t>
      </w:r>
      <w:r w:rsidR="009812DB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х. </w:t>
      </w:r>
      <w:r w:rsidR="009812DB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За</w:t>
      </w:r>
      <w:r w:rsidR="009812DB">
        <w:rPr>
          <w:rFonts w:ascii="Times New Roman" w:hAnsi="Times New Roman"/>
          <w:spacing w:val="-3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ю</w:t>
      </w:r>
      <w:r w:rsidR="009812DB">
        <w:rPr>
          <w:rFonts w:ascii="Times New Roman" w:hAnsi="Times New Roman"/>
          <w:sz w:val="28"/>
          <w:szCs w:val="28"/>
        </w:rPr>
        <w:t>щ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еся </w:t>
      </w:r>
      <w:r w:rsidR="009812DB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3"/>
          <w:sz w:val="28"/>
          <w:szCs w:val="28"/>
        </w:rPr>
        <w:t>ж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ы </w:t>
      </w:r>
      <w:r w:rsidR="009812DB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ься </w:t>
      </w:r>
      <w:r w:rsidR="009812DB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2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е </w:t>
      </w:r>
      <w:r w:rsidR="009812DB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с 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ab/>
      </w:r>
      <w:r w:rsidR="000B286F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0B286F">
        <w:rPr>
          <w:rFonts w:ascii="Times New Roman" w:hAnsi="Times New Roman"/>
          <w:sz w:val="28"/>
          <w:szCs w:val="28"/>
        </w:rPr>
        <w:t xml:space="preserve">ь 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pacing w:val="-2"/>
          <w:sz w:val="28"/>
          <w:szCs w:val="28"/>
        </w:rPr>
        <w:t>ин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>;</w:t>
      </w:r>
      <w:r w:rsidR="000B286F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ас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ва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0B286F">
        <w:rPr>
          <w:rFonts w:ascii="Times New Roman" w:hAnsi="Times New Roman"/>
          <w:sz w:val="28"/>
          <w:szCs w:val="28"/>
        </w:rPr>
        <w:t xml:space="preserve">ь </w:t>
      </w:r>
      <w:r w:rsidR="009812DB">
        <w:rPr>
          <w:rFonts w:ascii="Times New Roman" w:hAnsi="Times New Roman"/>
          <w:sz w:val="28"/>
          <w:szCs w:val="28"/>
        </w:rPr>
        <w:t>в</w:t>
      </w:r>
      <w:r w:rsidR="000B286F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й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.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е</w:t>
      </w:r>
      <w:r w:rsidR="000B286F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й</w:t>
      </w:r>
      <w:r w:rsidR="009812DB">
        <w:rPr>
          <w:rFonts w:ascii="Times New Roman" w:hAnsi="Times New Roman"/>
          <w:sz w:val="28"/>
          <w:szCs w:val="28"/>
        </w:rPr>
        <w:t>ск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х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авы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z w:val="28"/>
          <w:szCs w:val="28"/>
        </w:rPr>
        <w:tab/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4"/>
          <w:sz w:val="28"/>
          <w:szCs w:val="28"/>
        </w:rPr>
        <w:t>щ</w:t>
      </w:r>
      <w:r w:rsidR="009812DB">
        <w:rPr>
          <w:rFonts w:ascii="Times New Roman" w:hAnsi="Times New Roman"/>
          <w:sz w:val="28"/>
          <w:szCs w:val="28"/>
        </w:rPr>
        <w:t>ес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вля</w:t>
      </w:r>
      <w:r w:rsidR="009812DB">
        <w:rPr>
          <w:rFonts w:ascii="Times New Roman" w:hAnsi="Times New Roman"/>
          <w:spacing w:val="-5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ся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0B286F">
        <w:rPr>
          <w:rFonts w:ascii="Times New Roman" w:hAnsi="Times New Roman"/>
          <w:sz w:val="28"/>
          <w:szCs w:val="28"/>
        </w:rPr>
        <w:t>ё</w:t>
      </w:r>
      <w:r w:rsidR="009812DB">
        <w:rPr>
          <w:rFonts w:ascii="Times New Roman" w:hAnsi="Times New Roman"/>
          <w:sz w:val="28"/>
          <w:szCs w:val="28"/>
        </w:rPr>
        <w:t>м</w:t>
      </w:r>
      <w:r w:rsidR="000B286F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5"/>
          <w:sz w:val="28"/>
          <w:szCs w:val="28"/>
        </w:rPr>
        <w:t>з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рав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л</w:t>
      </w:r>
      <w:r w:rsidR="000B286F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ний</w:t>
      </w:r>
      <w:r w:rsidR="009812DB">
        <w:rPr>
          <w:rFonts w:ascii="Times New Roman" w:hAnsi="Times New Roman"/>
          <w:sz w:val="28"/>
          <w:szCs w:val="28"/>
        </w:rPr>
        <w:t>,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я 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4"/>
          <w:sz w:val="28"/>
          <w:szCs w:val="28"/>
        </w:rPr>
        <w:t>щ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хся </w:t>
      </w:r>
      <w:r w:rsidR="009812DB">
        <w:rPr>
          <w:rFonts w:ascii="Times New Roman" w:hAnsi="Times New Roman"/>
          <w:spacing w:val="-25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к </w:t>
      </w:r>
      <w:r w:rsidR="009812DB">
        <w:rPr>
          <w:rFonts w:ascii="Times New Roman" w:hAnsi="Times New Roman"/>
          <w:spacing w:val="-2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3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ве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 xml:space="preserve">у </w:t>
      </w:r>
      <w:r w:rsidR="009812DB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вы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ю </w:t>
      </w:r>
      <w:r w:rsidR="009812DB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тд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ль</w:t>
      </w:r>
      <w:r w:rsidR="009812DB">
        <w:rPr>
          <w:rFonts w:ascii="Times New Roman" w:hAnsi="Times New Roman"/>
          <w:spacing w:val="-1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ых </w:t>
      </w:r>
      <w:r w:rsidR="009812DB">
        <w:rPr>
          <w:rFonts w:ascii="Times New Roman" w:hAnsi="Times New Roman"/>
          <w:spacing w:val="-2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й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х </w:t>
      </w:r>
      <w:r w:rsidR="009812DB">
        <w:rPr>
          <w:rFonts w:ascii="Times New Roman" w:hAnsi="Times New Roman"/>
          <w:spacing w:val="-2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z w:val="28"/>
          <w:szCs w:val="28"/>
        </w:rPr>
        <w:t>яза</w:t>
      </w:r>
      <w:r w:rsidR="009812DB">
        <w:rPr>
          <w:rFonts w:ascii="Times New Roman" w:hAnsi="Times New Roman"/>
          <w:spacing w:val="-1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 xml:space="preserve">й </w:t>
      </w:r>
      <w:r w:rsidR="009812DB">
        <w:rPr>
          <w:rFonts w:ascii="Times New Roman" w:hAnsi="Times New Roman"/>
          <w:spacing w:val="-22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в своей</w:t>
      </w:r>
      <w:r w:rsidR="009812D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х</w:t>
      </w:r>
      <w:r w:rsidR="009812D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-2"/>
          <w:sz w:val="28"/>
          <w:szCs w:val="28"/>
        </w:rPr>
        <w:t>пп</w:t>
      </w:r>
      <w:r w:rsidR="009812DB">
        <w:rPr>
          <w:rFonts w:ascii="Times New Roman" w:hAnsi="Times New Roman"/>
          <w:sz w:val="28"/>
          <w:szCs w:val="28"/>
        </w:rPr>
        <w:t>ах,</w:t>
      </w:r>
      <w:r w:rsidR="009812DB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2"/>
          <w:sz w:val="28"/>
          <w:szCs w:val="28"/>
        </w:rPr>
        <w:t>й</w:t>
      </w:r>
      <w:r w:rsidR="009812DB">
        <w:rPr>
          <w:rFonts w:ascii="Times New Roman" w:hAnsi="Times New Roman"/>
          <w:sz w:val="28"/>
          <w:szCs w:val="28"/>
        </w:rPr>
        <w:t>.</w:t>
      </w:r>
    </w:p>
    <w:p w:rsidR="009812DB" w:rsidRDefault="000B286F" w:rsidP="000B286F">
      <w:pPr>
        <w:widowControl w:val="0"/>
        <w:tabs>
          <w:tab w:val="left" w:pos="1340"/>
          <w:tab w:val="left" w:pos="1620"/>
          <w:tab w:val="left" w:pos="1800"/>
          <w:tab w:val="left" w:pos="3300"/>
          <w:tab w:val="left" w:pos="3680"/>
          <w:tab w:val="left" w:pos="3800"/>
          <w:tab w:val="left" w:pos="4420"/>
          <w:tab w:val="left" w:pos="4960"/>
          <w:tab w:val="left" w:pos="5480"/>
          <w:tab w:val="left" w:pos="6040"/>
          <w:tab w:val="left" w:pos="6880"/>
          <w:tab w:val="left" w:pos="7020"/>
          <w:tab w:val="left" w:pos="7220"/>
          <w:tab w:val="left" w:pos="7520"/>
          <w:tab w:val="left" w:pos="7640"/>
          <w:tab w:val="left" w:pos="8560"/>
          <w:tab w:val="left" w:pos="8600"/>
          <w:tab w:val="left" w:pos="8860"/>
          <w:tab w:val="left" w:pos="9080"/>
          <w:tab w:val="left" w:pos="9400"/>
          <w:tab w:val="left" w:pos="10100"/>
          <w:tab w:val="left" w:pos="10200"/>
        </w:tabs>
        <w:autoSpaceDE w:val="0"/>
        <w:autoSpaceDN w:val="0"/>
        <w:adjustRightInd w:val="0"/>
        <w:spacing w:after="0" w:line="240" w:lineRule="auto"/>
        <w:ind w:left="108" w:right="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ля 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w w:val="28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аль</w:t>
      </w:r>
      <w:r w:rsidR="009812DB">
        <w:rPr>
          <w:rFonts w:ascii="Times New Roman" w:hAnsi="Times New Roman"/>
          <w:spacing w:val="-1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ых</w:t>
      </w:r>
      <w:r w:rsidR="00BD0FCD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ин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>к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рск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х</w:t>
      </w:r>
      <w:r w:rsidR="00BD0FCD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z w:val="28"/>
          <w:szCs w:val="28"/>
        </w:rPr>
        <w:t>вы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ю</w:t>
      </w:r>
      <w:r w:rsidR="009812DB">
        <w:rPr>
          <w:rFonts w:ascii="Times New Roman" w:hAnsi="Times New Roman"/>
          <w:sz w:val="28"/>
          <w:szCs w:val="28"/>
        </w:rPr>
        <w:t>щ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ся</w:t>
      </w:r>
      <w:r w:rsidR="00BD0FCD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оо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ю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ся</w:t>
      </w:r>
      <w:r w:rsidR="009812D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к</w:t>
      </w:r>
      <w:r w:rsidR="009812DB">
        <w:rPr>
          <w:rFonts w:ascii="Times New Roman" w:hAnsi="Times New Roman"/>
          <w:spacing w:val="3"/>
          <w:sz w:val="28"/>
          <w:szCs w:val="28"/>
        </w:rPr>
        <w:t>ач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ве</w:t>
      </w:r>
      <w:r w:rsidR="009812DB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ж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2"/>
          <w:sz w:val="28"/>
          <w:szCs w:val="28"/>
        </w:rPr>
        <w:t>пп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ка</w:t>
      </w:r>
      <w:r w:rsidR="009812DB">
        <w:rPr>
          <w:rFonts w:ascii="Times New Roman" w:hAnsi="Times New Roman"/>
          <w:spacing w:val="-2"/>
          <w:sz w:val="28"/>
          <w:szCs w:val="28"/>
        </w:rPr>
        <w:t>ж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ый</w:t>
      </w:r>
      <w:r w:rsidR="009812D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ь</w:t>
      </w:r>
      <w:r w:rsidR="009812DB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ят</w:t>
      </w:r>
      <w:r w:rsidR="009812DB">
        <w:rPr>
          <w:rFonts w:ascii="Times New Roman" w:hAnsi="Times New Roman"/>
          <w:spacing w:val="-1"/>
          <w:sz w:val="28"/>
          <w:szCs w:val="28"/>
        </w:rPr>
        <w:t>и</w:t>
      </w:r>
      <w:r w:rsidR="009812DB">
        <w:rPr>
          <w:rFonts w:ascii="Times New Roman" w:hAnsi="Times New Roman"/>
          <w:spacing w:val="-2"/>
          <w:sz w:val="28"/>
          <w:szCs w:val="28"/>
        </w:rPr>
        <w:t>й</w:t>
      </w:r>
      <w:r w:rsidR="009812DB">
        <w:rPr>
          <w:rFonts w:ascii="Times New Roman" w:hAnsi="Times New Roman"/>
          <w:sz w:val="28"/>
          <w:szCs w:val="28"/>
        </w:rPr>
        <w:t>.</w:t>
      </w:r>
      <w:r w:rsidR="009812DB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В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z w:val="28"/>
          <w:szCs w:val="28"/>
        </w:rPr>
        <w:t>яза</w:t>
      </w:r>
      <w:r w:rsidR="009812DB">
        <w:rPr>
          <w:rFonts w:ascii="Times New Roman" w:hAnsi="Times New Roman"/>
          <w:spacing w:val="-1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ос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ж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ab/>
        <w:t>в</w:t>
      </w:r>
      <w:r w:rsidR="009812DB">
        <w:rPr>
          <w:rFonts w:ascii="Times New Roman" w:hAnsi="Times New Roman"/>
          <w:spacing w:val="4"/>
          <w:sz w:val="28"/>
          <w:szCs w:val="28"/>
        </w:rPr>
        <w:t>х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: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дг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ь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w w:val="11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 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ля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ят</w:t>
      </w:r>
      <w:r w:rsidR="009812DB">
        <w:rPr>
          <w:rFonts w:ascii="Times New Roman" w:hAnsi="Times New Roman"/>
          <w:spacing w:val="-1"/>
          <w:sz w:val="28"/>
          <w:szCs w:val="28"/>
        </w:rPr>
        <w:t>и</w:t>
      </w:r>
      <w:r w:rsidR="009812DB">
        <w:rPr>
          <w:rFonts w:ascii="Times New Roman" w:hAnsi="Times New Roman"/>
          <w:spacing w:val="-2"/>
          <w:sz w:val="28"/>
          <w:szCs w:val="28"/>
        </w:rPr>
        <w:t>й</w:t>
      </w:r>
      <w:r w:rsidR="009812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ь </w:t>
      </w:r>
      <w:r w:rsidR="009812DB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pacing w:val="4"/>
          <w:sz w:val="28"/>
          <w:szCs w:val="28"/>
        </w:rPr>
        <w:t>х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pacing w:val="4"/>
          <w:sz w:val="28"/>
          <w:szCs w:val="28"/>
        </w:rPr>
        <w:t>ы</w:t>
      </w:r>
      <w:r w:rsidR="009812DB">
        <w:rPr>
          <w:rFonts w:ascii="Times New Roman" w:hAnsi="Times New Roman"/>
          <w:sz w:val="28"/>
          <w:szCs w:val="28"/>
        </w:rPr>
        <w:t xml:space="preserve">й </w:t>
      </w:r>
      <w:r w:rsidR="009812DB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арь, </w:t>
      </w:r>
      <w:r w:rsidR="009812DB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е </w:t>
      </w:r>
      <w:r w:rsidR="009812DB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ь </w:t>
      </w:r>
      <w:r w:rsidR="009812DB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х </w:t>
      </w:r>
      <w:r w:rsidR="009812DB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ос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z w:val="28"/>
          <w:szCs w:val="28"/>
        </w:rPr>
        <w:t xml:space="preserve">е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я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ят</w:t>
      </w:r>
      <w:r w:rsidR="009812DB">
        <w:rPr>
          <w:rFonts w:ascii="Times New Roman" w:hAnsi="Times New Roman"/>
          <w:spacing w:val="-1"/>
          <w:sz w:val="28"/>
          <w:szCs w:val="28"/>
        </w:rPr>
        <w:t>и</w:t>
      </w:r>
      <w:r w:rsidR="009812DB">
        <w:rPr>
          <w:rFonts w:ascii="Times New Roman" w:hAnsi="Times New Roman"/>
          <w:spacing w:val="-2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. </w:t>
      </w:r>
      <w:r w:rsidR="009812D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ю</w:t>
      </w:r>
      <w:r w:rsidR="009812DB">
        <w:rPr>
          <w:rFonts w:ascii="Times New Roman" w:hAnsi="Times New Roman"/>
          <w:sz w:val="28"/>
          <w:szCs w:val="28"/>
        </w:rPr>
        <w:t>щ</w:t>
      </w:r>
      <w:r w:rsidR="009812DB">
        <w:rPr>
          <w:rFonts w:ascii="Times New Roman" w:hAnsi="Times New Roman"/>
          <w:spacing w:val="-1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х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pacing w:val="4"/>
          <w:sz w:val="28"/>
          <w:szCs w:val="28"/>
        </w:rPr>
        <w:t>х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ab/>
        <w:t>ра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ва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-1"/>
          <w:sz w:val="28"/>
          <w:szCs w:val="28"/>
        </w:rPr>
        <w:t>ю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ь</w:t>
      </w:r>
      <w:r w:rsidR="00BD0FCD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 вы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ни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м</w:t>
      </w:r>
      <w:r w:rsidR="00BD0FCD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-2"/>
          <w:sz w:val="28"/>
          <w:szCs w:val="28"/>
        </w:rPr>
        <w:t>ж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2"/>
          <w:sz w:val="28"/>
          <w:szCs w:val="28"/>
        </w:rPr>
        <w:t>й</w:t>
      </w:r>
      <w:r w:rsidR="009812DB">
        <w:rPr>
          <w:rFonts w:ascii="Times New Roman" w:hAnsi="Times New Roman"/>
          <w:sz w:val="28"/>
          <w:szCs w:val="28"/>
        </w:rPr>
        <w:t>,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е  </w:t>
      </w:r>
      <w:r w:rsidR="009812DB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3"/>
          <w:sz w:val="28"/>
          <w:szCs w:val="28"/>
        </w:rPr>
        <w:t>х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ь</w:t>
      </w:r>
      <w:r w:rsidR="009812DB">
        <w:rPr>
          <w:rFonts w:ascii="Times New Roman" w:hAnsi="Times New Roman"/>
          <w:sz w:val="28"/>
          <w:szCs w:val="28"/>
        </w:rPr>
        <w:tab/>
      </w:r>
      <w:r w:rsidR="00BD0FCD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ш</w:t>
      </w:r>
      <w:r w:rsidR="009812DB">
        <w:rPr>
          <w:rFonts w:ascii="Times New Roman" w:hAnsi="Times New Roman"/>
          <w:spacing w:val="-1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z w:val="28"/>
          <w:szCs w:val="28"/>
        </w:rPr>
        <w:t>ки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w w:val="114"/>
          <w:sz w:val="28"/>
          <w:szCs w:val="28"/>
        </w:rPr>
        <w:t xml:space="preserve">  </w:t>
      </w:r>
      <w:r w:rsidR="009812DB">
        <w:rPr>
          <w:rFonts w:ascii="Times New Roman" w:hAnsi="Times New Roman"/>
          <w:sz w:val="28"/>
          <w:szCs w:val="28"/>
        </w:rPr>
        <w:t>и</w:t>
      </w:r>
      <w:r w:rsidR="00BD0FCD"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7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ос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ки</w:t>
      </w:r>
      <w:r w:rsidR="009812DB">
        <w:rPr>
          <w:rFonts w:ascii="Times New Roman" w:hAnsi="Times New Roman"/>
          <w:sz w:val="28"/>
          <w:szCs w:val="28"/>
        </w:rPr>
        <w:tab/>
        <w:t>в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х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z w:val="28"/>
          <w:szCs w:val="28"/>
        </w:rPr>
        <w:t>е вы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я </w:t>
      </w:r>
      <w:r w:rsidR="009812DB">
        <w:rPr>
          <w:rFonts w:ascii="Times New Roman" w:hAnsi="Times New Roman"/>
          <w:spacing w:val="-25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тд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ль</w:t>
      </w:r>
      <w:r w:rsidR="009812DB">
        <w:rPr>
          <w:rFonts w:ascii="Times New Roman" w:hAnsi="Times New Roman"/>
          <w:spacing w:val="-1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ых </w:t>
      </w:r>
      <w:r w:rsidR="009812DB">
        <w:rPr>
          <w:rFonts w:ascii="Times New Roman" w:hAnsi="Times New Roman"/>
          <w:spacing w:val="-2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ж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ний</w:t>
      </w:r>
      <w:r w:rsidR="009812DB">
        <w:rPr>
          <w:rFonts w:ascii="Times New Roman" w:hAnsi="Times New Roman"/>
          <w:sz w:val="28"/>
          <w:szCs w:val="28"/>
        </w:rPr>
        <w:t xml:space="preserve">, </w:t>
      </w:r>
      <w:r w:rsidR="009812DB">
        <w:rPr>
          <w:rFonts w:ascii="Times New Roman" w:hAnsi="Times New Roman"/>
          <w:spacing w:val="-27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а </w:t>
      </w:r>
      <w:r w:rsidR="009812DB">
        <w:rPr>
          <w:rFonts w:ascii="Times New Roman" w:hAnsi="Times New Roman"/>
          <w:spacing w:val="-29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ак</w:t>
      </w:r>
      <w:r w:rsidR="009812DB">
        <w:rPr>
          <w:rFonts w:ascii="Times New Roman" w:hAnsi="Times New Roman"/>
          <w:spacing w:val="-2"/>
          <w:sz w:val="28"/>
          <w:szCs w:val="28"/>
        </w:rPr>
        <w:t>ж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3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ль</w:t>
      </w:r>
      <w:r w:rsidR="009812DB">
        <w:rPr>
          <w:rFonts w:ascii="Times New Roman" w:hAnsi="Times New Roman"/>
          <w:spacing w:val="3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о </w:t>
      </w:r>
      <w:r w:rsidR="009812DB">
        <w:rPr>
          <w:rFonts w:ascii="Times New Roman" w:hAnsi="Times New Roman"/>
          <w:spacing w:val="-3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ка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ы</w:t>
      </w:r>
      <w:r w:rsidR="009812DB">
        <w:rPr>
          <w:rFonts w:ascii="Times New Roman" w:hAnsi="Times New Roman"/>
          <w:spacing w:val="3"/>
          <w:sz w:val="28"/>
          <w:szCs w:val="28"/>
        </w:rPr>
        <w:t>в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ь </w:t>
      </w:r>
      <w:r w:rsidR="009812DB">
        <w:rPr>
          <w:rFonts w:ascii="Times New Roman" w:hAnsi="Times New Roman"/>
          <w:spacing w:val="-28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-2"/>
          <w:sz w:val="28"/>
          <w:szCs w:val="28"/>
        </w:rPr>
        <w:t>ж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я </w:t>
      </w:r>
      <w:r w:rsidR="009812DB">
        <w:rPr>
          <w:rFonts w:ascii="Times New Roman" w:hAnsi="Times New Roman"/>
          <w:spacing w:val="-29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з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ро</w:t>
      </w:r>
      <w:r w:rsidR="009812DB">
        <w:rPr>
          <w:rFonts w:ascii="Times New Roman" w:hAnsi="Times New Roman"/>
          <w:spacing w:val="-2"/>
          <w:sz w:val="28"/>
          <w:szCs w:val="28"/>
        </w:rPr>
        <w:t>й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 xml:space="preserve">о  </w:t>
      </w:r>
      <w:r w:rsidR="009812DB">
        <w:rPr>
          <w:rFonts w:ascii="Times New Roman" w:hAnsi="Times New Roman"/>
          <w:spacing w:val="-2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ала.  </w:t>
      </w:r>
      <w:r w:rsidR="009812DB">
        <w:rPr>
          <w:rFonts w:ascii="Times New Roman" w:hAnsi="Times New Roman"/>
          <w:spacing w:val="-2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ля</w:t>
      </w:r>
      <w:r w:rsidR="009812D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э</w:t>
      </w:r>
      <w:r w:rsidR="009812DB">
        <w:rPr>
          <w:rFonts w:ascii="Times New Roman" w:hAnsi="Times New Roman"/>
          <w:spacing w:val="-3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 xml:space="preserve">о  </w:t>
      </w:r>
      <w:r w:rsidR="009812DB">
        <w:rPr>
          <w:rFonts w:ascii="Times New Roman" w:hAnsi="Times New Roman"/>
          <w:spacing w:val="-2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 xml:space="preserve">р  </w:t>
      </w:r>
      <w:r w:rsidR="009812DB">
        <w:rPr>
          <w:rFonts w:ascii="Times New Roman" w:hAnsi="Times New Roman"/>
          <w:spacing w:val="-2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3"/>
          <w:sz w:val="28"/>
          <w:szCs w:val="28"/>
        </w:rPr>
        <w:t>ж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 xml:space="preserve">н  </w:t>
      </w:r>
      <w:r w:rsidR="009812DB">
        <w:rPr>
          <w:rFonts w:ascii="Times New Roman" w:hAnsi="Times New Roman"/>
          <w:spacing w:val="-2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 xml:space="preserve">авать  </w:t>
      </w:r>
      <w:r w:rsidR="009812DB">
        <w:rPr>
          <w:rFonts w:ascii="Times New Roman" w:hAnsi="Times New Roman"/>
          <w:spacing w:val="-22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ци</w:t>
      </w:r>
      <w:r w:rsidR="009812DB">
        <w:rPr>
          <w:rFonts w:ascii="Times New Roman" w:hAnsi="Times New Roman"/>
          <w:sz w:val="28"/>
          <w:szCs w:val="28"/>
        </w:rPr>
        <w:t>аль</w:t>
      </w:r>
      <w:r w:rsidR="009812DB">
        <w:rPr>
          <w:rFonts w:ascii="Times New Roman" w:hAnsi="Times New Roman"/>
          <w:spacing w:val="-1"/>
          <w:sz w:val="28"/>
          <w:szCs w:val="28"/>
        </w:rPr>
        <w:t>н</w:t>
      </w:r>
      <w:r w:rsidR="009812DB">
        <w:rPr>
          <w:rFonts w:ascii="Times New Roman" w:hAnsi="Times New Roman"/>
          <w:spacing w:val="4"/>
          <w:sz w:val="28"/>
          <w:szCs w:val="28"/>
        </w:rPr>
        <w:t>ы</w:t>
      </w:r>
      <w:r w:rsidR="009812DB">
        <w:rPr>
          <w:rFonts w:ascii="Times New Roman" w:hAnsi="Times New Roman"/>
          <w:sz w:val="28"/>
          <w:szCs w:val="28"/>
        </w:rPr>
        <w:t xml:space="preserve">е  </w:t>
      </w:r>
      <w:r w:rsidR="009812DB">
        <w:rPr>
          <w:rFonts w:ascii="Times New Roman" w:hAnsi="Times New Roman"/>
          <w:spacing w:val="-27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я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тд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4"/>
          <w:sz w:val="28"/>
          <w:szCs w:val="28"/>
        </w:rPr>
        <w:t>ь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ым </w:t>
      </w:r>
      <w:r w:rsidR="009812D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ю</w:t>
      </w:r>
      <w:r w:rsidR="009812DB">
        <w:rPr>
          <w:rFonts w:ascii="Times New Roman" w:hAnsi="Times New Roman"/>
          <w:sz w:val="28"/>
          <w:szCs w:val="28"/>
        </w:rPr>
        <w:t>щ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 xml:space="preserve">ся </w:t>
      </w:r>
      <w:r w:rsidR="009812DB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 xml:space="preserve">о </w:t>
      </w:r>
      <w:r w:rsidR="009812D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-1"/>
          <w:sz w:val="28"/>
          <w:szCs w:val="28"/>
        </w:rPr>
        <w:t>ю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ю </w:t>
      </w:r>
      <w:r w:rsidR="009812DB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 xml:space="preserve">а </w:t>
      </w:r>
      <w:r w:rsidR="009812D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вы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ем </w:t>
      </w:r>
      <w:r w:rsidR="009812D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ж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й</w:t>
      </w:r>
      <w:r w:rsidR="009812DB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й</w:t>
      </w:r>
      <w:r w:rsidR="009812DB">
        <w:rPr>
          <w:rFonts w:ascii="Times New Roman" w:hAnsi="Times New Roman"/>
          <w:sz w:val="28"/>
          <w:szCs w:val="28"/>
        </w:rPr>
        <w:t>, вы</w:t>
      </w:r>
      <w:r w:rsidR="009812DB">
        <w:rPr>
          <w:rFonts w:ascii="Times New Roman" w:hAnsi="Times New Roman"/>
          <w:spacing w:val="-1"/>
          <w:sz w:val="28"/>
          <w:szCs w:val="28"/>
        </w:rPr>
        <w:t>я</w:t>
      </w:r>
      <w:r w:rsidR="009812DB">
        <w:rPr>
          <w:rFonts w:ascii="Times New Roman" w:hAnsi="Times New Roman"/>
          <w:sz w:val="28"/>
          <w:szCs w:val="28"/>
        </w:rPr>
        <w:t>вле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ю </w:t>
      </w:r>
      <w:r w:rsidR="009812DB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3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 xml:space="preserve">в </w:t>
      </w:r>
      <w:r w:rsidR="009812D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ш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 xml:space="preserve">к, </w:t>
      </w:r>
      <w:r w:rsidR="009812DB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рав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4"/>
          <w:sz w:val="28"/>
          <w:szCs w:val="28"/>
        </w:rPr>
        <w:t>ь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 xml:space="preserve">у 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5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у</w:t>
      </w:r>
      <w:r w:rsidR="009812D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вы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 xml:space="preserve">я </w:t>
      </w:r>
      <w:r w:rsidR="009812DB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-2"/>
          <w:sz w:val="28"/>
          <w:szCs w:val="28"/>
        </w:rPr>
        <w:t>ж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2"/>
          <w:sz w:val="28"/>
          <w:szCs w:val="28"/>
        </w:rPr>
        <w:t>й</w:t>
      </w:r>
      <w:r w:rsidR="00AF5FFD">
        <w:rPr>
          <w:rFonts w:ascii="Times New Roman" w:hAnsi="Times New Roman"/>
          <w:sz w:val="28"/>
          <w:szCs w:val="28"/>
        </w:rPr>
        <w:t>.</w:t>
      </w:r>
      <w:r w:rsidR="009812DB">
        <w:rPr>
          <w:rFonts w:ascii="Times New Roman" w:hAnsi="Times New Roman"/>
          <w:spacing w:val="-3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 xml:space="preserve">ю </w:t>
      </w:r>
      <w:r w:rsidR="009812DB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5"/>
          <w:sz w:val="28"/>
          <w:szCs w:val="28"/>
        </w:rPr>
        <w:t>б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у </w:t>
      </w:r>
      <w:r w:rsidR="009812DB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pacing w:val="4"/>
          <w:sz w:val="28"/>
          <w:szCs w:val="28"/>
        </w:rPr>
        <w:t>х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 xml:space="preserve">о </w:t>
      </w:r>
      <w:r w:rsidR="009812DB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lastRenderedPageBreak/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ь </w:t>
      </w:r>
      <w:r w:rsidR="009812DB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4"/>
          <w:sz w:val="28"/>
          <w:szCs w:val="28"/>
        </w:rPr>
        <w:t>а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z w:val="28"/>
          <w:szCs w:val="28"/>
        </w:rPr>
        <w:t xml:space="preserve">о </w:t>
      </w:r>
      <w:r w:rsidR="009812DB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pacing w:val="5"/>
          <w:sz w:val="28"/>
          <w:szCs w:val="28"/>
        </w:rPr>
        <w:t>з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ва</w:t>
      </w:r>
      <w:r w:rsidR="009812DB">
        <w:rPr>
          <w:rFonts w:ascii="Times New Roman" w:hAnsi="Times New Roman"/>
          <w:spacing w:val="1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о, </w:t>
      </w:r>
      <w:r w:rsidR="009812DB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z w:val="28"/>
          <w:szCs w:val="28"/>
        </w:rPr>
        <w:t xml:space="preserve">ы </w:t>
      </w:r>
      <w:r w:rsidR="009812DB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хва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ь </w:t>
      </w:r>
      <w:r w:rsidR="009812DB">
        <w:rPr>
          <w:rFonts w:ascii="Times New Roman" w:hAnsi="Times New Roman"/>
          <w:spacing w:val="-2"/>
          <w:sz w:val="28"/>
          <w:szCs w:val="28"/>
        </w:rPr>
        <w:t>ин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>к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рс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 w:rsidR="009812DB">
        <w:rPr>
          <w:rFonts w:ascii="Times New Roman" w:hAnsi="Times New Roman"/>
          <w:sz w:val="28"/>
          <w:szCs w:val="28"/>
        </w:rPr>
        <w:t xml:space="preserve">ой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дг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й в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х</w:t>
      </w:r>
      <w:r w:rsidR="009812DB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ю</w:t>
      </w:r>
      <w:r w:rsidR="009812DB">
        <w:rPr>
          <w:rFonts w:ascii="Times New Roman" w:hAnsi="Times New Roman"/>
          <w:sz w:val="28"/>
          <w:szCs w:val="28"/>
        </w:rPr>
        <w:t>щ</w:t>
      </w:r>
      <w:r w:rsidR="009812DB">
        <w:rPr>
          <w:rFonts w:ascii="Times New Roman" w:hAnsi="Times New Roman"/>
          <w:spacing w:val="-1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хся в</w:t>
      </w:r>
      <w:r w:rsidR="009812D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.</w:t>
      </w:r>
    </w:p>
    <w:p w:rsidR="009812DB" w:rsidRDefault="004D5AE5" w:rsidP="004D5AE5">
      <w:pPr>
        <w:widowControl w:val="0"/>
        <w:tabs>
          <w:tab w:val="left" w:pos="1020"/>
          <w:tab w:val="left" w:pos="2540"/>
          <w:tab w:val="left" w:pos="3360"/>
          <w:tab w:val="left" w:pos="3460"/>
          <w:tab w:val="left" w:pos="4840"/>
          <w:tab w:val="left" w:pos="5280"/>
          <w:tab w:val="left" w:pos="5640"/>
          <w:tab w:val="left" w:pos="6260"/>
          <w:tab w:val="left" w:pos="6880"/>
          <w:tab w:val="left" w:pos="7420"/>
          <w:tab w:val="left" w:pos="7940"/>
          <w:tab w:val="left" w:pos="8640"/>
          <w:tab w:val="left" w:pos="8940"/>
          <w:tab w:val="left" w:pos="9940"/>
        </w:tabs>
        <w:autoSpaceDE w:val="0"/>
        <w:autoSpaceDN w:val="0"/>
        <w:adjustRightInd w:val="0"/>
        <w:spacing w:after="0" w:line="239" w:lineRule="auto"/>
        <w:ind w:left="108" w:right="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</w:t>
      </w:r>
      <w:r w:rsidR="009812DB">
        <w:rPr>
          <w:rFonts w:ascii="Times New Roman" w:hAnsi="Times New Roman"/>
          <w:spacing w:val="1"/>
          <w:sz w:val="28"/>
          <w:szCs w:val="28"/>
        </w:rPr>
        <w:t>С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ка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ься в </w:t>
      </w:r>
      <w:r w:rsidR="009812DB">
        <w:rPr>
          <w:rFonts w:ascii="Times New Roman" w:hAnsi="Times New Roman"/>
          <w:sz w:val="28"/>
          <w:szCs w:val="28"/>
        </w:rPr>
        <w:t>ка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щ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ре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 xml:space="preserve">ля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 xml:space="preserve">я </w:t>
      </w:r>
      <w:r w:rsidR="009812DB">
        <w:rPr>
          <w:rFonts w:ascii="Times New Roman" w:hAnsi="Times New Roman"/>
          <w:spacing w:val="-3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ых </w:t>
      </w:r>
      <w:r w:rsidR="009812DB">
        <w:rPr>
          <w:rFonts w:ascii="Times New Roman" w:hAnsi="Times New Roman"/>
          <w:spacing w:val="-3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pacing w:val="4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й </w:t>
      </w:r>
      <w:r w:rsidR="009812DB">
        <w:rPr>
          <w:rFonts w:ascii="Times New Roman" w:hAnsi="Times New Roman"/>
          <w:spacing w:val="-34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в </w:t>
      </w:r>
      <w:r w:rsidR="009812DB">
        <w:rPr>
          <w:rFonts w:ascii="Times New Roman" w:hAnsi="Times New Roman"/>
          <w:spacing w:val="-3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 xml:space="preserve">ах </w:t>
      </w:r>
      <w:r w:rsidR="009812DB">
        <w:rPr>
          <w:rFonts w:ascii="Times New Roman" w:hAnsi="Times New Roman"/>
          <w:spacing w:val="-3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аль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ой </w:t>
      </w:r>
      <w:r w:rsidR="009812DB">
        <w:rPr>
          <w:rFonts w:ascii="Times New Roman" w:hAnsi="Times New Roman"/>
          <w:spacing w:val="-3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дг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овк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. </w:t>
      </w:r>
      <w:r w:rsidR="009812DB">
        <w:rPr>
          <w:rFonts w:ascii="Times New Roman" w:hAnsi="Times New Roman"/>
          <w:spacing w:val="-3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-3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-1"/>
          <w:sz w:val="28"/>
          <w:szCs w:val="28"/>
        </w:rPr>
        <w:t>ж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ы 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 w:rsidR="009812DB">
        <w:rPr>
          <w:rFonts w:ascii="Times New Roman" w:hAnsi="Times New Roman"/>
          <w:sz w:val="28"/>
          <w:szCs w:val="28"/>
        </w:rPr>
        <w:t>са</w:t>
      </w:r>
      <w:r w:rsidR="009812DB">
        <w:rPr>
          <w:rFonts w:ascii="Times New Roman" w:hAnsi="Times New Roman"/>
          <w:spacing w:val="2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pacing w:val="4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ль</w:t>
      </w:r>
      <w:r w:rsidR="009812DB">
        <w:rPr>
          <w:rFonts w:ascii="Times New Roman" w:hAnsi="Times New Roman"/>
          <w:spacing w:val="3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ab/>
        <w:t>ра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pacing w:val="-2"/>
          <w:sz w:val="28"/>
          <w:szCs w:val="28"/>
        </w:rPr>
        <w:t>ин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ят</w:t>
      </w:r>
      <w:r w:rsidR="009812DB">
        <w:rPr>
          <w:rFonts w:ascii="Times New Roman" w:hAnsi="Times New Roman"/>
          <w:spacing w:val="-1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z w:val="28"/>
          <w:szCs w:val="28"/>
        </w:rPr>
        <w:t>щ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ф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 w:rsidR="009812DB">
        <w:rPr>
          <w:rFonts w:ascii="Times New Roman" w:hAnsi="Times New Roman"/>
          <w:sz w:val="28"/>
          <w:szCs w:val="28"/>
        </w:rPr>
        <w:t xml:space="preserve">ой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,</w:t>
      </w:r>
      <w:r w:rsidR="009812DB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б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ым </w:t>
      </w:r>
      <w:r w:rsidR="009812D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х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ск</w:t>
      </w:r>
      <w:r w:rsidR="009812DB">
        <w:rPr>
          <w:rFonts w:ascii="Times New Roman" w:hAnsi="Times New Roman"/>
          <w:spacing w:val="1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м эле</w:t>
      </w:r>
      <w:r w:rsidR="009812DB">
        <w:rPr>
          <w:rFonts w:ascii="Times New Roman" w:hAnsi="Times New Roman"/>
          <w:spacing w:val="2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.</w:t>
      </w:r>
    </w:p>
    <w:p w:rsidR="009812DB" w:rsidRDefault="009812DB" w:rsidP="004D5AE5">
      <w:pPr>
        <w:widowControl w:val="0"/>
        <w:tabs>
          <w:tab w:val="left" w:pos="2000"/>
          <w:tab w:val="left" w:pos="2420"/>
          <w:tab w:val="left" w:pos="3040"/>
          <w:tab w:val="left" w:pos="3360"/>
          <w:tab w:val="left" w:pos="5220"/>
          <w:tab w:val="left" w:pos="5620"/>
          <w:tab w:val="left" w:pos="6980"/>
          <w:tab w:val="left" w:pos="7080"/>
          <w:tab w:val="left" w:pos="8340"/>
          <w:tab w:val="left" w:pos="9000"/>
          <w:tab w:val="left" w:pos="9380"/>
        </w:tabs>
        <w:autoSpaceDE w:val="0"/>
        <w:autoSpaceDN w:val="0"/>
        <w:adjustRightInd w:val="0"/>
        <w:spacing w:before="2" w:after="0" w:line="240" w:lineRule="auto"/>
        <w:ind w:left="108" w:right="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ся</w:t>
      </w:r>
      <w:r w:rsidR="004D5A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D5A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2"/>
          <w:sz w:val="28"/>
          <w:szCs w:val="28"/>
        </w:rPr>
        <w:t>н</w:t>
      </w:r>
      <w:r w:rsidR="004D5AE5">
        <w:rPr>
          <w:rFonts w:ascii="Times New Roman" w:hAnsi="Times New Roman"/>
          <w:sz w:val="28"/>
          <w:szCs w:val="28"/>
        </w:rPr>
        <w:t xml:space="preserve">ых </w:t>
      </w:r>
      <w:r w:rsidR="00511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ab/>
      </w:r>
      <w:r w:rsidR="004D5A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 w:rsidR="004D5A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ла 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</w:r>
      <w:r w:rsidR="004D5A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D5A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 w:rsidR="004D5A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1"/>
          <w:sz w:val="28"/>
          <w:szCs w:val="28"/>
        </w:rPr>
        <w:t>т</w:t>
      </w:r>
      <w:r w:rsidR="004D5AE5">
        <w:rPr>
          <w:rFonts w:ascii="Times New Roman" w:hAnsi="Times New Roman"/>
          <w:sz w:val="28"/>
          <w:szCs w:val="28"/>
        </w:rPr>
        <w:t xml:space="preserve">ься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 w:rsidR="004D5A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 w:rsidR="004D5AE5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>в</w:t>
      </w:r>
      <w:r w:rsidR="004D5A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ах</w:t>
      </w:r>
      <w:r w:rsidR="004D5A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аль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ой  </w:t>
      </w:r>
      <w:r>
        <w:rPr>
          <w:rFonts w:ascii="Times New Roman" w:hAnsi="Times New Roman"/>
          <w:spacing w:val="-2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 w:rsidR="004D5A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 w:rsidR="004D5A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 w:rsidR="004D5A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ащ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 w:rsidR="004D5A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п 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ять 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ах, 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ш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3"/>
          <w:sz w:val="28"/>
          <w:szCs w:val="28"/>
        </w:rPr>
        <w:t xml:space="preserve"> с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лава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я, с</w:t>
      </w:r>
      <w:r>
        <w:rPr>
          <w:rFonts w:ascii="Times New Roman" w:hAnsi="Times New Roman"/>
          <w:spacing w:val="-5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аря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ний</w:t>
      </w:r>
      <w:r>
        <w:rPr>
          <w:rFonts w:ascii="Times New Roman" w:hAnsi="Times New Roman"/>
          <w:sz w:val="28"/>
          <w:szCs w:val="28"/>
        </w:rPr>
        <w:t>.</w:t>
      </w:r>
    </w:p>
    <w:p w:rsidR="009812DB" w:rsidRDefault="004D5AE5" w:rsidP="004D5AE5">
      <w:pPr>
        <w:widowControl w:val="0"/>
        <w:tabs>
          <w:tab w:val="left" w:pos="3740"/>
          <w:tab w:val="left" w:pos="5080"/>
          <w:tab w:val="left" w:pos="6560"/>
        </w:tabs>
        <w:autoSpaceDE w:val="0"/>
        <w:autoSpaceDN w:val="0"/>
        <w:adjustRightInd w:val="0"/>
        <w:spacing w:after="0" w:line="324" w:lineRule="exact"/>
        <w:ind w:left="108" w:right="-2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</w:t>
      </w:r>
      <w:r w:rsidR="009812DB">
        <w:rPr>
          <w:rFonts w:ascii="Times New Roman" w:hAnsi="Times New Roman"/>
          <w:spacing w:val="-3"/>
          <w:sz w:val="28"/>
          <w:szCs w:val="28"/>
        </w:rPr>
        <w:t>В</w:t>
      </w:r>
      <w:r w:rsidR="009812DB">
        <w:rPr>
          <w:rFonts w:ascii="Times New Roman" w:hAnsi="Times New Roman"/>
          <w:sz w:val="28"/>
          <w:szCs w:val="28"/>
        </w:rPr>
        <w:t>ы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z w:val="28"/>
          <w:szCs w:val="28"/>
        </w:rPr>
        <w:t xml:space="preserve">и  </w:t>
      </w:r>
      <w:r w:rsidR="009812DB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ш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лы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3"/>
          <w:sz w:val="28"/>
          <w:szCs w:val="28"/>
        </w:rPr>
        <w:t>ж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 </w:t>
      </w:r>
      <w:r w:rsidR="009812DB">
        <w:rPr>
          <w:rFonts w:ascii="Times New Roman" w:hAnsi="Times New Roman"/>
          <w:sz w:val="28"/>
          <w:szCs w:val="28"/>
        </w:rPr>
        <w:t>вы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ять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pacing w:val="4"/>
          <w:sz w:val="28"/>
          <w:szCs w:val="28"/>
        </w:rPr>
        <w:t>х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pacing w:val="4"/>
          <w:sz w:val="28"/>
          <w:szCs w:val="28"/>
        </w:rPr>
        <w:t>ы</w:t>
      </w:r>
      <w:r w:rsidR="009812DB">
        <w:rPr>
          <w:rFonts w:ascii="Times New Roman" w:hAnsi="Times New Roman"/>
          <w:sz w:val="28"/>
          <w:szCs w:val="28"/>
        </w:rPr>
        <w:t xml:space="preserve">е  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 xml:space="preserve">я  </w:t>
      </w:r>
      <w:r w:rsidR="009812DB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 xml:space="preserve">ля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3"/>
          <w:sz w:val="28"/>
          <w:szCs w:val="28"/>
        </w:rPr>
        <w:t>в</w:t>
      </w:r>
      <w:r w:rsidR="009812DB">
        <w:rPr>
          <w:rFonts w:ascii="Times New Roman" w:hAnsi="Times New Roman"/>
          <w:sz w:val="28"/>
          <w:szCs w:val="28"/>
        </w:rPr>
        <w:t>ое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м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ва</w:t>
      </w:r>
      <w:r w:rsidR="009812DB">
        <w:rPr>
          <w:rFonts w:ascii="Times New Roman" w:hAnsi="Times New Roman"/>
          <w:spacing w:val="1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ин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>к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 xml:space="preserve">ьи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>.</w:t>
      </w:r>
    </w:p>
    <w:p w:rsidR="009812DB" w:rsidRDefault="009812DB">
      <w:pPr>
        <w:widowControl w:val="0"/>
        <w:autoSpaceDE w:val="0"/>
        <w:autoSpaceDN w:val="0"/>
        <w:adjustRightInd w:val="0"/>
        <w:spacing w:before="18" w:after="0" w:line="140" w:lineRule="exact"/>
        <w:rPr>
          <w:rFonts w:ascii="Times New Roman" w:hAnsi="Times New Roman"/>
          <w:sz w:val="14"/>
          <w:szCs w:val="14"/>
        </w:rPr>
      </w:pPr>
    </w:p>
    <w:p w:rsidR="009812DB" w:rsidRDefault="00981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812DB" w:rsidRDefault="00981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812DB" w:rsidRDefault="00DD123F">
      <w:pPr>
        <w:widowControl w:val="0"/>
        <w:autoSpaceDE w:val="0"/>
        <w:autoSpaceDN w:val="0"/>
        <w:adjustRightInd w:val="0"/>
        <w:spacing w:after="0" w:line="240" w:lineRule="auto"/>
        <w:ind w:left="1509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9812DB">
        <w:rPr>
          <w:rFonts w:ascii="Times New Roman" w:hAnsi="Times New Roman"/>
          <w:b/>
          <w:bCs/>
          <w:sz w:val="28"/>
          <w:szCs w:val="28"/>
        </w:rPr>
        <w:t>.</w:t>
      </w:r>
      <w:r w:rsidR="009812DB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="009812DB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ИС</w:t>
      </w:r>
      <w:r w:rsidR="009812DB">
        <w:rPr>
          <w:rFonts w:ascii="Times New Roman" w:hAnsi="Times New Roman"/>
          <w:b/>
          <w:bCs/>
          <w:spacing w:val="1"/>
          <w:sz w:val="28"/>
          <w:szCs w:val="28"/>
        </w:rPr>
        <w:t>ТЕ</w:t>
      </w:r>
      <w:r w:rsidR="009812DB">
        <w:rPr>
          <w:rFonts w:ascii="Times New Roman" w:hAnsi="Times New Roman"/>
          <w:b/>
          <w:bCs/>
          <w:sz w:val="28"/>
          <w:szCs w:val="28"/>
        </w:rPr>
        <w:t>МА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812DB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="009812DB">
        <w:rPr>
          <w:rFonts w:ascii="Times New Roman" w:hAnsi="Times New Roman"/>
          <w:b/>
          <w:bCs/>
          <w:spacing w:val="1"/>
          <w:sz w:val="28"/>
          <w:szCs w:val="28"/>
        </w:rPr>
        <w:t>К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ОН</w:t>
      </w:r>
      <w:r w:rsidR="009812DB"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="009812DB">
        <w:rPr>
          <w:rFonts w:ascii="Times New Roman" w:hAnsi="Times New Roman"/>
          <w:b/>
          <w:bCs/>
          <w:sz w:val="28"/>
          <w:szCs w:val="28"/>
        </w:rPr>
        <w:t>ЛЯ</w:t>
      </w:r>
      <w:r w:rsidR="009812DB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 </w:t>
      </w:r>
      <w:r w:rsidR="009812DB">
        <w:rPr>
          <w:rFonts w:ascii="Times New Roman" w:hAnsi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812DB">
        <w:rPr>
          <w:rFonts w:ascii="Times New Roman" w:hAnsi="Times New Roman"/>
          <w:b/>
          <w:bCs/>
          <w:sz w:val="28"/>
          <w:szCs w:val="28"/>
        </w:rPr>
        <w:t>З</w:t>
      </w:r>
      <w:r w:rsidR="009812DB"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 w:rsidR="009812DB">
        <w:rPr>
          <w:rFonts w:ascii="Times New Roman" w:hAnsi="Times New Roman"/>
          <w:b/>
          <w:bCs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b/>
          <w:bCs/>
          <w:spacing w:val="1"/>
          <w:sz w:val="28"/>
          <w:szCs w:val="28"/>
        </w:rPr>
        <w:t>ЕТ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b/>
          <w:bCs/>
          <w:spacing w:val="1"/>
          <w:sz w:val="28"/>
          <w:szCs w:val="28"/>
        </w:rPr>
        <w:t>Ы</w:t>
      </w:r>
      <w:r w:rsidR="009812DB">
        <w:rPr>
          <w:rFonts w:ascii="Times New Roman" w:hAnsi="Times New Roman"/>
          <w:b/>
          <w:bCs/>
          <w:sz w:val="28"/>
          <w:szCs w:val="28"/>
        </w:rPr>
        <w:t>Е</w:t>
      </w:r>
      <w:r w:rsidR="009812DB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="009812DB"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 w:rsidR="009812DB"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 w:rsidR="009812DB">
        <w:rPr>
          <w:rFonts w:ascii="Times New Roman" w:hAnsi="Times New Roman"/>
          <w:b/>
          <w:bCs/>
          <w:spacing w:val="3"/>
          <w:sz w:val="28"/>
          <w:szCs w:val="28"/>
        </w:rPr>
        <w:t>Б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="009812DB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="009812DB"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b/>
          <w:bCs/>
          <w:sz w:val="28"/>
          <w:szCs w:val="28"/>
        </w:rPr>
        <w:t>Я</w:t>
      </w:r>
    </w:p>
    <w:p w:rsidR="009812DB" w:rsidRDefault="009812D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:rsidR="009812DB" w:rsidRDefault="004D5AE5" w:rsidP="004D5AE5">
      <w:pPr>
        <w:widowControl w:val="0"/>
        <w:autoSpaceDE w:val="0"/>
        <w:autoSpaceDN w:val="0"/>
        <w:adjustRightInd w:val="0"/>
        <w:spacing w:after="0" w:line="240" w:lineRule="auto"/>
        <w:ind w:left="108" w:right="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</w:t>
      </w:r>
      <w:r w:rsidR="009812DB">
        <w:rPr>
          <w:rFonts w:ascii="Times New Roman" w:hAnsi="Times New Roman"/>
          <w:spacing w:val="2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4"/>
          <w:sz w:val="28"/>
          <w:szCs w:val="28"/>
        </w:rPr>
        <w:t>щ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вле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е </w:t>
      </w:r>
      <w:r w:rsidR="009812DB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кс</w:t>
      </w:r>
      <w:r w:rsidR="009812DB">
        <w:rPr>
          <w:rFonts w:ascii="Times New Roman" w:hAnsi="Times New Roman"/>
          <w:spacing w:val="1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 xml:space="preserve">о </w:t>
      </w:r>
      <w:r w:rsidR="009812DB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 xml:space="preserve">ля </w:t>
      </w:r>
      <w:r w:rsidR="009812DB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8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 xml:space="preserve">о </w:t>
      </w:r>
      <w:r w:rsidR="009812DB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2"/>
          <w:sz w:val="28"/>
          <w:szCs w:val="28"/>
        </w:rPr>
        <w:t>ц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z w:val="28"/>
          <w:szCs w:val="28"/>
        </w:rPr>
        <w:t xml:space="preserve">са </w:t>
      </w:r>
      <w:r w:rsidR="009812DB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я 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ой</w:t>
      </w:r>
      <w:r w:rsidR="009812DB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-3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ю</w:t>
      </w:r>
      <w:r w:rsidR="009812DB">
        <w:rPr>
          <w:rFonts w:ascii="Times New Roman" w:hAnsi="Times New Roman"/>
          <w:sz w:val="28"/>
          <w:szCs w:val="28"/>
        </w:rPr>
        <w:t>щ</w:t>
      </w:r>
      <w:r w:rsidR="009812DB">
        <w:rPr>
          <w:rFonts w:ascii="Times New Roman" w:hAnsi="Times New Roman"/>
          <w:spacing w:val="-1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хся </w:t>
      </w:r>
      <w:r w:rsidR="009812DB">
        <w:rPr>
          <w:rFonts w:ascii="Times New Roman" w:hAnsi="Times New Roman"/>
          <w:spacing w:val="-3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х</w:t>
      </w:r>
      <w:r w:rsidR="009812DB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э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 xml:space="preserve">ах </w:t>
      </w:r>
      <w:r w:rsidR="009812DB">
        <w:rPr>
          <w:rFonts w:ascii="Times New Roman" w:hAnsi="Times New Roman"/>
          <w:spacing w:val="-32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pacing w:val="-1"/>
          <w:sz w:val="28"/>
          <w:szCs w:val="28"/>
        </w:rPr>
        <w:t>в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3"/>
          <w:sz w:val="28"/>
          <w:szCs w:val="28"/>
        </w:rPr>
        <w:t>я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ся</w:t>
      </w:r>
      <w:r w:rsidR="009812DB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z w:val="28"/>
          <w:szCs w:val="28"/>
        </w:rPr>
        <w:t>яза</w:t>
      </w:r>
      <w:r w:rsidR="009812DB">
        <w:rPr>
          <w:rFonts w:ascii="Times New Roman" w:hAnsi="Times New Roman"/>
          <w:spacing w:val="2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4"/>
          <w:sz w:val="28"/>
          <w:szCs w:val="28"/>
        </w:rPr>
        <w:t>ь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ым ра</w:t>
      </w:r>
      <w:r w:rsidR="009812DB">
        <w:rPr>
          <w:rFonts w:ascii="Times New Roman" w:hAnsi="Times New Roman"/>
          <w:spacing w:val="1"/>
          <w:sz w:val="28"/>
          <w:szCs w:val="28"/>
        </w:rPr>
        <w:t>зд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лом</w:t>
      </w:r>
      <w:r w:rsidR="009812D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-2"/>
          <w:sz w:val="28"/>
          <w:szCs w:val="28"/>
        </w:rPr>
        <w:t>м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ы.</w:t>
      </w:r>
    </w:p>
    <w:p w:rsidR="009812DB" w:rsidRDefault="004D5AE5" w:rsidP="004D5AE5">
      <w:pPr>
        <w:widowControl w:val="0"/>
        <w:tabs>
          <w:tab w:val="left" w:pos="1900"/>
          <w:tab w:val="left" w:pos="2300"/>
          <w:tab w:val="left" w:pos="2480"/>
          <w:tab w:val="left" w:pos="2980"/>
          <w:tab w:val="left" w:pos="3120"/>
          <w:tab w:val="left" w:pos="3880"/>
          <w:tab w:val="left" w:pos="4120"/>
          <w:tab w:val="left" w:pos="4220"/>
          <w:tab w:val="left" w:pos="4640"/>
          <w:tab w:val="left" w:pos="5120"/>
          <w:tab w:val="left" w:pos="5940"/>
          <w:tab w:val="left" w:pos="6400"/>
          <w:tab w:val="left" w:pos="6920"/>
          <w:tab w:val="left" w:pos="7200"/>
          <w:tab w:val="left" w:pos="7580"/>
          <w:tab w:val="left" w:pos="8140"/>
          <w:tab w:val="left" w:pos="8600"/>
          <w:tab w:val="left" w:pos="8820"/>
          <w:tab w:val="left" w:pos="9240"/>
          <w:tab w:val="left" w:pos="9700"/>
        </w:tabs>
        <w:autoSpaceDE w:val="0"/>
        <w:autoSpaceDN w:val="0"/>
        <w:adjustRightInd w:val="0"/>
        <w:spacing w:after="0" w:line="240" w:lineRule="auto"/>
        <w:ind w:left="108" w:right="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9812DB">
        <w:rPr>
          <w:rFonts w:ascii="Times New Roman" w:hAnsi="Times New Roman"/>
          <w:spacing w:val="2"/>
          <w:sz w:val="28"/>
          <w:szCs w:val="28"/>
        </w:rPr>
        <w:t>Ц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 xml:space="preserve">ль </w:t>
      </w:r>
      <w:r w:rsidR="009812DB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ко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 xml:space="preserve">ля </w:t>
      </w:r>
      <w:r w:rsidR="009812DB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– </w:t>
      </w:r>
      <w:r w:rsidR="009812DB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в </w:t>
      </w:r>
      <w:r w:rsidR="009812DB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с </w:t>
      </w:r>
      <w:r w:rsidR="009812DB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-2"/>
          <w:sz w:val="28"/>
          <w:szCs w:val="28"/>
        </w:rPr>
        <w:t>м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 xml:space="preserve">ой </w:t>
      </w:r>
      <w:r w:rsidR="009812DB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б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ь </w:t>
      </w:r>
      <w:r w:rsidR="009812DB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аль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ь 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зд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й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ых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z w:val="28"/>
          <w:szCs w:val="28"/>
        </w:rPr>
        <w:tab/>
        <w:t>и</w:t>
      </w:r>
      <w:r w:rsidR="009812DB">
        <w:rPr>
          <w:rFonts w:ascii="Times New Roman" w:hAnsi="Times New Roman"/>
          <w:sz w:val="28"/>
          <w:szCs w:val="28"/>
        </w:rPr>
        <w:tab/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ва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ль</w:t>
      </w:r>
      <w:r w:rsidR="009812DB">
        <w:rPr>
          <w:rFonts w:ascii="Times New Roman" w:hAnsi="Times New Roman"/>
          <w:spacing w:val="-1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ых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5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8"/>
          <w:sz w:val="28"/>
          <w:szCs w:val="28"/>
        </w:rPr>
        <w:t>а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 xml:space="preserve">м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ю</w:t>
      </w:r>
      <w:r w:rsidR="009812DB">
        <w:rPr>
          <w:rFonts w:ascii="Times New Roman" w:hAnsi="Times New Roman"/>
          <w:spacing w:val="4"/>
          <w:sz w:val="28"/>
          <w:szCs w:val="28"/>
        </w:rPr>
        <w:t>щ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хся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ла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ер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ом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вы</w:t>
      </w:r>
      <w:r w:rsidR="009812DB">
        <w:rPr>
          <w:rFonts w:ascii="Times New Roman" w:hAnsi="Times New Roman"/>
          <w:spacing w:val="4"/>
          <w:sz w:val="28"/>
          <w:szCs w:val="28"/>
        </w:rPr>
        <w:t>ш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ц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аль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ой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ам</w:t>
      </w:r>
      <w:r w:rsidR="009812DB">
        <w:rPr>
          <w:rFonts w:ascii="Times New Roman" w:hAnsi="Times New Roman"/>
          <w:sz w:val="28"/>
          <w:szCs w:val="28"/>
        </w:rPr>
        <w:tab/>
        <w:t>в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ав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2"/>
          <w:sz w:val="28"/>
          <w:szCs w:val="28"/>
        </w:rPr>
        <w:t>ц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z w:val="28"/>
          <w:szCs w:val="28"/>
        </w:rPr>
        <w:t>ой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равле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z w:val="28"/>
          <w:szCs w:val="28"/>
        </w:rPr>
        <w:t>э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 xml:space="preserve">а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.</w:t>
      </w:r>
    </w:p>
    <w:p w:rsidR="009812DB" w:rsidRDefault="004D5AE5" w:rsidP="004D5AE5">
      <w:pPr>
        <w:widowControl w:val="0"/>
        <w:tabs>
          <w:tab w:val="left" w:pos="1880"/>
          <w:tab w:val="left" w:pos="2120"/>
          <w:tab w:val="left" w:pos="3340"/>
          <w:tab w:val="left" w:pos="3420"/>
          <w:tab w:val="left" w:pos="5000"/>
          <w:tab w:val="left" w:pos="5340"/>
          <w:tab w:val="left" w:pos="7420"/>
          <w:tab w:val="left" w:pos="7600"/>
          <w:tab w:val="left" w:pos="9040"/>
        </w:tabs>
        <w:autoSpaceDE w:val="0"/>
        <w:autoSpaceDN w:val="0"/>
        <w:adjustRightInd w:val="0"/>
        <w:spacing w:after="0" w:line="239" w:lineRule="auto"/>
        <w:ind w:left="108" w:right="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>щ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ж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ая и 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вая 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тт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ц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я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б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ю</w:t>
      </w:r>
      <w:r w:rsidR="009812DB">
        <w:rPr>
          <w:rFonts w:ascii="Times New Roman" w:hAnsi="Times New Roman"/>
          <w:spacing w:val="4"/>
          <w:sz w:val="28"/>
          <w:szCs w:val="28"/>
        </w:rPr>
        <w:t>щ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хся </w:t>
      </w:r>
      <w:r w:rsidR="009812DB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pacing w:val="-1"/>
          <w:sz w:val="28"/>
          <w:szCs w:val="28"/>
        </w:rPr>
        <w:t>в</w:t>
      </w:r>
      <w:r w:rsidR="009812DB">
        <w:rPr>
          <w:rFonts w:ascii="Times New Roman" w:hAnsi="Times New Roman"/>
          <w:sz w:val="28"/>
          <w:szCs w:val="28"/>
        </w:rPr>
        <w:t>ля</w:t>
      </w:r>
      <w:r w:rsidR="009812DB">
        <w:rPr>
          <w:rFonts w:ascii="Times New Roman" w:hAnsi="Times New Roman"/>
          <w:spacing w:val="-2"/>
          <w:sz w:val="28"/>
          <w:szCs w:val="28"/>
        </w:rPr>
        <w:t>ю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ся </w:t>
      </w:r>
      <w:r w:rsidR="009812DB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3"/>
          <w:sz w:val="28"/>
          <w:szCs w:val="28"/>
        </w:rPr>
        <w:t>ъ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 xml:space="preserve">ой </w:t>
      </w:r>
      <w:r w:rsidR="009812DB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ас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4"/>
          <w:sz w:val="28"/>
          <w:szCs w:val="28"/>
        </w:rPr>
        <w:t>ь</w:t>
      </w:r>
      <w:r w:rsidR="009812DB">
        <w:rPr>
          <w:rFonts w:ascii="Times New Roman" w:hAnsi="Times New Roman"/>
          <w:sz w:val="28"/>
          <w:szCs w:val="28"/>
        </w:rPr>
        <w:t xml:space="preserve">ю </w:t>
      </w:r>
      <w:r w:rsidR="009812DB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ва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ль</w:t>
      </w:r>
      <w:r w:rsidR="009812DB">
        <w:rPr>
          <w:rFonts w:ascii="Times New Roman" w:hAnsi="Times New Roman"/>
          <w:spacing w:val="3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 xml:space="preserve">о </w:t>
      </w:r>
      <w:r w:rsidR="009812DB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ро</w:t>
      </w:r>
      <w:r w:rsidR="009812DB">
        <w:rPr>
          <w:rFonts w:ascii="Times New Roman" w:hAnsi="Times New Roman"/>
          <w:spacing w:val="2"/>
          <w:sz w:val="28"/>
          <w:szCs w:val="28"/>
        </w:rPr>
        <w:t>ц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сс</w:t>
      </w:r>
      <w:r w:rsidR="009812DB">
        <w:rPr>
          <w:rFonts w:ascii="Times New Roman" w:hAnsi="Times New Roman"/>
          <w:spacing w:val="-1"/>
          <w:sz w:val="28"/>
          <w:szCs w:val="28"/>
        </w:rPr>
        <w:t>а</w:t>
      </w:r>
      <w:r w:rsidR="009812DB">
        <w:rPr>
          <w:rFonts w:ascii="Times New Roman" w:hAnsi="Times New Roman"/>
          <w:sz w:val="28"/>
          <w:szCs w:val="28"/>
        </w:rPr>
        <w:t xml:space="preserve">, </w:t>
      </w:r>
      <w:r w:rsidR="009812DB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ак </w:t>
      </w:r>
      <w:r w:rsidR="009812DB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как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3"/>
          <w:sz w:val="28"/>
          <w:szCs w:val="28"/>
        </w:rPr>
        <w:t>я</w:t>
      </w:r>
      <w:r w:rsidR="009812DB">
        <w:rPr>
          <w:rFonts w:ascii="Times New Roman" w:hAnsi="Times New Roman"/>
          <w:spacing w:val="-1"/>
          <w:sz w:val="28"/>
          <w:szCs w:val="28"/>
        </w:rPr>
        <w:t>ю</w:t>
      </w:r>
      <w:r w:rsidR="009812DB">
        <w:rPr>
          <w:rFonts w:ascii="Times New Roman" w:hAnsi="Times New Roman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ab/>
        <w:t>о</w:t>
      </w:r>
      <w:r w:rsidR="009812DB">
        <w:rPr>
          <w:rFonts w:ascii="Times New Roman" w:hAnsi="Times New Roman"/>
          <w:spacing w:val="2"/>
          <w:sz w:val="28"/>
          <w:szCs w:val="28"/>
        </w:rPr>
        <w:t>ц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аль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з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>ль</w:t>
      </w:r>
      <w:r w:rsidR="009812DB">
        <w:rPr>
          <w:rFonts w:ascii="Times New Roman" w:hAnsi="Times New Roman"/>
          <w:spacing w:val="2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7"/>
          <w:sz w:val="28"/>
          <w:szCs w:val="28"/>
        </w:rPr>
        <w:t>о</w:t>
      </w:r>
      <w:r w:rsidR="009812DB">
        <w:rPr>
          <w:rFonts w:ascii="Times New Roman" w:hAnsi="Times New Roman"/>
          <w:spacing w:val="-1"/>
          <w:sz w:val="28"/>
          <w:szCs w:val="28"/>
        </w:rPr>
        <w:t>-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ре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ой 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pacing w:val="4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ль</w:t>
      </w:r>
      <w:r w:rsidR="009812DB">
        <w:rPr>
          <w:rFonts w:ascii="Times New Roman" w:hAnsi="Times New Roman"/>
          <w:spacing w:val="3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.</w:t>
      </w:r>
    </w:p>
    <w:p w:rsidR="009812DB" w:rsidRDefault="004D5AE5" w:rsidP="004D5AE5">
      <w:pPr>
        <w:widowControl w:val="0"/>
        <w:tabs>
          <w:tab w:val="left" w:pos="1360"/>
          <w:tab w:val="left" w:pos="3060"/>
          <w:tab w:val="left" w:pos="4740"/>
          <w:tab w:val="left" w:pos="6820"/>
          <w:tab w:val="left" w:pos="7980"/>
          <w:tab w:val="left" w:pos="10060"/>
        </w:tabs>
        <w:autoSpaceDE w:val="0"/>
        <w:autoSpaceDN w:val="0"/>
        <w:adjustRightInd w:val="0"/>
        <w:spacing w:after="0" w:line="240" w:lineRule="auto"/>
        <w:ind w:left="108" w:right="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>щ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й </w:t>
      </w:r>
      <w:r w:rsidR="009812DB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ко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 xml:space="preserve">ль  </w:t>
      </w:r>
      <w:r w:rsidR="009812DB">
        <w:rPr>
          <w:rFonts w:ascii="Times New Roman" w:hAnsi="Times New Roman"/>
          <w:spacing w:val="-3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и  </w:t>
      </w:r>
      <w:r w:rsidR="009812DB">
        <w:rPr>
          <w:rFonts w:ascii="Times New Roman" w:hAnsi="Times New Roman"/>
          <w:spacing w:val="-32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–  </w:t>
      </w:r>
      <w:r w:rsidR="009812DB">
        <w:rPr>
          <w:rFonts w:ascii="Times New Roman" w:hAnsi="Times New Roman"/>
          <w:spacing w:val="-3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2"/>
          <w:sz w:val="28"/>
          <w:szCs w:val="28"/>
        </w:rPr>
        <w:t>ц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ка  </w:t>
      </w:r>
      <w:r w:rsidR="009812DB">
        <w:rPr>
          <w:rFonts w:ascii="Times New Roman" w:hAnsi="Times New Roman"/>
          <w:spacing w:val="-35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ка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ес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ва  </w:t>
      </w:r>
      <w:r w:rsidR="009812DB">
        <w:rPr>
          <w:rFonts w:ascii="Times New Roman" w:hAnsi="Times New Roman"/>
          <w:spacing w:val="-3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3"/>
          <w:sz w:val="28"/>
          <w:szCs w:val="28"/>
        </w:rPr>
        <w:t>в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я  </w:t>
      </w:r>
      <w:r w:rsidR="009812DB">
        <w:rPr>
          <w:rFonts w:ascii="Times New Roman" w:hAnsi="Times New Roman"/>
          <w:spacing w:val="-3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1"/>
          <w:sz w:val="28"/>
          <w:szCs w:val="28"/>
        </w:rPr>
        <w:t>ж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я ра</w:t>
      </w:r>
      <w:r w:rsidR="009812DB">
        <w:rPr>
          <w:rFonts w:ascii="Times New Roman" w:hAnsi="Times New Roman"/>
          <w:spacing w:val="1"/>
          <w:sz w:val="28"/>
          <w:szCs w:val="28"/>
        </w:rPr>
        <w:t>зд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-2"/>
          <w:sz w:val="28"/>
          <w:szCs w:val="28"/>
        </w:rPr>
        <w:t>м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ы, </w:t>
      </w:r>
      <w:r w:rsidR="009812DB">
        <w:rPr>
          <w:rFonts w:ascii="Times New Roman" w:hAnsi="Times New Roman"/>
          <w:sz w:val="28"/>
          <w:szCs w:val="28"/>
        </w:rPr>
        <w:t>вы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ре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б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ю</w:t>
      </w:r>
      <w:r w:rsidR="009812DB">
        <w:rPr>
          <w:rFonts w:ascii="Times New Roman" w:hAnsi="Times New Roman"/>
          <w:spacing w:val="4"/>
          <w:sz w:val="28"/>
          <w:szCs w:val="28"/>
        </w:rPr>
        <w:t>щ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о 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з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>ль</w:t>
      </w:r>
      <w:r w:rsidR="009812DB">
        <w:rPr>
          <w:rFonts w:ascii="Times New Roman" w:hAnsi="Times New Roman"/>
          <w:spacing w:val="2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ам </w:t>
      </w:r>
      <w:r w:rsidR="009812DB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. </w:t>
      </w:r>
      <w:r w:rsidR="009812DB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1"/>
          <w:sz w:val="28"/>
          <w:szCs w:val="28"/>
        </w:rPr>
        <w:t>Ф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 xml:space="preserve">ы </w:t>
      </w:r>
      <w:r w:rsidR="009812DB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4"/>
          <w:sz w:val="28"/>
          <w:szCs w:val="28"/>
        </w:rPr>
        <w:t>щ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 xml:space="preserve">о </w:t>
      </w:r>
      <w:r w:rsidR="009812DB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ко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z w:val="28"/>
          <w:szCs w:val="28"/>
        </w:rPr>
        <w:t xml:space="preserve">я </w:t>
      </w:r>
      <w:r w:rsidR="009812DB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вы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-5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 xml:space="preserve">т </w:t>
      </w:r>
      <w:r w:rsidR="009812DB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3"/>
          <w:sz w:val="28"/>
          <w:szCs w:val="28"/>
        </w:rPr>
        <w:t>р</w:t>
      </w:r>
      <w:r w:rsidR="009812DB">
        <w:rPr>
          <w:rFonts w:ascii="Times New Roman" w:hAnsi="Times New Roman"/>
          <w:sz w:val="28"/>
          <w:szCs w:val="28"/>
        </w:rPr>
        <w:t xml:space="preserve">-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ават</w:t>
      </w:r>
      <w:r w:rsidR="009812DB">
        <w:rPr>
          <w:rFonts w:ascii="Times New Roman" w:hAnsi="Times New Roman"/>
          <w:spacing w:val="-3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 xml:space="preserve">ль  с </w:t>
      </w:r>
      <w:r w:rsidR="009812DB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ом </w:t>
      </w:r>
      <w:r w:rsidR="009812D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ин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а 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б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ю</w:t>
      </w:r>
      <w:r w:rsidR="009812DB">
        <w:rPr>
          <w:rFonts w:ascii="Times New Roman" w:hAnsi="Times New Roman"/>
          <w:spacing w:val="4"/>
          <w:sz w:val="28"/>
          <w:szCs w:val="28"/>
        </w:rPr>
        <w:t>щ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хся </w:t>
      </w:r>
      <w:r w:rsidR="009812D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1"/>
          <w:sz w:val="28"/>
          <w:szCs w:val="28"/>
        </w:rPr>
        <w:t>ж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 xml:space="preserve">я </w:t>
      </w:r>
      <w:r w:rsidR="009812D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ых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ний</w:t>
      </w:r>
      <w:r w:rsidR="009812DB">
        <w:rPr>
          <w:rFonts w:ascii="Times New Roman" w:hAnsi="Times New Roman"/>
          <w:sz w:val="28"/>
          <w:szCs w:val="28"/>
        </w:rPr>
        <w:t>.</w:t>
      </w:r>
    </w:p>
    <w:p w:rsidR="009812DB" w:rsidRDefault="004D5AE5" w:rsidP="004D5AE5">
      <w:pPr>
        <w:widowControl w:val="0"/>
        <w:tabs>
          <w:tab w:val="left" w:pos="2960"/>
          <w:tab w:val="left" w:pos="4480"/>
          <w:tab w:val="left" w:pos="5140"/>
          <w:tab w:val="left" w:pos="6440"/>
          <w:tab w:val="left" w:pos="6940"/>
          <w:tab w:val="left" w:pos="8560"/>
          <w:tab w:val="left" w:pos="9300"/>
        </w:tabs>
        <w:autoSpaceDE w:val="0"/>
        <w:autoSpaceDN w:val="0"/>
        <w:adjustRightInd w:val="0"/>
        <w:spacing w:after="0" w:line="240" w:lineRule="auto"/>
        <w:ind w:left="142" w:righ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ж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ая 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ци</w:t>
      </w:r>
      <w:r w:rsidR="009812D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-1"/>
          <w:sz w:val="28"/>
          <w:szCs w:val="28"/>
        </w:rPr>
        <w:t>ю</w:t>
      </w:r>
      <w:r w:rsidR="009812DB">
        <w:rPr>
          <w:rFonts w:ascii="Times New Roman" w:hAnsi="Times New Roman"/>
          <w:spacing w:val="4"/>
          <w:sz w:val="28"/>
          <w:szCs w:val="28"/>
        </w:rPr>
        <w:t>щ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 w:rsidR="009812DB">
        <w:rPr>
          <w:rFonts w:ascii="Times New Roman" w:hAnsi="Times New Roman"/>
          <w:sz w:val="28"/>
          <w:szCs w:val="28"/>
        </w:rPr>
        <w:t>э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ап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(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4"/>
          <w:sz w:val="28"/>
          <w:szCs w:val="28"/>
        </w:rPr>
        <w:t>щ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вл</w:t>
      </w:r>
      <w:r w:rsidR="009812DB">
        <w:rPr>
          <w:rFonts w:ascii="Times New Roman" w:hAnsi="Times New Roman"/>
          <w:spacing w:val="3"/>
          <w:sz w:val="28"/>
          <w:szCs w:val="28"/>
        </w:rPr>
        <w:t>я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ся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н раз</w:t>
      </w:r>
      <w:r w:rsidR="009812DB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 xml:space="preserve">. </w:t>
      </w:r>
      <w:r w:rsidR="009812DB">
        <w:rPr>
          <w:rFonts w:ascii="Times New Roman" w:hAnsi="Times New Roman"/>
          <w:spacing w:val="-3"/>
          <w:sz w:val="28"/>
          <w:szCs w:val="28"/>
        </w:rPr>
        <w:t>С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к</w:t>
      </w:r>
      <w:r w:rsidR="009812DB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4"/>
          <w:sz w:val="28"/>
          <w:szCs w:val="28"/>
        </w:rPr>
        <w:t>й</w:t>
      </w:r>
      <w:r w:rsidR="009812DB">
        <w:rPr>
          <w:rFonts w:ascii="Times New Roman" w:hAnsi="Times New Roman"/>
          <w:spacing w:val="-1"/>
          <w:sz w:val="28"/>
          <w:szCs w:val="28"/>
        </w:rPr>
        <w:t>-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ю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ь</w:t>
      </w:r>
      <w:r w:rsidR="009812D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4"/>
          <w:sz w:val="28"/>
          <w:szCs w:val="28"/>
        </w:rPr>
        <w:t>щ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а.</w:t>
      </w:r>
    </w:p>
    <w:p w:rsidR="009812DB" w:rsidRDefault="004D5AE5" w:rsidP="004D5AE5">
      <w:pPr>
        <w:widowControl w:val="0"/>
        <w:tabs>
          <w:tab w:val="left" w:pos="1440"/>
          <w:tab w:val="left" w:pos="1840"/>
          <w:tab w:val="left" w:pos="2840"/>
          <w:tab w:val="left" w:pos="3060"/>
          <w:tab w:val="left" w:pos="3420"/>
          <w:tab w:val="left" w:pos="4240"/>
          <w:tab w:val="left" w:pos="4700"/>
          <w:tab w:val="left" w:pos="5020"/>
          <w:tab w:val="left" w:pos="5920"/>
          <w:tab w:val="left" w:pos="6420"/>
          <w:tab w:val="left" w:pos="6600"/>
          <w:tab w:val="left" w:pos="6840"/>
          <w:tab w:val="left" w:pos="7400"/>
          <w:tab w:val="left" w:pos="8440"/>
          <w:tab w:val="left" w:pos="8680"/>
          <w:tab w:val="left" w:pos="9340"/>
          <w:tab w:val="left" w:pos="10200"/>
        </w:tabs>
        <w:autoSpaceDE w:val="0"/>
        <w:autoSpaceDN w:val="0"/>
        <w:adjustRightInd w:val="0"/>
        <w:spacing w:after="0" w:line="240" w:lineRule="auto"/>
        <w:ind w:left="108" w:right="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</w:t>
      </w:r>
      <w:r w:rsidR="009812DB">
        <w:rPr>
          <w:rFonts w:ascii="Times New Roman" w:hAnsi="Times New Roman"/>
          <w:spacing w:val="-1"/>
          <w:sz w:val="28"/>
          <w:szCs w:val="28"/>
        </w:rPr>
        <w:t>Ф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ж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ой 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тт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ab/>
        <w:t xml:space="preserve">–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w w:val="57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ль</w:t>
      </w:r>
      <w:r w:rsidR="009812DB">
        <w:rPr>
          <w:rFonts w:ascii="Times New Roman" w:hAnsi="Times New Roman"/>
          <w:spacing w:val="3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-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ж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тт</w:t>
      </w:r>
      <w:r w:rsidR="009812DB">
        <w:rPr>
          <w:rFonts w:ascii="Times New Roman" w:hAnsi="Times New Roman"/>
          <w:sz w:val="28"/>
          <w:szCs w:val="28"/>
        </w:rPr>
        <w:t>ес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ц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б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ю</w:t>
      </w:r>
      <w:r w:rsidR="009812DB">
        <w:rPr>
          <w:rFonts w:ascii="Times New Roman" w:hAnsi="Times New Roman"/>
          <w:sz w:val="28"/>
          <w:szCs w:val="28"/>
        </w:rPr>
        <w:t>щ</w:t>
      </w:r>
      <w:r w:rsidR="009812DB">
        <w:rPr>
          <w:rFonts w:ascii="Times New Roman" w:hAnsi="Times New Roman"/>
          <w:spacing w:val="-1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хся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-2"/>
          <w:sz w:val="28"/>
          <w:szCs w:val="28"/>
        </w:rPr>
        <w:t>ж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ю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ся</w:t>
      </w:r>
      <w:r w:rsidR="009812DB">
        <w:rPr>
          <w:rFonts w:ascii="Times New Roman" w:hAnsi="Times New Roman"/>
          <w:sz w:val="28"/>
          <w:szCs w:val="28"/>
        </w:rPr>
        <w:tab/>
        <w:t xml:space="preserve">в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z w:val="28"/>
          <w:szCs w:val="28"/>
        </w:rPr>
        <w:t xml:space="preserve">е </w:t>
      </w:r>
      <w:r w:rsidR="009812DB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ль</w:t>
      </w:r>
      <w:r w:rsidR="009812DB">
        <w:rPr>
          <w:rFonts w:ascii="Times New Roman" w:hAnsi="Times New Roman"/>
          <w:spacing w:val="3"/>
          <w:sz w:val="28"/>
          <w:szCs w:val="28"/>
        </w:rPr>
        <w:t>н</w:t>
      </w:r>
      <w:r w:rsidR="009812DB">
        <w:rPr>
          <w:rFonts w:ascii="Times New Roman" w:hAnsi="Times New Roman"/>
          <w:spacing w:val="-1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-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ых </w:t>
      </w:r>
      <w:r w:rsidR="009812DB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 xml:space="preserve">в, </w:t>
      </w:r>
      <w:r w:rsidR="009812DB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 xml:space="preserve">рый </w:t>
      </w:r>
      <w:r w:rsidR="009812DB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я</w:t>
      </w:r>
      <w:r w:rsidR="009812DB">
        <w:rPr>
          <w:rFonts w:ascii="Times New Roman" w:hAnsi="Times New Roman"/>
          <w:sz w:val="28"/>
          <w:szCs w:val="28"/>
        </w:rPr>
        <w:t>вля</w:t>
      </w:r>
      <w:r w:rsidR="009812DB">
        <w:rPr>
          <w:rFonts w:ascii="Times New Roman" w:hAnsi="Times New Roman"/>
          <w:spacing w:val="-5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ся </w:t>
      </w:r>
      <w:r w:rsidR="009812DB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м </w:t>
      </w:r>
      <w:r w:rsidR="009812DB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з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н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и </w:t>
      </w:r>
      <w:r w:rsidR="009812DB">
        <w:rPr>
          <w:rFonts w:ascii="Times New Roman" w:hAnsi="Times New Roman"/>
          <w:sz w:val="28"/>
          <w:szCs w:val="28"/>
        </w:rPr>
        <w:t>хра</w:t>
      </w:r>
      <w:r w:rsidR="009812DB">
        <w:rPr>
          <w:rFonts w:ascii="Times New Roman" w:hAnsi="Times New Roman"/>
          <w:spacing w:val="2"/>
          <w:sz w:val="28"/>
          <w:szCs w:val="28"/>
        </w:rPr>
        <w:t>ни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w w:val="57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У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-1"/>
          <w:sz w:val="28"/>
          <w:szCs w:val="28"/>
        </w:rPr>
        <w:t>ж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ии</w:t>
      </w:r>
      <w:r w:rsidR="009812DB">
        <w:rPr>
          <w:rFonts w:ascii="Times New Roman" w:hAnsi="Times New Roman"/>
          <w:sz w:val="28"/>
          <w:szCs w:val="28"/>
        </w:rPr>
        <w:t>.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ж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й а</w:t>
      </w:r>
      <w:r w:rsidR="009812DB">
        <w:rPr>
          <w:rFonts w:ascii="Times New Roman" w:hAnsi="Times New Roman"/>
          <w:spacing w:val="1"/>
          <w:sz w:val="28"/>
          <w:szCs w:val="28"/>
        </w:rPr>
        <w:t>тт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ци</w:t>
      </w:r>
      <w:r w:rsidR="009812D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зд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5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ся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каз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ер</w:t>
      </w:r>
      <w:r w:rsidR="009812DB">
        <w:rPr>
          <w:rFonts w:ascii="Times New Roman" w:hAnsi="Times New Roman"/>
          <w:spacing w:val="-5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а </w:t>
      </w:r>
      <w:r w:rsidR="009812DB">
        <w:rPr>
          <w:rFonts w:ascii="Times New Roman" w:hAnsi="Times New Roman"/>
          <w:spacing w:val="-33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-1"/>
          <w:sz w:val="28"/>
          <w:szCs w:val="28"/>
        </w:rPr>
        <w:t>ю</w:t>
      </w:r>
      <w:r w:rsidR="009812DB">
        <w:rPr>
          <w:rFonts w:ascii="Times New Roman" w:hAnsi="Times New Roman"/>
          <w:sz w:val="28"/>
          <w:szCs w:val="28"/>
        </w:rPr>
        <w:t>щ</w:t>
      </w:r>
      <w:r w:rsidR="009812DB">
        <w:rPr>
          <w:rFonts w:ascii="Times New Roman" w:hAnsi="Times New Roman"/>
          <w:spacing w:val="-1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й </w:t>
      </w:r>
      <w:r w:rsidR="009812DB">
        <w:rPr>
          <w:rFonts w:ascii="Times New Roman" w:hAnsi="Times New Roman"/>
          <w:spacing w:val="-34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э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ап</w:t>
      </w:r>
      <w:r w:rsidR="009812DB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(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 xml:space="preserve">) </w:t>
      </w:r>
      <w:r w:rsidR="009812DB">
        <w:rPr>
          <w:rFonts w:ascii="Times New Roman" w:hAnsi="Times New Roman"/>
          <w:spacing w:val="-3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б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ю</w:t>
      </w:r>
      <w:r w:rsidR="009812DB">
        <w:rPr>
          <w:rFonts w:ascii="Times New Roman" w:hAnsi="Times New Roman"/>
          <w:spacing w:val="4"/>
          <w:sz w:val="28"/>
          <w:szCs w:val="28"/>
        </w:rPr>
        <w:t>щ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хс</w:t>
      </w:r>
      <w:r w:rsidR="009812DB">
        <w:rPr>
          <w:rFonts w:ascii="Times New Roman" w:hAnsi="Times New Roman"/>
          <w:spacing w:val="-1"/>
          <w:sz w:val="28"/>
          <w:szCs w:val="28"/>
        </w:rPr>
        <w:t>я</w:t>
      </w:r>
      <w:r w:rsidR="009812DB">
        <w:rPr>
          <w:rFonts w:ascii="Times New Roman" w:hAnsi="Times New Roman"/>
          <w:sz w:val="28"/>
          <w:szCs w:val="28"/>
        </w:rPr>
        <w:t>, с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авш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х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w w:val="85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ко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ль</w:t>
      </w:r>
      <w:r w:rsidR="009812DB">
        <w:rPr>
          <w:rFonts w:ascii="Times New Roman" w:hAnsi="Times New Roman"/>
          <w:spacing w:val="3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о</w:t>
      </w:r>
      <w:r w:rsidR="009812DB">
        <w:rPr>
          <w:rFonts w:ascii="Times New Roman" w:hAnsi="Times New Roman"/>
          <w:spacing w:val="-1"/>
          <w:sz w:val="28"/>
          <w:szCs w:val="28"/>
        </w:rPr>
        <w:t>-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ые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w w:val="85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вы.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ю</w:t>
      </w:r>
      <w:r w:rsidR="009812DB">
        <w:rPr>
          <w:rFonts w:ascii="Times New Roman" w:hAnsi="Times New Roman"/>
          <w:sz w:val="28"/>
          <w:szCs w:val="28"/>
        </w:rPr>
        <w:t>щ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авш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ль</w:t>
      </w:r>
      <w:r w:rsidR="009812DB">
        <w:rPr>
          <w:rFonts w:ascii="Times New Roman" w:hAnsi="Times New Roman"/>
          <w:spacing w:val="3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о</w:t>
      </w:r>
      <w:r w:rsidR="009812DB">
        <w:rPr>
          <w:rFonts w:ascii="Times New Roman" w:hAnsi="Times New Roman"/>
          <w:spacing w:val="-1"/>
          <w:sz w:val="28"/>
          <w:szCs w:val="28"/>
        </w:rPr>
        <w:t>-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4"/>
          <w:sz w:val="28"/>
          <w:szCs w:val="28"/>
        </w:rPr>
        <w:t>ы</w:t>
      </w:r>
      <w:r w:rsidR="009812DB">
        <w:rPr>
          <w:rFonts w:ascii="Times New Roman" w:hAnsi="Times New Roman"/>
          <w:sz w:val="28"/>
          <w:szCs w:val="28"/>
        </w:rPr>
        <w:t xml:space="preserve">е </w:t>
      </w:r>
      <w:r w:rsidR="009812DB">
        <w:rPr>
          <w:rFonts w:ascii="Times New Roman" w:hAnsi="Times New Roman"/>
          <w:spacing w:val="-3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вы </w:t>
      </w:r>
      <w:r w:rsidR="009812DB">
        <w:rPr>
          <w:rFonts w:ascii="Times New Roman" w:hAnsi="Times New Roman"/>
          <w:spacing w:val="-3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5"/>
          <w:sz w:val="28"/>
          <w:szCs w:val="28"/>
        </w:rPr>
        <w:t>б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-3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ли </w:t>
      </w:r>
      <w:r w:rsidR="009812DB">
        <w:rPr>
          <w:rFonts w:ascii="Times New Roman" w:hAnsi="Times New Roman"/>
          <w:spacing w:val="-3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 xml:space="preserve">й </w:t>
      </w:r>
      <w:r w:rsidR="009812DB">
        <w:rPr>
          <w:rFonts w:ascii="Times New Roman" w:hAnsi="Times New Roman"/>
          <w:spacing w:val="-3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>ва</w:t>
      </w:r>
      <w:r w:rsidR="009812DB">
        <w:rPr>
          <w:rFonts w:ascii="Times New Roman" w:hAnsi="Times New Roman"/>
          <w:spacing w:val="2"/>
          <w:sz w:val="28"/>
          <w:szCs w:val="28"/>
        </w:rPr>
        <w:t>ж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8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ль</w:t>
      </w:r>
      <w:r w:rsidR="009812DB">
        <w:rPr>
          <w:rFonts w:ascii="Times New Roman" w:hAnsi="Times New Roman"/>
          <w:spacing w:val="3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ой </w:t>
      </w:r>
      <w:r w:rsidR="009812DB">
        <w:rPr>
          <w:rFonts w:ascii="Times New Roman" w:hAnsi="Times New Roman"/>
          <w:spacing w:val="-3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pacing w:val="2"/>
          <w:sz w:val="28"/>
          <w:szCs w:val="28"/>
        </w:rPr>
        <w:t>ин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 xml:space="preserve">, 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 xml:space="preserve">т  </w:t>
      </w:r>
      <w:r w:rsidR="009812DB">
        <w:rPr>
          <w:rFonts w:ascii="Times New Roman" w:hAnsi="Times New Roman"/>
          <w:spacing w:val="-3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z w:val="28"/>
          <w:szCs w:val="28"/>
        </w:rPr>
        <w:t>ы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ь  </w:t>
      </w:r>
      <w:r w:rsidR="009812DB">
        <w:rPr>
          <w:rFonts w:ascii="Times New Roman" w:hAnsi="Times New Roman"/>
          <w:spacing w:val="-3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ав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ы  </w:t>
      </w:r>
      <w:r w:rsidR="009812DB">
        <w:rPr>
          <w:rFonts w:ascii="Times New Roman" w:hAnsi="Times New Roman"/>
          <w:spacing w:val="-3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а  </w:t>
      </w:r>
      <w:r w:rsidR="009812DB">
        <w:rPr>
          <w:rFonts w:ascii="Times New Roman" w:hAnsi="Times New Roman"/>
          <w:spacing w:val="-3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ж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 xml:space="preserve">м </w:t>
      </w:r>
      <w:r w:rsidR="009812DB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э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 xml:space="preserve">е </w:t>
      </w:r>
      <w:r w:rsidR="009812DB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1"/>
          <w:sz w:val="28"/>
          <w:szCs w:val="28"/>
        </w:rPr>
        <w:t>(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ер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 xml:space="preserve">)  </w:t>
      </w:r>
      <w:r w:rsidR="009812DB">
        <w:rPr>
          <w:rFonts w:ascii="Times New Roman" w:hAnsi="Times New Roman"/>
          <w:spacing w:val="-3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дг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z w:val="28"/>
          <w:szCs w:val="28"/>
        </w:rPr>
        <w:t xml:space="preserve">ки </w:t>
      </w:r>
      <w:r w:rsidR="009812DB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ли  </w:t>
      </w:r>
      <w:r w:rsidR="009812DB">
        <w:rPr>
          <w:rFonts w:ascii="Times New Roman" w:hAnsi="Times New Roman"/>
          <w:spacing w:val="-3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ш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ни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 xml:space="preserve">м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</w:t>
      </w:r>
      <w:r w:rsidR="009812D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сл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-1"/>
          <w:sz w:val="28"/>
          <w:szCs w:val="28"/>
        </w:rPr>
        <w:t>ю</w:t>
      </w:r>
      <w:r w:rsidR="009812DB">
        <w:rPr>
          <w:rFonts w:ascii="Times New Roman" w:hAnsi="Times New Roman"/>
          <w:sz w:val="28"/>
          <w:szCs w:val="28"/>
        </w:rPr>
        <w:t>щ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й э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ап </w:t>
      </w:r>
      <w:r w:rsidR="009812DB">
        <w:rPr>
          <w:rFonts w:ascii="Times New Roman" w:hAnsi="Times New Roman"/>
          <w:spacing w:val="-1"/>
          <w:sz w:val="28"/>
          <w:szCs w:val="28"/>
        </w:rPr>
        <w:t>(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 xml:space="preserve">)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дг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вк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.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241" w:lineRule="auto"/>
        <w:ind w:left="108" w:right="-245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сво</w:t>
      </w:r>
      <w:r>
        <w:rPr>
          <w:rFonts w:ascii="Times New Roman" w:hAnsi="Times New Roman"/>
          <w:spacing w:val="-5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аль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ы  </w:t>
      </w:r>
      <w:r>
        <w:rPr>
          <w:rFonts w:ascii="Times New Roman" w:hAnsi="Times New Roman"/>
          <w:spacing w:val="-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5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рш</w:t>
      </w:r>
      <w:r>
        <w:rPr>
          <w:rFonts w:ascii="Times New Roman" w:hAnsi="Times New Roman"/>
          <w:spacing w:val="4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яза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 а</w:t>
      </w:r>
      <w:r>
        <w:rPr>
          <w:rFonts w:ascii="Times New Roman" w:hAnsi="Times New Roman"/>
          <w:spacing w:val="1"/>
          <w:sz w:val="28"/>
          <w:szCs w:val="28"/>
        </w:rPr>
        <w:t>тт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а</w:t>
      </w:r>
      <w:r>
        <w:rPr>
          <w:rFonts w:ascii="Times New Roman" w:hAnsi="Times New Roman"/>
          <w:spacing w:val="1"/>
          <w:sz w:val="28"/>
          <w:szCs w:val="28"/>
        </w:rPr>
        <w:t>тт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2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: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240" w:lineRule="auto"/>
        <w:ind w:left="829" w:right="-1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 и 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аль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9812DB" w:rsidRDefault="009812DB" w:rsidP="004D5AE5">
      <w:pPr>
        <w:widowControl w:val="0"/>
        <w:autoSpaceDE w:val="0"/>
        <w:autoSpaceDN w:val="0"/>
        <w:adjustRightInd w:val="0"/>
        <w:spacing w:after="0" w:line="240" w:lineRule="auto"/>
        <w:ind w:left="829" w:right="-2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ая  </w:t>
      </w:r>
      <w:r>
        <w:rPr>
          <w:rFonts w:ascii="Times New Roman" w:hAnsi="Times New Roman"/>
          <w:spacing w:val="-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</w:t>
      </w:r>
      <w:r>
        <w:rPr>
          <w:rFonts w:ascii="Times New Roman" w:hAnsi="Times New Roman"/>
          <w:spacing w:val="3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 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б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>щ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хся  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я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 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 </w:t>
      </w:r>
      <w:r>
        <w:rPr>
          <w:rFonts w:ascii="Times New Roman" w:hAnsi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у  </w:t>
      </w:r>
      <w:r>
        <w:rPr>
          <w:rFonts w:ascii="Times New Roman" w:hAnsi="Times New Roman"/>
          <w:spacing w:val="-3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 w:rsidR="004D5A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Ед</w:t>
      </w:r>
      <w:r>
        <w:rPr>
          <w:rFonts w:ascii="Times New Roman" w:hAnsi="Times New Roman"/>
          <w:spacing w:val="-2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 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квал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9812DB" w:rsidRDefault="004D5AE5" w:rsidP="004D5AE5">
      <w:pPr>
        <w:widowControl w:val="0"/>
        <w:tabs>
          <w:tab w:val="left" w:pos="1480"/>
          <w:tab w:val="left" w:pos="3220"/>
          <w:tab w:val="left" w:pos="4220"/>
          <w:tab w:val="left" w:pos="5620"/>
          <w:tab w:val="left" w:pos="7260"/>
          <w:tab w:val="left" w:pos="9260"/>
        </w:tabs>
        <w:autoSpaceDE w:val="0"/>
        <w:autoSpaceDN w:val="0"/>
        <w:adjustRightInd w:val="0"/>
        <w:spacing w:after="0" w:line="320" w:lineRule="exact"/>
        <w:ind w:left="108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3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4"/>
          <w:sz w:val="28"/>
          <w:szCs w:val="28"/>
        </w:rPr>
        <w:t>ш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овой 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тт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2"/>
          <w:sz w:val="28"/>
          <w:szCs w:val="28"/>
        </w:rPr>
        <w:t>ц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б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ю</w:t>
      </w:r>
      <w:r w:rsidR="009812DB">
        <w:rPr>
          <w:rFonts w:ascii="Times New Roman" w:hAnsi="Times New Roman"/>
          <w:sz w:val="28"/>
          <w:szCs w:val="28"/>
        </w:rPr>
        <w:t>щ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ся </w:t>
      </w:r>
      <w:r w:rsidR="009812DB">
        <w:rPr>
          <w:rFonts w:ascii="Times New Roman" w:hAnsi="Times New Roman"/>
          <w:sz w:val="28"/>
          <w:szCs w:val="28"/>
        </w:rPr>
        <w:t>вы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5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ся св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льс</w:t>
      </w:r>
      <w:r w:rsidR="009812DB">
        <w:rPr>
          <w:rFonts w:ascii="Times New Roman" w:hAnsi="Times New Roman"/>
          <w:spacing w:val="2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во</w:t>
      </w:r>
      <w:r w:rsidR="009812D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б</w:t>
      </w:r>
      <w:r w:rsidR="009812DB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3"/>
          <w:sz w:val="28"/>
          <w:szCs w:val="28"/>
        </w:rPr>
        <w:t>в</w:t>
      </w:r>
      <w:r w:rsidR="009812DB">
        <w:rPr>
          <w:rFonts w:ascii="Times New Roman" w:hAnsi="Times New Roman"/>
          <w:sz w:val="28"/>
          <w:szCs w:val="28"/>
        </w:rPr>
        <w:t>ое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-2"/>
          <w:sz w:val="28"/>
          <w:szCs w:val="28"/>
        </w:rPr>
        <w:t>м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ы.</w:t>
      </w:r>
    </w:p>
    <w:p w:rsidR="009812DB" w:rsidRDefault="009812DB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sz w:val="28"/>
          <w:szCs w:val="28"/>
        </w:rPr>
      </w:pPr>
    </w:p>
    <w:p w:rsidR="00DD123F" w:rsidRDefault="00DD123F">
      <w:pPr>
        <w:widowControl w:val="0"/>
        <w:autoSpaceDE w:val="0"/>
        <w:autoSpaceDN w:val="0"/>
        <w:adjustRightInd w:val="0"/>
        <w:spacing w:after="0" w:line="240" w:lineRule="auto"/>
        <w:ind w:left="2737" w:right="-20"/>
        <w:rPr>
          <w:rFonts w:ascii="Times New Roman" w:hAnsi="Times New Roman"/>
          <w:b/>
          <w:bCs/>
          <w:sz w:val="28"/>
          <w:szCs w:val="28"/>
        </w:rPr>
      </w:pPr>
    </w:p>
    <w:p w:rsidR="009812DB" w:rsidRDefault="00DD123F">
      <w:pPr>
        <w:widowControl w:val="0"/>
        <w:autoSpaceDE w:val="0"/>
        <w:autoSpaceDN w:val="0"/>
        <w:adjustRightInd w:val="0"/>
        <w:spacing w:after="0" w:line="240" w:lineRule="auto"/>
        <w:ind w:left="273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9812DB">
        <w:rPr>
          <w:rFonts w:ascii="Times New Roman" w:hAnsi="Times New Roman"/>
          <w:b/>
          <w:bCs/>
          <w:spacing w:val="2"/>
          <w:sz w:val="28"/>
          <w:szCs w:val="28"/>
        </w:rPr>
        <w:t>.</w:t>
      </w:r>
      <w:r w:rsidR="009812DB">
        <w:rPr>
          <w:rFonts w:ascii="Times New Roman" w:hAnsi="Times New Roman"/>
          <w:b/>
          <w:bCs/>
          <w:sz w:val="28"/>
          <w:szCs w:val="28"/>
        </w:rPr>
        <w:t>1.</w:t>
      </w:r>
      <w:r w:rsidR="009812DB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 w:rsidR="009812DB">
        <w:rPr>
          <w:rFonts w:ascii="Times New Roman" w:hAnsi="Times New Roman"/>
          <w:b/>
          <w:bCs/>
          <w:spacing w:val="-5"/>
          <w:sz w:val="28"/>
          <w:szCs w:val="28"/>
        </w:rPr>
        <w:t>Д</w:t>
      </w:r>
      <w:r w:rsidR="009812DB">
        <w:rPr>
          <w:rFonts w:ascii="Times New Roman" w:hAnsi="Times New Roman"/>
          <w:b/>
          <w:bCs/>
          <w:spacing w:val="2"/>
          <w:sz w:val="28"/>
          <w:szCs w:val="28"/>
        </w:rPr>
        <w:t>АГ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="009812DB">
        <w:rPr>
          <w:rFonts w:ascii="Times New Roman" w:hAnsi="Times New Roman"/>
          <w:b/>
          <w:bCs/>
          <w:spacing w:val="2"/>
          <w:sz w:val="28"/>
          <w:szCs w:val="28"/>
        </w:rPr>
        <w:t>Г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b/>
          <w:bCs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 w:rsidR="009812DB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="009812DB">
        <w:rPr>
          <w:rFonts w:ascii="Times New Roman" w:hAnsi="Times New Roman"/>
          <w:b/>
          <w:bCs/>
          <w:spacing w:val="1"/>
          <w:sz w:val="28"/>
          <w:szCs w:val="28"/>
        </w:rPr>
        <w:t>К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b/>
          <w:bCs/>
          <w:sz w:val="28"/>
          <w:szCs w:val="28"/>
        </w:rPr>
        <w:t xml:space="preserve">Й </w:t>
      </w:r>
      <w:r w:rsidR="009812DB">
        <w:rPr>
          <w:rFonts w:ascii="Times New Roman" w:hAnsi="Times New Roman"/>
          <w:b/>
          <w:bCs/>
          <w:spacing w:val="1"/>
          <w:sz w:val="28"/>
          <w:szCs w:val="28"/>
        </w:rPr>
        <w:t>К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ОН</w:t>
      </w:r>
      <w:r w:rsidR="009812DB"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="009812DB">
        <w:rPr>
          <w:rFonts w:ascii="Times New Roman" w:hAnsi="Times New Roman"/>
          <w:b/>
          <w:bCs/>
          <w:sz w:val="28"/>
          <w:szCs w:val="28"/>
        </w:rPr>
        <w:t>ЛЬ</w:t>
      </w:r>
    </w:p>
    <w:p w:rsidR="009812DB" w:rsidRDefault="009812DB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/>
          <w:sz w:val="26"/>
          <w:szCs w:val="26"/>
        </w:rPr>
      </w:pPr>
    </w:p>
    <w:p w:rsidR="009812DB" w:rsidRDefault="00434AA5" w:rsidP="00434AA5">
      <w:pPr>
        <w:widowControl w:val="0"/>
        <w:tabs>
          <w:tab w:val="left" w:pos="1960"/>
          <w:tab w:val="left" w:pos="2440"/>
          <w:tab w:val="left" w:pos="3200"/>
          <w:tab w:val="left" w:pos="3440"/>
          <w:tab w:val="left" w:pos="3880"/>
          <w:tab w:val="left" w:pos="4600"/>
          <w:tab w:val="left" w:pos="5400"/>
          <w:tab w:val="left" w:pos="5720"/>
          <w:tab w:val="left" w:pos="6220"/>
          <w:tab w:val="left" w:pos="6440"/>
          <w:tab w:val="left" w:pos="6900"/>
          <w:tab w:val="left" w:pos="7220"/>
          <w:tab w:val="left" w:pos="7980"/>
          <w:tab w:val="left" w:pos="8100"/>
          <w:tab w:val="left" w:pos="9160"/>
          <w:tab w:val="left" w:pos="9280"/>
        </w:tabs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    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b/>
          <w:bCs/>
          <w:sz w:val="28"/>
          <w:szCs w:val="28"/>
        </w:rPr>
        <w:t>е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 w:rsidR="009812DB">
        <w:rPr>
          <w:rFonts w:ascii="Times New Roman" w:hAnsi="Times New Roman"/>
          <w:b/>
          <w:bCs/>
          <w:sz w:val="28"/>
          <w:szCs w:val="28"/>
        </w:rPr>
        <w:t>а</w:t>
      </w:r>
      <w:r w:rsidR="009812DB">
        <w:rPr>
          <w:rFonts w:ascii="Times New Roman" w:hAnsi="Times New Roman"/>
          <w:b/>
          <w:bCs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b/>
          <w:bCs/>
          <w:sz w:val="28"/>
          <w:szCs w:val="28"/>
        </w:rPr>
        <w:t>о</w:t>
      </w:r>
      <w:r w:rsidR="009812DB">
        <w:rPr>
          <w:rFonts w:ascii="Times New Roman" w:hAnsi="Times New Roman"/>
          <w:b/>
          <w:bCs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ч</w:t>
      </w:r>
      <w:r w:rsidR="009812DB">
        <w:rPr>
          <w:rFonts w:ascii="Times New Roman" w:hAnsi="Times New Roman"/>
          <w:b/>
          <w:bCs/>
          <w:sz w:val="28"/>
          <w:szCs w:val="28"/>
        </w:rPr>
        <w:t>е</w:t>
      </w:r>
      <w:r w:rsidR="009812DB">
        <w:rPr>
          <w:rFonts w:ascii="Times New Roman" w:hAnsi="Times New Roman"/>
          <w:b/>
          <w:bCs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b/>
          <w:bCs/>
          <w:spacing w:val="-1"/>
          <w:sz w:val="28"/>
          <w:szCs w:val="28"/>
        </w:rPr>
        <w:t>ки</w:t>
      </w:r>
      <w:r w:rsidR="009812DB">
        <w:rPr>
          <w:rFonts w:ascii="Times New Roman" w:hAnsi="Times New Roman"/>
          <w:b/>
          <w:bCs/>
          <w:sz w:val="28"/>
          <w:szCs w:val="28"/>
        </w:rPr>
        <w:t>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812DB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="009812DB">
        <w:rPr>
          <w:rFonts w:ascii="Times New Roman" w:hAnsi="Times New Roman"/>
          <w:b/>
          <w:bCs/>
          <w:sz w:val="28"/>
          <w:szCs w:val="28"/>
        </w:rPr>
        <w:t>о</w:t>
      </w:r>
      <w:r w:rsidR="009812DB"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 w:rsidR="009812DB"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 w:rsidR="009812DB">
        <w:rPr>
          <w:rFonts w:ascii="Times New Roman" w:hAnsi="Times New Roman"/>
          <w:b/>
          <w:bCs/>
          <w:sz w:val="28"/>
          <w:szCs w:val="28"/>
        </w:rPr>
        <w:t>роль</w:t>
      </w:r>
      <w:r w:rsidR="009812DB"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2"/>
          <w:sz w:val="28"/>
          <w:szCs w:val="28"/>
        </w:rPr>
        <w:t>ц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лью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2"/>
          <w:sz w:val="28"/>
          <w:szCs w:val="28"/>
        </w:rPr>
        <w:t>ц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ин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2"/>
          <w:sz w:val="28"/>
          <w:szCs w:val="28"/>
        </w:rPr>
        <w:t>м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1"/>
          <w:sz w:val="28"/>
          <w:szCs w:val="28"/>
        </w:rPr>
        <w:t>ф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щей и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ци</w:t>
      </w:r>
      <w:r w:rsidR="009812DB">
        <w:rPr>
          <w:rFonts w:ascii="Times New Roman" w:hAnsi="Times New Roman"/>
          <w:sz w:val="28"/>
          <w:szCs w:val="28"/>
        </w:rPr>
        <w:t>аль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, </w:t>
      </w:r>
      <w:r w:rsidR="009812DB">
        <w:rPr>
          <w:rFonts w:ascii="Times New Roman" w:hAnsi="Times New Roman"/>
          <w:spacing w:val="2"/>
          <w:sz w:val="28"/>
          <w:szCs w:val="28"/>
        </w:rPr>
        <w:t>ф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к</w:t>
      </w:r>
      <w:r w:rsidR="009812DB">
        <w:rPr>
          <w:rFonts w:ascii="Times New Roman" w:hAnsi="Times New Roman"/>
          <w:spacing w:val="2"/>
          <w:sz w:val="28"/>
          <w:szCs w:val="28"/>
        </w:rPr>
        <w:t>ци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ал</w:t>
      </w:r>
      <w:r w:rsidR="009812DB">
        <w:rPr>
          <w:rFonts w:ascii="Times New Roman" w:hAnsi="Times New Roman"/>
          <w:spacing w:val="4"/>
          <w:sz w:val="28"/>
          <w:szCs w:val="28"/>
        </w:rPr>
        <w:t>ь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оя</w:t>
      </w:r>
      <w:r w:rsidR="009812DB">
        <w:rPr>
          <w:rFonts w:ascii="Times New Roman" w:hAnsi="Times New Roman"/>
          <w:spacing w:val="-3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а,</w:t>
      </w:r>
      <w:r w:rsidR="009812DB">
        <w:rPr>
          <w:rFonts w:ascii="Times New Roman" w:hAnsi="Times New Roman"/>
          <w:sz w:val="28"/>
          <w:szCs w:val="28"/>
        </w:rPr>
        <w:tab/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ква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ос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ре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z w:val="28"/>
          <w:szCs w:val="28"/>
        </w:rPr>
        <w:t>ов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5"/>
          <w:sz w:val="28"/>
          <w:szCs w:val="28"/>
        </w:rPr>
        <w:t>з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 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2"/>
          <w:sz w:val="28"/>
          <w:szCs w:val="28"/>
        </w:rPr>
        <w:t>жн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ю</w:t>
      </w:r>
      <w:r w:rsidR="009812DB">
        <w:rPr>
          <w:rFonts w:ascii="Times New Roman" w:hAnsi="Times New Roman"/>
          <w:sz w:val="28"/>
          <w:szCs w:val="28"/>
        </w:rPr>
        <w:t>щ</w:t>
      </w:r>
      <w:r w:rsidR="009812DB">
        <w:rPr>
          <w:rFonts w:ascii="Times New Roman" w:hAnsi="Times New Roman"/>
          <w:spacing w:val="-1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хс</w:t>
      </w:r>
      <w:r w:rsidR="009812DB">
        <w:rPr>
          <w:rFonts w:ascii="Times New Roman" w:hAnsi="Times New Roman"/>
          <w:spacing w:val="-1"/>
          <w:sz w:val="28"/>
          <w:szCs w:val="28"/>
        </w:rPr>
        <w:t>я</w:t>
      </w:r>
      <w:r w:rsidR="009812DB">
        <w:rPr>
          <w:rFonts w:ascii="Times New Roman" w:hAnsi="Times New Roman"/>
          <w:sz w:val="28"/>
          <w:szCs w:val="28"/>
        </w:rPr>
        <w:t>.</w:t>
      </w:r>
      <w:r w:rsidR="009812DB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3"/>
          <w:sz w:val="28"/>
          <w:szCs w:val="28"/>
        </w:rPr>
        <w:t>В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ж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й</w:t>
      </w:r>
      <w:r w:rsidR="009812DB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авл</w:t>
      </w:r>
      <w:r w:rsidR="009812DB">
        <w:rPr>
          <w:rFonts w:ascii="Times New Roman" w:hAnsi="Times New Roman"/>
          <w:spacing w:val="-1"/>
          <w:sz w:val="28"/>
          <w:szCs w:val="28"/>
        </w:rPr>
        <w:t>яю</w:t>
      </w:r>
      <w:r w:rsidR="009812DB">
        <w:rPr>
          <w:rFonts w:ascii="Times New Roman" w:hAnsi="Times New Roman"/>
          <w:spacing w:val="4"/>
          <w:sz w:val="28"/>
          <w:szCs w:val="28"/>
        </w:rPr>
        <w:t>щ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й</w:t>
      </w:r>
      <w:r w:rsidR="009812DB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ля</w:t>
      </w:r>
      <w:r w:rsidR="009812DB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pacing w:val="3"/>
          <w:sz w:val="28"/>
          <w:szCs w:val="28"/>
        </w:rPr>
        <w:t>в</w:t>
      </w:r>
      <w:r w:rsidR="009812DB">
        <w:rPr>
          <w:rFonts w:ascii="Times New Roman" w:hAnsi="Times New Roman"/>
          <w:sz w:val="28"/>
          <w:szCs w:val="28"/>
        </w:rPr>
        <w:t>ля</w:t>
      </w:r>
      <w:r w:rsidR="009812DB">
        <w:rPr>
          <w:rFonts w:ascii="Times New Roman" w:hAnsi="Times New Roman"/>
          <w:spacing w:val="-2"/>
          <w:sz w:val="28"/>
          <w:szCs w:val="28"/>
        </w:rPr>
        <w:t>ю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ся</w:t>
      </w:r>
      <w:r w:rsidR="009812D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ара</w:t>
      </w:r>
      <w:r w:rsidR="009812DB">
        <w:rPr>
          <w:rFonts w:ascii="Times New Roman" w:hAnsi="Times New Roman"/>
          <w:spacing w:val="2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ры 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ых  </w:t>
      </w:r>
      <w:r w:rsidR="009812DB">
        <w:rPr>
          <w:rFonts w:ascii="Times New Roman" w:hAnsi="Times New Roman"/>
          <w:spacing w:val="-3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и  </w:t>
      </w:r>
      <w:r w:rsidR="009812DB">
        <w:rPr>
          <w:rFonts w:ascii="Times New Roman" w:hAnsi="Times New Roman"/>
          <w:spacing w:val="-3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ва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ль</w:t>
      </w:r>
      <w:r w:rsidR="009812DB">
        <w:rPr>
          <w:rFonts w:ascii="Times New Roman" w:hAnsi="Times New Roman"/>
          <w:spacing w:val="-1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ых  </w:t>
      </w:r>
      <w:r w:rsidR="009812DB">
        <w:rPr>
          <w:rFonts w:ascii="Times New Roman" w:hAnsi="Times New Roman"/>
          <w:spacing w:val="-3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5"/>
          <w:sz w:val="28"/>
          <w:szCs w:val="28"/>
        </w:rPr>
        <w:t>з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 xml:space="preserve">к.  </w:t>
      </w:r>
      <w:r w:rsidR="009812DB">
        <w:rPr>
          <w:rFonts w:ascii="Times New Roman" w:hAnsi="Times New Roman"/>
          <w:spacing w:val="-29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ав  </w:t>
      </w:r>
      <w:r w:rsidR="009812DB">
        <w:rPr>
          <w:rFonts w:ascii="Times New Roman" w:hAnsi="Times New Roman"/>
          <w:spacing w:val="-3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ко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4"/>
          <w:sz w:val="28"/>
          <w:szCs w:val="28"/>
        </w:rPr>
        <w:t>ь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ых  </w:t>
      </w:r>
      <w:r w:rsidR="009812DB">
        <w:rPr>
          <w:rFonts w:ascii="Times New Roman" w:hAnsi="Times New Roman"/>
          <w:spacing w:val="-3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ка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z w:val="28"/>
          <w:szCs w:val="28"/>
        </w:rPr>
        <w:t xml:space="preserve">ей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3"/>
          <w:sz w:val="28"/>
          <w:szCs w:val="28"/>
        </w:rPr>
        <w:t>я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ся</w:t>
      </w:r>
      <w:r w:rsidR="009812DB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м</w:t>
      </w:r>
      <w:r w:rsidR="009812DB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ас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рс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ва</w:t>
      </w:r>
      <w:r w:rsidR="009812DB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и</w:t>
      </w:r>
      <w:r w:rsidR="009812DB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м</w:t>
      </w:r>
      <w:r w:rsidR="009812DB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(</w:t>
      </w:r>
      <w:r w:rsidR="009812DB">
        <w:rPr>
          <w:rFonts w:ascii="Times New Roman" w:hAnsi="Times New Roman"/>
          <w:sz w:val="28"/>
          <w:szCs w:val="28"/>
        </w:rPr>
        <w:t>э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пн</w:t>
      </w:r>
      <w:r w:rsidR="009812DB">
        <w:rPr>
          <w:rFonts w:ascii="Times New Roman" w:hAnsi="Times New Roman"/>
          <w:sz w:val="28"/>
          <w:szCs w:val="28"/>
        </w:rPr>
        <w:t>ы</w:t>
      </w:r>
      <w:r w:rsidR="009812DB">
        <w:rPr>
          <w:rFonts w:ascii="Times New Roman" w:hAnsi="Times New Roman"/>
          <w:spacing w:val="-2"/>
          <w:sz w:val="28"/>
          <w:szCs w:val="28"/>
        </w:rPr>
        <w:t>й</w:t>
      </w:r>
      <w:r w:rsidR="009812DB">
        <w:rPr>
          <w:rFonts w:ascii="Times New Roman" w:hAnsi="Times New Roman"/>
          <w:sz w:val="28"/>
          <w:szCs w:val="28"/>
        </w:rPr>
        <w:t>,</w:t>
      </w:r>
      <w:r w:rsidR="009812DB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4"/>
          <w:sz w:val="28"/>
          <w:szCs w:val="28"/>
        </w:rPr>
        <w:t>щ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й 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ли о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</w:t>
      </w:r>
      <w:r w:rsidR="009812DB">
        <w:rPr>
          <w:rFonts w:ascii="Times New Roman" w:hAnsi="Times New Roman"/>
          <w:spacing w:val="-2"/>
          <w:sz w:val="28"/>
          <w:szCs w:val="28"/>
        </w:rPr>
        <w:t>й</w:t>
      </w:r>
      <w:r w:rsidR="009812DB">
        <w:rPr>
          <w:rFonts w:ascii="Times New Roman" w:hAnsi="Times New Roman"/>
          <w:spacing w:val="-1"/>
          <w:sz w:val="28"/>
          <w:szCs w:val="28"/>
        </w:rPr>
        <w:t>)</w:t>
      </w:r>
      <w:r w:rsidR="009812DB">
        <w:rPr>
          <w:rFonts w:ascii="Times New Roman" w:hAnsi="Times New Roman"/>
          <w:sz w:val="28"/>
          <w:szCs w:val="28"/>
        </w:rPr>
        <w:t>.</w:t>
      </w:r>
    </w:p>
    <w:p w:rsidR="009812DB" w:rsidRDefault="00434AA5" w:rsidP="00434AA5">
      <w:pPr>
        <w:widowControl w:val="0"/>
        <w:autoSpaceDE w:val="0"/>
        <w:autoSpaceDN w:val="0"/>
        <w:adjustRightInd w:val="0"/>
        <w:spacing w:before="2" w:after="0" w:line="240" w:lineRule="auto"/>
        <w:ind w:left="108" w:right="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812DB">
        <w:rPr>
          <w:rFonts w:ascii="Times New Roman" w:hAnsi="Times New Roman"/>
          <w:sz w:val="28"/>
          <w:szCs w:val="28"/>
        </w:rPr>
        <w:t>Эта</w:t>
      </w:r>
      <w:r w:rsidR="009812DB">
        <w:rPr>
          <w:rFonts w:ascii="Times New Roman" w:hAnsi="Times New Roman"/>
          <w:spacing w:val="-1"/>
          <w:sz w:val="28"/>
          <w:szCs w:val="28"/>
        </w:rPr>
        <w:t>п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ый</w:t>
      </w:r>
      <w:r w:rsidR="009812DB">
        <w:rPr>
          <w:rFonts w:ascii="Times New Roman" w:hAnsi="Times New Roman"/>
          <w:spacing w:val="4"/>
          <w:sz w:val="28"/>
          <w:szCs w:val="28"/>
        </w:rPr>
        <w:t xml:space="preserve"> к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ль</w:t>
      </w:r>
      <w:r w:rsidR="009812DB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pacing w:val="4"/>
          <w:sz w:val="28"/>
          <w:szCs w:val="28"/>
        </w:rPr>
        <w:t>х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м</w:t>
      </w:r>
      <w:r w:rsidR="009812D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вс</w:t>
      </w:r>
      <w:r w:rsidR="009812DB">
        <w:rPr>
          <w:rFonts w:ascii="Times New Roman" w:hAnsi="Times New Roman"/>
          <w:spacing w:val="-5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х</w:t>
      </w:r>
      <w:r w:rsidR="009812DB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ю</w:t>
      </w:r>
      <w:r w:rsidR="009812DB">
        <w:rPr>
          <w:rFonts w:ascii="Times New Roman" w:hAnsi="Times New Roman"/>
          <w:spacing w:val="4"/>
          <w:sz w:val="28"/>
          <w:szCs w:val="28"/>
        </w:rPr>
        <w:t>щ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хс</w:t>
      </w:r>
      <w:r w:rsidR="009812DB">
        <w:rPr>
          <w:rFonts w:ascii="Times New Roman" w:hAnsi="Times New Roman"/>
          <w:spacing w:val="-1"/>
          <w:sz w:val="28"/>
          <w:szCs w:val="28"/>
        </w:rPr>
        <w:t>я</w:t>
      </w:r>
      <w:r w:rsidR="009812DB">
        <w:rPr>
          <w:rFonts w:ascii="Times New Roman" w:hAnsi="Times New Roman"/>
          <w:sz w:val="28"/>
          <w:szCs w:val="28"/>
        </w:rPr>
        <w:t>.</w:t>
      </w:r>
      <w:r w:rsidR="009812DB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З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ь</w:t>
      </w:r>
      <w:r w:rsidR="009812DB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4"/>
          <w:sz w:val="28"/>
          <w:szCs w:val="28"/>
        </w:rPr>
        <w:t>щ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ера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 xml:space="preserve">ля </w:t>
      </w:r>
      <w:r w:rsidR="009812DB">
        <w:rPr>
          <w:rFonts w:ascii="Times New Roman" w:hAnsi="Times New Roman"/>
          <w:spacing w:val="-3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рас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ает</w:t>
      </w:r>
      <w:r w:rsidR="009812DB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 xml:space="preserve">я </w:t>
      </w:r>
      <w:r w:rsidR="009812DB">
        <w:rPr>
          <w:rFonts w:ascii="Times New Roman" w:hAnsi="Times New Roman"/>
          <w:spacing w:val="-3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ре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ых</w:t>
      </w:r>
      <w:r w:rsidR="009812DB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5"/>
          <w:sz w:val="28"/>
          <w:szCs w:val="28"/>
        </w:rPr>
        <w:t>з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 xml:space="preserve">к </w:t>
      </w:r>
      <w:r w:rsidR="009812DB">
        <w:rPr>
          <w:rFonts w:ascii="Times New Roman" w:hAnsi="Times New Roman"/>
          <w:spacing w:val="-3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 э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ах</w:t>
      </w:r>
      <w:r w:rsidR="009812D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ей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дг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вк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.</w:t>
      </w:r>
    </w:p>
    <w:p w:rsidR="009812DB" w:rsidRDefault="00434AA5" w:rsidP="00434AA5">
      <w:pPr>
        <w:widowControl w:val="0"/>
        <w:tabs>
          <w:tab w:val="left" w:pos="2140"/>
          <w:tab w:val="left" w:pos="3500"/>
          <w:tab w:val="left" w:pos="5260"/>
          <w:tab w:val="left" w:pos="5660"/>
          <w:tab w:val="left" w:pos="7080"/>
          <w:tab w:val="left" w:pos="8920"/>
        </w:tabs>
        <w:autoSpaceDE w:val="0"/>
        <w:autoSpaceDN w:val="0"/>
        <w:adjustRightInd w:val="0"/>
        <w:spacing w:after="0" w:line="324" w:lineRule="exact"/>
        <w:ind w:lef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812DB">
        <w:rPr>
          <w:rFonts w:ascii="Times New Roman" w:hAnsi="Times New Roman"/>
          <w:sz w:val="28"/>
          <w:szCs w:val="28"/>
        </w:rPr>
        <w:t>Эта</w:t>
      </w:r>
      <w:r w:rsidR="009812DB">
        <w:rPr>
          <w:rFonts w:ascii="Times New Roman" w:hAnsi="Times New Roman"/>
          <w:spacing w:val="-1"/>
          <w:sz w:val="28"/>
          <w:szCs w:val="28"/>
        </w:rPr>
        <w:t>п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ь</w:t>
      </w:r>
      <w:r w:rsidR="009812DB">
        <w:rPr>
          <w:rFonts w:ascii="Times New Roman" w:hAnsi="Times New Roman"/>
          <w:spacing w:val="4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 w:rsidR="009812D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щью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ц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аль</w:t>
      </w:r>
      <w:r w:rsidR="009812DB">
        <w:rPr>
          <w:rFonts w:ascii="Times New Roman" w:hAnsi="Times New Roman"/>
          <w:spacing w:val="-1"/>
          <w:sz w:val="28"/>
          <w:szCs w:val="28"/>
        </w:rPr>
        <w:t>н</w:t>
      </w:r>
      <w:r w:rsidR="009812DB">
        <w:rPr>
          <w:rFonts w:ascii="Times New Roman" w:hAnsi="Times New Roman"/>
          <w:spacing w:val="6"/>
          <w:sz w:val="28"/>
          <w:szCs w:val="28"/>
        </w:rPr>
        <w:t>ы</w:t>
      </w:r>
      <w:r w:rsidR="009812DB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ых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ам</w:t>
      </w:r>
      <w:r w:rsidR="009812DB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б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я,</w:t>
      </w:r>
      <w:r w:rsidR="009812DB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4"/>
          <w:sz w:val="28"/>
          <w:szCs w:val="28"/>
        </w:rPr>
        <w:t>ы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ав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</w:t>
      </w:r>
      <w:r w:rsidR="009812DB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2"/>
          <w:sz w:val="28"/>
          <w:szCs w:val="28"/>
        </w:rPr>
        <w:t>м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,</w:t>
      </w:r>
      <w:r w:rsidR="009812DB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харак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5"/>
          <w:sz w:val="28"/>
          <w:szCs w:val="28"/>
        </w:rPr>
        <w:t>з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-1"/>
          <w:sz w:val="28"/>
          <w:szCs w:val="28"/>
        </w:rPr>
        <w:t>ю</w:t>
      </w:r>
      <w:r w:rsidR="009812DB">
        <w:rPr>
          <w:rFonts w:ascii="Times New Roman" w:hAnsi="Times New Roman"/>
          <w:spacing w:val="4"/>
          <w:sz w:val="28"/>
          <w:szCs w:val="28"/>
        </w:rPr>
        <w:t>щ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ь </w:t>
      </w:r>
      <w:r w:rsidR="009812D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я </w:t>
      </w:r>
      <w:r w:rsidR="009812DB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1"/>
          <w:sz w:val="28"/>
          <w:szCs w:val="28"/>
        </w:rPr>
        <w:t>ф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еск</w:t>
      </w:r>
      <w:r w:rsidR="009812DB">
        <w:rPr>
          <w:rFonts w:ascii="Times New Roman" w:hAnsi="Times New Roman"/>
          <w:spacing w:val="-3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х </w:t>
      </w:r>
      <w:r w:rsidR="009812D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к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в </w:t>
      </w:r>
      <w:r w:rsidR="009812D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 xml:space="preserve">о </w:t>
      </w:r>
      <w:r w:rsidR="009812DB">
        <w:rPr>
          <w:rFonts w:ascii="Times New Roman" w:hAnsi="Times New Roman"/>
          <w:spacing w:val="-4"/>
          <w:sz w:val="28"/>
          <w:szCs w:val="28"/>
        </w:rPr>
        <w:t xml:space="preserve"> о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 xml:space="preserve">о </w:t>
      </w:r>
      <w:r w:rsidR="009812DB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 xml:space="preserve">а </w:t>
      </w:r>
      <w:r w:rsidR="009812D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а 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1"/>
          <w:sz w:val="28"/>
          <w:szCs w:val="28"/>
        </w:rPr>
        <w:t>ж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ѐ</w:t>
      </w:r>
      <w:r w:rsidR="009812DB">
        <w:rPr>
          <w:rFonts w:ascii="Times New Roman" w:hAnsi="Times New Roman"/>
          <w:spacing w:val="2"/>
          <w:sz w:val="28"/>
          <w:szCs w:val="28"/>
        </w:rPr>
        <w:t>нн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ф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Ег</w:t>
      </w:r>
      <w:r w:rsidR="009812D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pacing w:val="-1"/>
          <w:sz w:val="28"/>
          <w:szCs w:val="28"/>
        </w:rPr>
        <w:t>в</w:t>
      </w:r>
      <w:r w:rsidR="009812DB">
        <w:rPr>
          <w:rFonts w:ascii="Times New Roman" w:hAnsi="Times New Roman"/>
          <w:sz w:val="28"/>
          <w:szCs w:val="28"/>
        </w:rPr>
        <w:t>ля</w:t>
      </w:r>
      <w:r w:rsidR="009812DB">
        <w:rPr>
          <w:rFonts w:ascii="Times New Roman" w:hAnsi="Times New Roman"/>
          <w:spacing w:val="-2"/>
          <w:sz w:val="28"/>
          <w:szCs w:val="28"/>
        </w:rPr>
        <w:t>ю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3"/>
          <w:sz w:val="28"/>
          <w:szCs w:val="28"/>
        </w:rPr>
        <w:t>я</w:t>
      </w:r>
      <w:r w:rsidR="009812DB">
        <w:rPr>
          <w:rFonts w:ascii="Times New Roman" w:hAnsi="Times New Roman"/>
          <w:sz w:val="28"/>
          <w:szCs w:val="28"/>
        </w:rPr>
        <w:t>: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4"/>
          <w:sz w:val="28"/>
          <w:szCs w:val="28"/>
        </w:rPr>
        <w:t>1</w:t>
      </w:r>
      <w:r w:rsidR="009812D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ел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я </w:t>
      </w:r>
      <w:r w:rsidR="009812DB">
        <w:rPr>
          <w:rFonts w:ascii="Times New Roman" w:hAnsi="Times New Roman"/>
          <w:spacing w:val="-1"/>
          <w:sz w:val="28"/>
          <w:szCs w:val="28"/>
        </w:rPr>
        <w:t>ф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 xml:space="preserve">о </w:t>
      </w:r>
      <w:r w:rsidR="009812DB">
        <w:rPr>
          <w:rFonts w:ascii="Times New Roman" w:hAnsi="Times New Roman"/>
          <w:spacing w:val="-32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ия, </w:t>
      </w:r>
      <w:r w:rsidR="009812DB">
        <w:rPr>
          <w:rFonts w:ascii="Times New Roman" w:hAnsi="Times New Roman"/>
          <w:spacing w:val="-27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pacing w:val="4"/>
          <w:sz w:val="28"/>
          <w:szCs w:val="28"/>
        </w:rPr>
        <w:t>щ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 xml:space="preserve">й </w:t>
      </w:r>
      <w:r w:rsidR="009812DB">
        <w:rPr>
          <w:rFonts w:ascii="Times New Roman" w:hAnsi="Times New Roman"/>
          <w:spacing w:val="-26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-30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ц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аль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 xml:space="preserve">й </w:t>
      </w:r>
      <w:r w:rsidR="009812DB">
        <w:rPr>
          <w:rFonts w:ascii="Times New Roman" w:hAnsi="Times New Roman"/>
          <w:spacing w:val="-2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дг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-3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ю</w:t>
      </w:r>
      <w:r w:rsidR="009812DB">
        <w:rPr>
          <w:rFonts w:ascii="Times New Roman" w:hAnsi="Times New Roman"/>
          <w:spacing w:val="4"/>
          <w:sz w:val="28"/>
          <w:szCs w:val="28"/>
        </w:rPr>
        <w:t>щ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z w:val="28"/>
          <w:szCs w:val="28"/>
        </w:rPr>
        <w:t xml:space="preserve">я; </w:t>
      </w:r>
      <w:r w:rsidR="009812DB">
        <w:rPr>
          <w:rFonts w:ascii="Times New Roman" w:hAnsi="Times New Roman"/>
          <w:spacing w:val="-3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2)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2"/>
          <w:sz w:val="28"/>
          <w:szCs w:val="28"/>
        </w:rPr>
        <w:t>ц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ка </w:t>
      </w:r>
      <w:r w:rsidR="009812DB">
        <w:rPr>
          <w:rFonts w:ascii="Times New Roman" w:hAnsi="Times New Roman"/>
          <w:spacing w:val="-25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я </w:t>
      </w:r>
      <w:r w:rsidR="009812DB">
        <w:rPr>
          <w:rFonts w:ascii="Times New Roman" w:hAnsi="Times New Roman"/>
          <w:spacing w:val="-25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ых </w:t>
      </w:r>
      <w:r w:rsidR="009812DB">
        <w:rPr>
          <w:rFonts w:ascii="Times New Roman" w:hAnsi="Times New Roman"/>
          <w:spacing w:val="-2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рос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 xml:space="preserve">в </w:t>
      </w:r>
      <w:r w:rsidR="009812DB">
        <w:rPr>
          <w:rFonts w:ascii="Times New Roman" w:hAnsi="Times New Roman"/>
          <w:spacing w:val="-2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ым </w:t>
      </w:r>
      <w:r w:rsidR="009812DB">
        <w:rPr>
          <w:rFonts w:ascii="Times New Roman" w:hAnsi="Times New Roman"/>
          <w:spacing w:val="-26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с </w:t>
      </w:r>
      <w:r w:rsidR="009812DB">
        <w:rPr>
          <w:rFonts w:ascii="Times New Roman" w:hAnsi="Times New Roman"/>
          <w:spacing w:val="-2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4"/>
          <w:sz w:val="28"/>
          <w:szCs w:val="28"/>
        </w:rPr>
        <w:t>ѐ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 xml:space="preserve">м </w:t>
      </w:r>
      <w:r w:rsidR="009812DB">
        <w:rPr>
          <w:rFonts w:ascii="Times New Roman" w:hAnsi="Times New Roman"/>
          <w:spacing w:val="-2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ин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>ал</w:t>
      </w:r>
      <w:r w:rsidR="009812DB">
        <w:rPr>
          <w:rFonts w:ascii="Times New Roman" w:hAnsi="Times New Roman"/>
          <w:spacing w:val="4"/>
          <w:sz w:val="28"/>
          <w:szCs w:val="28"/>
        </w:rPr>
        <w:t>ь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ых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б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ей  </w:t>
      </w:r>
      <w:r w:rsidR="009812DB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 xml:space="preserve">в  </w:t>
      </w:r>
      <w:r w:rsidR="009812DB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 xml:space="preserve">о  </w:t>
      </w:r>
      <w:r w:rsidR="009812DB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я</w:t>
      </w:r>
      <w:r w:rsidR="009812DB">
        <w:rPr>
          <w:rFonts w:ascii="Times New Roman" w:hAnsi="Times New Roman"/>
          <w:sz w:val="28"/>
          <w:szCs w:val="28"/>
        </w:rPr>
        <w:t xml:space="preserve">;  </w:t>
      </w:r>
      <w:r w:rsidR="009812DB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3)  </w:t>
      </w:r>
      <w:r w:rsidR="009812DB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ка  </w:t>
      </w:r>
      <w:r w:rsidR="009812DB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ин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>ал</w:t>
      </w:r>
      <w:r w:rsidR="009812DB">
        <w:rPr>
          <w:rFonts w:ascii="Times New Roman" w:hAnsi="Times New Roman"/>
          <w:spacing w:val="4"/>
          <w:sz w:val="28"/>
          <w:szCs w:val="28"/>
        </w:rPr>
        <w:t>ь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ых 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2"/>
          <w:sz w:val="28"/>
          <w:szCs w:val="28"/>
        </w:rPr>
        <w:t>ц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й </w:t>
      </w:r>
      <w:r w:rsidR="009812DB">
        <w:rPr>
          <w:rFonts w:ascii="Times New Roman" w:hAnsi="Times New Roman"/>
          <w:spacing w:val="-3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 xml:space="preserve">ля </w:t>
      </w:r>
      <w:r w:rsidR="009812DB">
        <w:rPr>
          <w:rFonts w:ascii="Times New Roman" w:hAnsi="Times New Roman"/>
          <w:spacing w:val="-33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2"/>
          <w:sz w:val="28"/>
          <w:szCs w:val="28"/>
        </w:rPr>
        <w:t>ц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-3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ре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2"/>
          <w:sz w:val="28"/>
          <w:szCs w:val="28"/>
        </w:rPr>
        <w:t>ц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6"/>
          <w:sz w:val="28"/>
          <w:szCs w:val="28"/>
        </w:rPr>
        <w:t>с</w:t>
      </w:r>
      <w:r w:rsidR="009812DB">
        <w:rPr>
          <w:rFonts w:ascii="Times New Roman" w:hAnsi="Times New Roman"/>
          <w:sz w:val="28"/>
          <w:szCs w:val="28"/>
        </w:rPr>
        <w:t xml:space="preserve">а </w:t>
      </w:r>
      <w:r w:rsidR="009812DB">
        <w:rPr>
          <w:rFonts w:ascii="Times New Roman" w:hAnsi="Times New Roman"/>
          <w:spacing w:val="-32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-3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 xml:space="preserve">а </w:t>
      </w:r>
      <w:r w:rsidR="009812DB">
        <w:rPr>
          <w:rFonts w:ascii="Times New Roman" w:hAnsi="Times New Roman"/>
          <w:spacing w:val="-3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ю</w:t>
      </w:r>
      <w:r w:rsidR="009812DB">
        <w:rPr>
          <w:rFonts w:ascii="Times New Roman" w:hAnsi="Times New Roman"/>
          <w:spacing w:val="4"/>
          <w:sz w:val="28"/>
          <w:szCs w:val="28"/>
        </w:rPr>
        <w:t>щ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ся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320" w:lineRule="exact"/>
        <w:ind w:left="10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 э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ап 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9812DB" w:rsidRDefault="00434AA5" w:rsidP="00434AA5">
      <w:pPr>
        <w:widowControl w:val="0"/>
        <w:autoSpaceDE w:val="0"/>
        <w:autoSpaceDN w:val="0"/>
        <w:adjustRightInd w:val="0"/>
        <w:spacing w:before="7" w:after="0" w:line="320" w:lineRule="exact"/>
        <w:ind w:lef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>щ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й</w:t>
      </w:r>
      <w:r w:rsidR="009812DB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ль</w:t>
      </w:r>
      <w:r w:rsidR="009812DB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ся</w:t>
      </w:r>
      <w:r w:rsidR="009812DB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ля</w:t>
      </w:r>
      <w:r w:rsidR="009812DB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ц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и</w:t>
      </w:r>
      <w:r w:rsidR="009812DB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и</w:t>
      </w:r>
      <w:r w:rsidR="009812DB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ал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4"/>
          <w:sz w:val="28"/>
          <w:szCs w:val="28"/>
        </w:rPr>
        <w:t>щ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х</w:t>
      </w:r>
      <w:r w:rsidR="009812DB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 xml:space="preserve">й </w:t>
      </w:r>
      <w:r w:rsidR="009812DB">
        <w:rPr>
          <w:rFonts w:ascii="Times New Roman" w:hAnsi="Times New Roman"/>
          <w:spacing w:val="2"/>
          <w:sz w:val="28"/>
          <w:szCs w:val="28"/>
        </w:rPr>
        <w:t>ф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к</w:t>
      </w:r>
      <w:r w:rsidR="009812DB">
        <w:rPr>
          <w:rFonts w:ascii="Times New Roman" w:hAnsi="Times New Roman"/>
          <w:spacing w:val="2"/>
          <w:sz w:val="28"/>
          <w:szCs w:val="28"/>
        </w:rPr>
        <w:t>ци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ал</w:t>
      </w:r>
      <w:r w:rsidR="009812DB">
        <w:rPr>
          <w:rFonts w:ascii="Times New Roman" w:hAnsi="Times New Roman"/>
          <w:spacing w:val="4"/>
          <w:sz w:val="28"/>
          <w:szCs w:val="28"/>
        </w:rPr>
        <w:t>ь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я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1"/>
          <w:sz w:val="28"/>
          <w:szCs w:val="28"/>
        </w:rPr>
        <w:t>(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ж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ых,</w:t>
      </w:r>
      <w:r w:rsidR="009812DB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ж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4"/>
          <w:sz w:val="28"/>
          <w:szCs w:val="28"/>
        </w:rPr>
        <w:t>ь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ых</w:t>
      </w:r>
      <w:r w:rsidR="009812DB">
        <w:rPr>
          <w:rFonts w:ascii="Times New Roman" w:hAnsi="Times New Roman"/>
          <w:spacing w:val="-1"/>
          <w:sz w:val="28"/>
          <w:szCs w:val="28"/>
        </w:rPr>
        <w:t>)</w:t>
      </w:r>
      <w:r w:rsidR="009812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3"/>
          <w:sz w:val="28"/>
          <w:szCs w:val="28"/>
        </w:rPr>
        <w:t>В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ж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й</w:t>
      </w:r>
      <w:r w:rsidR="009812DB">
        <w:rPr>
          <w:rFonts w:ascii="Times New Roman" w:hAnsi="Times New Roman"/>
          <w:spacing w:val="4"/>
          <w:sz w:val="28"/>
          <w:szCs w:val="28"/>
        </w:rPr>
        <w:t>ш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й</w:t>
      </w:r>
      <w:r w:rsidR="009812DB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pacing w:val="-1"/>
          <w:sz w:val="28"/>
          <w:szCs w:val="28"/>
        </w:rPr>
        <w:t>в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3"/>
          <w:sz w:val="28"/>
          <w:szCs w:val="28"/>
        </w:rPr>
        <w:t>я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ся</w:t>
      </w:r>
      <w:r w:rsidR="009812DB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2"/>
          <w:sz w:val="28"/>
          <w:szCs w:val="28"/>
        </w:rPr>
        <w:t>ц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ка</w:t>
      </w:r>
      <w:r w:rsidR="009812DB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и</w:t>
      </w:r>
      <w:r w:rsidR="009812DB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1"/>
          <w:sz w:val="28"/>
          <w:szCs w:val="28"/>
        </w:rPr>
        <w:t>о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и</w:t>
      </w:r>
      <w:r w:rsidR="009812DB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z w:val="28"/>
          <w:szCs w:val="28"/>
        </w:rPr>
        <w:t xml:space="preserve">е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ш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-1"/>
          <w:sz w:val="28"/>
          <w:szCs w:val="28"/>
        </w:rPr>
        <w:t>ю</w:t>
      </w:r>
      <w:r w:rsidR="009812DB">
        <w:rPr>
          <w:rFonts w:ascii="Times New Roman" w:hAnsi="Times New Roman"/>
          <w:sz w:val="28"/>
          <w:szCs w:val="28"/>
        </w:rPr>
        <w:t>щ</w:t>
      </w:r>
      <w:r w:rsidR="009812DB">
        <w:rPr>
          <w:rFonts w:ascii="Times New Roman" w:hAnsi="Times New Roman"/>
          <w:spacing w:val="-1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х  </w:t>
      </w:r>
      <w:r w:rsidR="009812DB">
        <w:rPr>
          <w:rFonts w:ascii="Times New Roman" w:hAnsi="Times New Roman"/>
          <w:spacing w:val="-2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5"/>
          <w:sz w:val="28"/>
          <w:szCs w:val="28"/>
        </w:rPr>
        <w:t>з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 xml:space="preserve">к,  </w:t>
      </w:r>
      <w:r w:rsidR="009812DB">
        <w:rPr>
          <w:rFonts w:ascii="Times New Roman" w:hAnsi="Times New Roman"/>
          <w:spacing w:val="-29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4"/>
          <w:sz w:val="28"/>
          <w:szCs w:val="28"/>
        </w:rPr>
        <w:t>щ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е  </w:t>
      </w:r>
      <w:r w:rsidR="009812DB">
        <w:rPr>
          <w:rFonts w:ascii="Times New Roman" w:hAnsi="Times New Roman"/>
          <w:spacing w:val="-3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я.  </w:t>
      </w:r>
      <w:r w:rsidR="009812DB">
        <w:rPr>
          <w:rFonts w:ascii="Times New Roman" w:hAnsi="Times New Roman"/>
          <w:spacing w:val="-29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 xml:space="preserve">ля  </w:t>
      </w:r>
      <w:r w:rsidR="009812DB">
        <w:rPr>
          <w:rFonts w:ascii="Times New Roman" w:hAnsi="Times New Roman"/>
          <w:spacing w:val="-3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2"/>
          <w:sz w:val="28"/>
          <w:szCs w:val="28"/>
        </w:rPr>
        <w:t>ц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ки  </w:t>
      </w:r>
      <w:r w:rsidR="009812DB">
        <w:rPr>
          <w:rFonts w:ascii="Times New Roman" w:hAnsi="Times New Roman"/>
          <w:spacing w:val="-3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4"/>
          <w:sz w:val="28"/>
          <w:szCs w:val="28"/>
        </w:rPr>
        <w:t>щ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pacing w:val="1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ц</w:t>
      </w:r>
      <w:r w:rsidR="009812D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2"/>
          <w:sz w:val="28"/>
          <w:szCs w:val="28"/>
        </w:rPr>
        <w:t>ц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ль</w:t>
      </w:r>
      <w:r w:rsidR="009812DB">
        <w:rPr>
          <w:rFonts w:ascii="Times New Roman" w:hAnsi="Times New Roman"/>
          <w:spacing w:val="6"/>
          <w:sz w:val="28"/>
          <w:szCs w:val="28"/>
        </w:rPr>
        <w:t>з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ва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ь</w:t>
      </w:r>
      <w:r w:rsidR="009812DB">
        <w:rPr>
          <w:rFonts w:ascii="Times New Roman" w:hAnsi="Times New Roman"/>
          <w:sz w:val="28"/>
          <w:szCs w:val="28"/>
        </w:rPr>
        <w:tab/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ар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нн</w:t>
      </w:r>
      <w:r w:rsidR="009812DB">
        <w:rPr>
          <w:rFonts w:ascii="Times New Roman" w:hAnsi="Times New Roman"/>
          <w:spacing w:val="4"/>
          <w:sz w:val="28"/>
          <w:szCs w:val="28"/>
        </w:rPr>
        <w:t>ы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ес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ы</w:t>
      </w:r>
      <w:r w:rsidR="009812DB">
        <w:rPr>
          <w:rFonts w:ascii="Times New Roman" w:hAnsi="Times New Roman"/>
          <w:sz w:val="28"/>
          <w:szCs w:val="28"/>
        </w:rPr>
        <w:tab/>
        <w:t>с 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2"/>
          <w:sz w:val="28"/>
          <w:szCs w:val="28"/>
        </w:rPr>
        <w:t>ци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й</w:t>
      </w:r>
      <w:r w:rsidR="009812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кр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z w:val="28"/>
          <w:szCs w:val="28"/>
        </w:rPr>
        <w:t>щ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ий</w:t>
      </w:r>
      <w:r w:rsidR="009812DB">
        <w:rPr>
          <w:rFonts w:ascii="Times New Roman" w:hAnsi="Times New Roman"/>
          <w:sz w:val="28"/>
          <w:szCs w:val="28"/>
        </w:rPr>
        <w:t>.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-2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4"/>
          <w:sz w:val="28"/>
          <w:szCs w:val="28"/>
        </w:rPr>
        <w:t>щ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3"/>
          <w:sz w:val="28"/>
          <w:szCs w:val="28"/>
        </w:rPr>
        <w:t>я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ся</w:t>
      </w:r>
      <w:r w:rsidR="009812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лыв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нц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и 50</w:t>
      </w:r>
      <w:r w:rsidR="009812DB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ью</w:t>
      </w:r>
      <w:r w:rsidR="009812D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90</w:t>
      </w:r>
      <w:r w:rsidR="009812DB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%</w:t>
      </w:r>
      <w:r w:rsidR="009812D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ли 200</w:t>
      </w:r>
      <w:r w:rsidR="009812DB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ин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ью</w:t>
      </w:r>
      <w:r w:rsidR="009812D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75</w:t>
      </w:r>
      <w:r w:rsidR="009812D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 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ак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ал</w:t>
      </w:r>
      <w:r w:rsidR="009812DB">
        <w:rPr>
          <w:rFonts w:ascii="Times New Roman" w:hAnsi="Times New Roman"/>
          <w:spacing w:val="4"/>
          <w:sz w:val="28"/>
          <w:szCs w:val="28"/>
        </w:rPr>
        <w:t>ь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й</w:t>
      </w:r>
      <w:r w:rsidR="009812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ab/>
        <w:t>ра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ки</w:t>
      </w:r>
      <w:r w:rsidR="009812DB">
        <w:rPr>
          <w:rFonts w:ascii="Times New Roman" w:hAnsi="Times New Roman"/>
          <w:sz w:val="28"/>
          <w:szCs w:val="28"/>
        </w:rPr>
        <w:tab/>
        <w:t>и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тд</w:t>
      </w:r>
      <w:r w:rsidR="009812DB">
        <w:rPr>
          <w:rFonts w:ascii="Times New Roman" w:hAnsi="Times New Roman"/>
          <w:sz w:val="28"/>
          <w:szCs w:val="28"/>
        </w:rPr>
        <w:t>ыха.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-2"/>
          <w:sz w:val="28"/>
          <w:szCs w:val="28"/>
        </w:rPr>
        <w:t>Ч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ых с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кра</w:t>
      </w:r>
      <w:r w:rsidR="009812DB">
        <w:rPr>
          <w:rFonts w:ascii="Times New Roman" w:hAnsi="Times New Roman"/>
          <w:spacing w:val="4"/>
          <w:sz w:val="28"/>
          <w:szCs w:val="28"/>
        </w:rPr>
        <w:t>щ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й</w:t>
      </w:r>
      <w:r w:rsidR="009812DB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3"/>
          <w:sz w:val="28"/>
          <w:szCs w:val="28"/>
        </w:rPr>
        <w:t>я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ся</w:t>
      </w:r>
      <w:r w:rsidR="009812DB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аль</w:t>
      </w:r>
      <w:r w:rsidR="009812DB">
        <w:rPr>
          <w:rFonts w:ascii="Times New Roman" w:hAnsi="Times New Roman"/>
          <w:spacing w:val="-1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ор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со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ой</w:t>
      </w:r>
      <w:r w:rsidR="009812DB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ар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и</w:t>
      </w:r>
      <w:r w:rsidR="009812DB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ри</w:t>
      </w:r>
      <w:r w:rsidR="009812DB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10</w:t>
      </w:r>
      <w:r w:rsidR="009812DB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:</w:t>
      </w:r>
      <w:r w:rsidR="009812D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сра</w:t>
      </w:r>
      <w:r w:rsidR="009812DB">
        <w:rPr>
          <w:rFonts w:ascii="Times New Roman" w:hAnsi="Times New Roman"/>
          <w:spacing w:val="4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ии</w:t>
      </w:r>
      <w:r w:rsidR="009812DB">
        <w:rPr>
          <w:rFonts w:ascii="Times New Roman" w:hAnsi="Times New Roman"/>
          <w:sz w:val="28"/>
          <w:szCs w:val="28"/>
        </w:rPr>
        <w:t>,</w:t>
      </w:r>
      <w:r w:rsidR="009812DB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50</w:t>
      </w:r>
      <w:r w:rsidR="009812D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60</w:t>
      </w:r>
      <w:r w:rsidR="009812D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7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к</w:t>
      </w:r>
      <w:r w:rsidR="009812DB">
        <w:rPr>
          <w:rFonts w:ascii="Times New Roman" w:hAnsi="Times New Roman"/>
          <w:spacing w:val="2"/>
          <w:sz w:val="28"/>
          <w:szCs w:val="28"/>
        </w:rPr>
        <w:t>.</w:t>
      </w:r>
      <w:r w:rsidR="009812DB">
        <w:rPr>
          <w:rFonts w:ascii="Times New Roman" w:hAnsi="Times New Roman"/>
          <w:sz w:val="28"/>
          <w:szCs w:val="28"/>
        </w:rPr>
        <w:t>,</w:t>
      </w:r>
      <w:r w:rsidR="009812DB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1</w:t>
      </w:r>
      <w:r w:rsidR="009812DB">
        <w:rPr>
          <w:rFonts w:ascii="Times New Roman" w:hAnsi="Times New Roman"/>
          <w:sz w:val="28"/>
          <w:szCs w:val="28"/>
        </w:rPr>
        <w:t>10</w:t>
      </w:r>
      <w:r w:rsidR="009812D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120</w:t>
      </w:r>
      <w:r w:rsidR="009812D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к.</w:t>
      </w:r>
      <w:r w:rsidR="009812DB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>я.</w:t>
      </w:r>
      <w:r w:rsidR="009812DB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z w:val="28"/>
          <w:szCs w:val="28"/>
        </w:rPr>
        <w:t>щ</w:t>
      </w:r>
      <w:r w:rsidR="009812DB">
        <w:rPr>
          <w:rFonts w:ascii="Times New Roman" w:hAnsi="Times New Roman"/>
          <w:spacing w:val="-1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х</w:t>
      </w:r>
      <w:r w:rsidR="009812D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й </w:t>
      </w:r>
      <w:r w:rsidR="009812DB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 xml:space="preserve">ля </w:t>
      </w:r>
      <w:r w:rsidR="009812DB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э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 xml:space="preserve">о </w:t>
      </w:r>
      <w:r w:rsidR="009812DB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а </w:t>
      </w:r>
      <w:r w:rsidR="009812DB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, </w:t>
      </w:r>
      <w:r w:rsidR="009812DB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 w:rsidR="009812DB">
        <w:rPr>
          <w:rFonts w:ascii="Times New Roman" w:hAnsi="Times New Roman"/>
          <w:sz w:val="28"/>
          <w:szCs w:val="28"/>
        </w:rPr>
        <w:t xml:space="preserve">о </w:t>
      </w:r>
      <w:r w:rsidR="009812DB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 xml:space="preserve">ри </w:t>
      </w:r>
      <w:r w:rsidR="009812DB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>ля</w:t>
      </w:r>
      <w:r w:rsidR="009812DB">
        <w:rPr>
          <w:rFonts w:ascii="Times New Roman" w:hAnsi="Times New Roman"/>
          <w:spacing w:val="3"/>
          <w:sz w:val="28"/>
          <w:szCs w:val="28"/>
        </w:rPr>
        <w:t>р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 xml:space="preserve">й </w:t>
      </w:r>
      <w:r w:rsidR="009812DB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-2"/>
          <w:sz w:val="28"/>
          <w:szCs w:val="28"/>
        </w:rPr>
        <w:t>ци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-1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вр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-2"/>
          <w:sz w:val="28"/>
          <w:szCs w:val="28"/>
        </w:rPr>
        <w:t xml:space="preserve"> 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лыв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я </w:t>
      </w:r>
      <w:r w:rsidR="009812DB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2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е </w:t>
      </w:r>
      <w:r w:rsidR="009812DB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я </w:t>
      </w:r>
      <w:r w:rsidR="009812DB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ы </w:t>
      </w:r>
      <w:r w:rsidR="009812D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-5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ых с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кра</w:t>
      </w:r>
      <w:r w:rsidR="009812DB">
        <w:rPr>
          <w:rFonts w:ascii="Times New Roman" w:hAnsi="Times New Roman"/>
          <w:spacing w:val="4"/>
          <w:sz w:val="28"/>
          <w:szCs w:val="28"/>
        </w:rPr>
        <w:t>щ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й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ос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ки</w:t>
      </w:r>
      <w:r w:rsidR="009812D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>ка</w:t>
      </w:r>
      <w:r w:rsidR="009812DB">
        <w:rPr>
          <w:rFonts w:ascii="Times New Roman" w:hAnsi="Times New Roman"/>
          <w:spacing w:val="5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ыва</w:t>
      </w:r>
      <w:r w:rsidR="009812DB">
        <w:rPr>
          <w:rFonts w:ascii="Times New Roman" w:hAnsi="Times New Roman"/>
          <w:spacing w:val="-5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т</w:t>
      </w:r>
      <w:r w:rsidR="009812DB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4"/>
          <w:sz w:val="28"/>
          <w:szCs w:val="28"/>
        </w:rPr>
        <w:t>х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4"/>
          <w:sz w:val="28"/>
          <w:szCs w:val="28"/>
        </w:rPr>
        <w:t>ш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сос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я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а.</w:t>
      </w:r>
    </w:p>
    <w:p w:rsidR="009812DB" w:rsidRDefault="00434AA5" w:rsidP="00434AA5">
      <w:pPr>
        <w:widowControl w:val="0"/>
        <w:tabs>
          <w:tab w:val="left" w:pos="1280"/>
          <w:tab w:val="left" w:pos="2580"/>
          <w:tab w:val="left" w:pos="4880"/>
          <w:tab w:val="left" w:pos="6600"/>
          <w:tab w:val="left" w:pos="7740"/>
          <w:tab w:val="left" w:pos="9140"/>
        </w:tabs>
        <w:autoSpaceDE w:val="0"/>
        <w:autoSpaceDN w:val="0"/>
        <w:adjustRightInd w:val="0"/>
        <w:spacing w:before="4" w:after="0" w:line="320" w:lineRule="exact"/>
        <w:ind w:left="108" w:right="-1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</w:t>
      </w:r>
      <w:r w:rsidR="009812DB">
        <w:rPr>
          <w:rFonts w:ascii="Times New Roman" w:hAnsi="Times New Roman"/>
          <w:sz w:val="28"/>
          <w:szCs w:val="28"/>
        </w:rPr>
        <w:t>ка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4"/>
          <w:sz w:val="28"/>
          <w:szCs w:val="28"/>
        </w:rPr>
        <w:t>ь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2"/>
          <w:sz w:val="28"/>
          <w:szCs w:val="28"/>
        </w:rPr>
        <w:t>ц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4"/>
          <w:sz w:val="28"/>
          <w:szCs w:val="28"/>
        </w:rPr>
        <w:t>щ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pacing w:val="1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я 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а </w:t>
      </w:r>
      <w:r w:rsidR="009812DB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ц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о </w:t>
      </w:r>
      <w:r w:rsidR="009812DB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z w:val="28"/>
          <w:szCs w:val="28"/>
        </w:rPr>
        <w:t>ь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ва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ь </w:t>
      </w:r>
      <w:r w:rsidR="009812DB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ка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 xml:space="preserve">ли </w:t>
      </w:r>
      <w:r w:rsidR="009812DB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са</w:t>
      </w:r>
      <w:r w:rsidR="009812DB">
        <w:rPr>
          <w:rFonts w:ascii="Times New Roman" w:hAnsi="Times New Roman"/>
          <w:spacing w:val="2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z w:val="28"/>
          <w:szCs w:val="28"/>
        </w:rPr>
        <w:t xml:space="preserve">я </w:t>
      </w:r>
      <w:r w:rsidR="009812DB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- </w:t>
      </w:r>
      <w:r w:rsidR="009812DB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са</w:t>
      </w:r>
      <w:r w:rsidR="009812DB">
        <w:rPr>
          <w:rFonts w:ascii="Times New Roman" w:hAnsi="Times New Roman"/>
          <w:spacing w:val="-2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со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, 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ал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2"/>
          <w:sz w:val="28"/>
          <w:szCs w:val="28"/>
        </w:rPr>
        <w:t>ж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ль</w:t>
      </w:r>
      <w:r w:rsidR="009812DB"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ых </w:t>
      </w:r>
      <w:r w:rsidR="009812D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2"/>
          <w:sz w:val="28"/>
          <w:szCs w:val="28"/>
        </w:rPr>
        <w:t>иц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ль</w:t>
      </w:r>
      <w:r w:rsidR="009812DB">
        <w:rPr>
          <w:rFonts w:ascii="Times New Roman" w:hAnsi="Times New Roman"/>
          <w:spacing w:val="-1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4"/>
          <w:sz w:val="28"/>
          <w:szCs w:val="28"/>
        </w:rPr>
        <w:t>э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ц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2"/>
          <w:sz w:val="28"/>
          <w:szCs w:val="28"/>
        </w:rPr>
        <w:t>й</w:t>
      </w:r>
      <w:r w:rsidR="009812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3"/>
          <w:sz w:val="28"/>
          <w:szCs w:val="28"/>
        </w:rPr>
        <w:t>В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2"/>
          <w:sz w:val="28"/>
          <w:szCs w:val="28"/>
        </w:rPr>
        <w:t>ж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ым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 w:rsidR="009812DB">
        <w:rPr>
          <w:rFonts w:ascii="Times New Roman" w:hAnsi="Times New Roman"/>
          <w:sz w:val="28"/>
          <w:szCs w:val="28"/>
        </w:rPr>
        <w:lastRenderedPageBreak/>
        <w:t>я</w:t>
      </w:r>
      <w:r w:rsidR="009812DB">
        <w:rPr>
          <w:rFonts w:ascii="Times New Roman" w:hAnsi="Times New Roman"/>
          <w:spacing w:val="-1"/>
          <w:sz w:val="28"/>
          <w:szCs w:val="28"/>
        </w:rPr>
        <w:t>в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3"/>
          <w:sz w:val="28"/>
          <w:szCs w:val="28"/>
        </w:rPr>
        <w:t>я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ся</w:t>
      </w:r>
      <w:r w:rsidR="009812DB">
        <w:rPr>
          <w:rFonts w:ascii="Times New Roman" w:hAnsi="Times New Roman"/>
          <w:sz w:val="28"/>
          <w:szCs w:val="28"/>
        </w:rPr>
        <w:tab/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1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>льса,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3"/>
          <w:sz w:val="28"/>
          <w:szCs w:val="28"/>
        </w:rPr>
        <w:t>я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ая 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ж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в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ар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2"/>
          <w:sz w:val="28"/>
          <w:szCs w:val="28"/>
        </w:rPr>
        <w:t>ж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и</w:t>
      </w:r>
      <w:r w:rsidR="009812D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,</w:t>
      </w:r>
      <w:r w:rsidR="009812DB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а.</w:t>
      </w:r>
    </w:p>
    <w:p w:rsidR="009812DB" w:rsidRDefault="00434AA5" w:rsidP="00434AA5">
      <w:pPr>
        <w:widowControl w:val="0"/>
        <w:tabs>
          <w:tab w:val="left" w:pos="2880"/>
          <w:tab w:val="left" w:pos="4420"/>
          <w:tab w:val="left" w:pos="6500"/>
          <w:tab w:val="left" w:pos="7340"/>
          <w:tab w:val="left" w:pos="9280"/>
        </w:tabs>
        <w:autoSpaceDE w:val="0"/>
        <w:autoSpaceDN w:val="0"/>
        <w:adjustRightInd w:val="0"/>
        <w:spacing w:after="0" w:line="324" w:lineRule="exact"/>
        <w:ind w:left="108" w:right="-1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</w:t>
      </w:r>
      <w:r w:rsidR="009812DB">
        <w:rPr>
          <w:rFonts w:ascii="Times New Roman" w:hAnsi="Times New Roman"/>
          <w:spacing w:val="2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2"/>
          <w:sz w:val="28"/>
          <w:szCs w:val="28"/>
        </w:rPr>
        <w:t>ц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 xml:space="preserve">ки 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 xml:space="preserve">о </w:t>
      </w:r>
      <w:r w:rsidR="009812DB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ж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 xml:space="preserve">я, </w:t>
      </w:r>
      <w:r w:rsidR="009812DB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ж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 xml:space="preserve">й </w:t>
      </w:r>
      <w:r w:rsidR="009812DB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ят</w:t>
      </w:r>
      <w:r w:rsidR="009812DB">
        <w:rPr>
          <w:rFonts w:ascii="Times New Roman" w:hAnsi="Times New Roman"/>
          <w:spacing w:val="-1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я </w:t>
      </w:r>
      <w:r w:rsidR="009812DB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в </w:t>
      </w:r>
      <w:r w:rsidR="009812DB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ц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В </w:t>
      </w:r>
      <w:r w:rsidR="009812DB">
        <w:rPr>
          <w:rFonts w:ascii="Times New Roman" w:hAnsi="Times New Roman"/>
          <w:spacing w:val="-19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 w:rsidR="009812D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2"/>
          <w:sz w:val="28"/>
          <w:szCs w:val="28"/>
        </w:rPr>
        <w:t>ц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 xml:space="preserve">в, </w:t>
      </w:r>
      <w:r w:rsidR="009812DB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ая </w:t>
      </w:r>
      <w:r w:rsidR="009812DB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с </w:t>
      </w:r>
      <w:r w:rsidR="009812DB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ре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ых </w:t>
      </w:r>
      <w:r w:rsidR="009812DB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z w:val="28"/>
          <w:szCs w:val="28"/>
        </w:rPr>
        <w:t>х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8"/>
          <w:sz w:val="28"/>
          <w:szCs w:val="28"/>
        </w:rPr>
        <w:t>д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 xml:space="preserve">о 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4"/>
          <w:sz w:val="28"/>
          <w:szCs w:val="28"/>
        </w:rPr>
        <w:t>ь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ва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 xml:space="preserve">ь </w:t>
      </w:r>
      <w:r w:rsidR="009812DB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я</w:t>
      </w:r>
    </w:p>
    <w:p w:rsidR="009812DB" w:rsidRDefault="009812DB">
      <w:pPr>
        <w:widowControl w:val="0"/>
        <w:autoSpaceDE w:val="0"/>
        <w:autoSpaceDN w:val="0"/>
        <w:adjustRightInd w:val="0"/>
        <w:spacing w:before="2" w:after="0" w:line="316" w:lineRule="exact"/>
        <w:ind w:left="10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position w:val="-1"/>
          <w:sz w:val="28"/>
          <w:szCs w:val="28"/>
        </w:rPr>
        <w:t>ч</w:t>
      </w:r>
      <w:r>
        <w:rPr>
          <w:rFonts w:ascii="Times New Roman" w:hAnsi="Times New Roman"/>
          <w:position w:val="-1"/>
          <w:sz w:val="28"/>
          <w:szCs w:val="28"/>
        </w:rPr>
        <w:t>ас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т</w:t>
      </w:r>
      <w:r>
        <w:rPr>
          <w:rFonts w:ascii="Times New Roman" w:hAnsi="Times New Roman"/>
          <w:spacing w:val="-4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т</w:t>
      </w:r>
      <w:r>
        <w:rPr>
          <w:rFonts w:ascii="Times New Roman" w:hAnsi="Times New Roman"/>
          <w:position w:val="-1"/>
          <w:sz w:val="28"/>
          <w:szCs w:val="28"/>
        </w:rPr>
        <w:t>ы</w:t>
      </w:r>
      <w:r>
        <w:rPr>
          <w:rFonts w:ascii="Times New Roman" w:hAnsi="Times New Roman"/>
          <w:spacing w:val="2"/>
          <w:position w:val="-1"/>
          <w:sz w:val="28"/>
          <w:szCs w:val="28"/>
        </w:rPr>
        <w:t xml:space="preserve"> п</w:t>
      </w:r>
      <w:r>
        <w:rPr>
          <w:rFonts w:ascii="Times New Roman" w:hAnsi="Times New Roman"/>
          <w:spacing w:val="-8"/>
          <w:position w:val="-1"/>
          <w:sz w:val="28"/>
          <w:szCs w:val="28"/>
        </w:rPr>
        <w:t>у</w:t>
      </w:r>
      <w:r>
        <w:rPr>
          <w:rFonts w:ascii="Times New Roman" w:hAnsi="Times New Roman"/>
          <w:position w:val="-1"/>
          <w:sz w:val="28"/>
          <w:szCs w:val="28"/>
        </w:rPr>
        <w:t>ль</w:t>
      </w:r>
      <w:r>
        <w:rPr>
          <w:rFonts w:ascii="Times New Roman" w:hAnsi="Times New Roman"/>
          <w:spacing w:val="4"/>
          <w:position w:val="-1"/>
          <w:sz w:val="28"/>
          <w:szCs w:val="28"/>
        </w:rPr>
        <w:t>с</w:t>
      </w:r>
      <w:r>
        <w:rPr>
          <w:rFonts w:ascii="Times New Roman" w:hAnsi="Times New Roman"/>
          <w:position w:val="-1"/>
          <w:sz w:val="28"/>
          <w:szCs w:val="28"/>
        </w:rPr>
        <w:t>а</w:t>
      </w:r>
      <w:r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в</w:t>
      </w:r>
      <w:r>
        <w:rPr>
          <w:rFonts w:ascii="Times New Roman" w:hAnsi="Times New Roman"/>
          <w:spacing w:val="2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т</w:t>
      </w:r>
      <w:r>
        <w:rPr>
          <w:rFonts w:ascii="Times New Roman" w:hAnsi="Times New Roman"/>
          <w:spacing w:val="-4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ч</w:t>
      </w:r>
      <w:r>
        <w:rPr>
          <w:rFonts w:ascii="Times New Roman" w:hAnsi="Times New Roman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2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10</w:t>
      </w:r>
      <w:r>
        <w:rPr>
          <w:rFonts w:ascii="Times New Roman" w:hAnsi="Times New Roman"/>
          <w:spacing w:val="2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position w:val="-1"/>
          <w:sz w:val="28"/>
          <w:szCs w:val="28"/>
        </w:rPr>
        <w:t>с</w:t>
      </w:r>
      <w:r>
        <w:rPr>
          <w:rFonts w:ascii="Times New Roman" w:hAnsi="Times New Roman"/>
          <w:spacing w:val="-4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4"/>
          <w:position w:val="-1"/>
          <w:sz w:val="28"/>
          <w:szCs w:val="28"/>
        </w:rPr>
        <w:t>к</w:t>
      </w:r>
      <w:r>
        <w:rPr>
          <w:rFonts w:ascii="Times New Roman" w:hAnsi="Times New Roman"/>
          <w:position w:val="-1"/>
          <w:sz w:val="28"/>
          <w:szCs w:val="28"/>
        </w:rPr>
        <w:t>у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н</w:t>
      </w:r>
      <w:r>
        <w:rPr>
          <w:rFonts w:ascii="Times New Roman" w:hAnsi="Times New Roman"/>
          <w:position w:val="-1"/>
          <w:sz w:val="28"/>
          <w:szCs w:val="28"/>
        </w:rPr>
        <w:t>д</w:t>
      </w:r>
      <w:r>
        <w:rPr>
          <w:rFonts w:ascii="Times New Roman" w:hAnsi="Times New Roman"/>
          <w:spacing w:val="3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п</w:t>
      </w:r>
      <w:r>
        <w:rPr>
          <w:rFonts w:ascii="Times New Roman" w:hAnsi="Times New Roman"/>
          <w:spacing w:val="-4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с</w:t>
      </w:r>
      <w:r>
        <w:rPr>
          <w:rFonts w:ascii="Times New Roman" w:hAnsi="Times New Roman"/>
          <w:spacing w:val="4"/>
          <w:position w:val="-1"/>
          <w:sz w:val="28"/>
          <w:szCs w:val="28"/>
        </w:rPr>
        <w:t>л</w:t>
      </w:r>
      <w:r>
        <w:rPr>
          <w:rFonts w:ascii="Times New Roman" w:hAnsi="Times New Roman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з</w:t>
      </w:r>
      <w:r>
        <w:rPr>
          <w:rFonts w:ascii="Times New Roman" w:hAnsi="Times New Roman"/>
          <w:position w:val="-1"/>
          <w:sz w:val="28"/>
          <w:szCs w:val="28"/>
        </w:rPr>
        <w:t>ав</w:t>
      </w:r>
      <w:r>
        <w:rPr>
          <w:rFonts w:ascii="Times New Roman" w:hAnsi="Times New Roman"/>
          <w:spacing w:val="-5"/>
          <w:position w:val="-1"/>
          <w:sz w:val="28"/>
          <w:szCs w:val="28"/>
        </w:rPr>
        <w:t>е</w:t>
      </w:r>
      <w:r>
        <w:rPr>
          <w:rFonts w:ascii="Times New Roman" w:hAnsi="Times New Roman"/>
          <w:position w:val="-1"/>
          <w:sz w:val="28"/>
          <w:szCs w:val="28"/>
        </w:rPr>
        <w:t>р</w:t>
      </w:r>
      <w:r>
        <w:rPr>
          <w:rFonts w:ascii="Times New Roman" w:hAnsi="Times New Roman"/>
          <w:spacing w:val="4"/>
          <w:position w:val="-1"/>
          <w:sz w:val="28"/>
          <w:szCs w:val="28"/>
        </w:rPr>
        <w:t>ш</w:t>
      </w:r>
      <w:r>
        <w:rPr>
          <w:rFonts w:ascii="Times New Roman" w:hAnsi="Times New Roman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2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я</w:t>
      </w:r>
      <w:r>
        <w:rPr>
          <w:rFonts w:ascii="Times New Roman" w:hAnsi="Times New Roman"/>
          <w:spacing w:val="5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position w:val="-1"/>
          <w:sz w:val="28"/>
          <w:szCs w:val="28"/>
        </w:rPr>
        <w:t>у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п</w:t>
      </w:r>
      <w:r>
        <w:rPr>
          <w:rFonts w:ascii="Times New Roman" w:hAnsi="Times New Roman"/>
          <w:position w:val="-1"/>
          <w:sz w:val="28"/>
          <w:szCs w:val="28"/>
        </w:rPr>
        <w:t>ра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ж</w:t>
      </w:r>
      <w:r>
        <w:rPr>
          <w:rFonts w:ascii="Times New Roman" w:hAnsi="Times New Roman"/>
          <w:spacing w:val="2"/>
          <w:position w:val="-1"/>
          <w:sz w:val="28"/>
          <w:szCs w:val="28"/>
        </w:rPr>
        <w:t>н</w:t>
      </w:r>
      <w:r>
        <w:rPr>
          <w:rFonts w:ascii="Times New Roman" w:hAnsi="Times New Roman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2"/>
          <w:position w:val="-1"/>
          <w:sz w:val="28"/>
          <w:szCs w:val="28"/>
        </w:rPr>
        <w:t>и</w:t>
      </w:r>
      <w:r>
        <w:rPr>
          <w:rFonts w:ascii="Times New Roman" w:hAnsi="Times New Roman"/>
          <w:spacing w:val="3"/>
          <w:position w:val="-1"/>
          <w:sz w:val="28"/>
          <w:szCs w:val="28"/>
        </w:rPr>
        <w:t>я</w:t>
      </w:r>
      <w:r>
        <w:rPr>
          <w:rFonts w:ascii="Times New Roman" w:hAnsi="Times New Roman"/>
          <w:position w:val="-1"/>
          <w:sz w:val="28"/>
          <w:szCs w:val="28"/>
        </w:rPr>
        <w:t>.</w:t>
      </w:r>
    </w:p>
    <w:p w:rsidR="009812DB" w:rsidRDefault="009812DB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sz w:val="14"/>
          <w:szCs w:val="14"/>
        </w:rPr>
      </w:pPr>
    </w:p>
    <w:p w:rsidR="009812DB" w:rsidRDefault="00981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10101" w:type="dxa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2161"/>
        <w:gridCol w:w="2053"/>
        <w:gridCol w:w="1980"/>
        <w:gridCol w:w="1639"/>
      </w:tblGrid>
      <w:tr w:rsidR="009812DB" w:rsidRPr="009812DB" w:rsidTr="00434AA5">
        <w:trPr>
          <w:trHeight w:hRule="exact" w:val="332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9812DB" w:rsidRDefault="009812DB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391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pacing w:val="1"/>
                <w:sz w:val="28"/>
                <w:szCs w:val="28"/>
              </w:rPr>
              <w:t>В</w:t>
            </w:r>
            <w:r w:rsidRPr="009812DB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Pr="009812DB">
              <w:rPr>
                <w:rFonts w:ascii="Times New Roman" w:hAnsi="Times New Roman"/>
                <w:spacing w:val="1"/>
                <w:sz w:val="28"/>
                <w:szCs w:val="28"/>
              </w:rPr>
              <w:t>з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рас</w:t>
            </w:r>
            <w:r w:rsidRPr="009812DB">
              <w:rPr>
                <w:rFonts w:ascii="Times New Roman" w:hAnsi="Times New Roman"/>
                <w:spacing w:val="1"/>
                <w:sz w:val="28"/>
                <w:szCs w:val="28"/>
              </w:rPr>
              <w:t>т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,</w:t>
            </w:r>
            <w:r w:rsidRPr="009812DB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л</w:t>
            </w:r>
            <w:r w:rsidRPr="009812DB">
              <w:rPr>
                <w:rFonts w:ascii="Times New Roman" w:hAnsi="Times New Roman"/>
                <w:spacing w:val="-4"/>
                <w:sz w:val="28"/>
                <w:szCs w:val="28"/>
              </w:rPr>
              <w:t>е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7833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9812DB" w:rsidRDefault="009812DB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2830" w:right="28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pacing w:val="6"/>
                <w:sz w:val="28"/>
                <w:szCs w:val="28"/>
              </w:rPr>
              <w:t>П</w:t>
            </w:r>
            <w:r w:rsidRPr="009812DB">
              <w:rPr>
                <w:rFonts w:ascii="Times New Roman" w:hAnsi="Times New Roman"/>
                <w:spacing w:val="-8"/>
                <w:sz w:val="28"/>
                <w:szCs w:val="28"/>
              </w:rPr>
              <w:t>у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льсов</w:t>
            </w:r>
            <w:r w:rsidRPr="009812DB">
              <w:rPr>
                <w:rFonts w:ascii="Times New Roman" w:hAnsi="Times New Roman"/>
                <w:spacing w:val="4"/>
                <w:sz w:val="28"/>
                <w:szCs w:val="28"/>
              </w:rPr>
              <w:t>ы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е</w:t>
            </w:r>
            <w:r w:rsidRPr="009812D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ре</w:t>
            </w:r>
            <w:r w:rsidRPr="009812DB">
              <w:rPr>
                <w:rFonts w:ascii="Times New Roman" w:hAnsi="Times New Roman"/>
                <w:spacing w:val="-2"/>
                <w:sz w:val="28"/>
                <w:szCs w:val="28"/>
              </w:rPr>
              <w:t>жи</w:t>
            </w:r>
            <w:r w:rsidRPr="009812DB">
              <w:rPr>
                <w:rFonts w:ascii="Times New Roman" w:hAnsi="Times New Roman"/>
                <w:spacing w:val="-1"/>
                <w:sz w:val="28"/>
                <w:szCs w:val="28"/>
              </w:rPr>
              <w:t>м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9812DB" w:rsidRPr="009812DB" w:rsidTr="00434AA5">
        <w:trPr>
          <w:trHeight w:hRule="exact" w:val="332"/>
        </w:trPr>
        <w:tc>
          <w:tcPr>
            <w:tcW w:w="2268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9812DB" w:rsidRDefault="009812DB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2830" w:right="28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9812DB" w:rsidRDefault="009812DB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877" w:right="8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z w:val="28"/>
                <w:szCs w:val="28"/>
              </w:rPr>
              <w:t>1</w:t>
            </w:r>
            <w:r w:rsidRPr="009812DB">
              <w:rPr>
                <w:rFonts w:ascii="Times New Roman" w:hAnsi="Times New Roman"/>
                <w:spacing w:val="-1"/>
                <w:sz w:val="28"/>
                <w:szCs w:val="28"/>
              </w:rPr>
              <w:t>-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9812DB" w:rsidRDefault="009812DB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821" w:right="8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z w:val="28"/>
                <w:szCs w:val="28"/>
              </w:rPr>
              <w:t>2</w:t>
            </w:r>
            <w:r w:rsidRPr="009812DB">
              <w:rPr>
                <w:rFonts w:ascii="Times New Roman" w:hAnsi="Times New Roman"/>
                <w:spacing w:val="-1"/>
                <w:sz w:val="28"/>
                <w:szCs w:val="28"/>
              </w:rPr>
              <w:t>-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9812DB" w:rsidRDefault="009812DB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784" w:right="7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z w:val="28"/>
                <w:szCs w:val="28"/>
              </w:rPr>
              <w:t>3</w:t>
            </w:r>
            <w:r w:rsidRPr="009812DB">
              <w:rPr>
                <w:rFonts w:ascii="Times New Roman" w:hAnsi="Times New Roman"/>
                <w:spacing w:val="-1"/>
                <w:sz w:val="28"/>
                <w:szCs w:val="28"/>
              </w:rPr>
              <w:t>-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9812DB" w:rsidRDefault="009812DB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756" w:right="7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z w:val="28"/>
                <w:szCs w:val="28"/>
              </w:rPr>
              <w:t>4</w:t>
            </w:r>
            <w:r w:rsidRPr="009812DB">
              <w:rPr>
                <w:rFonts w:ascii="Times New Roman" w:hAnsi="Times New Roman"/>
                <w:spacing w:val="-1"/>
                <w:sz w:val="28"/>
                <w:szCs w:val="28"/>
              </w:rPr>
              <w:t>-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9812DB" w:rsidRPr="009812DB" w:rsidTr="00434AA5">
        <w:trPr>
          <w:trHeight w:hRule="exact" w:val="332"/>
        </w:trPr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9812DB" w:rsidRDefault="009812DB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862" w:right="8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z w:val="28"/>
                <w:szCs w:val="28"/>
              </w:rPr>
              <w:t>9</w:t>
            </w:r>
            <w:r w:rsidRPr="009812DB">
              <w:rPr>
                <w:rFonts w:ascii="Times New Roman" w:hAnsi="Times New Roman"/>
                <w:spacing w:val="-1"/>
                <w:sz w:val="28"/>
                <w:szCs w:val="28"/>
              </w:rPr>
              <w:t>-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9812DB" w:rsidRDefault="009812DB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607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z w:val="28"/>
                <w:szCs w:val="28"/>
              </w:rPr>
              <w:t>15</w:t>
            </w:r>
            <w:r w:rsidRPr="009812DB">
              <w:rPr>
                <w:rFonts w:ascii="Times New Roman" w:hAnsi="Times New Roman"/>
                <w:spacing w:val="1"/>
                <w:sz w:val="28"/>
                <w:szCs w:val="28"/>
              </w:rPr>
              <w:t>5</w:t>
            </w:r>
            <w:r w:rsidRPr="009812DB">
              <w:rPr>
                <w:rFonts w:ascii="Times New Roman" w:hAnsi="Times New Roman"/>
                <w:spacing w:val="-1"/>
                <w:sz w:val="28"/>
                <w:szCs w:val="28"/>
              </w:rPr>
              <w:t>-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9812DB" w:rsidRDefault="009812DB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555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z w:val="28"/>
                <w:szCs w:val="28"/>
              </w:rPr>
              <w:t>170</w:t>
            </w:r>
            <w:r w:rsidRPr="009812DB">
              <w:rPr>
                <w:rFonts w:ascii="Times New Roman" w:hAnsi="Times New Roman"/>
                <w:spacing w:val="-1"/>
                <w:sz w:val="28"/>
                <w:szCs w:val="28"/>
              </w:rPr>
              <w:t>-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9812DB" w:rsidRDefault="009812DB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519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z w:val="28"/>
                <w:szCs w:val="28"/>
              </w:rPr>
              <w:t>185</w:t>
            </w:r>
            <w:r w:rsidRPr="009812DB">
              <w:rPr>
                <w:rFonts w:ascii="Times New Roman" w:hAnsi="Times New Roman"/>
                <w:spacing w:val="-1"/>
                <w:sz w:val="28"/>
                <w:szCs w:val="28"/>
              </w:rPr>
              <w:t>-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9812DB" w:rsidRDefault="009812DB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287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выше</w:t>
            </w:r>
            <w:r w:rsidRPr="009812D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9812DB" w:rsidRPr="009812DB" w:rsidTr="00434AA5">
        <w:trPr>
          <w:trHeight w:hRule="exact" w:val="332"/>
        </w:trPr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9812DB" w:rsidRDefault="009812DB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791" w:right="7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z w:val="28"/>
                <w:szCs w:val="28"/>
              </w:rPr>
              <w:t>12</w:t>
            </w:r>
            <w:r w:rsidRPr="009812DB">
              <w:rPr>
                <w:rFonts w:ascii="Times New Roman" w:hAnsi="Times New Roman"/>
                <w:spacing w:val="-1"/>
                <w:sz w:val="28"/>
                <w:szCs w:val="28"/>
              </w:rPr>
              <w:t>-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9812DB" w:rsidRDefault="009812DB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607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z w:val="28"/>
                <w:szCs w:val="28"/>
              </w:rPr>
              <w:t>15</w:t>
            </w:r>
            <w:r w:rsidRPr="009812DB">
              <w:rPr>
                <w:rFonts w:ascii="Times New Roman" w:hAnsi="Times New Roman"/>
                <w:spacing w:val="1"/>
                <w:sz w:val="28"/>
                <w:szCs w:val="28"/>
              </w:rPr>
              <w:t>0</w:t>
            </w:r>
            <w:r w:rsidRPr="009812DB">
              <w:rPr>
                <w:rFonts w:ascii="Times New Roman" w:hAnsi="Times New Roman"/>
                <w:spacing w:val="-1"/>
                <w:sz w:val="28"/>
                <w:szCs w:val="28"/>
              </w:rPr>
              <w:t>-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9812DB" w:rsidRDefault="009812DB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555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z w:val="28"/>
                <w:szCs w:val="28"/>
              </w:rPr>
              <w:t>160</w:t>
            </w:r>
            <w:r w:rsidRPr="009812DB">
              <w:rPr>
                <w:rFonts w:ascii="Times New Roman" w:hAnsi="Times New Roman"/>
                <w:spacing w:val="-1"/>
                <w:sz w:val="28"/>
                <w:szCs w:val="28"/>
              </w:rPr>
              <w:t>-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9812DB" w:rsidRDefault="009812DB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519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z w:val="28"/>
                <w:szCs w:val="28"/>
              </w:rPr>
              <w:t>170</w:t>
            </w:r>
            <w:r w:rsidRPr="009812DB">
              <w:rPr>
                <w:rFonts w:ascii="Times New Roman" w:hAnsi="Times New Roman"/>
                <w:spacing w:val="-1"/>
                <w:sz w:val="28"/>
                <w:szCs w:val="28"/>
              </w:rPr>
              <w:t>-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9812DB" w:rsidRDefault="009812DB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287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выше</w:t>
            </w:r>
            <w:r w:rsidRPr="009812D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</w:tr>
      <w:tr w:rsidR="009812DB" w:rsidRPr="009812DB" w:rsidTr="00434AA5">
        <w:trPr>
          <w:trHeight w:hRule="exact" w:val="330"/>
        </w:trPr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DB" w:rsidRPr="009812DB" w:rsidRDefault="009812DB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791" w:right="7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z w:val="28"/>
                <w:szCs w:val="28"/>
              </w:rPr>
              <w:t>14</w:t>
            </w:r>
            <w:r w:rsidRPr="009812DB">
              <w:rPr>
                <w:rFonts w:ascii="Times New Roman" w:hAnsi="Times New Roman"/>
                <w:spacing w:val="-1"/>
                <w:sz w:val="28"/>
                <w:szCs w:val="28"/>
              </w:rPr>
              <w:t>-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DB" w:rsidRPr="009812DB" w:rsidRDefault="009812DB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607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z w:val="28"/>
                <w:szCs w:val="28"/>
              </w:rPr>
              <w:t>14</w:t>
            </w:r>
            <w:r w:rsidRPr="009812DB">
              <w:rPr>
                <w:rFonts w:ascii="Times New Roman" w:hAnsi="Times New Roman"/>
                <w:spacing w:val="1"/>
                <w:sz w:val="28"/>
                <w:szCs w:val="28"/>
              </w:rPr>
              <w:t>0</w:t>
            </w:r>
            <w:r w:rsidRPr="009812DB">
              <w:rPr>
                <w:rFonts w:ascii="Times New Roman" w:hAnsi="Times New Roman"/>
                <w:spacing w:val="-1"/>
                <w:sz w:val="28"/>
                <w:szCs w:val="28"/>
              </w:rPr>
              <w:t>-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DB" w:rsidRPr="009812DB" w:rsidRDefault="009812DB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555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z w:val="28"/>
                <w:szCs w:val="28"/>
              </w:rPr>
              <w:t>150</w:t>
            </w:r>
            <w:r w:rsidRPr="009812DB">
              <w:rPr>
                <w:rFonts w:ascii="Times New Roman" w:hAnsi="Times New Roman"/>
                <w:spacing w:val="-1"/>
                <w:sz w:val="28"/>
                <w:szCs w:val="28"/>
              </w:rPr>
              <w:t>-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DB" w:rsidRPr="009812DB" w:rsidRDefault="009812DB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519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z w:val="28"/>
                <w:szCs w:val="28"/>
              </w:rPr>
              <w:t>165</w:t>
            </w:r>
            <w:r w:rsidRPr="009812DB">
              <w:rPr>
                <w:rFonts w:ascii="Times New Roman" w:hAnsi="Times New Roman"/>
                <w:spacing w:val="-1"/>
                <w:sz w:val="28"/>
                <w:szCs w:val="28"/>
              </w:rPr>
              <w:t>-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DB" w:rsidRPr="009812DB" w:rsidRDefault="009812DB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287" w:right="-20"/>
              <w:rPr>
                <w:rFonts w:ascii="Times New Roman" w:hAnsi="Times New Roman"/>
                <w:sz w:val="24"/>
                <w:szCs w:val="24"/>
              </w:rPr>
            </w:pPr>
            <w:r w:rsidRPr="009812DB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вы</w:t>
            </w:r>
            <w:r w:rsidRPr="009812DB">
              <w:rPr>
                <w:rFonts w:ascii="Times New Roman" w:hAnsi="Times New Roman"/>
                <w:spacing w:val="1"/>
                <w:sz w:val="28"/>
                <w:szCs w:val="28"/>
              </w:rPr>
              <w:t>ш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е</w:t>
            </w:r>
            <w:r w:rsidRPr="009812D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9812DB"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</w:tr>
    </w:tbl>
    <w:p w:rsidR="009812DB" w:rsidRDefault="00434AA5" w:rsidP="00434AA5">
      <w:pPr>
        <w:widowControl w:val="0"/>
        <w:tabs>
          <w:tab w:val="left" w:pos="2820"/>
          <w:tab w:val="left" w:pos="4600"/>
          <w:tab w:val="left" w:pos="4960"/>
          <w:tab w:val="left" w:pos="6820"/>
          <w:tab w:val="left" w:pos="8420"/>
        </w:tabs>
        <w:autoSpaceDE w:val="0"/>
        <w:autoSpaceDN w:val="0"/>
        <w:adjustRightInd w:val="0"/>
        <w:spacing w:after="0" w:line="317" w:lineRule="exact"/>
        <w:ind w:right="-1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9812DB">
        <w:rPr>
          <w:rFonts w:ascii="Times New Roman" w:hAnsi="Times New Roman"/>
          <w:spacing w:val="2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ѐ</w:t>
      </w:r>
      <w:r w:rsidR="009812DB">
        <w:rPr>
          <w:rFonts w:ascii="Times New Roman" w:hAnsi="Times New Roman"/>
          <w:spacing w:val="2"/>
          <w:sz w:val="28"/>
          <w:szCs w:val="28"/>
        </w:rPr>
        <w:t>нн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  </w:t>
      </w:r>
      <w:r w:rsidR="009812DB">
        <w:rPr>
          <w:rFonts w:ascii="Times New Roman" w:hAnsi="Times New Roman"/>
          <w:spacing w:val="-2"/>
          <w:sz w:val="28"/>
          <w:szCs w:val="28"/>
        </w:rPr>
        <w:t>ин</w:t>
      </w:r>
      <w:r w:rsidR="009812DB">
        <w:rPr>
          <w:rFonts w:ascii="Times New Roman" w:hAnsi="Times New Roman"/>
          <w:spacing w:val="2"/>
          <w:sz w:val="28"/>
          <w:szCs w:val="28"/>
        </w:rPr>
        <w:t>ф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2"/>
          <w:sz w:val="28"/>
          <w:szCs w:val="28"/>
        </w:rPr>
        <w:t>ц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ю  </w:t>
      </w:r>
      <w:r w:rsidR="009812D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 </w:t>
      </w:r>
      <w:r w:rsidR="009812DB">
        <w:rPr>
          <w:rFonts w:ascii="Times New Roman" w:hAnsi="Times New Roman"/>
          <w:spacing w:val="-8"/>
          <w:sz w:val="28"/>
          <w:szCs w:val="28"/>
        </w:rPr>
        <w:t>«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5"/>
          <w:sz w:val="28"/>
          <w:szCs w:val="28"/>
        </w:rPr>
        <w:t>з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6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о</w:t>
      </w:r>
    </w:p>
    <w:p w:rsidR="009812DB" w:rsidRDefault="009812DB" w:rsidP="00434AA5">
      <w:pPr>
        <w:widowControl w:val="0"/>
        <w:autoSpaceDE w:val="0"/>
        <w:autoSpaceDN w:val="0"/>
        <w:adjustRightInd w:val="0"/>
        <w:spacing w:before="2" w:after="0" w:line="240" w:lineRule="auto"/>
        <w:ind w:left="108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ц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ц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вая 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осс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 xml:space="preserve"> 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льса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15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-</w:t>
      </w:r>
      <w:r w:rsidR="00434AA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я. 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-3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3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pacing w:val="-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-3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4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3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120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>/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</w:p>
    <w:p w:rsidR="009812DB" w:rsidRDefault="00434AA5" w:rsidP="00434AA5">
      <w:pPr>
        <w:widowControl w:val="0"/>
        <w:autoSpaceDE w:val="0"/>
        <w:autoSpaceDN w:val="0"/>
        <w:adjustRightInd w:val="0"/>
        <w:spacing w:before="3" w:after="0" w:line="240" w:lineRule="auto"/>
        <w:ind w:left="108" w:right="2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</w:t>
      </w:r>
      <w:r w:rsidR="009812DB">
        <w:rPr>
          <w:rFonts w:ascii="Times New Roman" w:hAnsi="Times New Roman"/>
          <w:spacing w:val="1"/>
          <w:sz w:val="28"/>
          <w:szCs w:val="28"/>
        </w:rPr>
        <w:t>С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2"/>
          <w:sz w:val="28"/>
          <w:szCs w:val="28"/>
        </w:rPr>
        <w:t>м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, </w:t>
      </w:r>
      <w:r w:rsidR="009812DB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>ка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z w:val="28"/>
          <w:szCs w:val="28"/>
        </w:rPr>
        <w:t>ыва</w:t>
      </w:r>
      <w:r w:rsidR="009812DB">
        <w:rPr>
          <w:rFonts w:ascii="Times New Roman" w:hAnsi="Times New Roman"/>
          <w:spacing w:val="-2"/>
          <w:sz w:val="28"/>
          <w:szCs w:val="28"/>
        </w:rPr>
        <w:t>ю</w:t>
      </w:r>
      <w:r w:rsidR="009812DB">
        <w:rPr>
          <w:rFonts w:ascii="Times New Roman" w:hAnsi="Times New Roman"/>
          <w:sz w:val="28"/>
          <w:szCs w:val="28"/>
        </w:rPr>
        <w:t>щ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а </w:t>
      </w:r>
      <w:r w:rsidR="009812DB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 xml:space="preserve">ю </w:t>
      </w:r>
      <w:r w:rsidR="009812DB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pacing w:val="2"/>
          <w:sz w:val="28"/>
          <w:szCs w:val="28"/>
        </w:rPr>
        <w:t>ин</w:t>
      </w:r>
      <w:r w:rsidR="009812DB">
        <w:rPr>
          <w:rFonts w:ascii="Times New Roman" w:hAnsi="Times New Roman"/>
          <w:sz w:val="28"/>
          <w:szCs w:val="28"/>
        </w:rPr>
        <w:t xml:space="preserve">у </w:t>
      </w:r>
      <w:r w:rsidR="009812D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, </w:t>
      </w:r>
      <w:r w:rsidR="009812DB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pacing w:val="-1"/>
          <w:sz w:val="28"/>
          <w:szCs w:val="28"/>
        </w:rPr>
        <w:t>в</w:t>
      </w:r>
      <w:r w:rsidR="009812DB">
        <w:rPr>
          <w:rFonts w:ascii="Times New Roman" w:hAnsi="Times New Roman"/>
          <w:sz w:val="28"/>
          <w:szCs w:val="28"/>
        </w:rPr>
        <w:t>ля</w:t>
      </w:r>
      <w:r w:rsidR="009812DB">
        <w:rPr>
          <w:rFonts w:ascii="Times New Roman" w:hAnsi="Times New Roman"/>
          <w:spacing w:val="-2"/>
          <w:sz w:val="28"/>
          <w:szCs w:val="28"/>
        </w:rPr>
        <w:t>ю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-1"/>
          <w:sz w:val="28"/>
          <w:szCs w:val="28"/>
        </w:rPr>
        <w:t>я</w:t>
      </w:r>
      <w:r w:rsidR="009812DB">
        <w:rPr>
          <w:rFonts w:ascii="Times New Roman" w:hAnsi="Times New Roman"/>
          <w:sz w:val="28"/>
          <w:szCs w:val="28"/>
        </w:rPr>
        <w:t>: 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z w:val="28"/>
          <w:szCs w:val="28"/>
        </w:rPr>
        <w:t>ое</w:t>
      </w:r>
      <w:r w:rsidR="009812DB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к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z w:val="28"/>
          <w:szCs w:val="28"/>
        </w:rPr>
        <w:t>ас</w:t>
      </w:r>
      <w:r w:rsidR="009812DB">
        <w:rPr>
          <w:rFonts w:ascii="Times New Roman" w:hAnsi="Times New Roman"/>
          <w:spacing w:val="1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,</w:t>
      </w:r>
      <w:r w:rsidR="009812DB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ли</w:t>
      </w:r>
      <w:r w:rsidR="009812DB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2"/>
          <w:sz w:val="28"/>
          <w:szCs w:val="28"/>
        </w:rPr>
        <w:t>ин</w:t>
      </w:r>
      <w:r w:rsidR="009812DB">
        <w:rPr>
          <w:rFonts w:ascii="Times New Roman" w:hAnsi="Times New Roman"/>
          <w:spacing w:val="-1"/>
          <w:sz w:val="28"/>
          <w:szCs w:val="28"/>
        </w:rPr>
        <w:t>ю</w:t>
      </w:r>
      <w:r w:rsidR="009812DB">
        <w:rPr>
          <w:rFonts w:ascii="Times New Roman" w:hAnsi="Times New Roman"/>
          <w:spacing w:val="4"/>
          <w:sz w:val="28"/>
          <w:szCs w:val="28"/>
        </w:rPr>
        <w:t>ш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ь</w:t>
      </w:r>
      <w:r w:rsidR="009812DB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-1"/>
          <w:sz w:val="28"/>
          <w:szCs w:val="28"/>
        </w:rPr>
        <w:t>ж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;</w:t>
      </w:r>
      <w:r w:rsidR="009812DB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z w:val="28"/>
          <w:szCs w:val="28"/>
        </w:rPr>
        <w:t>ое</w:t>
      </w:r>
      <w:r w:rsidR="009812DB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у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аще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ых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 xml:space="preserve">я </w:t>
      </w:r>
      <w:r w:rsidR="009812DB">
        <w:rPr>
          <w:rFonts w:ascii="Times New Roman" w:hAnsi="Times New Roman"/>
          <w:spacing w:val="-1"/>
          <w:sz w:val="28"/>
          <w:szCs w:val="28"/>
        </w:rPr>
        <w:t>(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ся</w:t>
      </w:r>
      <w:r w:rsidR="009812DB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рх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ос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ым</w:t>
      </w:r>
      <w:r w:rsidR="009812DB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и</w:t>
      </w:r>
      <w:r w:rsidR="009812DB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ар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</w:t>
      </w:r>
      <w:r w:rsidR="009812DB">
        <w:rPr>
          <w:rFonts w:ascii="Times New Roman" w:hAnsi="Times New Roman"/>
          <w:spacing w:val="2"/>
          <w:sz w:val="28"/>
          <w:szCs w:val="28"/>
        </w:rPr>
        <w:t>м</w:t>
      </w:r>
      <w:r w:rsidR="009812DB">
        <w:rPr>
          <w:rFonts w:ascii="Times New Roman" w:hAnsi="Times New Roman"/>
          <w:spacing w:val="-1"/>
          <w:sz w:val="28"/>
          <w:szCs w:val="28"/>
        </w:rPr>
        <w:t>)</w:t>
      </w:r>
      <w:r w:rsidR="009812DB">
        <w:rPr>
          <w:rFonts w:ascii="Times New Roman" w:hAnsi="Times New Roman"/>
          <w:sz w:val="28"/>
          <w:szCs w:val="28"/>
        </w:rPr>
        <w:t>;</w:t>
      </w:r>
      <w:r w:rsidR="009812DB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ль</w:t>
      </w:r>
      <w:r w:rsidR="009812DB">
        <w:rPr>
          <w:rFonts w:ascii="Times New Roman" w:hAnsi="Times New Roman"/>
          <w:spacing w:val="8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ое</w:t>
      </w:r>
      <w:r w:rsidR="009812DB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4"/>
          <w:sz w:val="28"/>
          <w:szCs w:val="28"/>
        </w:rPr>
        <w:t>х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4"/>
          <w:sz w:val="28"/>
          <w:szCs w:val="28"/>
        </w:rPr>
        <w:t>ш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х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z w:val="28"/>
          <w:szCs w:val="28"/>
        </w:rPr>
        <w:t>и</w:t>
      </w:r>
      <w:r w:rsidR="009812DB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3"/>
          <w:sz w:val="28"/>
          <w:szCs w:val="28"/>
        </w:rPr>
        <w:t>р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4"/>
          <w:sz w:val="28"/>
          <w:szCs w:val="28"/>
        </w:rPr>
        <w:t>ш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ин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ц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;</w:t>
      </w:r>
      <w:r w:rsidR="009812DB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1"/>
          <w:sz w:val="28"/>
          <w:szCs w:val="28"/>
        </w:rPr>
        <w:t>ж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z w:val="28"/>
          <w:szCs w:val="28"/>
        </w:rPr>
        <w:t>ы</w:t>
      </w:r>
      <w:r w:rsidR="009812DB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к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2"/>
          <w:sz w:val="28"/>
          <w:szCs w:val="28"/>
        </w:rPr>
        <w:t>ж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,</w:t>
      </w:r>
      <w:r w:rsidR="009812DB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4"/>
          <w:sz w:val="28"/>
          <w:szCs w:val="28"/>
        </w:rPr>
        <w:t>ш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>м</w:t>
      </w:r>
      <w:r w:rsidR="009812DB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в </w:t>
      </w:r>
      <w:r w:rsidR="009812DB">
        <w:rPr>
          <w:rFonts w:ascii="Times New Roman" w:hAnsi="Times New Roman"/>
          <w:spacing w:val="-3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4"/>
          <w:sz w:val="28"/>
          <w:szCs w:val="28"/>
        </w:rPr>
        <w:t>ш</w:t>
      </w:r>
      <w:r w:rsidR="009812DB">
        <w:rPr>
          <w:rFonts w:ascii="Times New Roman" w:hAnsi="Times New Roman"/>
          <w:sz w:val="28"/>
          <w:szCs w:val="28"/>
        </w:rPr>
        <w:t>ах,</w:t>
      </w:r>
      <w:r w:rsidR="009812DB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>ю</w:t>
      </w:r>
      <w:r w:rsidR="009812DB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5"/>
          <w:sz w:val="28"/>
          <w:szCs w:val="28"/>
        </w:rPr>
        <w:t>б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 xml:space="preserve">ль, 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ш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у</w:t>
      </w:r>
      <w:r w:rsidR="009812D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и рв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>.</w:t>
      </w:r>
    </w:p>
    <w:p w:rsidR="009812DB" w:rsidRDefault="009812DB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/>
          <w:sz w:val="28"/>
          <w:szCs w:val="28"/>
        </w:rPr>
      </w:pPr>
    </w:p>
    <w:p w:rsidR="009812DB" w:rsidRDefault="00DD123F">
      <w:pPr>
        <w:widowControl w:val="0"/>
        <w:autoSpaceDE w:val="0"/>
        <w:autoSpaceDN w:val="0"/>
        <w:adjustRightInd w:val="0"/>
        <w:spacing w:after="0" w:line="240" w:lineRule="auto"/>
        <w:ind w:left="3262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9812DB">
        <w:rPr>
          <w:rFonts w:ascii="Times New Roman" w:hAnsi="Times New Roman"/>
          <w:b/>
          <w:bCs/>
          <w:spacing w:val="2"/>
          <w:sz w:val="28"/>
          <w:szCs w:val="28"/>
        </w:rPr>
        <w:t>.</w:t>
      </w:r>
      <w:r w:rsidR="009812DB">
        <w:rPr>
          <w:rFonts w:ascii="Times New Roman" w:hAnsi="Times New Roman"/>
          <w:b/>
          <w:bCs/>
          <w:sz w:val="28"/>
          <w:szCs w:val="28"/>
        </w:rPr>
        <w:t>2</w:t>
      </w:r>
      <w:r w:rsidR="009812DB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 w:rsidR="009812DB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="009812DB"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 w:rsidR="009812DB"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 w:rsidR="009812DB">
        <w:rPr>
          <w:rFonts w:ascii="Times New Roman" w:hAnsi="Times New Roman"/>
          <w:b/>
          <w:bCs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="009812DB">
        <w:rPr>
          <w:rFonts w:ascii="Times New Roman" w:hAnsi="Times New Roman"/>
          <w:b/>
          <w:bCs/>
          <w:spacing w:val="3"/>
          <w:sz w:val="28"/>
          <w:szCs w:val="28"/>
        </w:rPr>
        <w:t>Б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b/>
          <w:bCs/>
          <w:spacing w:val="1"/>
          <w:sz w:val="28"/>
          <w:szCs w:val="28"/>
        </w:rPr>
        <w:t>Ы</w:t>
      </w:r>
      <w:r w:rsidR="009812DB">
        <w:rPr>
          <w:rFonts w:ascii="Times New Roman" w:hAnsi="Times New Roman"/>
          <w:b/>
          <w:bCs/>
          <w:sz w:val="28"/>
          <w:szCs w:val="28"/>
        </w:rPr>
        <w:t xml:space="preserve">Й </w:t>
      </w:r>
      <w:r w:rsidR="009812DB">
        <w:rPr>
          <w:rFonts w:ascii="Times New Roman" w:hAnsi="Times New Roman"/>
          <w:b/>
          <w:bCs/>
          <w:spacing w:val="1"/>
          <w:sz w:val="28"/>
          <w:szCs w:val="28"/>
        </w:rPr>
        <w:t>К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ОН</w:t>
      </w:r>
      <w:r w:rsidR="009812DB"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="009812DB">
        <w:rPr>
          <w:rFonts w:ascii="Times New Roman" w:hAnsi="Times New Roman"/>
          <w:b/>
          <w:bCs/>
          <w:sz w:val="28"/>
          <w:szCs w:val="28"/>
        </w:rPr>
        <w:t>ЛЬ</w:t>
      </w:r>
    </w:p>
    <w:p w:rsidR="009812DB" w:rsidRDefault="009812D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9812DB" w:rsidRDefault="00434AA5" w:rsidP="00434AA5">
      <w:pPr>
        <w:widowControl w:val="0"/>
        <w:tabs>
          <w:tab w:val="left" w:pos="1360"/>
          <w:tab w:val="left" w:pos="1720"/>
          <w:tab w:val="left" w:pos="4080"/>
          <w:tab w:val="left" w:pos="5500"/>
          <w:tab w:val="left" w:pos="7160"/>
          <w:tab w:val="left" w:pos="8700"/>
        </w:tabs>
        <w:autoSpaceDE w:val="0"/>
        <w:autoSpaceDN w:val="0"/>
        <w:adjustRightInd w:val="0"/>
        <w:spacing w:after="0" w:line="239" w:lineRule="auto"/>
        <w:ind w:left="108" w:right="2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   </w:t>
      </w:r>
      <w:r w:rsidR="009812DB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="009812DB">
        <w:rPr>
          <w:rFonts w:ascii="Times New Roman" w:hAnsi="Times New Roman"/>
          <w:b/>
          <w:bCs/>
          <w:sz w:val="28"/>
          <w:szCs w:val="28"/>
        </w:rPr>
        <w:t>ра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ч</w:t>
      </w:r>
      <w:r w:rsidR="009812DB">
        <w:rPr>
          <w:rFonts w:ascii="Times New Roman" w:hAnsi="Times New Roman"/>
          <w:b/>
          <w:bCs/>
          <w:sz w:val="28"/>
          <w:szCs w:val="28"/>
        </w:rPr>
        <w:t>еб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b/>
          <w:bCs/>
          <w:spacing w:val="1"/>
          <w:sz w:val="28"/>
          <w:szCs w:val="28"/>
        </w:rPr>
        <w:t>ы</w:t>
      </w:r>
      <w:r w:rsidR="009812DB">
        <w:rPr>
          <w:rFonts w:ascii="Times New Roman" w:hAnsi="Times New Roman"/>
          <w:b/>
          <w:bCs/>
          <w:sz w:val="28"/>
          <w:szCs w:val="28"/>
        </w:rPr>
        <w:t>й</w:t>
      </w:r>
      <w:r w:rsidR="009812DB">
        <w:rPr>
          <w:rFonts w:ascii="Times New Roman" w:hAnsi="Times New Roman"/>
          <w:b/>
          <w:bCs/>
          <w:spacing w:val="28"/>
          <w:sz w:val="28"/>
          <w:szCs w:val="28"/>
        </w:rPr>
        <w:t xml:space="preserve"> </w:t>
      </w:r>
      <w:r w:rsidR="009812DB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="009812DB">
        <w:rPr>
          <w:rFonts w:ascii="Times New Roman" w:hAnsi="Times New Roman"/>
          <w:b/>
          <w:bCs/>
          <w:sz w:val="28"/>
          <w:szCs w:val="28"/>
        </w:rPr>
        <w:t>о</w:t>
      </w:r>
      <w:r w:rsidR="009812DB"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 w:rsidR="009812DB"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 w:rsidR="009812DB">
        <w:rPr>
          <w:rFonts w:ascii="Times New Roman" w:hAnsi="Times New Roman"/>
          <w:b/>
          <w:bCs/>
          <w:sz w:val="28"/>
          <w:szCs w:val="28"/>
        </w:rPr>
        <w:t xml:space="preserve">роль </w:t>
      </w:r>
      <w:r w:rsidR="009812DB">
        <w:rPr>
          <w:rFonts w:ascii="Times New Roman" w:hAnsi="Times New Roman"/>
          <w:b/>
          <w:bCs/>
          <w:spacing w:val="-35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б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ю</w:t>
      </w:r>
      <w:r w:rsidR="009812DB">
        <w:rPr>
          <w:rFonts w:ascii="Times New Roman" w:hAnsi="Times New Roman"/>
          <w:spacing w:val="4"/>
          <w:sz w:val="28"/>
          <w:szCs w:val="28"/>
        </w:rPr>
        <w:t>щ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ся</w:t>
      </w:r>
      <w:r w:rsidR="009812DB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х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ят</w:t>
      </w:r>
      <w:r w:rsidR="009812DB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и</w:t>
      </w:r>
      <w:r w:rsidR="009812DB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б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 xml:space="preserve">о 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а.</w:t>
      </w:r>
      <w:r w:rsidR="009812DB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Ц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ль</w:t>
      </w:r>
      <w:r w:rsidR="009812DB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2"/>
          <w:sz w:val="28"/>
          <w:szCs w:val="28"/>
        </w:rPr>
        <w:t>ц</w:t>
      </w:r>
      <w:r w:rsidR="009812DB">
        <w:rPr>
          <w:rFonts w:ascii="Times New Roman" w:hAnsi="Times New Roman"/>
          <w:spacing w:val="-2"/>
          <w:sz w:val="28"/>
          <w:szCs w:val="28"/>
        </w:rPr>
        <w:t>ин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z w:val="28"/>
          <w:szCs w:val="28"/>
        </w:rPr>
        <w:t>сл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z w:val="28"/>
          <w:szCs w:val="28"/>
        </w:rPr>
        <w:t>ова</w:t>
      </w:r>
      <w:r w:rsidR="009812DB">
        <w:rPr>
          <w:rFonts w:ascii="Times New Roman" w:hAnsi="Times New Roman"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–</w:t>
      </w:r>
      <w:r w:rsidR="009812DB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все</w:t>
      </w:r>
      <w:r w:rsidR="009812DB">
        <w:rPr>
          <w:rFonts w:ascii="Times New Roman" w:hAnsi="Times New Roman"/>
          <w:spacing w:val="-1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1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нн</w:t>
      </w:r>
      <w:r w:rsidR="009812DB">
        <w:rPr>
          <w:rFonts w:ascii="Times New Roman" w:hAnsi="Times New Roman"/>
          <w:sz w:val="28"/>
          <w:szCs w:val="28"/>
        </w:rPr>
        <w:t>яя</w:t>
      </w:r>
      <w:r w:rsidR="009812DB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и</w:t>
      </w:r>
      <w:r w:rsidR="009812DB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2"/>
          <w:sz w:val="28"/>
          <w:szCs w:val="28"/>
        </w:rPr>
        <w:t>ц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ка</w:t>
      </w:r>
      <w:r w:rsidR="009812DB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8"/>
          <w:sz w:val="28"/>
          <w:szCs w:val="28"/>
        </w:rPr>
        <w:t>у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 xml:space="preserve">я </w:t>
      </w:r>
      <w:r w:rsidR="009812DB">
        <w:rPr>
          <w:rFonts w:ascii="Times New Roman" w:hAnsi="Times New Roman"/>
          <w:spacing w:val="1"/>
          <w:sz w:val="28"/>
          <w:szCs w:val="28"/>
        </w:rPr>
        <w:t>зд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вья </w:t>
      </w:r>
      <w:r w:rsidR="009812D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ф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к</w:t>
      </w:r>
      <w:r w:rsidR="009812DB">
        <w:rPr>
          <w:rFonts w:ascii="Times New Roman" w:hAnsi="Times New Roman"/>
          <w:spacing w:val="2"/>
          <w:sz w:val="28"/>
          <w:szCs w:val="28"/>
        </w:rPr>
        <w:t>ци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аль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5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ab/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я</w:t>
      </w:r>
      <w:r w:rsidR="009812DB">
        <w:rPr>
          <w:rFonts w:ascii="Times New Roman" w:hAnsi="Times New Roman"/>
          <w:spacing w:val="1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з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3"/>
          <w:sz w:val="28"/>
          <w:szCs w:val="28"/>
        </w:rPr>
        <w:t>ач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pacing w:val="4"/>
          <w:sz w:val="28"/>
          <w:szCs w:val="28"/>
        </w:rPr>
        <w:t>х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ых л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о</w:t>
      </w:r>
      <w:r w:rsidR="009812DB">
        <w:rPr>
          <w:rFonts w:ascii="Times New Roman" w:hAnsi="Times New Roman"/>
          <w:spacing w:val="-1"/>
          <w:sz w:val="28"/>
          <w:szCs w:val="28"/>
        </w:rPr>
        <w:t>-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2"/>
          <w:sz w:val="28"/>
          <w:szCs w:val="28"/>
        </w:rPr>
        <w:t>ф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лак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х,</w:t>
      </w:r>
      <w:r w:rsidR="009812DB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сс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ль</w:t>
      </w:r>
      <w:r w:rsidR="009812DB">
        <w:rPr>
          <w:rFonts w:ascii="Times New Roman" w:hAnsi="Times New Roman"/>
          <w:spacing w:val="-1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ых</w:t>
      </w:r>
      <w:r w:rsidR="009812D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-1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2"/>
          <w:sz w:val="28"/>
          <w:szCs w:val="28"/>
        </w:rPr>
        <w:t>ци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2"/>
          <w:sz w:val="28"/>
          <w:szCs w:val="28"/>
        </w:rPr>
        <w:t>нн</w:t>
      </w:r>
      <w:r w:rsidR="009812DB">
        <w:rPr>
          <w:rFonts w:ascii="Times New Roman" w:hAnsi="Times New Roman"/>
          <w:sz w:val="28"/>
          <w:szCs w:val="28"/>
        </w:rPr>
        <w:t>ых</w:t>
      </w:r>
      <w:r w:rsidR="009812D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1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ят</w:t>
      </w:r>
      <w:r w:rsidR="009812DB">
        <w:rPr>
          <w:rFonts w:ascii="Times New Roman" w:hAnsi="Times New Roman"/>
          <w:spacing w:val="3"/>
          <w:sz w:val="28"/>
          <w:szCs w:val="28"/>
        </w:rPr>
        <w:t>и</w:t>
      </w:r>
      <w:r w:rsidR="009812DB">
        <w:rPr>
          <w:rFonts w:ascii="Times New Roman" w:hAnsi="Times New Roman"/>
          <w:spacing w:val="-2"/>
          <w:sz w:val="28"/>
          <w:szCs w:val="28"/>
        </w:rPr>
        <w:t>й</w:t>
      </w:r>
      <w:r w:rsidR="009812DB">
        <w:rPr>
          <w:rFonts w:ascii="Times New Roman" w:hAnsi="Times New Roman"/>
          <w:sz w:val="28"/>
          <w:szCs w:val="28"/>
        </w:rPr>
        <w:t>.</w:t>
      </w:r>
    </w:p>
    <w:p w:rsidR="009812DB" w:rsidRDefault="009812DB">
      <w:pPr>
        <w:widowControl w:val="0"/>
        <w:autoSpaceDE w:val="0"/>
        <w:autoSpaceDN w:val="0"/>
        <w:adjustRightInd w:val="0"/>
        <w:spacing w:before="2" w:after="0" w:line="240" w:lineRule="auto"/>
        <w:ind w:left="81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 ко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9812DB" w:rsidRDefault="009812DB" w:rsidP="00434AA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20" w:lineRule="exact"/>
        <w:ind w:left="81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>л</w:t>
      </w:r>
      <w:r w:rsidR="00434AA5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ици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е;</w:t>
      </w:r>
    </w:p>
    <w:p w:rsidR="009812DB" w:rsidRDefault="009812DB" w:rsidP="00434AA5">
      <w:pPr>
        <w:widowControl w:val="0"/>
        <w:tabs>
          <w:tab w:val="left" w:pos="1134"/>
        </w:tabs>
        <w:autoSpaceDE w:val="0"/>
        <w:autoSpaceDN w:val="0"/>
        <w:adjustRightInd w:val="0"/>
        <w:spacing w:before="3" w:after="0" w:line="240" w:lineRule="auto"/>
        <w:ind w:left="81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9812DB" w:rsidRDefault="009812DB" w:rsidP="00434AA5">
      <w:pPr>
        <w:widowControl w:val="0"/>
        <w:tabs>
          <w:tab w:val="left" w:pos="1134"/>
          <w:tab w:val="left" w:pos="4880"/>
          <w:tab w:val="left" w:pos="6640"/>
          <w:tab w:val="left" w:pos="7100"/>
          <w:tab w:val="left" w:pos="8480"/>
        </w:tabs>
        <w:autoSpaceDE w:val="0"/>
        <w:autoSpaceDN w:val="0"/>
        <w:adjustRightInd w:val="0"/>
        <w:spacing w:after="0" w:line="324" w:lineRule="exact"/>
        <w:ind w:left="108" w:right="-10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>вра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ц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9812DB" w:rsidRDefault="009812DB" w:rsidP="00434AA5">
      <w:pPr>
        <w:widowControl w:val="0"/>
        <w:tabs>
          <w:tab w:val="left" w:pos="1134"/>
          <w:tab w:val="left" w:pos="4960"/>
          <w:tab w:val="left" w:pos="6420"/>
          <w:tab w:val="left" w:pos="7020"/>
          <w:tab w:val="left" w:pos="8500"/>
          <w:tab w:val="left" w:pos="9340"/>
        </w:tabs>
        <w:autoSpaceDE w:val="0"/>
        <w:autoSpaceDN w:val="0"/>
        <w:adjustRightInd w:val="0"/>
        <w:spacing w:after="0" w:line="316" w:lineRule="exact"/>
        <w:ind w:left="8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ab/>
        <w:t>са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 w:rsidR="00434A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</w:t>
      </w:r>
      <w:r w:rsidR="00434A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 w:rsidR="00434AA5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я,</w:t>
      </w:r>
      <w:r w:rsidR="00434A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="00434A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9812DB" w:rsidRDefault="009812DB" w:rsidP="00434AA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24" w:lineRule="exact"/>
        <w:ind w:left="851" w:hanging="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ab/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ни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ц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1"/>
          <w:sz w:val="28"/>
          <w:szCs w:val="28"/>
        </w:rPr>
        <w:t>зд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вья,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-2"/>
          <w:sz w:val="28"/>
          <w:szCs w:val="28"/>
        </w:rPr>
        <w:t>жи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тд</w:t>
      </w:r>
      <w:r>
        <w:rPr>
          <w:rFonts w:ascii="Times New Roman" w:hAnsi="Times New Roman"/>
          <w:sz w:val="28"/>
          <w:szCs w:val="28"/>
        </w:rPr>
        <w:t>ыха.</w:t>
      </w:r>
    </w:p>
    <w:p w:rsidR="009812DB" w:rsidRDefault="00434AA5" w:rsidP="00434AA5">
      <w:pPr>
        <w:widowControl w:val="0"/>
        <w:autoSpaceDE w:val="0"/>
        <w:autoSpaceDN w:val="0"/>
        <w:adjustRightInd w:val="0"/>
        <w:spacing w:after="0" w:line="316" w:lineRule="exact"/>
        <w:ind w:right="-1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</w:t>
      </w:r>
      <w:r w:rsidR="009812DB">
        <w:rPr>
          <w:rFonts w:ascii="Times New Roman" w:hAnsi="Times New Roman"/>
          <w:spacing w:val="-3"/>
          <w:sz w:val="28"/>
          <w:szCs w:val="28"/>
        </w:rPr>
        <w:t>В</w:t>
      </w:r>
      <w:r w:rsidR="009812DB">
        <w:rPr>
          <w:rFonts w:ascii="Times New Roman" w:hAnsi="Times New Roman"/>
          <w:sz w:val="28"/>
          <w:szCs w:val="28"/>
        </w:rPr>
        <w:t>ра</w:t>
      </w:r>
      <w:r w:rsidR="009812DB">
        <w:rPr>
          <w:rFonts w:ascii="Times New Roman" w:hAnsi="Times New Roman"/>
          <w:spacing w:val="3"/>
          <w:sz w:val="28"/>
          <w:szCs w:val="28"/>
        </w:rPr>
        <w:t>ч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б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4"/>
          <w:sz w:val="28"/>
          <w:szCs w:val="28"/>
        </w:rPr>
        <w:t>ы</w:t>
      </w:r>
      <w:r w:rsidR="009812DB">
        <w:rPr>
          <w:rFonts w:ascii="Times New Roman" w:hAnsi="Times New Roman"/>
          <w:sz w:val="28"/>
          <w:szCs w:val="28"/>
        </w:rPr>
        <w:t>й</w:t>
      </w:r>
      <w:r w:rsidR="009812DB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4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ль</w:t>
      </w:r>
      <w:r w:rsidR="009812DB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-2"/>
          <w:sz w:val="28"/>
          <w:szCs w:val="28"/>
        </w:rPr>
        <w:t>м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в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т</w:t>
      </w:r>
      <w:r w:rsidR="009812DB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sz w:val="28"/>
          <w:szCs w:val="28"/>
        </w:rPr>
        <w:t>лав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ое</w:t>
      </w:r>
      <w:r w:rsidR="009812DB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и</w:t>
      </w:r>
      <w:r w:rsidR="009812DB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spacing w:val="2"/>
          <w:sz w:val="28"/>
          <w:szCs w:val="28"/>
        </w:rPr>
        <w:t>ц</w:t>
      </w:r>
      <w:r w:rsidR="009812DB">
        <w:rPr>
          <w:rFonts w:ascii="Times New Roman" w:hAnsi="Times New Roman"/>
          <w:spacing w:val="-2"/>
          <w:sz w:val="28"/>
          <w:szCs w:val="28"/>
        </w:rPr>
        <w:t>ип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аль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ое</w:t>
      </w:r>
      <w:r w:rsidR="009812DB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4"/>
          <w:sz w:val="28"/>
          <w:szCs w:val="28"/>
        </w:rPr>
        <w:t>л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2"/>
          <w:sz w:val="28"/>
          <w:szCs w:val="28"/>
        </w:rPr>
        <w:t>ж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2"/>
          <w:sz w:val="28"/>
          <w:szCs w:val="28"/>
        </w:rPr>
        <w:t>ни</w:t>
      </w:r>
      <w:r w:rsidR="009812DB">
        <w:rPr>
          <w:rFonts w:ascii="Times New Roman" w:hAnsi="Times New Roman"/>
          <w:sz w:val="28"/>
          <w:szCs w:val="28"/>
        </w:rPr>
        <w:t>е</w:t>
      </w:r>
      <w:r w:rsidR="009812DB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-</w:t>
      </w:r>
    </w:p>
    <w:p w:rsidR="009812DB" w:rsidRDefault="009812DB">
      <w:pPr>
        <w:widowControl w:val="0"/>
        <w:autoSpaceDE w:val="0"/>
        <w:autoSpaceDN w:val="0"/>
        <w:adjustRightInd w:val="0"/>
        <w:spacing w:before="2" w:after="0" w:line="240" w:lineRule="auto"/>
        <w:ind w:left="10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вкам и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ям </w:t>
      </w:r>
      <w:r>
        <w:rPr>
          <w:rFonts w:ascii="Times New Roman" w:hAnsi="Times New Roman"/>
          <w:spacing w:val="1"/>
          <w:sz w:val="28"/>
          <w:szCs w:val="28"/>
        </w:rPr>
        <w:t>зд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9812DB" w:rsidRDefault="009812DB">
      <w:pPr>
        <w:widowControl w:val="0"/>
        <w:autoSpaceDE w:val="0"/>
        <w:autoSpaceDN w:val="0"/>
        <w:adjustRightInd w:val="0"/>
        <w:spacing w:before="2" w:after="0" w:line="240" w:lineRule="auto"/>
        <w:ind w:left="108" w:right="-20"/>
        <w:rPr>
          <w:rFonts w:ascii="Times New Roman" w:hAnsi="Times New Roman"/>
          <w:sz w:val="28"/>
          <w:szCs w:val="28"/>
        </w:rPr>
      </w:pPr>
    </w:p>
    <w:p w:rsidR="009812DB" w:rsidRDefault="00DD123F">
      <w:pPr>
        <w:widowControl w:val="0"/>
        <w:autoSpaceDE w:val="0"/>
        <w:autoSpaceDN w:val="0"/>
        <w:adjustRightInd w:val="0"/>
        <w:spacing w:before="68" w:after="0" w:line="320" w:lineRule="exact"/>
        <w:ind w:left="2405" w:right="203" w:hanging="14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9812DB">
        <w:rPr>
          <w:rFonts w:ascii="Times New Roman" w:hAnsi="Times New Roman"/>
          <w:b/>
          <w:bCs/>
          <w:spacing w:val="2"/>
          <w:sz w:val="28"/>
          <w:szCs w:val="28"/>
        </w:rPr>
        <w:t>.</w:t>
      </w:r>
      <w:r w:rsidR="009812DB">
        <w:rPr>
          <w:rFonts w:ascii="Times New Roman" w:hAnsi="Times New Roman"/>
          <w:b/>
          <w:bCs/>
          <w:sz w:val="28"/>
          <w:szCs w:val="28"/>
        </w:rPr>
        <w:t>3</w:t>
      </w:r>
      <w:r w:rsidR="009812DB">
        <w:rPr>
          <w:rFonts w:ascii="Times New Roman" w:hAnsi="Times New Roman"/>
          <w:b/>
          <w:bCs/>
          <w:spacing w:val="2"/>
          <w:sz w:val="28"/>
          <w:szCs w:val="28"/>
        </w:rPr>
        <w:t>.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НО</w:t>
      </w:r>
      <w:r w:rsidR="009812DB"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 w:rsidR="009812DB">
        <w:rPr>
          <w:rFonts w:ascii="Times New Roman" w:hAnsi="Times New Roman"/>
          <w:b/>
          <w:bCs/>
          <w:sz w:val="28"/>
          <w:szCs w:val="28"/>
        </w:rPr>
        <w:t>М</w:t>
      </w:r>
      <w:r w:rsidR="009812DB">
        <w:rPr>
          <w:rFonts w:ascii="Times New Roman" w:hAnsi="Times New Roman"/>
          <w:b/>
          <w:bCs/>
          <w:spacing w:val="1"/>
          <w:sz w:val="28"/>
          <w:szCs w:val="28"/>
        </w:rPr>
        <w:t>АТ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="009812DB">
        <w:rPr>
          <w:rFonts w:ascii="Times New Roman" w:hAnsi="Times New Roman"/>
          <w:b/>
          <w:bCs/>
          <w:sz w:val="28"/>
          <w:szCs w:val="28"/>
        </w:rPr>
        <w:t>Ы</w:t>
      </w:r>
      <w:r w:rsidR="009812DB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="009812DB">
        <w:rPr>
          <w:rFonts w:ascii="Times New Roman" w:hAnsi="Times New Roman"/>
          <w:b/>
          <w:bCs/>
          <w:sz w:val="28"/>
          <w:szCs w:val="28"/>
        </w:rPr>
        <w:t>Д</w:t>
      </w:r>
      <w:r w:rsidR="009812DB"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 w:rsidR="009812DB">
        <w:rPr>
          <w:rFonts w:ascii="Times New Roman" w:hAnsi="Times New Roman"/>
          <w:b/>
          <w:bCs/>
          <w:sz w:val="28"/>
          <w:szCs w:val="28"/>
        </w:rPr>
        <w:t>Я</w:t>
      </w:r>
      <w:r w:rsidR="009812DB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="009812DB">
        <w:rPr>
          <w:rFonts w:ascii="Times New Roman" w:hAnsi="Times New Roman"/>
          <w:b/>
          <w:bCs/>
          <w:spacing w:val="-4"/>
          <w:sz w:val="28"/>
          <w:szCs w:val="28"/>
        </w:rPr>
        <w:t>З</w:t>
      </w:r>
      <w:r w:rsidR="009812DB"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 w:rsidR="009812DB">
        <w:rPr>
          <w:rFonts w:ascii="Times New Roman" w:hAnsi="Times New Roman"/>
          <w:b/>
          <w:bCs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="009812DB">
        <w:rPr>
          <w:rFonts w:ascii="Times New Roman" w:hAnsi="Times New Roman"/>
          <w:b/>
          <w:bCs/>
          <w:sz w:val="28"/>
          <w:szCs w:val="28"/>
        </w:rPr>
        <w:t>ЛЕ</w:t>
      </w:r>
      <w:r w:rsidR="009812DB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b/>
          <w:bCs/>
          <w:sz w:val="28"/>
          <w:szCs w:val="28"/>
        </w:rPr>
        <w:t>Я</w:t>
      </w:r>
      <w:r w:rsidR="009812DB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b/>
          <w:bCs/>
          <w:sz w:val="28"/>
          <w:szCs w:val="28"/>
        </w:rPr>
        <w:t>А</w:t>
      </w:r>
      <w:r w:rsidR="009812DB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Э</w:t>
      </w:r>
      <w:r w:rsidR="009812DB"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b/>
          <w:bCs/>
          <w:sz w:val="28"/>
          <w:szCs w:val="28"/>
        </w:rPr>
        <w:t>Ы</w:t>
      </w:r>
      <w:r w:rsidR="009812DB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ПО</w:t>
      </w:r>
      <w:r w:rsidR="009812DB">
        <w:rPr>
          <w:rFonts w:ascii="Times New Roman" w:hAnsi="Times New Roman"/>
          <w:b/>
          <w:bCs/>
          <w:sz w:val="28"/>
          <w:szCs w:val="28"/>
        </w:rPr>
        <w:t>Д</w:t>
      </w:r>
      <w:r w:rsidR="009812DB">
        <w:rPr>
          <w:rFonts w:ascii="Times New Roman" w:hAnsi="Times New Roman"/>
          <w:b/>
          <w:bCs/>
          <w:spacing w:val="1"/>
          <w:sz w:val="28"/>
          <w:szCs w:val="28"/>
        </w:rPr>
        <w:t>Г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="009812DB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="009812DB">
        <w:rPr>
          <w:rFonts w:ascii="Times New Roman" w:hAnsi="Times New Roman"/>
          <w:b/>
          <w:bCs/>
          <w:spacing w:val="1"/>
          <w:sz w:val="28"/>
          <w:szCs w:val="28"/>
        </w:rPr>
        <w:t>ВК</w:t>
      </w:r>
      <w:r w:rsidR="009812DB">
        <w:rPr>
          <w:rFonts w:ascii="Times New Roman" w:hAnsi="Times New Roman"/>
          <w:b/>
          <w:bCs/>
          <w:sz w:val="28"/>
          <w:szCs w:val="28"/>
        </w:rPr>
        <w:t xml:space="preserve">И </w:t>
      </w:r>
    </w:p>
    <w:p w:rsidR="009812DB" w:rsidRDefault="009812DB">
      <w:pPr>
        <w:widowControl w:val="0"/>
        <w:autoSpaceDE w:val="0"/>
        <w:autoSpaceDN w:val="0"/>
        <w:adjustRightInd w:val="0"/>
        <w:spacing w:before="15" w:after="0" w:line="100" w:lineRule="exact"/>
        <w:rPr>
          <w:rFonts w:ascii="Times New Roman" w:hAnsi="Times New Roman"/>
          <w:sz w:val="10"/>
          <w:szCs w:val="10"/>
        </w:rPr>
      </w:pPr>
    </w:p>
    <w:p w:rsidR="009812DB" w:rsidRDefault="009812DB">
      <w:pPr>
        <w:widowControl w:val="0"/>
        <w:autoSpaceDE w:val="0"/>
        <w:autoSpaceDN w:val="0"/>
        <w:adjustRightInd w:val="0"/>
        <w:spacing w:after="0" w:line="286" w:lineRule="exact"/>
        <w:ind w:left="1249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нт</w:t>
      </w:r>
      <w:r>
        <w:rPr>
          <w:rFonts w:ascii="Times New Roman" w:hAnsi="Times New Roman"/>
          <w:b/>
          <w:bCs/>
          <w:sz w:val="28"/>
          <w:szCs w:val="28"/>
        </w:rPr>
        <w:t>рол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ьн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-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ерево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ор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ти</w:t>
      </w:r>
      <w:r>
        <w:rPr>
          <w:rFonts w:ascii="Times New Roman" w:hAnsi="Times New Roman"/>
          <w:b/>
          <w:bCs/>
          <w:sz w:val="28"/>
          <w:szCs w:val="28"/>
        </w:rPr>
        <w:t>вы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ам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эт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ам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овки</w:t>
      </w:r>
    </w:p>
    <w:p w:rsidR="009812DB" w:rsidRDefault="009812DB">
      <w:pPr>
        <w:widowControl w:val="0"/>
        <w:autoSpaceDE w:val="0"/>
        <w:autoSpaceDN w:val="0"/>
        <w:adjustRightInd w:val="0"/>
        <w:spacing w:before="14" w:after="0" w:line="100" w:lineRule="exact"/>
        <w:rPr>
          <w:rFonts w:ascii="Times New Roman" w:hAnsi="Times New Roman"/>
          <w:sz w:val="10"/>
          <w:szCs w:val="10"/>
        </w:rPr>
      </w:pPr>
    </w:p>
    <w:p w:rsidR="00B1438C" w:rsidRPr="00B1438C" w:rsidRDefault="00434AA5" w:rsidP="002B4962">
      <w:pPr>
        <w:widowControl w:val="0"/>
        <w:tabs>
          <w:tab w:val="left" w:pos="2180"/>
          <w:tab w:val="left" w:pos="4060"/>
          <w:tab w:val="left" w:pos="4580"/>
          <w:tab w:val="left" w:pos="6220"/>
          <w:tab w:val="left" w:pos="6980"/>
          <w:tab w:val="left" w:pos="8580"/>
          <w:tab w:val="left" w:pos="10200"/>
        </w:tabs>
        <w:autoSpaceDE w:val="0"/>
        <w:autoSpaceDN w:val="0"/>
        <w:adjustRightInd w:val="0"/>
        <w:spacing w:after="0" w:line="240" w:lineRule="auto"/>
        <w:ind w:left="228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П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е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р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е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в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z w:val="28"/>
          <w:szCs w:val="28"/>
        </w:rPr>
        <w:t>д</w:t>
      </w:r>
      <w:r w:rsidR="00B1438C" w:rsidRPr="00B1438C">
        <w:rPr>
          <w:rFonts w:ascii="Times New Roman" w:hAnsi="Times New Roman"/>
          <w:sz w:val="28"/>
          <w:szCs w:val="28"/>
        </w:rPr>
        <w:tab/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5"/>
          <w:sz w:val="28"/>
          <w:szCs w:val="28"/>
        </w:rPr>
        <w:t>б</w:t>
      </w:r>
      <w:r w:rsidR="00B1438C" w:rsidRPr="00B1438C">
        <w:rPr>
          <w:rFonts w:ascii="Times New Roman" w:hAnsi="Times New Roman"/>
          <w:spacing w:val="-8"/>
          <w:sz w:val="28"/>
          <w:szCs w:val="28"/>
        </w:rPr>
        <w:t>у</w:t>
      </w:r>
      <w:r w:rsidR="00B1438C" w:rsidRPr="00B1438C">
        <w:rPr>
          <w:rFonts w:ascii="Times New Roman" w:hAnsi="Times New Roman"/>
          <w:spacing w:val="-1"/>
          <w:sz w:val="28"/>
          <w:szCs w:val="28"/>
        </w:rPr>
        <w:t>ч</w:t>
      </w:r>
      <w:r w:rsidR="00B1438C" w:rsidRPr="00B1438C">
        <w:rPr>
          <w:rFonts w:ascii="Times New Roman" w:hAnsi="Times New Roman"/>
          <w:spacing w:val="3"/>
          <w:sz w:val="28"/>
          <w:szCs w:val="28"/>
        </w:rPr>
        <w:t>а</w:t>
      </w:r>
      <w:r w:rsidR="00B1438C" w:rsidRPr="00B1438C">
        <w:rPr>
          <w:rFonts w:ascii="Times New Roman" w:hAnsi="Times New Roman"/>
          <w:spacing w:val="-1"/>
          <w:sz w:val="28"/>
          <w:szCs w:val="28"/>
        </w:rPr>
        <w:t>ю</w:t>
      </w:r>
      <w:r w:rsidR="00B1438C" w:rsidRPr="00B1438C">
        <w:rPr>
          <w:rFonts w:ascii="Times New Roman" w:hAnsi="Times New Roman"/>
          <w:sz w:val="28"/>
          <w:szCs w:val="28"/>
        </w:rPr>
        <w:t>щ</w:t>
      </w:r>
      <w:r w:rsidR="00B1438C" w:rsidRPr="00B1438C">
        <w:rPr>
          <w:rFonts w:ascii="Times New Roman" w:hAnsi="Times New Roman"/>
          <w:spacing w:val="-1"/>
          <w:sz w:val="28"/>
          <w:szCs w:val="28"/>
        </w:rPr>
        <w:t>и</w:t>
      </w:r>
      <w:r w:rsidR="00B1438C" w:rsidRPr="00B1438C">
        <w:rPr>
          <w:rFonts w:ascii="Times New Roman" w:hAnsi="Times New Roman"/>
          <w:sz w:val="28"/>
          <w:szCs w:val="28"/>
        </w:rPr>
        <w:t>хся</w:t>
      </w:r>
      <w:r w:rsidR="00B1438C" w:rsidRPr="00B1438C">
        <w:rPr>
          <w:rFonts w:ascii="Times New Roman" w:hAnsi="Times New Roman"/>
          <w:sz w:val="28"/>
          <w:szCs w:val="28"/>
        </w:rPr>
        <w:tab/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н</w:t>
      </w:r>
      <w:r w:rsidR="00B1438C" w:rsidRPr="00B1438C">
        <w:rPr>
          <w:rFonts w:ascii="Times New Roman" w:hAnsi="Times New Roman"/>
          <w:sz w:val="28"/>
          <w:szCs w:val="28"/>
        </w:rPr>
        <w:t>а</w:t>
      </w:r>
      <w:r w:rsidR="00B1438C" w:rsidRPr="00B1438C">
        <w:rPr>
          <w:rFonts w:ascii="Times New Roman" w:hAnsi="Times New Roman"/>
          <w:sz w:val="28"/>
          <w:szCs w:val="28"/>
        </w:rPr>
        <w:tab/>
        <w:t>с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л</w:t>
      </w:r>
      <w:r w:rsidR="00B1438C" w:rsidRPr="00B1438C">
        <w:rPr>
          <w:rFonts w:ascii="Times New Roman" w:hAnsi="Times New Roman"/>
          <w:sz w:val="28"/>
          <w:szCs w:val="28"/>
        </w:rPr>
        <w:t>е</w:t>
      </w:r>
      <w:r w:rsidR="00B1438C" w:rsidRPr="00B1438C">
        <w:rPr>
          <w:rFonts w:ascii="Times New Roman" w:hAnsi="Times New Roman"/>
          <w:spacing w:val="5"/>
          <w:sz w:val="28"/>
          <w:szCs w:val="28"/>
        </w:rPr>
        <w:t>д</w:t>
      </w:r>
      <w:r w:rsidR="00B1438C" w:rsidRPr="00B1438C">
        <w:rPr>
          <w:rFonts w:ascii="Times New Roman" w:hAnsi="Times New Roman"/>
          <w:spacing w:val="-8"/>
          <w:sz w:val="28"/>
          <w:szCs w:val="28"/>
        </w:rPr>
        <w:t>у</w:t>
      </w:r>
      <w:r w:rsidR="00B1438C" w:rsidRPr="00B1438C">
        <w:rPr>
          <w:rFonts w:ascii="Times New Roman" w:hAnsi="Times New Roman"/>
          <w:spacing w:val="-1"/>
          <w:sz w:val="28"/>
          <w:szCs w:val="28"/>
        </w:rPr>
        <w:t>ю</w:t>
      </w:r>
      <w:r w:rsidR="00B1438C" w:rsidRPr="00B1438C">
        <w:rPr>
          <w:rFonts w:ascii="Times New Roman" w:hAnsi="Times New Roman"/>
          <w:spacing w:val="5"/>
          <w:sz w:val="28"/>
          <w:szCs w:val="28"/>
        </w:rPr>
        <w:t>щ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и</w:t>
      </w:r>
      <w:r w:rsidR="00B1438C" w:rsidRPr="00B1438C">
        <w:rPr>
          <w:rFonts w:ascii="Times New Roman" w:hAnsi="Times New Roman"/>
          <w:sz w:val="28"/>
          <w:szCs w:val="28"/>
        </w:rPr>
        <w:t>й</w:t>
      </w:r>
      <w:r w:rsidR="00B1438C" w:rsidRPr="00B1438C">
        <w:rPr>
          <w:rFonts w:ascii="Times New Roman" w:hAnsi="Times New Roman"/>
          <w:sz w:val="28"/>
          <w:szCs w:val="28"/>
        </w:rPr>
        <w:tab/>
        <w:t>э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т</w:t>
      </w:r>
      <w:r w:rsidR="00B1438C" w:rsidRPr="00B1438C">
        <w:rPr>
          <w:rFonts w:ascii="Times New Roman" w:hAnsi="Times New Roman"/>
          <w:sz w:val="28"/>
          <w:szCs w:val="28"/>
        </w:rPr>
        <w:t>ап</w:t>
      </w:r>
      <w:r w:rsidR="00B1438C" w:rsidRPr="00B1438C">
        <w:rPr>
          <w:rFonts w:ascii="Times New Roman" w:hAnsi="Times New Roman"/>
          <w:sz w:val="28"/>
          <w:szCs w:val="28"/>
        </w:rPr>
        <w:tab/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п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дг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5"/>
          <w:sz w:val="28"/>
          <w:szCs w:val="28"/>
        </w:rPr>
        <w:t>т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z w:val="28"/>
          <w:szCs w:val="28"/>
        </w:rPr>
        <w:t>вки</w:t>
      </w:r>
      <w:r w:rsidR="00B1438C" w:rsidRPr="00B1438C">
        <w:rPr>
          <w:rFonts w:ascii="Times New Roman" w:hAnsi="Times New Roman"/>
          <w:sz w:val="28"/>
          <w:szCs w:val="28"/>
        </w:rPr>
        <w:tab/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п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р</w:t>
      </w:r>
      <w:r w:rsidR="00B1438C" w:rsidRPr="00B1438C">
        <w:rPr>
          <w:rFonts w:ascii="Times New Roman" w:hAnsi="Times New Roman"/>
          <w:sz w:val="28"/>
          <w:szCs w:val="28"/>
        </w:rPr>
        <w:t>ов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д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и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т</w:t>
      </w:r>
      <w:r w:rsidR="00B1438C">
        <w:rPr>
          <w:rFonts w:ascii="Times New Roman" w:hAnsi="Times New Roman"/>
          <w:sz w:val="28"/>
          <w:szCs w:val="28"/>
        </w:rPr>
        <w:t xml:space="preserve">ся 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н</w:t>
      </w:r>
      <w:r w:rsidR="00B1438C" w:rsidRPr="00B1438C">
        <w:rPr>
          <w:rFonts w:ascii="Times New Roman" w:hAnsi="Times New Roman"/>
          <w:sz w:val="28"/>
          <w:szCs w:val="28"/>
        </w:rPr>
        <w:t xml:space="preserve">а 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3"/>
          <w:sz w:val="28"/>
          <w:szCs w:val="28"/>
        </w:rPr>
        <w:t>с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н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z w:val="28"/>
          <w:szCs w:val="28"/>
        </w:rPr>
        <w:t>ва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н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и</w:t>
      </w:r>
      <w:r w:rsidR="00B1438C" w:rsidRPr="00B1438C">
        <w:rPr>
          <w:rFonts w:ascii="Times New Roman" w:hAnsi="Times New Roman"/>
          <w:sz w:val="28"/>
          <w:szCs w:val="28"/>
        </w:rPr>
        <w:t xml:space="preserve">и  </w:t>
      </w:r>
      <w:r w:rsidR="00B1438C" w:rsidRPr="00B1438C">
        <w:rPr>
          <w:rFonts w:ascii="Times New Roman" w:hAnsi="Times New Roman"/>
          <w:spacing w:val="-32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z w:val="28"/>
          <w:szCs w:val="28"/>
        </w:rPr>
        <w:t>с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д</w:t>
      </w:r>
      <w:r w:rsidR="00B1438C" w:rsidRPr="00B1438C">
        <w:rPr>
          <w:rFonts w:ascii="Times New Roman" w:hAnsi="Times New Roman"/>
          <w:sz w:val="28"/>
          <w:szCs w:val="28"/>
        </w:rPr>
        <w:t>а</w:t>
      </w:r>
      <w:r w:rsidR="00B1438C" w:rsidRPr="00B1438C">
        <w:rPr>
          <w:rFonts w:ascii="Times New Roman" w:hAnsi="Times New Roman"/>
          <w:spacing w:val="-1"/>
          <w:sz w:val="28"/>
          <w:szCs w:val="28"/>
        </w:rPr>
        <w:t>ч</w:t>
      </w:r>
      <w:r w:rsidR="00B1438C" w:rsidRPr="00B1438C">
        <w:rPr>
          <w:rFonts w:ascii="Times New Roman" w:hAnsi="Times New Roman"/>
          <w:sz w:val="28"/>
          <w:szCs w:val="28"/>
        </w:rPr>
        <w:t xml:space="preserve">и  </w:t>
      </w:r>
      <w:r w:rsidR="00B1438C" w:rsidRPr="00B1438C">
        <w:rPr>
          <w:rFonts w:ascii="Times New Roman" w:hAnsi="Times New Roman"/>
          <w:spacing w:val="-32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к</w:t>
      </w:r>
      <w:r w:rsidR="00B1438C" w:rsidRPr="00B1438C">
        <w:rPr>
          <w:rFonts w:ascii="Times New Roman" w:hAnsi="Times New Roman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н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т</w:t>
      </w:r>
      <w:r w:rsidR="00B1438C" w:rsidRPr="00B1438C">
        <w:rPr>
          <w:rFonts w:ascii="Times New Roman" w:hAnsi="Times New Roman"/>
          <w:sz w:val="28"/>
          <w:szCs w:val="28"/>
        </w:rPr>
        <w:t>р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z w:val="28"/>
          <w:szCs w:val="28"/>
        </w:rPr>
        <w:t>л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ь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н</w:t>
      </w:r>
      <w:r w:rsidR="00B1438C" w:rsidRPr="00B1438C">
        <w:rPr>
          <w:rFonts w:ascii="Times New Roman" w:hAnsi="Times New Roman"/>
          <w:spacing w:val="-1"/>
          <w:sz w:val="28"/>
          <w:szCs w:val="28"/>
        </w:rPr>
        <w:t>о-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п</w:t>
      </w:r>
      <w:r w:rsidR="00B1438C" w:rsidRPr="00B1438C">
        <w:rPr>
          <w:rFonts w:ascii="Times New Roman" w:hAnsi="Times New Roman"/>
          <w:sz w:val="28"/>
          <w:szCs w:val="28"/>
        </w:rPr>
        <w:t>ер</w:t>
      </w:r>
      <w:r w:rsidR="00B1438C" w:rsidRPr="00B1438C">
        <w:rPr>
          <w:rFonts w:ascii="Times New Roman" w:hAnsi="Times New Roman"/>
          <w:spacing w:val="-5"/>
          <w:sz w:val="28"/>
          <w:szCs w:val="28"/>
        </w:rPr>
        <w:t>е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в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д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н</w:t>
      </w:r>
      <w:r w:rsidR="00B1438C" w:rsidRPr="00B1438C">
        <w:rPr>
          <w:rFonts w:ascii="Times New Roman" w:hAnsi="Times New Roman"/>
          <w:sz w:val="28"/>
          <w:szCs w:val="28"/>
        </w:rPr>
        <w:t xml:space="preserve">ых  </w:t>
      </w:r>
      <w:r w:rsidR="00B1438C" w:rsidRPr="00B1438C">
        <w:rPr>
          <w:rFonts w:ascii="Times New Roman" w:hAnsi="Times New Roman"/>
          <w:spacing w:val="-26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н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z w:val="28"/>
          <w:szCs w:val="28"/>
        </w:rPr>
        <w:t>р</w:t>
      </w:r>
      <w:r w:rsidR="00B1438C" w:rsidRPr="00B1438C">
        <w:rPr>
          <w:rFonts w:ascii="Times New Roman" w:hAnsi="Times New Roman"/>
          <w:spacing w:val="-1"/>
          <w:sz w:val="28"/>
          <w:szCs w:val="28"/>
        </w:rPr>
        <w:t>м</w:t>
      </w:r>
      <w:r w:rsidR="00B1438C" w:rsidRPr="00B1438C">
        <w:rPr>
          <w:rFonts w:ascii="Times New Roman" w:hAnsi="Times New Roman"/>
          <w:sz w:val="28"/>
          <w:szCs w:val="28"/>
        </w:rPr>
        <w:t>а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т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и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в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z w:val="28"/>
          <w:szCs w:val="28"/>
        </w:rPr>
        <w:t xml:space="preserve">в.  </w:t>
      </w:r>
      <w:r w:rsidR="00B1438C" w:rsidRPr="00B1438C">
        <w:rPr>
          <w:rFonts w:ascii="Times New Roman" w:hAnsi="Times New Roman"/>
          <w:spacing w:val="-29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5"/>
          <w:sz w:val="28"/>
          <w:szCs w:val="28"/>
        </w:rPr>
        <w:t>б</w:t>
      </w:r>
      <w:r w:rsidR="00B1438C" w:rsidRPr="00B1438C">
        <w:rPr>
          <w:rFonts w:ascii="Times New Roman" w:hAnsi="Times New Roman"/>
          <w:spacing w:val="-8"/>
          <w:sz w:val="28"/>
          <w:szCs w:val="28"/>
        </w:rPr>
        <w:t>у</w:t>
      </w:r>
      <w:r w:rsidR="00B1438C" w:rsidRPr="00B1438C">
        <w:rPr>
          <w:rFonts w:ascii="Times New Roman" w:hAnsi="Times New Roman"/>
          <w:spacing w:val="-1"/>
          <w:sz w:val="28"/>
          <w:szCs w:val="28"/>
        </w:rPr>
        <w:t>ч</w:t>
      </w:r>
      <w:r w:rsidR="00B1438C" w:rsidRPr="00B1438C">
        <w:rPr>
          <w:rFonts w:ascii="Times New Roman" w:hAnsi="Times New Roman"/>
          <w:sz w:val="28"/>
          <w:szCs w:val="28"/>
        </w:rPr>
        <w:t>а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ю</w:t>
      </w:r>
      <w:r w:rsidR="00B1438C" w:rsidRPr="00B1438C">
        <w:rPr>
          <w:rFonts w:ascii="Times New Roman" w:hAnsi="Times New Roman"/>
          <w:sz w:val="28"/>
          <w:szCs w:val="28"/>
        </w:rPr>
        <w:t>щ</w:t>
      </w:r>
      <w:r w:rsidR="00B1438C" w:rsidRPr="00B1438C">
        <w:rPr>
          <w:rFonts w:ascii="Times New Roman" w:hAnsi="Times New Roman"/>
          <w:spacing w:val="-1"/>
          <w:sz w:val="28"/>
          <w:szCs w:val="28"/>
        </w:rPr>
        <w:t>им</w:t>
      </w:r>
      <w:r w:rsidR="00B1438C" w:rsidRPr="00B1438C">
        <w:rPr>
          <w:rFonts w:ascii="Times New Roman" w:hAnsi="Times New Roman"/>
          <w:sz w:val="28"/>
          <w:szCs w:val="28"/>
        </w:rPr>
        <w:t xml:space="preserve">ся  </w:t>
      </w:r>
      <w:r w:rsidR="00B1438C" w:rsidRPr="00B1438C">
        <w:rPr>
          <w:rFonts w:ascii="Times New Roman" w:hAnsi="Times New Roman"/>
          <w:spacing w:val="-31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z w:val="28"/>
          <w:szCs w:val="28"/>
        </w:rPr>
        <w:t xml:space="preserve">в  </w:t>
      </w:r>
      <w:r w:rsidR="00B1438C" w:rsidRPr="00B1438C">
        <w:rPr>
          <w:rFonts w:ascii="Times New Roman" w:hAnsi="Times New Roman"/>
          <w:spacing w:val="-31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lastRenderedPageBreak/>
        <w:t>г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р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у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пп</w:t>
      </w:r>
      <w:r w:rsidR="00B1438C" w:rsidRPr="00B1438C">
        <w:rPr>
          <w:rFonts w:ascii="Times New Roman" w:hAnsi="Times New Roman"/>
          <w:spacing w:val="3"/>
          <w:sz w:val="28"/>
          <w:szCs w:val="28"/>
        </w:rPr>
        <w:t>а</w:t>
      </w:r>
      <w:r w:rsidR="00B1438C" w:rsidRPr="00B1438C">
        <w:rPr>
          <w:rFonts w:ascii="Times New Roman" w:hAnsi="Times New Roman"/>
          <w:sz w:val="28"/>
          <w:szCs w:val="28"/>
        </w:rPr>
        <w:t xml:space="preserve">х 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н</w:t>
      </w:r>
      <w:r w:rsidR="00B1438C" w:rsidRPr="00B1438C">
        <w:rPr>
          <w:rFonts w:ascii="Times New Roman" w:hAnsi="Times New Roman"/>
          <w:sz w:val="28"/>
          <w:szCs w:val="28"/>
        </w:rPr>
        <w:t>а</w:t>
      </w:r>
      <w:r w:rsidR="00B1438C" w:rsidRPr="00B1438C">
        <w:rPr>
          <w:rFonts w:ascii="Times New Roman" w:hAnsi="Times New Roman"/>
          <w:spacing w:val="-1"/>
          <w:sz w:val="28"/>
          <w:szCs w:val="28"/>
        </w:rPr>
        <w:t>ч</w:t>
      </w:r>
      <w:r w:rsidR="00B1438C" w:rsidRPr="00B1438C">
        <w:rPr>
          <w:rFonts w:ascii="Times New Roman" w:hAnsi="Times New Roman"/>
          <w:sz w:val="28"/>
          <w:szCs w:val="28"/>
        </w:rPr>
        <w:t>аль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н</w:t>
      </w:r>
      <w:r w:rsidR="00B1438C" w:rsidRPr="00B1438C">
        <w:rPr>
          <w:rFonts w:ascii="Times New Roman" w:hAnsi="Times New Roman"/>
          <w:sz w:val="28"/>
          <w:szCs w:val="28"/>
        </w:rPr>
        <w:t>ой</w:t>
      </w:r>
      <w:r w:rsidR="00B1438C" w:rsidRPr="00B1438C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п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д</w:t>
      </w:r>
      <w:r w:rsidR="00B1438C" w:rsidRPr="00B1438C">
        <w:rPr>
          <w:rFonts w:ascii="Times New Roman" w:hAnsi="Times New Roman"/>
          <w:spacing w:val="5"/>
          <w:sz w:val="28"/>
          <w:szCs w:val="28"/>
        </w:rPr>
        <w:t>г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т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z w:val="28"/>
          <w:szCs w:val="28"/>
        </w:rPr>
        <w:t>в</w:t>
      </w:r>
      <w:r w:rsidR="00B1438C" w:rsidRPr="00B1438C">
        <w:rPr>
          <w:rFonts w:ascii="Times New Roman" w:hAnsi="Times New Roman"/>
          <w:spacing w:val="3"/>
          <w:sz w:val="28"/>
          <w:szCs w:val="28"/>
        </w:rPr>
        <w:t>к</w:t>
      </w:r>
      <w:r w:rsidR="00B1438C" w:rsidRPr="00B1438C">
        <w:rPr>
          <w:rFonts w:ascii="Times New Roman" w:hAnsi="Times New Roman"/>
          <w:sz w:val="28"/>
          <w:szCs w:val="28"/>
        </w:rPr>
        <w:t>и</w:t>
      </w:r>
      <w:r w:rsidR="00B1438C" w:rsidRPr="00B1438C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н</w:t>
      </w:r>
      <w:r w:rsidR="00B1438C" w:rsidRPr="00B1438C">
        <w:rPr>
          <w:rFonts w:ascii="Times New Roman" w:hAnsi="Times New Roman"/>
          <w:sz w:val="28"/>
          <w:szCs w:val="28"/>
        </w:rPr>
        <w:t>е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б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х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д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и</w:t>
      </w:r>
      <w:r w:rsidR="00B1438C" w:rsidRPr="00B1438C">
        <w:rPr>
          <w:rFonts w:ascii="Times New Roman" w:hAnsi="Times New Roman"/>
          <w:spacing w:val="3"/>
          <w:sz w:val="28"/>
          <w:szCs w:val="28"/>
        </w:rPr>
        <w:t>м</w:t>
      </w:r>
      <w:r w:rsidR="00B1438C" w:rsidRPr="00B1438C">
        <w:rPr>
          <w:rFonts w:ascii="Times New Roman" w:hAnsi="Times New Roman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z w:val="28"/>
          <w:szCs w:val="28"/>
        </w:rPr>
        <w:t>в</w:t>
      </w:r>
      <w:r w:rsidR="00B1438C" w:rsidRPr="00B1438C">
        <w:rPr>
          <w:rFonts w:ascii="Times New Roman" w:hAnsi="Times New Roman"/>
          <w:spacing w:val="3"/>
          <w:sz w:val="28"/>
          <w:szCs w:val="28"/>
        </w:rPr>
        <w:t>ы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п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z w:val="28"/>
          <w:szCs w:val="28"/>
        </w:rPr>
        <w:t>л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н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и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т</w:t>
      </w:r>
      <w:r w:rsidR="00B1438C" w:rsidRPr="00B1438C">
        <w:rPr>
          <w:rFonts w:ascii="Times New Roman" w:hAnsi="Times New Roman"/>
          <w:sz w:val="28"/>
          <w:szCs w:val="28"/>
        </w:rPr>
        <w:t>ь</w:t>
      </w:r>
      <w:r w:rsidR="00B1438C" w:rsidRPr="00B1438C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z w:val="28"/>
          <w:szCs w:val="28"/>
        </w:rPr>
        <w:t>4</w:t>
      </w:r>
      <w:r w:rsidR="00B1438C" w:rsidRPr="00B1438C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к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н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т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р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z w:val="28"/>
          <w:szCs w:val="28"/>
        </w:rPr>
        <w:t>ль</w:t>
      </w:r>
      <w:r w:rsidR="00B1438C" w:rsidRPr="00B1438C">
        <w:rPr>
          <w:rFonts w:ascii="Times New Roman" w:hAnsi="Times New Roman"/>
          <w:spacing w:val="-1"/>
          <w:sz w:val="28"/>
          <w:szCs w:val="28"/>
        </w:rPr>
        <w:t>н</w:t>
      </w:r>
      <w:r w:rsidR="00B1438C" w:rsidRPr="00B1438C">
        <w:rPr>
          <w:rFonts w:ascii="Times New Roman" w:hAnsi="Times New Roman"/>
          <w:sz w:val="28"/>
          <w:szCs w:val="28"/>
        </w:rPr>
        <w:t>ых</w:t>
      </w:r>
      <w:r w:rsidR="00B1438C" w:rsidRPr="00B1438C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у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п</w:t>
      </w:r>
      <w:r w:rsidR="00B1438C" w:rsidRPr="00B1438C">
        <w:rPr>
          <w:rFonts w:ascii="Times New Roman" w:hAnsi="Times New Roman"/>
          <w:sz w:val="28"/>
          <w:szCs w:val="28"/>
        </w:rPr>
        <w:t>р</w:t>
      </w:r>
      <w:r w:rsidR="00B1438C" w:rsidRPr="00B1438C">
        <w:rPr>
          <w:rFonts w:ascii="Times New Roman" w:hAnsi="Times New Roman"/>
          <w:spacing w:val="3"/>
          <w:sz w:val="28"/>
          <w:szCs w:val="28"/>
        </w:rPr>
        <w:t>а</w:t>
      </w:r>
      <w:r w:rsidR="00B1438C" w:rsidRPr="00B1438C">
        <w:rPr>
          <w:rFonts w:ascii="Times New Roman" w:hAnsi="Times New Roman"/>
          <w:spacing w:val="-1"/>
          <w:sz w:val="28"/>
          <w:szCs w:val="28"/>
        </w:rPr>
        <w:t>ж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н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е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н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и</w:t>
      </w:r>
      <w:r w:rsidR="00B1438C" w:rsidRPr="00B1438C">
        <w:rPr>
          <w:rFonts w:ascii="Times New Roman" w:hAnsi="Times New Roman"/>
          <w:sz w:val="28"/>
          <w:szCs w:val="28"/>
        </w:rPr>
        <w:t>й</w:t>
      </w:r>
      <w:r w:rsidR="00B1438C" w:rsidRPr="00B1438C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п</w:t>
      </w:r>
      <w:r w:rsidR="00B1438C" w:rsidRPr="00B1438C">
        <w:rPr>
          <w:rFonts w:ascii="Times New Roman" w:hAnsi="Times New Roman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б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щ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е</w:t>
      </w:r>
      <w:r w:rsidR="00B1438C" w:rsidRPr="00B1438C">
        <w:rPr>
          <w:rFonts w:ascii="Times New Roman" w:hAnsi="Times New Roman"/>
          <w:sz w:val="28"/>
          <w:szCs w:val="28"/>
        </w:rPr>
        <w:t>й и с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п</w:t>
      </w:r>
      <w:r w:rsidR="00B1438C" w:rsidRPr="00B1438C">
        <w:rPr>
          <w:rFonts w:ascii="Times New Roman" w:hAnsi="Times New Roman"/>
          <w:sz w:val="28"/>
          <w:szCs w:val="28"/>
        </w:rPr>
        <w:t>е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ци</w:t>
      </w:r>
      <w:r w:rsidR="00B1438C" w:rsidRPr="00B1438C">
        <w:rPr>
          <w:rFonts w:ascii="Times New Roman" w:hAnsi="Times New Roman"/>
          <w:sz w:val="28"/>
          <w:szCs w:val="28"/>
        </w:rPr>
        <w:t>ал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ь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н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z w:val="28"/>
          <w:szCs w:val="28"/>
        </w:rPr>
        <w:t xml:space="preserve">й 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ф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и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з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и</w:t>
      </w:r>
      <w:r w:rsidR="00B1438C" w:rsidRPr="00B1438C">
        <w:rPr>
          <w:rFonts w:ascii="Times New Roman" w:hAnsi="Times New Roman"/>
          <w:spacing w:val="3"/>
          <w:sz w:val="28"/>
          <w:szCs w:val="28"/>
        </w:rPr>
        <w:t>ч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е</w:t>
      </w:r>
      <w:r w:rsidR="00B1438C" w:rsidRPr="00B1438C">
        <w:rPr>
          <w:rFonts w:ascii="Times New Roman" w:hAnsi="Times New Roman"/>
          <w:sz w:val="28"/>
          <w:szCs w:val="28"/>
        </w:rPr>
        <w:t>с</w:t>
      </w:r>
      <w:r w:rsidR="00B1438C" w:rsidRPr="00B1438C">
        <w:rPr>
          <w:rFonts w:ascii="Times New Roman" w:hAnsi="Times New Roman"/>
          <w:spacing w:val="3"/>
          <w:sz w:val="28"/>
          <w:szCs w:val="28"/>
        </w:rPr>
        <w:t>к</w:t>
      </w:r>
      <w:r w:rsidR="00B1438C" w:rsidRPr="00B1438C">
        <w:rPr>
          <w:rFonts w:ascii="Times New Roman" w:hAnsi="Times New Roman"/>
          <w:sz w:val="28"/>
          <w:szCs w:val="28"/>
        </w:rPr>
        <w:t xml:space="preserve">ой 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п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д</w:t>
      </w:r>
      <w:r w:rsidR="00B1438C" w:rsidRPr="00B1438C">
        <w:rPr>
          <w:rFonts w:ascii="Times New Roman" w:hAnsi="Times New Roman"/>
          <w:spacing w:val="5"/>
          <w:sz w:val="28"/>
          <w:szCs w:val="28"/>
        </w:rPr>
        <w:t>г</w:t>
      </w:r>
      <w:r w:rsidR="00B1438C" w:rsidRPr="00B1438C">
        <w:rPr>
          <w:rFonts w:ascii="Times New Roman" w:hAnsi="Times New Roman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т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z w:val="28"/>
          <w:szCs w:val="28"/>
        </w:rPr>
        <w:t>в</w:t>
      </w:r>
      <w:r w:rsidR="00B1438C" w:rsidRPr="00B1438C">
        <w:rPr>
          <w:rFonts w:ascii="Times New Roman" w:hAnsi="Times New Roman"/>
          <w:spacing w:val="3"/>
          <w:sz w:val="28"/>
          <w:szCs w:val="28"/>
        </w:rPr>
        <w:t>к</w:t>
      </w:r>
      <w:r w:rsidR="00B1438C" w:rsidRPr="00B1438C">
        <w:rPr>
          <w:rFonts w:ascii="Times New Roman" w:hAnsi="Times New Roman"/>
          <w:sz w:val="28"/>
          <w:szCs w:val="28"/>
        </w:rPr>
        <w:t>е</w:t>
      </w:r>
      <w:r w:rsidR="00B1438C" w:rsidRPr="00B1438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z w:val="28"/>
          <w:szCs w:val="28"/>
        </w:rPr>
        <w:t>и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п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р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п</w:t>
      </w:r>
      <w:r w:rsidR="00B1438C" w:rsidRPr="00B1438C">
        <w:rPr>
          <w:rFonts w:ascii="Times New Roman" w:hAnsi="Times New Roman"/>
          <w:sz w:val="28"/>
          <w:szCs w:val="28"/>
        </w:rPr>
        <w:t>лы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т</w:t>
      </w:r>
      <w:r w:rsidR="00B1438C" w:rsidRPr="00B1438C">
        <w:rPr>
          <w:rFonts w:ascii="Times New Roman" w:hAnsi="Times New Roman"/>
          <w:sz w:val="28"/>
          <w:szCs w:val="28"/>
        </w:rPr>
        <w:t>ь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5"/>
          <w:sz w:val="28"/>
          <w:szCs w:val="28"/>
        </w:rPr>
        <w:t>т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е</w:t>
      </w:r>
      <w:r w:rsidR="00B1438C" w:rsidRPr="00B1438C">
        <w:rPr>
          <w:rFonts w:ascii="Times New Roman" w:hAnsi="Times New Roman"/>
          <w:sz w:val="28"/>
          <w:szCs w:val="28"/>
        </w:rPr>
        <w:t>х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н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и</w:t>
      </w:r>
      <w:r w:rsidR="00B1438C" w:rsidRPr="00B1438C">
        <w:rPr>
          <w:rFonts w:ascii="Times New Roman" w:hAnsi="Times New Roman"/>
          <w:spacing w:val="3"/>
          <w:sz w:val="28"/>
          <w:szCs w:val="28"/>
        </w:rPr>
        <w:t>ч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е</w:t>
      </w:r>
      <w:r w:rsidR="00B1438C" w:rsidRPr="00B1438C">
        <w:rPr>
          <w:rFonts w:ascii="Times New Roman" w:hAnsi="Times New Roman"/>
          <w:sz w:val="28"/>
          <w:szCs w:val="28"/>
        </w:rPr>
        <w:t>ски</w:t>
      </w:r>
      <w:r w:rsidR="00B1438C" w:rsidRPr="00B1438C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п</w:t>
      </w:r>
      <w:r w:rsidR="00B1438C" w:rsidRPr="00B1438C">
        <w:rPr>
          <w:rFonts w:ascii="Times New Roman" w:hAnsi="Times New Roman"/>
          <w:sz w:val="28"/>
          <w:szCs w:val="28"/>
        </w:rPr>
        <w:t>р</w:t>
      </w:r>
      <w:r w:rsidR="00B1438C" w:rsidRPr="00B1438C">
        <w:rPr>
          <w:rFonts w:ascii="Times New Roman" w:hAnsi="Times New Roman"/>
          <w:spacing w:val="3"/>
          <w:sz w:val="28"/>
          <w:szCs w:val="28"/>
        </w:rPr>
        <w:t>а</w:t>
      </w:r>
      <w:r w:rsidR="00B1438C" w:rsidRPr="00B1438C">
        <w:rPr>
          <w:rFonts w:ascii="Times New Roman" w:hAnsi="Times New Roman"/>
          <w:sz w:val="28"/>
          <w:szCs w:val="28"/>
        </w:rPr>
        <w:t>в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и</w:t>
      </w:r>
      <w:r w:rsidR="00B1438C" w:rsidRPr="00B1438C">
        <w:rPr>
          <w:rFonts w:ascii="Times New Roman" w:hAnsi="Times New Roman"/>
          <w:sz w:val="28"/>
          <w:szCs w:val="28"/>
        </w:rPr>
        <w:t>ль</w:t>
      </w:r>
      <w:r w:rsidR="00B1438C" w:rsidRPr="00B1438C">
        <w:rPr>
          <w:rFonts w:ascii="Times New Roman" w:hAnsi="Times New Roman"/>
          <w:spacing w:val="3"/>
          <w:sz w:val="28"/>
          <w:szCs w:val="28"/>
        </w:rPr>
        <w:t>н</w:t>
      </w:r>
      <w:r w:rsidR="00B1438C" w:rsidRPr="00B1438C">
        <w:rPr>
          <w:rFonts w:ascii="Times New Roman" w:hAnsi="Times New Roman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д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и</w:t>
      </w:r>
      <w:r w:rsidR="00B1438C" w:rsidRPr="00B1438C">
        <w:rPr>
          <w:rFonts w:ascii="Times New Roman" w:hAnsi="Times New Roman"/>
          <w:sz w:val="28"/>
          <w:szCs w:val="28"/>
        </w:rPr>
        <w:t>с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т</w:t>
      </w:r>
      <w:r w:rsidR="00B1438C" w:rsidRPr="00B1438C">
        <w:rPr>
          <w:rFonts w:ascii="Times New Roman" w:hAnsi="Times New Roman"/>
          <w:sz w:val="28"/>
          <w:szCs w:val="28"/>
        </w:rPr>
        <w:t>а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н</w:t>
      </w:r>
      <w:r w:rsidR="00B1438C" w:rsidRPr="00B1438C">
        <w:rPr>
          <w:rFonts w:ascii="Times New Roman" w:hAnsi="Times New Roman"/>
          <w:spacing w:val="8"/>
          <w:sz w:val="28"/>
          <w:szCs w:val="28"/>
        </w:rPr>
        <w:t>ц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и</w:t>
      </w:r>
      <w:r w:rsidR="00B1438C" w:rsidRPr="00B1438C">
        <w:rPr>
          <w:rFonts w:ascii="Times New Roman" w:hAnsi="Times New Roman"/>
          <w:sz w:val="28"/>
          <w:szCs w:val="28"/>
        </w:rPr>
        <w:t xml:space="preserve">ю 100 </w:t>
      </w:r>
      <w:r w:rsidR="00B1438C" w:rsidRPr="00B1438C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-1"/>
          <w:sz w:val="28"/>
          <w:szCs w:val="28"/>
        </w:rPr>
        <w:t>м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е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т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р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z w:val="28"/>
          <w:szCs w:val="28"/>
        </w:rPr>
        <w:t xml:space="preserve">в </w:t>
      </w:r>
      <w:r w:rsidR="00B1438C" w:rsidRPr="00B1438C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к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3"/>
          <w:sz w:val="28"/>
          <w:szCs w:val="28"/>
        </w:rPr>
        <w:t>м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п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л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е</w:t>
      </w:r>
      <w:r w:rsidR="00B1438C" w:rsidRPr="00B1438C">
        <w:rPr>
          <w:rFonts w:ascii="Times New Roman" w:hAnsi="Times New Roman"/>
          <w:sz w:val="28"/>
          <w:szCs w:val="28"/>
        </w:rPr>
        <w:t>кс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н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ы</w:t>
      </w:r>
      <w:r w:rsidR="00B1438C" w:rsidRPr="00B1438C">
        <w:rPr>
          <w:rFonts w:ascii="Times New Roman" w:hAnsi="Times New Roman"/>
          <w:sz w:val="28"/>
          <w:szCs w:val="28"/>
        </w:rPr>
        <w:t xml:space="preserve">м </w:t>
      </w:r>
      <w:r w:rsidR="00B1438C" w:rsidRPr="00B1438C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п</w:t>
      </w:r>
      <w:r w:rsidR="00B1438C" w:rsidRPr="00B1438C">
        <w:rPr>
          <w:rFonts w:ascii="Times New Roman" w:hAnsi="Times New Roman"/>
          <w:sz w:val="28"/>
          <w:szCs w:val="28"/>
        </w:rPr>
        <w:t>лав</w:t>
      </w:r>
      <w:r w:rsidR="00B1438C" w:rsidRPr="00B1438C">
        <w:rPr>
          <w:rFonts w:ascii="Times New Roman" w:hAnsi="Times New Roman"/>
          <w:spacing w:val="3"/>
          <w:sz w:val="28"/>
          <w:szCs w:val="28"/>
        </w:rPr>
        <w:t>а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н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и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е</w:t>
      </w:r>
      <w:r w:rsidR="00B1438C" w:rsidRPr="00B1438C">
        <w:rPr>
          <w:rFonts w:ascii="Times New Roman" w:hAnsi="Times New Roman"/>
          <w:sz w:val="28"/>
          <w:szCs w:val="28"/>
        </w:rPr>
        <w:t xml:space="preserve">м </w:t>
      </w:r>
      <w:r w:rsidR="00B1438C" w:rsidRPr="00B1438C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-1"/>
          <w:sz w:val="28"/>
          <w:szCs w:val="28"/>
        </w:rPr>
        <w:t>(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г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р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у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пп</w:t>
      </w:r>
      <w:r w:rsidR="00B1438C" w:rsidRPr="00B1438C">
        <w:rPr>
          <w:rFonts w:ascii="Times New Roman" w:hAnsi="Times New Roman"/>
          <w:sz w:val="28"/>
          <w:szCs w:val="28"/>
        </w:rPr>
        <w:t xml:space="preserve">ы </w:t>
      </w:r>
      <w:r w:rsidR="00B1438C" w:rsidRPr="00B1438C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н</w:t>
      </w:r>
      <w:r w:rsidR="00B1438C" w:rsidRPr="00B1438C">
        <w:rPr>
          <w:rFonts w:ascii="Times New Roman" w:hAnsi="Times New Roman"/>
          <w:sz w:val="28"/>
          <w:szCs w:val="28"/>
        </w:rPr>
        <w:t>а</w:t>
      </w:r>
      <w:r w:rsidR="00B1438C" w:rsidRPr="00B1438C">
        <w:rPr>
          <w:rFonts w:ascii="Times New Roman" w:hAnsi="Times New Roman"/>
          <w:spacing w:val="-1"/>
          <w:sz w:val="28"/>
          <w:szCs w:val="28"/>
        </w:rPr>
        <w:t>ч</w:t>
      </w:r>
      <w:r w:rsidR="00B1438C" w:rsidRPr="00B1438C">
        <w:rPr>
          <w:rFonts w:ascii="Times New Roman" w:hAnsi="Times New Roman"/>
          <w:sz w:val="28"/>
          <w:szCs w:val="28"/>
        </w:rPr>
        <w:t>аль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н</w:t>
      </w:r>
      <w:r w:rsidR="00B1438C" w:rsidRPr="00B1438C">
        <w:rPr>
          <w:rFonts w:ascii="Times New Roman" w:hAnsi="Times New Roman"/>
          <w:sz w:val="28"/>
          <w:szCs w:val="28"/>
        </w:rPr>
        <w:t xml:space="preserve">ой </w:t>
      </w:r>
      <w:r w:rsidR="00B1438C" w:rsidRPr="00B1438C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п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д</w:t>
      </w:r>
      <w:r w:rsidR="00B1438C" w:rsidRPr="00B1438C">
        <w:rPr>
          <w:rFonts w:ascii="Times New Roman" w:hAnsi="Times New Roman"/>
          <w:spacing w:val="5"/>
          <w:sz w:val="28"/>
          <w:szCs w:val="28"/>
        </w:rPr>
        <w:t>г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т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z w:val="28"/>
          <w:szCs w:val="28"/>
        </w:rPr>
        <w:t>в</w:t>
      </w:r>
      <w:r w:rsidR="00B1438C" w:rsidRPr="00B1438C">
        <w:rPr>
          <w:rFonts w:ascii="Times New Roman" w:hAnsi="Times New Roman"/>
          <w:spacing w:val="3"/>
          <w:sz w:val="28"/>
          <w:szCs w:val="28"/>
        </w:rPr>
        <w:t>к</w:t>
      </w:r>
      <w:r w:rsidR="00B1438C" w:rsidRPr="00B1438C">
        <w:rPr>
          <w:rFonts w:ascii="Times New Roman" w:hAnsi="Times New Roman"/>
          <w:sz w:val="28"/>
          <w:szCs w:val="28"/>
        </w:rPr>
        <w:t xml:space="preserve">и </w:t>
      </w:r>
      <w:r w:rsidR="00B1438C" w:rsidRPr="00B1438C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7"/>
          <w:sz w:val="28"/>
          <w:szCs w:val="28"/>
        </w:rPr>
        <w:t>2</w:t>
      </w:r>
      <w:r w:rsidR="00B1438C" w:rsidRPr="00B1438C">
        <w:rPr>
          <w:rFonts w:ascii="Times New Roman" w:hAnsi="Times New Roman"/>
          <w:spacing w:val="-1"/>
          <w:sz w:val="28"/>
          <w:szCs w:val="28"/>
        </w:rPr>
        <w:t>-</w:t>
      </w:r>
      <w:r w:rsidR="00B1438C" w:rsidRPr="00B1438C">
        <w:rPr>
          <w:rFonts w:ascii="Times New Roman" w:hAnsi="Times New Roman"/>
          <w:spacing w:val="5"/>
          <w:sz w:val="28"/>
          <w:szCs w:val="28"/>
        </w:rPr>
        <w:t>г</w:t>
      </w:r>
      <w:r w:rsidR="00B1438C" w:rsidRPr="00B1438C">
        <w:rPr>
          <w:rFonts w:ascii="Times New Roman" w:hAnsi="Times New Roman"/>
          <w:sz w:val="28"/>
          <w:szCs w:val="28"/>
        </w:rPr>
        <w:t xml:space="preserve">о </w:t>
      </w:r>
      <w:r w:rsidR="00B1438C" w:rsidRPr="00B1438C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z w:val="28"/>
          <w:szCs w:val="28"/>
        </w:rPr>
        <w:t xml:space="preserve">и </w:t>
      </w:r>
      <w:r w:rsidR="00B1438C" w:rsidRPr="00B1438C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3</w:t>
      </w:r>
      <w:r w:rsidR="00B1438C" w:rsidRPr="00B1438C">
        <w:rPr>
          <w:rFonts w:ascii="Times New Roman" w:hAnsi="Times New Roman"/>
          <w:spacing w:val="-1"/>
          <w:sz w:val="28"/>
          <w:szCs w:val="28"/>
        </w:rPr>
        <w:t>-</w:t>
      </w:r>
      <w:r w:rsidR="00B1438C" w:rsidRPr="00B1438C">
        <w:rPr>
          <w:rFonts w:ascii="Times New Roman" w:hAnsi="Times New Roman"/>
          <w:spacing w:val="5"/>
          <w:sz w:val="28"/>
          <w:szCs w:val="28"/>
        </w:rPr>
        <w:t>г</w:t>
      </w:r>
      <w:r w:rsidR="00B1438C" w:rsidRPr="00B1438C">
        <w:rPr>
          <w:rFonts w:ascii="Times New Roman" w:hAnsi="Times New Roman"/>
          <w:sz w:val="28"/>
          <w:szCs w:val="28"/>
        </w:rPr>
        <w:t xml:space="preserve">о 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г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д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z w:val="28"/>
          <w:szCs w:val="28"/>
        </w:rPr>
        <w:t>в</w:t>
      </w:r>
      <w:r w:rsidR="00B1438C" w:rsidRPr="00B1438C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5"/>
          <w:sz w:val="28"/>
          <w:szCs w:val="28"/>
        </w:rPr>
        <w:t>б</w:t>
      </w:r>
      <w:r w:rsidR="00B1438C" w:rsidRPr="00B1438C">
        <w:rPr>
          <w:rFonts w:ascii="Times New Roman" w:hAnsi="Times New Roman"/>
          <w:spacing w:val="-8"/>
          <w:sz w:val="28"/>
          <w:szCs w:val="28"/>
        </w:rPr>
        <w:t>у</w:t>
      </w:r>
      <w:r w:rsidR="00B1438C" w:rsidRPr="00B1438C">
        <w:rPr>
          <w:rFonts w:ascii="Times New Roman" w:hAnsi="Times New Roman"/>
          <w:spacing w:val="3"/>
          <w:sz w:val="28"/>
          <w:szCs w:val="28"/>
        </w:rPr>
        <w:t>ч</w:t>
      </w:r>
      <w:r w:rsidR="00B1438C" w:rsidRPr="00B1438C">
        <w:rPr>
          <w:rFonts w:ascii="Times New Roman" w:hAnsi="Times New Roman"/>
          <w:sz w:val="28"/>
          <w:szCs w:val="28"/>
        </w:rPr>
        <w:t>е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н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и</w:t>
      </w:r>
      <w:r w:rsidR="00B1438C" w:rsidRPr="00B1438C">
        <w:rPr>
          <w:rFonts w:ascii="Times New Roman" w:hAnsi="Times New Roman"/>
          <w:sz w:val="28"/>
          <w:szCs w:val="28"/>
        </w:rPr>
        <w:t>я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)</w:t>
      </w:r>
      <w:r w:rsidR="00B1438C" w:rsidRPr="00B1438C">
        <w:rPr>
          <w:rFonts w:ascii="Times New Roman" w:hAnsi="Times New Roman"/>
          <w:sz w:val="28"/>
          <w:szCs w:val="28"/>
        </w:rPr>
        <w:t xml:space="preserve">; </w:t>
      </w:r>
      <w:r w:rsidR="00B1438C" w:rsidRPr="00B1438C">
        <w:rPr>
          <w:rFonts w:ascii="Times New Roman" w:hAnsi="Times New Roman"/>
          <w:spacing w:val="5"/>
          <w:sz w:val="28"/>
          <w:szCs w:val="28"/>
        </w:rPr>
        <w:t>д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и</w:t>
      </w:r>
      <w:r w:rsidR="00B1438C" w:rsidRPr="00B1438C">
        <w:rPr>
          <w:rFonts w:ascii="Times New Roman" w:hAnsi="Times New Roman"/>
          <w:sz w:val="28"/>
          <w:szCs w:val="28"/>
        </w:rPr>
        <w:t>с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т</w:t>
      </w:r>
      <w:r w:rsidR="00B1438C" w:rsidRPr="00B1438C">
        <w:rPr>
          <w:rFonts w:ascii="Times New Roman" w:hAnsi="Times New Roman"/>
          <w:sz w:val="28"/>
          <w:szCs w:val="28"/>
        </w:rPr>
        <w:t>а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н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ц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и</w:t>
      </w:r>
      <w:r w:rsidR="00B1438C" w:rsidRPr="00B1438C">
        <w:rPr>
          <w:rFonts w:ascii="Times New Roman" w:hAnsi="Times New Roman"/>
          <w:sz w:val="28"/>
          <w:szCs w:val="28"/>
        </w:rPr>
        <w:t>ю 25</w:t>
      </w:r>
      <w:r w:rsidR="00B1438C" w:rsidRPr="00B1438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3"/>
          <w:sz w:val="28"/>
          <w:szCs w:val="28"/>
        </w:rPr>
        <w:t>м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е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т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р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z w:val="28"/>
          <w:szCs w:val="28"/>
        </w:rPr>
        <w:t>в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z w:val="28"/>
          <w:szCs w:val="28"/>
        </w:rPr>
        <w:t>к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р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л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е</w:t>
      </w:r>
      <w:r w:rsidR="00B1438C" w:rsidRPr="00B1438C">
        <w:rPr>
          <w:rFonts w:ascii="Times New Roman" w:hAnsi="Times New Roman"/>
          <w:sz w:val="28"/>
          <w:szCs w:val="28"/>
        </w:rPr>
        <w:t>м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н</w:t>
      </w:r>
      <w:r w:rsidR="00B1438C" w:rsidRPr="00B1438C">
        <w:rPr>
          <w:rFonts w:ascii="Times New Roman" w:hAnsi="Times New Roman"/>
          <w:sz w:val="28"/>
          <w:szCs w:val="28"/>
        </w:rPr>
        <w:t>а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 xml:space="preserve"> г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р</w:t>
      </w:r>
      <w:r w:rsidR="00B1438C" w:rsidRPr="00B1438C">
        <w:rPr>
          <w:rFonts w:ascii="Times New Roman" w:hAnsi="Times New Roman"/>
          <w:spacing w:val="-8"/>
          <w:sz w:val="28"/>
          <w:szCs w:val="28"/>
        </w:rPr>
        <w:t>у</w:t>
      </w:r>
      <w:r w:rsidR="00B1438C" w:rsidRPr="00B1438C">
        <w:rPr>
          <w:rFonts w:ascii="Times New Roman" w:hAnsi="Times New Roman"/>
          <w:spacing w:val="5"/>
          <w:sz w:val="28"/>
          <w:szCs w:val="28"/>
        </w:rPr>
        <w:t>д</w:t>
      </w:r>
      <w:r w:rsidR="00B1438C" w:rsidRPr="00B1438C">
        <w:rPr>
          <w:rFonts w:ascii="Times New Roman" w:hAnsi="Times New Roman"/>
          <w:sz w:val="28"/>
          <w:szCs w:val="28"/>
        </w:rPr>
        <w:t>и и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z w:val="28"/>
          <w:szCs w:val="28"/>
        </w:rPr>
        <w:t>25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3"/>
          <w:sz w:val="28"/>
          <w:szCs w:val="28"/>
        </w:rPr>
        <w:t>м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е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т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р</w:t>
      </w:r>
      <w:r w:rsidR="00B1438C" w:rsidRPr="00B1438C">
        <w:rPr>
          <w:rFonts w:ascii="Times New Roman" w:hAnsi="Times New Roman"/>
          <w:sz w:val="28"/>
          <w:szCs w:val="28"/>
        </w:rPr>
        <w:t>ов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z w:val="28"/>
          <w:szCs w:val="28"/>
        </w:rPr>
        <w:t>кр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л</w:t>
      </w:r>
      <w:r w:rsidR="00B1438C" w:rsidRPr="00B1438C">
        <w:rPr>
          <w:rFonts w:ascii="Times New Roman" w:hAnsi="Times New Roman"/>
          <w:sz w:val="28"/>
          <w:szCs w:val="28"/>
        </w:rPr>
        <w:t xml:space="preserve">ем 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н</w:t>
      </w:r>
      <w:r w:rsidR="00B1438C" w:rsidRPr="00B1438C">
        <w:rPr>
          <w:rFonts w:ascii="Times New Roman" w:hAnsi="Times New Roman"/>
          <w:sz w:val="28"/>
          <w:szCs w:val="28"/>
        </w:rPr>
        <w:t>а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3"/>
          <w:sz w:val="28"/>
          <w:szCs w:val="28"/>
        </w:rPr>
        <w:t>с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п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ин</w:t>
      </w:r>
      <w:r w:rsidR="00B1438C" w:rsidRPr="00B1438C">
        <w:rPr>
          <w:rFonts w:ascii="Times New Roman" w:hAnsi="Times New Roman"/>
          <w:sz w:val="28"/>
          <w:szCs w:val="28"/>
        </w:rPr>
        <w:t xml:space="preserve">е (группа начальной подготовки первого года). 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Д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е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т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и</w:t>
      </w:r>
      <w:r w:rsidR="00B1438C" w:rsidRPr="00B1438C">
        <w:rPr>
          <w:rFonts w:ascii="Times New Roman" w:hAnsi="Times New Roman"/>
          <w:sz w:val="28"/>
          <w:szCs w:val="28"/>
        </w:rPr>
        <w:t xml:space="preserve">, </w:t>
      </w:r>
      <w:r w:rsidR="00B1438C" w:rsidRPr="00B1438C">
        <w:rPr>
          <w:rFonts w:ascii="Times New Roman" w:hAnsi="Times New Roman"/>
          <w:spacing w:val="-31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п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р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ш</w:t>
      </w:r>
      <w:r w:rsidR="00B1438C" w:rsidRPr="00B1438C">
        <w:rPr>
          <w:rFonts w:ascii="Times New Roman" w:hAnsi="Times New Roman"/>
          <w:sz w:val="28"/>
          <w:szCs w:val="28"/>
        </w:rPr>
        <w:t>е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д</w:t>
      </w:r>
      <w:r w:rsidR="00B1438C" w:rsidRPr="00B1438C">
        <w:rPr>
          <w:rFonts w:ascii="Times New Roman" w:hAnsi="Times New Roman"/>
          <w:sz w:val="28"/>
          <w:szCs w:val="28"/>
        </w:rPr>
        <w:t>ш</w:t>
      </w:r>
      <w:r w:rsidR="00B1438C" w:rsidRPr="00B1438C">
        <w:rPr>
          <w:rFonts w:ascii="Times New Roman" w:hAnsi="Times New Roman"/>
          <w:spacing w:val="-1"/>
          <w:sz w:val="28"/>
          <w:szCs w:val="28"/>
        </w:rPr>
        <w:t>и</w:t>
      </w:r>
      <w:r w:rsidR="00B1438C" w:rsidRPr="00B1438C">
        <w:rPr>
          <w:rFonts w:ascii="Times New Roman" w:hAnsi="Times New Roman"/>
          <w:sz w:val="28"/>
          <w:szCs w:val="28"/>
        </w:rPr>
        <w:t xml:space="preserve">е </w:t>
      </w:r>
      <w:r w:rsidR="00B1438C" w:rsidRPr="00B1438C">
        <w:rPr>
          <w:rFonts w:ascii="Times New Roman" w:hAnsi="Times New Roman"/>
          <w:spacing w:val="-32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5"/>
          <w:sz w:val="28"/>
          <w:szCs w:val="28"/>
        </w:rPr>
        <w:t>б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у</w:t>
      </w:r>
      <w:r w:rsidR="00B1438C" w:rsidRPr="00B1438C">
        <w:rPr>
          <w:rFonts w:ascii="Times New Roman" w:hAnsi="Times New Roman"/>
          <w:spacing w:val="3"/>
          <w:sz w:val="28"/>
          <w:szCs w:val="28"/>
        </w:rPr>
        <w:t>ч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е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ни</w:t>
      </w:r>
      <w:r w:rsidR="00DD123F">
        <w:rPr>
          <w:rFonts w:ascii="Times New Roman" w:hAnsi="Times New Roman"/>
          <w:sz w:val="28"/>
          <w:szCs w:val="28"/>
        </w:rPr>
        <w:t xml:space="preserve">е </w:t>
      </w:r>
      <w:r w:rsidR="00B1438C" w:rsidRPr="00B1438C">
        <w:rPr>
          <w:rFonts w:ascii="Times New Roman" w:hAnsi="Times New Roman"/>
          <w:sz w:val="28"/>
          <w:szCs w:val="28"/>
        </w:rPr>
        <w:t xml:space="preserve">в 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г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р</w:t>
      </w:r>
      <w:r w:rsidR="00B1438C" w:rsidRPr="00B1438C">
        <w:rPr>
          <w:rFonts w:ascii="Times New Roman" w:hAnsi="Times New Roman"/>
          <w:spacing w:val="-8"/>
          <w:sz w:val="28"/>
          <w:szCs w:val="28"/>
        </w:rPr>
        <w:t>у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п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п</w:t>
      </w:r>
      <w:r w:rsidR="00B1438C" w:rsidRPr="00B1438C">
        <w:rPr>
          <w:rFonts w:ascii="Times New Roman" w:hAnsi="Times New Roman"/>
          <w:sz w:val="28"/>
          <w:szCs w:val="28"/>
        </w:rPr>
        <w:t xml:space="preserve">ах </w:t>
      </w:r>
      <w:r w:rsidR="00B1438C" w:rsidRPr="00B1438C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н</w:t>
      </w:r>
      <w:r w:rsidR="00B1438C" w:rsidRPr="00B1438C">
        <w:rPr>
          <w:rFonts w:ascii="Times New Roman" w:hAnsi="Times New Roman"/>
          <w:sz w:val="28"/>
          <w:szCs w:val="28"/>
        </w:rPr>
        <w:t>а</w:t>
      </w:r>
      <w:r w:rsidR="00B1438C" w:rsidRPr="00B1438C">
        <w:rPr>
          <w:rFonts w:ascii="Times New Roman" w:hAnsi="Times New Roman"/>
          <w:spacing w:val="3"/>
          <w:sz w:val="28"/>
          <w:szCs w:val="28"/>
        </w:rPr>
        <w:t>ч</w:t>
      </w:r>
      <w:r w:rsidR="00B1438C" w:rsidRPr="00B1438C">
        <w:rPr>
          <w:rFonts w:ascii="Times New Roman" w:hAnsi="Times New Roman"/>
          <w:sz w:val="28"/>
          <w:szCs w:val="28"/>
        </w:rPr>
        <w:t>аль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н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z w:val="28"/>
          <w:szCs w:val="28"/>
        </w:rPr>
        <w:t xml:space="preserve">й </w:t>
      </w:r>
      <w:r w:rsidR="00B1438C" w:rsidRPr="00B1438C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п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дг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5"/>
          <w:sz w:val="28"/>
          <w:szCs w:val="28"/>
        </w:rPr>
        <w:t>т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z w:val="28"/>
          <w:szCs w:val="28"/>
        </w:rPr>
        <w:t xml:space="preserve">вки </w:t>
      </w:r>
      <w:r w:rsidR="00B1438C" w:rsidRPr="00B1438C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2</w:t>
      </w:r>
      <w:r w:rsidR="00B1438C" w:rsidRPr="00B1438C">
        <w:rPr>
          <w:rFonts w:ascii="Times New Roman" w:hAnsi="Times New Roman"/>
          <w:spacing w:val="-1"/>
          <w:sz w:val="28"/>
          <w:szCs w:val="28"/>
        </w:rPr>
        <w:t>-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г</w:t>
      </w:r>
      <w:r w:rsidR="00B1438C" w:rsidRPr="00B1438C">
        <w:rPr>
          <w:rFonts w:ascii="Times New Roman" w:hAnsi="Times New Roman"/>
          <w:sz w:val="28"/>
          <w:szCs w:val="28"/>
        </w:rPr>
        <w:t xml:space="preserve">о - 3-ого </w:t>
      </w:r>
      <w:r w:rsidR="00B1438C" w:rsidRPr="00B1438C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5"/>
          <w:sz w:val="28"/>
          <w:szCs w:val="28"/>
        </w:rPr>
        <w:t>г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д</w:t>
      </w:r>
      <w:r w:rsidR="00B1438C" w:rsidRPr="00B1438C">
        <w:rPr>
          <w:rFonts w:ascii="Times New Roman" w:hAnsi="Times New Roman"/>
          <w:sz w:val="28"/>
          <w:szCs w:val="28"/>
        </w:rPr>
        <w:t>а</w:t>
      </w:r>
      <w:r w:rsidR="00B1438C" w:rsidRPr="00B1438C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z w:val="28"/>
          <w:szCs w:val="28"/>
        </w:rPr>
        <w:t xml:space="preserve">в </w:t>
      </w:r>
      <w:r w:rsidR="00B1438C" w:rsidRPr="00B1438C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в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з</w:t>
      </w:r>
      <w:r w:rsidR="00B1438C" w:rsidRPr="00B1438C">
        <w:rPr>
          <w:rFonts w:ascii="Times New Roman" w:hAnsi="Times New Roman"/>
          <w:sz w:val="28"/>
          <w:szCs w:val="28"/>
        </w:rPr>
        <w:t>рас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т</w:t>
      </w:r>
      <w:r w:rsidR="00B1438C" w:rsidRPr="00B1438C">
        <w:rPr>
          <w:rFonts w:ascii="Times New Roman" w:hAnsi="Times New Roman"/>
          <w:sz w:val="28"/>
          <w:szCs w:val="28"/>
        </w:rPr>
        <w:t>е</w:t>
      </w:r>
      <w:r w:rsidR="00B1438C" w:rsidRPr="00B1438C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9</w:t>
      </w:r>
      <w:r w:rsidR="00B1438C" w:rsidRPr="00B1438C">
        <w:rPr>
          <w:rFonts w:ascii="Times New Roman" w:hAnsi="Times New Roman"/>
          <w:spacing w:val="-1"/>
          <w:sz w:val="28"/>
          <w:szCs w:val="28"/>
        </w:rPr>
        <w:t>-</w:t>
      </w:r>
      <w:r w:rsidR="00B1438C" w:rsidRPr="00B1438C">
        <w:rPr>
          <w:rFonts w:ascii="Times New Roman" w:hAnsi="Times New Roman"/>
          <w:sz w:val="28"/>
          <w:szCs w:val="28"/>
        </w:rPr>
        <w:t>10</w:t>
      </w:r>
      <w:r w:rsidR="00B1438C" w:rsidRPr="00B1438C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л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е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т</w:t>
      </w:r>
      <w:r w:rsidR="00B1438C" w:rsidRPr="00B1438C">
        <w:rPr>
          <w:rFonts w:ascii="Times New Roman" w:hAnsi="Times New Roman"/>
          <w:sz w:val="28"/>
          <w:szCs w:val="28"/>
        </w:rPr>
        <w:t>,</w:t>
      </w:r>
      <w:r w:rsidR="00B1438C" w:rsidRPr="00B1438C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z w:val="28"/>
          <w:szCs w:val="28"/>
        </w:rPr>
        <w:t>и</w:t>
      </w:r>
      <w:r w:rsidR="00B1438C" w:rsidRPr="00B1438C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у</w:t>
      </w:r>
      <w:r w:rsidR="00B1438C" w:rsidRPr="00B1438C">
        <w:rPr>
          <w:rFonts w:ascii="Times New Roman" w:hAnsi="Times New Roman"/>
          <w:spacing w:val="3"/>
          <w:sz w:val="28"/>
          <w:szCs w:val="28"/>
        </w:rPr>
        <w:t>с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п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е</w:t>
      </w:r>
      <w:r w:rsidR="00B1438C" w:rsidRPr="00B1438C">
        <w:rPr>
          <w:rFonts w:ascii="Times New Roman" w:hAnsi="Times New Roman"/>
          <w:sz w:val="28"/>
          <w:szCs w:val="28"/>
        </w:rPr>
        <w:t>ш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н</w:t>
      </w:r>
      <w:r w:rsidR="00B1438C" w:rsidRPr="00B1438C">
        <w:rPr>
          <w:rFonts w:ascii="Times New Roman" w:hAnsi="Times New Roman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z w:val="28"/>
          <w:szCs w:val="28"/>
        </w:rPr>
        <w:t>с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д</w:t>
      </w:r>
      <w:r w:rsidR="00B1438C" w:rsidRPr="00B1438C">
        <w:rPr>
          <w:rFonts w:ascii="Times New Roman" w:hAnsi="Times New Roman"/>
          <w:sz w:val="28"/>
          <w:szCs w:val="28"/>
        </w:rPr>
        <w:t>авш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и</w:t>
      </w:r>
      <w:r w:rsidR="00B1438C" w:rsidRPr="00B1438C">
        <w:rPr>
          <w:rFonts w:ascii="Times New Roman" w:hAnsi="Times New Roman"/>
          <w:sz w:val="28"/>
          <w:szCs w:val="28"/>
        </w:rPr>
        <w:t>е к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н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т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р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z w:val="28"/>
          <w:szCs w:val="28"/>
        </w:rPr>
        <w:t>ль</w:t>
      </w:r>
      <w:r w:rsidR="00B1438C" w:rsidRPr="00B1438C">
        <w:rPr>
          <w:rFonts w:ascii="Times New Roman" w:hAnsi="Times New Roman"/>
          <w:spacing w:val="3"/>
          <w:sz w:val="28"/>
          <w:szCs w:val="28"/>
        </w:rPr>
        <w:t>н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-1"/>
          <w:sz w:val="28"/>
          <w:szCs w:val="28"/>
        </w:rPr>
        <w:t>-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п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е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р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е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в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д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н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ы</w:t>
      </w:r>
      <w:r w:rsidR="00B1438C" w:rsidRPr="00B1438C">
        <w:rPr>
          <w:rFonts w:ascii="Times New Roman" w:hAnsi="Times New Roman"/>
          <w:sz w:val="28"/>
          <w:szCs w:val="28"/>
        </w:rPr>
        <w:t>е</w:t>
      </w:r>
      <w:r w:rsidR="00B1438C" w:rsidRPr="00B1438C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н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z w:val="28"/>
          <w:szCs w:val="28"/>
        </w:rPr>
        <w:t>р</w:t>
      </w:r>
      <w:r w:rsidR="00B1438C" w:rsidRPr="00B1438C">
        <w:rPr>
          <w:rFonts w:ascii="Times New Roman" w:hAnsi="Times New Roman"/>
          <w:spacing w:val="-1"/>
          <w:sz w:val="28"/>
          <w:szCs w:val="28"/>
        </w:rPr>
        <w:t>м</w:t>
      </w:r>
      <w:r w:rsidR="00B1438C" w:rsidRPr="00B1438C">
        <w:rPr>
          <w:rFonts w:ascii="Times New Roman" w:hAnsi="Times New Roman"/>
          <w:sz w:val="28"/>
          <w:szCs w:val="28"/>
        </w:rPr>
        <w:t>а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т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и</w:t>
      </w:r>
      <w:r w:rsidR="00B1438C" w:rsidRPr="00B1438C">
        <w:rPr>
          <w:rFonts w:ascii="Times New Roman" w:hAnsi="Times New Roman"/>
          <w:sz w:val="28"/>
          <w:szCs w:val="28"/>
        </w:rPr>
        <w:t>вы</w:t>
      </w:r>
      <w:r w:rsidR="00B1438C" w:rsidRPr="00B1438C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п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е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р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е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в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д</w:t>
      </w:r>
      <w:r w:rsidR="00B1438C" w:rsidRPr="00B1438C">
        <w:rPr>
          <w:rFonts w:ascii="Times New Roman" w:hAnsi="Times New Roman"/>
          <w:sz w:val="28"/>
          <w:szCs w:val="28"/>
        </w:rPr>
        <w:t>ятся</w:t>
      </w:r>
      <w:r w:rsidR="00B1438C" w:rsidRPr="00B1438C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н</w:t>
      </w:r>
      <w:r w:rsidR="00B1438C" w:rsidRPr="00B1438C">
        <w:rPr>
          <w:rFonts w:ascii="Times New Roman" w:hAnsi="Times New Roman"/>
          <w:sz w:val="28"/>
          <w:szCs w:val="28"/>
        </w:rPr>
        <w:t>а</w:t>
      </w:r>
      <w:r w:rsidR="00B1438C" w:rsidRPr="00B1438C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т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р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е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н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и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р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в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3"/>
          <w:sz w:val="28"/>
          <w:szCs w:val="28"/>
        </w:rPr>
        <w:t>ч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н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ы</w:t>
      </w:r>
      <w:r w:rsidR="00B1438C" w:rsidRPr="00B1438C">
        <w:rPr>
          <w:rFonts w:ascii="Times New Roman" w:hAnsi="Times New Roman"/>
          <w:sz w:val="28"/>
          <w:szCs w:val="28"/>
        </w:rPr>
        <w:t>й</w:t>
      </w:r>
      <w:r w:rsidR="00B1438C" w:rsidRPr="00B1438C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z w:val="28"/>
          <w:szCs w:val="28"/>
        </w:rPr>
        <w:t>э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т</w:t>
      </w:r>
      <w:r w:rsidR="00B1438C" w:rsidRPr="00B1438C">
        <w:rPr>
          <w:rFonts w:ascii="Times New Roman" w:hAnsi="Times New Roman"/>
          <w:sz w:val="28"/>
          <w:szCs w:val="28"/>
        </w:rPr>
        <w:t>ап</w:t>
      </w:r>
      <w:r w:rsidR="00B1438C" w:rsidRPr="00B1438C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п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д</w:t>
      </w:r>
      <w:r w:rsidR="00B1438C" w:rsidRPr="00B1438C">
        <w:rPr>
          <w:rFonts w:ascii="Times New Roman" w:hAnsi="Times New Roman"/>
          <w:spacing w:val="5"/>
          <w:sz w:val="28"/>
          <w:szCs w:val="28"/>
        </w:rPr>
        <w:t>г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т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z w:val="28"/>
          <w:szCs w:val="28"/>
        </w:rPr>
        <w:t>в</w:t>
      </w:r>
      <w:r w:rsidR="00B1438C" w:rsidRPr="00B1438C">
        <w:rPr>
          <w:rFonts w:ascii="Times New Roman" w:hAnsi="Times New Roman"/>
          <w:spacing w:val="3"/>
          <w:sz w:val="28"/>
          <w:szCs w:val="28"/>
        </w:rPr>
        <w:t>к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и</w:t>
      </w:r>
      <w:r w:rsidR="00B1438C" w:rsidRPr="00B1438C">
        <w:rPr>
          <w:rFonts w:ascii="Times New Roman" w:hAnsi="Times New Roman"/>
          <w:sz w:val="28"/>
          <w:szCs w:val="28"/>
        </w:rPr>
        <w:t xml:space="preserve">. 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Промежуточная аттестация</w:t>
      </w:r>
      <w:r w:rsidR="00B1438C" w:rsidRPr="00B1438C">
        <w:rPr>
          <w:rFonts w:ascii="Times New Roman" w:hAnsi="Times New Roman"/>
          <w:sz w:val="28"/>
          <w:szCs w:val="28"/>
        </w:rPr>
        <w:t xml:space="preserve">  </w:t>
      </w:r>
      <w:r w:rsidR="00B1438C" w:rsidRPr="00B1438C">
        <w:rPr>
          <w:rFonts w:ascii="Times New Roman" w:hAnsi="Times New Roman"/>
          <w:spacing w:val="-19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д</w:t>
      </w:r>
      <w:r w:rsidR="00B1438C" w:rsidRPr="00B1438C">
        <w:rPr>
          <w:rFonts w:ascii="Times New Roman" w:hAnsi="Times New Roman"/>
          <w:sz w:val="28"/>
          <w:szCs w:val="28"/>
        </w:rPr>
        <w:t xml:space="preserve">ля  </w:t>
      </w:r>
      <w:r w:rsidR="00B1438C" w:rsidRPr="00B1438C">
        <w:rPr>
          <w:rFonts w:ascii="Times New Roman" w:hAnsi="Times New Roman"/>
          <w:spacing w:val="-23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г</w:t>
      </w:r>
      <w:r w:rsidR="00B1438C" w:rsidRPr="00B1438C">
        <w:rPr>
          <w:rFonts w:ascii="Times New Roman" w:hAnsi="Times New Roman"/>
          <w:sz w:val="28"/>
          <w:szCs w:val="28"/>
        </w:rPr>
        <w:t>р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у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п</w:t>
      </w:r>
      <w:r w:rsidR="00B1438C" w:rsidRPr="00B1438C">
        <w:rPr>
          <w:rFonts w:ascii="Times New Roman" w:hAnsi="Times New Roman"/>
          <w:sz w:val="28"/>
          <w:szCs w:val="28"/>
        </w:rPr>
        <w:t>п</w:t>
      </w:r>
      <w:r w:rsidR="00B1438C" w:rsidRPr="00B1438C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н</w:t>
      </w:r>
      <w:r w:rsidR="00B1438C" w:rsidRPr="00B1438C">
        <w:rPr>
          <w:rFonts w:ascii="Times New Roman" w:hAnsi="Times New Roman"/>
          <w:sz w:val="28"/>
          <w:szCs w:val="28"/>
        </w:rPr>
        <w:t>а</w:t>
      </w:r>
      <w:r w:rsidR="00B1438C" w:rsidRPr="00B1438C">
        <w:rPr>
          <w:rFonts w:ascii="Times New Roman" w:hAnsi="Times New Roman"/>
          <w:spacing w:val="-1"/>
          <w:sz w:val="28"/>
          <w:szCs w:val="28"/>
        </w:rPr>
        <w:t>ч</w:t>
      </w:r>
      <w:r w:rsidR="00B1438C" w:rsidRPr="00B1438C">
        <w:rPr>
          <w:rFonts w:ascii="Times New Roman" w:hAnsi="Times New Roman"/>
          <w:sz w:val="28"/>
          <w:szCs w:val="28"/>
        </w:rPr>
        <w:t>аль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н</w:t>
      </w:r>
      <w:r w:rsidR="00B1438C" w:rsidRPr="00B1438C">
        <w:rPr>
          <w:rFonts w:ascii="Times New Roman" w:hAnsi="Times New Roman"/>
          <w:sz w:val="28"/>
          <w:szCs w:val="28"/>
        </w:rPr>
        <w:t xml:space="preserve">ой 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п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д</w:t>
      </w:r>
      <w:r w:rsidR="00B1438C" w:rsidRPr="00B1438C">
        <w:rPr>
          <w:rFonts w:ascii="Times New Roman" w:hAnsi="Times New Roman"/>
          <w:spacing w:val="5"/>
          <w:sz w:val="28"/>
          <w:szCs w:val="28"/>
        </w:rPr>
        <w:t>г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т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z w:val="28"/>
          <w:szCs w:val="28"/>
        </w:rPr>
        <w:t>в</w:t>
      </w:r>
      <w:r w:rsidR="00B1438C" w:rsidRPr="00B1438C">
        <w:rPr>
          <w:rFonts w:ascii="Times New Roman" w:hAnsi="Times New Roman"/>
          <w:spacing w:val="3"/>
          <w:sz w:val="28"/>
          <w:szCs w:val="28"/>
        </w:rPr>
        <w:t>к</w:t>
      </w:r>
      <w:r w:rsidR="00B1438C" w:rsidRPr="00B1438C">
        <w:rPr>
          <w:rFonts w:ascii="Times New Roman" w:hAnsi="Times New Roman"/>
          <w:sz w:val="28"/>
          <w:szCs w:val="28"/>
        </w:rPr>
        <w:t xml:space="preserve">и </w:t>
      </w:r>
      <w:r w:rsidR="00B1438C" w:rsidRPr="00B1438C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3</w:t>
      </w:r>
      <w:r w:rsidR="00B1438C" w:rsidRPr="00B1438C">
        <w:rPr>
          <w:rFonts w:ascii="Times New Roman" w:hAnsi="Times New Roman"/>
          <w:spacing w:val="-1"/>
          <w:sz w:val="28"/>
          <w:szCs w:val="28"/>
        </w:rPr>
        <w:t>-</w:t>
      </w:r>
      <w:r w:rsidR="00B1438C" w:rsidRPr="00B1438C">
        <w:rPr>
          <w:rFonts w:ascii="Times New Roman" w:hAnsi="Times New Roman"/>
          <w:spacing w:val="5"/>
          <w:sz w:val="28"/>
          <w:szCs w:val="28"/>
        </w:rPr>
        <w:t>г</w:t>
      </w:r>
      <w:r w:rsidR="00B1438C" w:rsidRPr="00B1438C">
        <w:rPr>
          <w:rFonts w:ascii="Times New Roman" w:hAnsi="Times New Roman"/>
          <w:sz w:val="28"/>
          <w:szCs w:val="28"/>
        </w:rPr>
        <w:t xml:space="preserve">о </w:t>
      </w:r>
      <w:r w:rsidR="00B1438C" w:rsidRPr="00B1438C">
        <w:rPr>
          <w:rFonts w:ascii="Times New Roman" w:hAnsi="Times New Roman"/>
          <w:spacing w:val="5"/>
          <w:sz w:val="28"/>
          <w:szCs w:val="28"/>
        </w:rPr>
        <w:t>г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д</w:t>
      </w:r>
      <w:r w:rsidR="00B1438C" w:rsidRPr="00B1438C">
        <w:rPr>
          <w:rFonts w:ascii="Times New Roman" w:hAnsi="Times New Roman"/>
          <w:sz w:val="28"/>
          <w:szCs w:val="28"/>
        </w:rPr>
        <w:t xml:space="preserve">а 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о</w:t>
      </w:r>
      <w:r w:rsidR="00B1438C" w:rsidRPr="00B1438C">
        <w:rPr>
          <w:rFonts w:ascii="Times New Roman" w:hAnsi="Times New Roman"/>
          <w:spacing w:val="5"/>
          <w:sz w:val="28"/>
          <w:szCs w:val="28"/>
        </w:rPr>
        <w:t>б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у</w:t>
      </w:r>
      <w:r w:rsidR="00B1438C" w:rsidRPr="00B1438C">
        <w:rPr>
          <w:rFonts w:ascii="Times New Roman" w:hAnsi="Times New Roman"/>
          <w:spacing w:val="3"/>
          <w:sz w:val="28"/>
          <w:szCs w:val="28"/>
        </w:rPr>
        <w:t>ч</w:t>
      </w:r>
      <w:r w:rsidR="00B1438C" w:rsidRPr="00B1438C">
        <w:rPr>
          <w:rFonts w:ascii="Times New Roman" w:hAnsi="Times New Roman"/>
          <w:sz w:val="28"/>
          <w:szCs w:val="28"/>
        </w:rPr>
        <w:t>е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н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и</w:t>
      </w:r>
      <w:r w:rsidR="00B1438C" w:rsidRPr="00B1438C">
        <w:rPr>
          <w:rFonts w:ascii="Times New Roman" w:hAnsi="Times New Roman"/>
          <w:sz w:val="28"/>
          <w:szCs w:val="28"/>
        </w:rPr>
        <w:t>я я</w:t>
      </w:r>
      <w:r w:rsidR="00B1438C" w:rsidRPr="00B1438C">
        <w:rPr>
          <w:rFonts w:ascii="Times New Roman" w:hAnsi="Times New Roman"/>
          <w:spacing w:val="-1"/>
          <w:sz w:val="28"/>
          <w:szCs w:val="28"/>
        </w:rPr>
        <w:t>в</w:t>
      </w:r>
      <w:r w:rsidR="00B1438C" w:rsidRPr="00B1438C">
        <w:rPr>
          <w:rFonts w:ascii="Times New Roman" w:hAnsi="Times New Roman"/>
          <w:sz w:val="28"/>
          <w:szCs w:val="28"/>
        </w:rPr>
        <w:t>ля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 xml:space="preserve">ется основанием 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д</w:t>
      </w:r>
      <w:r w:rsidR="00B1438C" w:rsidRPr="00B1438C">
        <w:rPr>
          <w:rFonts w:ascii="Times New Roman" w:hAnsi="Times New Roman"/>
          <w:sz w:val="28"/>
          <w:szCs w:val="28"/>
        </w:rPr>
        <w:t>ля</w:t>
      </w:r>
      <w:r w:rsidR="00B1438C" w:rsidRPr="00B1438C">
        <w:rPr>
          <w:rFonts w:ascii="Times New Roman" w:hAnsi="Times New Roman"/>
          <w:sz w:val="28"/>
          <w:szCs w:val="28"/>
        </w:rPr>
        <w:tab/>
      </w:r>
      <w:r w:rsidR="0046232C">
        <w:rPr>
          <w:rFonts w:ascii="Times New Roman" w:hAnsi="Times New Roman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pacing w:val="1"/>
          <w:sz w:val="28"/>
          <w:szCs w:val="28"/>
        </w:rPr>
        <w:t>з</w:t>
      </w:r>
      <w:r w:rsidR="00B1438C" w:rsidRPr="00B1438C">
        <w:rPr>
          <w:rFonts w:ascii="Times New Roman" w:hAnsi="Times New Roman"/>
          <w:sz w:val="28"/>
          <w:szCs w:val="28"/>
        </w:rPr>
        <w:t>а</w:t>
      </w:r>
      <w:r w:rsidR="00B1438C" w:rsidRPr="00B1438C">
        <w:rPr>
          <w:rFonts w:ascii="Times New Roman" w:hAnsi="Times New Roman"/>
          <w:spacing w:val="-1"/>
          <w:sz w:val="28"/>
          <w:szCs w:val="28"/>
        </w:rPr>
        <w:t>ч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и</w:t>
      </w:r>
      <w:r w:rsidR="00B1438C" w:rsidRPr="00B1438C">
        <w:rPr>
          <w:rFonts w:ascii="Times New Roman" w:hAnsi="Times New Roman"/>
          <w:sz w:val="28"/>
          <w:szCs w:val="28"/>
        </w:rPr>
        <w:t>с</w:t>
      </w:r>
      <w:r w:rsidR="00B1438C" w:rsidRPr="00B1438C">
        <w:rPr>
          <w:rFonts w:ascii="Times New Roman" w:hAnsi="Times New Roman"/>
          <w:spacing w:val="4"/>
          <w:sz w:val="28"/>
          <w:szCs w:val="28"/>
        </w:rPr>
        <w:t>л</w:t>
      </w:r>
      <w:r w:rsidR="00B1438C" w:rsidRPr="00B1438C">
        <w:rPr>
          <w:rFonts w:ascii="Times New Roman" w:hAnsi="Times New Roman"/>
          <w:spacing w:val="-4"/>
          <w:sz w:val="28"/>
          <w:szCs w:val="28"/>
        </w:rPr>
        <w:t>е</w:t>
      </w:r>
      <w:r w:rsidR="00B1438C" w:rsidRPr="00B1438C">
        <w:rPr>
          <w:rFonts w:ascii="Times New Roman" w:hAnsi="Times New Roman"/>
          <w:spacing w:val="2"/>
          <w:sz w:val="28"/>
          <w:szCs w:val="28"/>
        </w:rPr>
        <w:t>н</w:t>
      </w:r>
      <w:r w:rsidR="00B1438C" w:rsidRPr="00B1438C">
        <w:rPr>
          <w:rFonts w:ascii="Times New Roman" w:hAnsi="Times New Roman"/>
          <w:spacing w:val="-2"/>
          <w:sz w:val="28"/>
          <w:szCs w:val="28"/>
        </w:rPr>
        <w:t>и</w:t>
      </w:r>
      <w:r w:rsidR="00B1438C" w:rsidRPr="00B1438C">
        <w:rPr>
          <w:rFonts w:ascii="Times New Roman" w:hAnsi="Times New Roman"/>
          <w:sz w:val="28"/>
          <w:szCs w:val="28"/>
        </w:rPr>
        <w:t xml:space="preserve">я в группы </w:t>
      </w:r>
      <w:r w:rsidR="00B1438C" w:rsidRPr="00B1438C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B1438C" w:rsidRPr="00B1438C">
        <w:rPr>
          <w:rFonts w:ascii="Times New Roman" w:hAnsi="Times New Roman"/>
          <w:sz w:val="28"/>
          <w:szCs w:val="28"/>
        </w:rPr>
        <w:t>на тренировочный этап.</w:t>
      </w:r>
    </w:p>
    <w:p w:rsidR="009812DB" w:rsidRDefault="009812DB" w:rsidP="00434AA5">
      <w:pPr>
        <w:widowControl w:val="0"/>
        <w:tabs>
          <w:tab w:val="left" w:pos="3280"/>
          <w:tab w:val="left" w:pos="4900"/>
          <w:tab w:val="left" w:pos="5340"/>
          <w:tab w:val="left" w:pos="6920"/>
          <w:tab w:val="left" w:pos="8680"/>
          <w:tab w:val="left" w:pos="10080"/>
        </w:tabs>
        <w:autoSpaceDE w:val="0"/>
        <w:autoSpaceDN w:val="0"/>
        <w:adjustRightInd w:val="0"/>
        <w:spacing w:before="2" w:after="0" w:line="239" w:lineRule="auto"/>
        <w:ind w:left="284" w:right="107" w:firstLine="5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 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pacing w:val="4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ава 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>щ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хс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ш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авш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 w:rsidR="00434A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 w:rsidR="00434AA5">
        <w:rPr>
          <w:rFonts w:ascii="Times New Roman" w:hAnsi="Times New Roman"/>
          <w:sz w:val="28"/>
          <w:szCs w:val="28"/>
        </w:rPr>
        <w:t xml:space="preserve">вы </w:t>
      </w:r>
      <w:r>
        <w:rPr>
          <w:rFonts w:ascii="Times New Roman" w:hAnsi="Times New Roman"/>
          <w:sz w:val="28"/>
          <w:szCs w:val="28"/>
        </w:rPr>
        <w:t>и</w:t>
      </w:r>
      <w:r w:rsidR="00434A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>щ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 w:rsidR="00434A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="00434AA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="00434A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сл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>щ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э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вк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pacing w:val="-5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>щ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хся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тб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ым 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3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б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хся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5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лава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а. </w:t>
      </w:r>
      <w:r>
        <w:rPr>
          <w:rFonts w:ascii="Times New Roman" w:hAnsi="Times New Roman"/>
          <w:spacing w:val="-3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ш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3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ый </w:t>
      </w:r>
      <w:r>
        <w:rPr>
          <w:rFonts w:ascii="Times New Roman" w:hAnsi="Times New Roman"/>
          <w:spacing w:val="-3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ат </w:t>
      </w:r>
      <w:r>
        <w:rPr>
          <w:rFonts w:ascii="Times New Roman" w:hAnsi="Times New Roman"/>
          <w:spacing w:val="-3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pacing w:val="-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3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аллы </w:t>
      </w:r>
      <w:r>
        <w:rPr>
          <w:rFonts w:ascii="Times New Roman" w:hAnsi="Times New Roman"/>
          <w:spacing w:val="-3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1994 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а. 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сла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хс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равш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5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алл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в.</w:t>
      </w:r>
    </w:p>
    <w:p w:rsidR="009812DB" w:rsidRDefault="009812DB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Times New Roman" w:hAnsi="Times New Roman"/>
          <w:sz w:val="12"/>
          <w:szCs w:val="12"/>
        </w:rPr>
      </w:pPr>
    </w:p>
    <w:p w:rsidR="009812DB" w:rsidRDefault="009812DB">
      <w:pPr>
        <w:widowControl w:val="0"/>
        <w:autoSpaceDE w:val="0"/>
        <w:autoSpaceDN w:val="0"/>
        <w:adjustRightInd w:val="0"/>
        <w:spacing w:after="0" w:line="241" w:lineRule="auto"/>
        <w:ind w:left="2705" w:right="-153" w:hanging="25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ор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ти</w:t>
      </w:r>
      <w:r>
        <w:rPr>
          <w:rFonts w:ascii="Times New Roman" w:hAnsi="Times New Roman"/>
          <w:b/>
          <w:bCs/>
          <w:sz w:val="28"/>
          <w:szCs w:val="28"/>
        </w:rPr>
        <w:t>вы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щ</w:t>
      </w:r>
      <w:r>
        <w:rPr>
          <w:rFonts w:ascii="Times New Roman" w:hAnsi="Times New Roman"/>
          <w:b/>
          <w:bCs/>
          <w:sz w:val="28"/>
          <w:szCs w:val="28"/>
        </w:rPr>
        <w:t>ей и 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ц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ой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фи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ес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й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ов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пп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эт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й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овки</w:t>
      </w:r>
    </w:p>
    <w:tbl>
      <w:tblPr>
        <w:tblW w:w="10101" w:type="dxa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81"/>
        <w:gridCol w:w="1440"/>
        <w:gridCol w:w="900"/>
        <w:gridCol w:w="901"/>
        <w:gridCol w:w="1440"/>
        <w:gridCol w:w="900"/>
        <w:gridCol w:w="739"/>
      </w:tblGrid>
      <w:tr w:rsidR="009812DB" w:rsidRPr="009812DB" w:rsidTr="00434AA5">
        <w:trPr>
          <w:trHeight w:hRule="exact" w:val="332"/>
        </w:trPr>
        <w:tc>
          <w:tcPr>
            <w:tcW w:w="3781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71" w:right="-20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  <w:spacing w:val="1"/>
              </w:rPr>
              <w:t>К</w:t>
            </w:r>
            <w:r w:rsidRPr="002B4962">
              <w:rPr>
                <w:rFonts w:ascii="Times New Roman" w:hAnsi="Times New Roman"/>
                <w:spacing w:val="-4"/>
              </w:rPr>
              <w:t>о</w:t>
            </w:r>
            <w:r w:rsidRPr="002B4962">
              <w:rPr>
                <w:rFonts w:ascii="Times New Roman" w:hAnsi="Times New Roman"/>
                <w:spacing w:val="-2"/>
              </w:rPr>
              <w:t>н</w:t>
            </w:r>
            <w:r w:rsidRPr="002B4962">
              <w:rPr>
                <w:rFonts w:ascii="Times New Roman" w:hAnsi="Times New Roman"/>
                <w:spacing w:val="1"/>
              </w:rPr>
              <w:t>т</w:t>
            </w:r>
            <w:r w:rsidRPr="002B4962">
              <w:rPr>
                <w:rFonts w:ascii="Times New Roman" w:hAnsi="Times New Roman"/>
                <w:spacing w:val="4"/>
              </w:rPr>
              <w:t>р</w:t>
            </w:r>
            <w:r w:rsidRPr="002B4962">
              <w:rPr>
                <w:rFonts w:ascii="Times New Roman" w:hAnsi="Times New Roman"/>
                <w:spacing w:val="-4"/>
              </w:rPr>
              <w:t>о</w:t>
            </w:r>
            <w:r w:rsidRPr="002B4962">
              <w:rPr>
                <w:rFonts w:ascii="Times New Roman" w:hAnsi="Times New Roman"/>
              </w:rPr>
              <w:t>ль</w:t>
            </w:r>
            <w:r w:rsidRPr="002B4962">
              <w:rPr>
                <w:rFonts w:ascii="Times New Roman" w:hAnsi="Times New Roman"/>
                <w:spacing w:val="3"/>
              </w:rPr>
              <w:t>н</w:t>
            </w:r>
            <w:r w:rsidRPr="002B4962">
              <w:rPr>
                <w:rFonts w:ascii="Times New Roman" w:hAnsi="Times New Roman"/>
              </w:rPr>
              <w:t>ое</w:t>
            </w:r>
            <w:r w:rsidRPr="002B4962">
              <w:rPr>
                <w:rFonts w:ascii="Times New Roman" w:hAnsi="Times New Roman"/>
                <w:spacing w:val="1"/>
              </w:rPr>
              <w:t xml:space="preserve"> </w:t>
            </w:r>
            <w:r w:rsidRPr="002B4962">
              <w:rPr>
                <w:rFonts w:ascii="Times New Roman" w:hAnsi="Times New Roman"/>
                <w:spacing w:val="-4"/>
              </w:rPr>
              <w:t>у</w:t>
            </w:r>
            <w:r w:rsidRPr="002B4962">
              <w:rPr>
                <w:rFonts w:ascii="Times New Roman" w:hAnsi="Times New Roman"/>
                <w:spacing w:val="-2"/>
              </w:rPr>
              <w:t>п</w:t>
            </w:r>
            <w:r w:rsidRPr="002B4962">
              <w:rPr>
                <w:rFonts w:ascii="Times New Roman" w:hAnsi="Times New Roman"/>
              </w:rPr>
              <w:t>р</w:t>
            </w:r>
            <w:r w:rsidRPr="002B4962">
              <w:rPr>
                <w:rFonts w:ascii="Times New Roman" w:hAnsi="Times New Roman"/>
                <w:spacing w:val="3"/>
              </w:rPr>
              <w:t>а</w:t>
            </w:r>
            <w:r w:rsidRPr="002B4962">
              <w:rPr>
                <w:rFonts w:ascii="Times New Roman" w:hAnsi="Times New Roman"/>
                <w:spacing w:val="-1"/>
              </w:rPr>
              <w:t>ж</w:t>
            </w:r>
            <w:r w:rsidRPr="002B4962">
              <w:rPr>
                <w:rFonts w:ascii="Times New Roman" w:hAnsi="Times New Roman"/>
                <w:spacing w:val="2"/>
              </w:rPr>
              <w:t>н</w:t>
            </w:r>
            <w:r w:rsidRPr="002B4962">
              <w:rPr>
                <w:rFonts w:ascii="Times New Roman" w:hAnsi="Times New Roman"/>
              </w:rPr>
              <w:t>е</w:t>
            </w:r>
            <w:r w:rsidRPr="002B4962">
              <w:rPr>
                <w:rFonts w:ascii="Times New Roman" w:hAnsi="Times New Roman"/>
                <w:spacing w:val="-2"/>
              </w:rPr>
              <w:t>н</w:t>
            </w:r>
            <w:r w:rsidRPr="002B4962">
              <w:rPr>
                <w:rFonts w:ascii="Times New Roman" w:hAnsi="Times New Roman"/>
                <w:spacing w:val="2"/>
              </w:rPr>
              <w:t>и</w:t>
            </w:r>
            <w:r w:rsidRPr="002B4962">
              <w:rPr>
                <w:rFonts w:ascii="Times New Roman" w:hAnsi="Times New Roman"/>
              </w:rPr>
              <w:t>е</w:t>
            </w:r>
          </w:p>
        </w:tc>
        <w:tc>
          <w:tcPr>
            <w:tcW w:w="3241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127" w:right="1109"/>
              <w:jc w:val="center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Ю</w:t>
            </w:r>
            <w:r w:rsidRPr="002B4962">
              <w:rPr>
                <w:rFonts w:ascii="Times New Roman" w:hAnsi="Times New Roman"/>
                <w:spacing w:val="-2"/>
              </w:rPr>
              <w:t>н</w:t>
            </w:r>
            <w:r w:rsidRPr="002B4962">
              <w:rPr>
                <w:rFonts w:ascii="Times New Roman" w:hAnsi="Times New Roman"/>
                <w:spacing w:val="-4"/>
              </w:rPr>
              <w:t>о</w:t>
            </w:r>
            <w:r w:rsidRPr="002B4962">
              <w:rPr>
                <w:rFonts w:ascii="Times New Roman" w:hAnsi="Times New Roman"/>
                <w:spacing w:val="4"/>
              </w:rPr>
              <w:t>ш</w:t>
            </w:r>
            <w:r w:rsidRPr="002B4962">
              <w:rPr>
                <w:rFonts w:ascii="Times New Roman" w:hAnsi="Times New Roman"/>
              </w:rPr>
              <w:t>и</w:t>
            </w:r>
          </w:p>
        </w:tc>
        <w:tc>
          <w:tcPr>
            <w:tcW w:w="3079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71" w:right="-20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  <w:spacing w:val="1"/>
              </w:rPr>
              <w:t>Д</w:t>
            </w:r>
            <w:r w:rsidRPr="002B4962">
              <w:rPr>
                <w:rFonts w:ascii="Times New Roman" w:hAnsi="Times New Roman"/>
                <w:spacing w:val="-4"/>
              </w:rPr>
              <w:t>е</w:t>
            </w:r>
            <w:r w:rsidRPr="002B4962">
              <w:rPr>
                <w:rFonts w:ascii="Times New Roman" w:hAnsi="Times New Roman"/>
                <w:spacing w:val="4"/>
              </w:rPr>
              <w:t>в</w:t>
            </w:r>
            <w:r w:rsidRPr="002B4962">
              <w:rPr>
                <w:rFonts w:ascii="Times New Roman" w:hAnsi="Times New Roman"/>
                <w:spacing w:val="-4"/>
              </w:rPr>
              <w:t>у</w:t>
            </w:r>
            <w:r w:rsidRPr="002B4962">
              <w:rPr>
                <w:rFonts w:ascii="Times New Roman" w:hAnsi="Times New Roman"/>
              </w:rPr>
              <w:t>шки</w:t>
            </w:r>
          </w:p>
        </w:tc>
      </w:tr>
      <w:tr w:rsidR="009812DB" w:rsidRPr="009812DB" w:rsidTr="00434AA5">
        <w:trPr>
          <w:trHeight w:hRule="exact" w:val="332"/>
        </w:trPr>
        <w:tc>
          <w:tcPr>
            <w:tcW w:w="3781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71" w:right="-2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411" w:right="-20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1</w:t>
            </w:r>
            <w:r w:rsidRPr="002B4962">
              <w:rPr>
                <w:rFonts w:ascii="Times New Roman" w:hAnsi="Times New Roman"/>
                <w:spacing w:val="2"/>
              </w:rPr>
              <w:t xml:space="preserve"> </w:t>
            </w:r>
            <w:r w:rsidRPr="002B4962">
              <w:rPr>
                <w:rFonts w:ascii="Times New Roman" w:hAnsi="Times New Roman"/>
                <w:spacing w:val="1"/>
              </w:rPr>
              <w:t>г</w:t>
            </w:r>
            <w:r w:rsidRPr="002B4962">
              <w:rPr>
                <w:rFonts w:ascii="Times New Roman" w:hAnsi="Times New Roman"/>
                <w:spacing w:val="-4"/>
              </w:rPr>
              <w:t>о</w:t>
            </w:r>
            <w:r w:rsidRPr="002B4962">
              <w:rPr>
                <w:rFonts w:ascii="Times New Roman" w:hAnsi="Times New Roman"/>
              </w:rPr>
              <w:t>д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143" w:right="-20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2</w:t>
            </w:r>
            <w:r w:rsidRPr="002B4962">
              <w:rPr>
                <w:rFonts w:ascii="Times New Roman" w:hAnsi="Times New Roman"/>
                <w:spacing w:val="2"/>
              </w:rPr>
              <w:t xml:space="preserve"> </w:t>
            </w:r>
            <w:r w:rsidRPr="002B4962">
              <w:rPr>
                <w:rFonts w:ascii="Times New Roman" w:hAnsi="Times New Roman"/>
                <w:spacing w:val="1"/>
              </w:rPr>
              <w:t>г</w:t>
            </w:r>
            <w:r w:rsidRPr="002B4962">
              <w:rPr>
                <w:rFonts w:ascii="Times New Roman" w:hAnsi="Times New Roman"/>
                <w:spacing w:val="-4"/>
              </w:rPr>
              <w:t>о</w:t>
            </w:r>
            <w:r w:rsidRPr="002B4962">
              <w:rPr>
                <w:rFonts w:ascii="Times New Roman" w:hAnsi="Times New Roman"/>
              </w:rPr>
              <w:t>д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143" w:right="-20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3</w:t>
            </w:r>
            <w:r w:rsidRPr="002B4962">
              <w:rPr>
                <w:rFonts w:ascii="Times New Roman" w:hAnsi="Times New Roman"/>
                <w:spacing w:val="2"/>
              </w:rPr>
              <w:t xml:space="preserve"> </w:t>
            </w:r>
            <w:r w:rsidRPr="002B4962">
              <w:rPr>
                <w:rFonts w:ascii="Times New Roman" w:hAnsi="Times New Roman"/>
                <w:spacing w:val="1"/>
              </w:rPr>
              <w:t>г</w:t>
            </w:r>
            <w:r w:rsidRPr="002B4962">
              <w:rPr>
                <w:rFonts w:ascii="Times New Roman" w:hAnsi="Times New Roman"/>
                <w:spacing w:val="-4"/>
              </w:rPr>
              <w:t>о</w:t>
            </w:r>
            <w:r w:rsidRPr="002B4962">
              <w:rPr>
                <w:rFonts w:ascii="Times New Roman" w:hAnsi="Times New Roman"/>
              </w:rPr>
              <w:t>д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411" w:right="-20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1</w:t>
            </w:r>
            <w:r w:rsidRPr="002B4962">
              <w:rPr>
                <w:rFonts w:ascii="Times New Roman" w:hAnsi="Times New Roman"/>
                <w:spacing w:val="2"/>
              </w:rPr>
              <w:t xml:space="preserve"> </w:t>
            </w:r>
            <w:r w:rsidRPr="002B4962">
              <w:rPr>
                <w:rFonts w:ascii="Times New Roman" w:hAnsi="Times New Roman"/>
                <w:spacing w:val="1"/>
              </w:rPr>
              <w:t>г</w:t>
            </w:r>
            <w:r w:rsidRPr="002B4962">
              <w:rPr>
                <w:rFonts w:ascii="Times New Roman" w:hAnsi="Times New Roman"/>
                <w:spacing w:val="-4"/>
              </w:rPr>
              <w:t>о</w:t>
            </w:r>
            <w:r w:rsidRPr="002B4962">
              <w:rPr>
                <w:rFonts w:ascii="Times New Roman" w:hAnsi="Times New Roman"/>
              </w:rPr>
              <w:t>д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143" w:right="-20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2</w:t>
            </w:r>
            <w:r w:rsidRPr="002B4962">
              <w:rPr>
                <w:rFonts w:ascii="Times New Roman" w:hAnsi="Times New Roman"/>
                <w:spacing w:val="2"/>
              </w:rPr>
              <w:t xml:space="preserve"> </w:t>
            </w:r>
            <w:r w:rsidRPr="002B4962">
              <w:rPr>
                <w:rFonts w:ascii="Times New Roman" w:hAnsi="Times New Roman"/>
                <w:spacing w:val="1"/>
              </w:rPr>
              <w:t>г</w:t>
            </w:r>
            <w:r w:rsidRPr="002B4962">
              <w:rPr>
                <w:rFonts w:ascii="Times New Roman" w:hAnsi="Times New Roman"/>
                <w:spacing w:val="-4"/>
              </w:rPr>
              <w:t>о</w:t>
            </w:r>
            <w:r w:rsidRPr="002B4962">
              <w:rPr>
                <w:rFonts w:ascii="Times New Roman" w:hAnsi="Times New Roman"/>
              </w:rPr>
              <w:t>д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143" w:right="-20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3</w:t>
            </w:r>
            <w:r w:rsidRPr="002B4962">
              <w:rPr>
                <w:rFonts w:ascii="Times New Roman" w:hAnsi="Times New Roman"/>
                <w:spacing w:val="2"/>
              </w:rPr>
              <w:t xml:space="preserve"> </w:t>
            </w:r>
            <w:r w:rsidRPr="002B4962">
              <w:rPr>
                <w:rFonts w:ascii="Times New Roman" w:hAnsi="Times New Roman"/>
                <w:spacing w:val="1"/>
              </w:rPr>
              <w:t>г</w:t>
            </w:r>
            <w:r w:rsidRPr="002B4962">
              <w:rPr>
                <w:rFonts w:ascii="Times New Roman" w:hAnsi="Times New Roman"/>
                <w:spacing w:val="-4"/>
              </w:rPr>
              <w:t>о</w:t>
            </w:r>
            <w:r w:rsidRPr="002B4962">
              <w:rPr>
                <w:rFonts w:ascii="Times New Roman" w:hAnsi="Times New Roman"/>
              </w:rPr>
              <w:t>д</w:t>
            </w:r>
          </w:p>
        </w:tc>
      </w:tr>
      <w:tr w:rsidR="009812DB" w:rsidRPr="009812DB" w:rsidTr="00434AA5">
        <w:trPr>
          <w:trHeight w:hRule="exact" w:val="656"/>
        </w:trPr>
        <w:tc>
          <w:tcPr>
            <w:tcW w:w="37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71" w:right="-28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Бр</w:t>
            </w:r>
            <w:r w:rsidRPr="002B4962">
              <w:rPr>
                <w:rFonts w:ascii="Times New Roman" w:hAnsi="Times New Roman"/>
                <w:spacing w:val="-5"/>
              </w:rPr>
              <w:t>о</w:t>
            </w:r>
            <w:r w:rsidRPr="002B4962">
              <w:rPr>
                <w:rFonts w:ascii="Times New Roman" w:hAnsi="Times New Roman"/>
                <w:spacing w:val="3"/>
              </w:rPr>
              <w:t>с</w:t>
            </w:r>
            <w:r w:rsidRPr="002B4962">
              <w:rPr>
                <w:rFonts w:ascii="Times New Roman" w:hAnsi="Times New Roman"/>
                <w:spacing w:val="-4"/>
              </w:rPr>
              <w:t>о</w:t>
            </w:r>
            <w:r w:rsidRPr="002B4962">
              <w:rPr>
                <w:rFonts w:ascii="Times New Roman" w:hAnsi="Times New Roman"/>
              </w:rPr>
              <w:t>к</w:t>
            </w:r>
            <w:r w:rsidRPr="002B4962">
              <w:rPr>
                <w:rFonts w:ascii="Times New Roman" w:hAnsi="Times New Roman"/>
                <w:spacing w:val="2"/>
              </w:rPr>
              <w:t xml:space="preserve"> </w:t>
            </w:r>
            <w:r w:rsidRPr="002B4962">
              <w:rPr>
                <w:rFonts w:ascii="Times New Roman" w:hAnsi="Times New Roman"/>
                <w:spacing w:val="-2"/>
              </w:rPr>
              <w:t>н</w:t>
            </w:r>
            <w:r w:rsidRPr="002B4962">
              <w:rPr>
                <w:rFonts w:ascii="Times New Roman" w:hAnsi="Times New Roman"/>
              </w:rPr>
              <w:t>а</w:t>
            </w:r>
            <w:r w:rsidRPr="002B4962">
              <w:rPr>
                <w:rFonts w:ascii="Times New Roman" w:hAnsi="Times New Roman"/>
                <w:spacing w:val="1"/>
              </w:rPr>
              <w:t>б</w:t>
            </w:r>
            <w:r w:rsidRPr="002B4962">
              <w:rPr>
                <w:rFonts w:ascii="Times New Roman" w:hAnsi="Times New Roman"/>
                <w:spacing w:val="-2"/>
              </w:rPr>
              <w:t>и</w:t>
            </w:r>
            <w:r w:rsidRPr="002B4962">
              <w:rPr>
                <w:rFonts w:ascii="Times New Roman" w:hAnsi="Times New Roman"/>
                <w:spacing w:val="4"/>
              </w:rPr>
              <w:t>в</w:t>
            </w:r>
            <w:r w:rsidRPr="002B4962">
              <w:rPr>
                <w:rFonts w:ascii="Times New Roman" w:hAnsi="Times New Roman"/>
                <w:spacing w:val="2"/>
              </w:rPr>
              <w:t>н</w:t>
            </w:r>
            <w:r w:rsidRPr="002B4962">
              <w:rPr>
                <w:rFonts w:ascii="Times New Roman" w:hAnsi="Times New Roman"/>
                <w:spacing w:val="-4"/>
              </w:rPr>
              <w:t>о</w:t>
            </w:r>
            <w:r w:rsidRPr="002B4962">
              <w:rPr>
                <w:rFonts w:ascii="Times New Roman" w:hAnsi="Times New Roman"/>
                <w:spacing w:val="5"/>
              </w:rPr>
              <w:t>г</w:t>
            </w:r>
            <w:r w:rsidRPr="002B4962">
              <w:rPr>
                <w:rFonts w:ascii="Times New Roman" w:hAnsi="Times New Roman"/>
              </w:rPr>
              <w:t>о</w:t>
            </w:r>
            <w:r w:rsidRPr="002B4962">
              <w:rPr>
                <w:rFonts w:ascii="Times New Roman" w:hAnsi="Times New Roman"/>
                <w:spacing w:val="-2"/>
              </w:rPr>
              <w:t xml:space="preserve"> </w:t>
            </w:r>
            <w:r w:rsidRPr="002B4962">
              <w:rPr>
                <w:rFonts w:ascii="Times New Roman" w:hAnsi="Times New Roman"/>
                <w:spacing w:val="-1"/>
              </w:rPr>
              <w:t>м</w:t>
            </w:r>
            <w:r w:rsidRPr="002B4962">
              <w:rPr>
                <w:rFonts w:ascii="Times New Roman" w:hAnsi="Times New Roman"/>
              </w:rPr>
              <w:t>я</w:t>
            </w:r>
            <w:r w:rsidRPr="002B4962">
              <w:rPr>
                <w:rFonts w:ascii="Times New Roman" w:hAnsi="Times New Roman"/>
                <w:spacing w:val="-2"/>
              </w:rPr>
              <w:t>ч</w:t>
            </w:r>
            <w:r w:rsidRPr="002B4962">
              <w:rPr>
                <w:rFonts w:ascii="Times New Roman" w:hAnsi="Times New Roman"/>
              </w:rPr>
              <w:t>а</w:t>
            </w:r>
            <w:r w:rsidRPr="002B4962">
              <w:rPr>
                <w:rFonts w:ascii="Times New Roman" w:hAnsi="Times New Roman"/>
                <w:spacing w:val="1"/>
              </w:rPr>
              <w:t xml:space="preserve"> </w:t>
            </w:r>
            <w:r w:rsidRPr="002B4962">
              <w:rPr>
                <w:rFonts w:ascii="Times New Roman" w:hAnsi="Times New Roman"/>
                <w:spacing w:val="-1"/>
              </w:rPr>
              <w:t>(</w:t>
            </w:r>
            <w:r w:rsidRPr="002B4962">
              <w:rPr>
                <w:rFonts w:ascii="Times New Roman" w:hAnsi="Times New Roman"/>
              </w:rPr>
              <w:t>1</w:t>
            </w:r>
            <w:r w:rsidRPr="002B4962">
              <w:rPr>
                <w:rFonts w:ascii="Times New Roman" w:hAnsi="Times New Roman"/>
                <w:spacing w:val="2"/>
              </w:rPr>
              <w:t xml:space="preserve"> </w:t>
            </w:r>
            <w:r w:rsidRPr="002B4962">
              <w:rPr>
                <w:rFonts w:ascii="Times New Roman" w:hAnsi="Times New Roman"/>
              </w:rPr>
              <w:t>к</w:t>
            </w:r>
            <w:r w:rsidRPr="002B4962">
              <w:rPr>
                <w:rFonts w:ascii="Times New Roman" w:hAnsi="Times New Roman"/>
                <w:spacing w:val="1"/>
              </w:rPr>
              <w:t>г</w:t>
            </w:r>
            <w:r w:rsidRPr="002B4962">
              <w:rPr>
                <w:rFonts w:ascii="Times New Roman" w:hAnsi="Times New Roman"/>
                <w:spacing w:val="-1"/>
              </w:rPr>
              <w:t>)</w:t>
            </w:r>
            <w:r w:rsidRPr="002B4962">
              <w:rPr>
                <w:rFonts w:ascii="Times New Roman" w:hAnsi="Times New Roman"/>
              </w:rPr>
              <w:t>,</w:t>
            </w:r>
          </w:p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71" w:right="-20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  <w:spacing w:val="2"/>
              </w:rPr>
              <w:t>н</w:t>
            </w:r>
            <w:r w:rsidRPr="002B4962">
              <w:rPr>
                <w:rFonts w:ascii="Times New Roman" w:hAnsi="Times New Roman"/>
              </w:rPr>
              <w:t>е</w:t>
            </w:r>
            <w:r w:rsidRPr="002B4962">
              <w:rPr>
                <w:rFonts w:ascii="Times New Roman" w:hAnsi="Times New Roman"/>
                <w:spacing w:val="-3"/>
              </w:rPr>
              <w:t xml:space="preserve"> </w:t>
            </w:r>
            <w:r w:rsidRPr="002B4962">
              <w:rPr>
                <w:rFonts w:ascii="Times New Roman" w:hAnsi="Times New Roman"/>
                <w:spacing w:val="-1"/>
              </w:rPr>
              <w:t>м</w:t>
            </w:r>
            <w:r w:rsidRPr="002B4962">
              <w:rPr>
                <w:rFonts w:ascii="Times New Roman" w:hAnsi="Times New Roman"/>
              </w:rPr>
              <w:t>е</w:t>
            </w:r>
            <w:r w:rsidRPr="002B4962">
              <w:rPr>
                <w:rFonts w:ascii="Times New Roman" w:hAnsi="Times New Roman"/>
                <w:spacing w:val="2"/>
              </w:rPr>
              <w:t>н</w:t>
            </w:r>
            <w:r w:rsidRPr="002B4962">
              <w:rPr>
                <w:rFonts w:ascii="Times New Roman" w:hAnsi="Times New Roman"/>
              </w:rPr>
              <w:t>ее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419" w:right="-20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3</w:t>
            </w:r>
            <w:r w:rsidRPr="002B4962">
              <w:rPr>
                <w:rFonts w:ascii="Times New Roman" w:hAnsi="Times New Roman"/>
                <w:spacing w:val="2"/>
              </w:rPr>
              <w:t>,</w:t>
            </w:r>
            <w:r w:rsidRPr="002B4962">
              <w:rPr>
                <w:rFonts w:ascii="Times New Roman" w:hAnsi="Times New Roman"/>
              </w:rPr>
              <w:t>8</w:t>
            </w:r>
            <w:r w:rsidRPr="002B4962">
              <w:rPr>
                <w:rFonts w:ascii="Times New Roman" w:hAnsi="Times New Roman"/>
                <w:spacing w:val="2"/>
              </w:rPr>
              <w:t xml:space="preserve"> </w:t>
            </w:r>
            <w:r w:rsidRPr="002B4962">
              <w:rPr>
                <w:rFonts w:ascii="Times New Roman" w:hAnsi="Times New Roman"/>
              </w:rPr>
              <w:t>м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47" w:right="-20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3</w:t>
            </w:r>
            <w:r w:rsidRPr="002B4962">
              <w:rPr>
                <w:rFonts w:ascii="Times New Roman" w:hAnsi="Times New Roman"/>
                <w:spacing w:val="2"/>
              </w:rPr>
              <w:t>,</w:t>
            </w:r>
            <w:r w:rsidRPr="002B4962">
              <w:rPr>
                <w:rFonts w:ascii="Times New Roman" w:hAnsi="Times New Roman"/>
              </w:rPr>
              <w:t>9</w:t>
            </w:r>
            <w:r w:rsidRPr="002B4962">
              <w:rPr>
                <w:rFonts w:ascii="Times New Roman" w:hAnsi="Times New Roman"/>
                <w:spacing w:val="2"/>
              </w:rPr>
              <w:t xml:space="preserve"> </w:t>
            </w:r>
            <w:r w:rsidRPr="002B4962">
              <w:rPr>
                <w:rFonts w:ascii="Times New Roman" w:hAnsi="Times New Roman"/>
              </w:rPr>
              <w:t>м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48" w:right="-20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3</w:t>
            </w:r>
            <w:r w:rsidRPr="002B4962">
              <w:rPr>
                <w:rFonts w:ascii="Times New Roman" w:hAnsi="Times New Roman"/>
                <w:spacing w:val="2"/>
              </w:rPr>
              <w:t>,</w:t>
            </w:r>
            <w:r w:rsidRPr="002B4962">
              <w:rPr>
                <w:rFonts w:ascii="Times New Roman" w:hAnsi="Times New Roman"/>
              </w:rPr>
              <w:t>9</w:t>
            </w:r>
            <w:r w:rsidRPr="002B4962">
              <w:rPr>
                <w:rFonts w:ascii="Times New Roman" w:hAnsi="Times New Roman"/>
                <w:spacing w:val="2"/>
              </w:rPr>
              <w:t xml:space="preserve"> </w:t>
            </w:r>
            <w:r w:rsidRPr="002B4962">
              <w:rPr>
                <w:rFonts w:ascii="Times New Roman" w:hAnsi="Times New Roman"/>
              </w:rPr>
              <w:t>м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415" w:right="-20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3</w:t>
            </w:r>
            <w:r w:rsidRPr="002B4962">
              <w:rPr>
                <w:rFonts w:ascii="Times New Roman" w:hAnsi="Times New Roman"/>
                <w:spacing w:val="2"/>
              </w:rPr>
              <w:t>,</w:t>
            </w:r>
            <w:r w:rsidRPr="002B4962">
              <w:rPr>
                <w:rFonts w:ascii="Times New Roman" w:hAnsi="Times New Roman"/>
              </w:rPr>
              <w:t>3</w:t>
            </w:r>
            <w:r w:rsidRPr="002B4962">
              <w:rPr>
                <w:rFonts w:ascii="Times New Roman" w:hAnsi="Times New Roman"/>
                <w:spacing w:val="2"/>
              </w:rPr>
              <w:t xml:space="preserve"> </w:t>
            </w:r>
            <w:r w:rsidRPr="002B4962">
              <w:rPr>
                <w:rFonts w:ascii="Times New Roman" w:hAnsi="Times New Roman"/>
              </w:rPr>
              <w:t>м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47" w:right="-20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3</w:t>
            </w:r>
            <w:r w:rsidRPr="002B4962">
              <w:rPr>
                <w:rFonts w:ascii="Times New Roman" w:hAnsi="Times New Roman"/>
                <w:spacing w:val="2"/>
              </w:rPr>
              <w:t>,</w:t>
            </w:r>
            <w:r w:rsidRPr="002B4962">
              <w:rPr>
                <w:rFonts w:ascii="Times New Roman" w:hAnsi="Times New Roman"/>
              </w:rPr>
              <w:t>4</w:t>
            </w:r>
            <w:r w:rsidRPr="002B4962">
              <w:rPr>
                <w:rFonts w:ascii="Times New Roman" w:hAnsi="Times New Roman"/>
                <w:spacing w:val="2"/>
              </w:rPr>
              <w:t xml:space="preserve"> </w:t>
            </w:r>
            <w:r w:rsidRPr="002B4962">
              <w:rPr>
                <w:rFonts w:ascii="Times New Roman" w:hAnsi="Times New Roman"/>
              </w:rPr>
              <w:t>м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47" w:right="-20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3</w:t>
            </w:r>
            <w:r w:rsidRPr="002B4962">
              <w:rPr>
                <w:rFonts w:ascii="Times New Roman" w:hAnsi="Times New Roman"/>
                <w:spacing w:val="2"/>
              </w:rPr>
              <w:t>,</w:t>
            </w:r>
            <w:r w:rsidRPr="002B4962">
              <w:rPr>
                <w:rFonts w:ascii="Times New Roman" w:hAnsi="Times New Roman"/>
              </w:rPr>
              <w:t>4</w:t>
            </w:r>
            <w:r w:rsidRPr="002B4962">
              <w:rPr>
                <w:rFonts w:ascii="Times New Roman" w:hAnsi="Times New Roman"/>
                <w:spacing w:val="2"/>
              </w:rPr>
              <w:t xml:space="preserve"> </w:t>
            </w:r>
            <w:r w:rsidRPr="002B4962">
              <w:rPr>
                <w:rFonts w:ascii="Times New Roman" w:hAnsi="Times New Roman"/>
              </w:rPr>
              <w:t>м</w:t>
            </w:r>
          </w:p>
        </w:tc>
      </w:tr>
      <w:tr w:rsidR="009812DB" w:rsidRPr="009812DB" w:rsidTr="00434AA5">
        <w:trPr>
          <w:trHeight w:hRule="exact" w:val="652"/>
        </w:trPr>
        <w:tc>
          <w:tcPr>
            <w:tcW w:w="37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71" w:right="-20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  <w:spacing w:val="2"/>
              </w:rPr>
              <w:t>Ч</w:t>
            </w:r>
            <w:r w:rsidRPr="002B4962">
              <w:rPr>
                <w:rFonts w:ascii="Times New Roman" w:hAnsi="Times New Roman"/>
                <w:spacing w:val="-4"/>
              </w:rPr>
              <w:t>е</w:t>
            </w:r>
            <w:r w:rsidRPr="002B4962">
              <w:rPr>
                <w:rFonts w:ascii="Times New Roman" w:hAnsi="Times New Roman"/>
              </w:rPr>
              <w:t>л</w:t>
            </w:r>
            <w:r w:rsidRPr="002B4962">
              <w:rPr>
                <w:rFonts w:ascii="Times New Roman" w:hAnsi="Times New Roman"/>
                <w:spacing w:val="2"/>
              </w:rPr>
              <w:t>н</w:t>
            </w:r>
            <w:r w:rsidRPr="002B4962">
              <w:rPr>
                <w:rFonts w:ascii="Times New Roman" w:hAnsi="Times New Roman"/>
                <w:spacing w:val="-4"/>
              </w:rPr>
              <w:t>о</w:t>
            </w:r>
            <w:r w:rsidRPr="002B4962">
              <w:rPr>
                <w:rFonts w:ascii="Times New Roman" w:hAnsi="Times New Roman"/>
                <w:spacing w:val="3"/>
              </w:rPr>
              <w:t>ч</w:t>
            </w:r>
            <w:r w:rsidRPr="002B4962">
              <w:rPr>
                <w:rFonts w:ascii="Times New Roman" w:hAnsi="Times New Roman"/>
                <w:spacing w:val="-2"/>
              </w:rPr>
              <w:t>н</w:t>
            </w:r>
            <w:r w:rsidRPr="002B4962">
              <w:rPr>
                <w:rFonts w:ascii="Times New Roman" w:hAnsi="Times New Roman"/>
              </w:rPr>
              <w:t xml:space="preserve">ый </w:t>
            </w:r>
            <w:r w:rsidRPr="002B4962">
              <w:rPr>
                <w:rFonts w:ascii="Times New Roman" w:hAnsi="Times New Roman"/>
                <w:spacing w:val="1"/>
              </w:rPr>
              <w:t>б</w:t>
            </w:r>
            <w:r w:rsidRPr="002B4962">
              <w:rPr>
                <w:rFonts w:ascii="Times New Roman" w:hAnsi="Times New Roman"/>
                <w:spacing w:val="-4"/>
              </w:rPr>
              <w:t>е</w:t>
            </w:r>
            <w:r w:rsidRPr="002B4962">
              <w:rPr>
                <w:rFonts w:ascii="Times New Roman" w:hAnsi="Times New Roman"/>
              </w:rPr>
              <w:t>г</w:t>
            </w:r>
          </w:p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1" w:right="-20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3</w:t>
            </w:r>
            <w:r w:rsidRPr="002B4962">
              <w:rPr>
                <w:rFonts w:ascii="Times New Roman" w:hAnsi="Times New Roman"/>
                <w:spacing w:val="2"/>
              </w:rPr>
              <w:t xml:space="preserve"> </w:t>
            </w:r>
            <w:r w:rsidRPr="002B4962">
              <w:rPr>
                <w:rFonts w:ascii="Times New Roman" w:hAnsi="Times New Roman"/>
              </w:rPr>
              <w:t>x</w:t>
            </w:r>
            <w:r w:rsidRPr="002B4962">
              <w:rPr>
                <w:rFonts w:ascii="Times New Roman" w:hAnsi="Times New Roman"/>
                <w:spacing w:val="2"/>
              </w:rPr>
              <w:t xml:space="preserve"> </w:t>
            </w:r>
            <w:r w:rsidRPr="002B4962">
              <w:rPr>
                <w:rFonts w:ascii="Times New Roman" w:hAnsi="Times New Roman"/>
              </w:rPr>
              <w:t>10</w:t>
            </w:r>
            <w:r w:rsidRPr="002B4962">
              <w:rPr>
                <w:rFonts w:ascii="Times New Roman" w:hAnsi="Times New Roman"/>
                <w:spacing w:val="2"/>
              </w:rPr>
              <w:t xml:space="preserve"> </w:t>
            </w:r>
            <w:r w:rsidRPr="002B4962">
              <w:rPr>
                <w:rFonts w:ascii="Times New Roman" w:hAnsi="Times New Roman"/>
                <w:spacing w:val="-5"/>
              </w:rPr>
              <w:t>м</w:t>
            </w:r>
            <w:r w:rsidRPr="002B4962">
              <w:rPr>
                <w:rFonts w:ascii="Times New Roman" w:hAnsi="Times New Roman"/>
              </w:rPr>
              <w:t>,</w:t>
            </w:r>
            <w:r w:rsidRPr="002B4962">
              <w:rPr>
                <w:rFonts w:ascii="Times New Roman" w:hAnsi="Times New Roman"/>
                <w:spacing w:val="3"/>
              </w:rPr>
              <w:t xml:space="preserve"> </w:t>
            </w:r>
            <w:r w:rsidRPr="002B4962">
              <w:rPr>
                <w:rFonts w:ascii="Times New Roman" w:hAnsi="Times New Roman"/>
                <w:spacing w:val="-2"/>
              </w:rPr>
              <w:t>н</w:t>
            </w:r>
            <w:r w:rsidRPr="002B4962">
              <w:rPr>
                <w:rFonts w:ascii="Times New Roman" w:hAnsi="Times New Roman"/>
              </w:rPr>
              <w:t>е</w:t>
            </w:r>
            <w:r w:rsidRPr="002B4962">
              <w:rPr>
                <w:rFonts w:ascii="Times New Roman" w:hAnsi="Times New Roman"/>
                <w:spacing w:val="-3"/>
              </w:rPr>
              <w:t xml:space="preserve"> </w:t>
            </w:r>
            <w:r w:rsidRPr="002B4962">
              <w:rPr>
                <w:rFonts w:ascii="Times New Roman" w:hAnsi="Times New Roman"/>
                <w:spacing w:val="4"/>
              </w:rPr>
              <w:t>б</w:t>
            </w:r>
            <w:r w:rsidRPr="002B4962">
              <w:rPr>
                <w:rFonts w:ascii="Times New Roman" w:hAnsi="Times New Roman"/>
                <w:spacing w:val="-4"/>
              </w:rPr>
              <w:t>о</w:t>
            </w:r>
            <w:r w:rsidRPr="002B4962">
              <w:rPr>
                <w:rFonts w:ascii="Times New Roman" w:hAnsi="Times New Roman"/>
              </w:rPr>
              <w:t>лее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375" w:right="-20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10</w:t>
            </w:r>
            <w:r w:rsidRPr="002B4962">
              <w:rPr>
                <w:rFonts w:ascii="Times New Roman" w:hAnsi="Times New Roman"/>
                <w:spacing w:val="2"/>
              </w:rPr>
              <w:t>,</w:t>
            </w:r>
            <w:r w:rsidRPr="002B4962">
              <w:rPr>
                <w:rFonts w:ascii="Times New Roman" w:hAnsi="Times New Roman"/>
              </w:rPr>
              <w:t>0</w:t>
            </w:r>
            <w:r w:rsidRPr="002B4962">
              <w:rPr>
                <w:rFonts w:ascii="Times New Roman" w:hAnsi="Times New Roman"/>
                <w:spacing w:val="2"/>
              </w:rPr>
              <w:t xml:space="preserve"> </w:t>
            </w:r>
            <w:r w:rsidRPr="002B4962">
              <w:rPr>
                <w:rFonts w:ascii="Times New Roman" w:hAnsi="Times New Roman"/>
              </w:rPr>
              <w:t>с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75" w:right="-20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9</w:t>
            </w:r>
            <w:r w:rsidRPr="002B4962">
              <w:rPr>
                <w:rFonts w:ascii="Times New Roman" w:hAnsi="Times New Roman"/>
                <w:spacing w:val="2"/>
              </w:rPr>
              <w:t>,</w:t>
            </w:r>
            <w:r w:rsidRPr="002B4962">
              <w:rPr>
                <w:rFonts w:ascii="Times New Roman" w:hAnsi="Times New Roman"/>
              </w:rPr>
              <w:t>8</w:t>
            </w:r>
            <w:r w:rsidRPr="002B4962">
              <w:rPr>
                <w:rFonts w:ascii="Times New Roman" w:hAnsi="Times New Roman"/>
                <w:spacing w:val="2"/>
              </w:rPr>
              <w:t xml:space="preserve"> </w:t>
            </w:r>
            <w:r w:rsidRPr="002B4962">
              <w:rPr>
                <w:rFonts w:ascii="Times New Roman" w:hAnsi="Times New Roman"/>
              </w:rPr>
              <w:t>с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75" w:right="-20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9</w:t>
            </w:r>
            <w:r w:rsidRPr="002B4962">
              <w:rPr>
                <w:rFonts w:ascii="Times New Roman" w:hAnsi="Times New Roman"/>
                <w:spacing w:val="2"/>
              </w:rPr>
              <w:t>,</w:t>
            </w:r>
            <w:r w:rsidRPr="002B4962">
              <w:rPr>
                <w:rFonts w:ascii="Times New Roman" w:hAnsi="Times New Roman"/>
              </w:rPr>
              <w:t>6</w:t>
            </w:r>
            <w:r w:rsidRPr="002B4962">
              <w:rPr>
                <w:rFonts w:ascii="Times New Roman" w:hAnsi="Times New Roman"/>
                <w:spacing w:val="2"/>
              </w:rPr>
              <w:t xml:space="preserve"> </w:t>
            </w:r>
            <w:r w:rsidRPr="002B4962">
              <w:rPr>
                <w:rFonts w:ascii="Times New Roman" w:hAnsi="Times New Roman"/>
              </w:rPr>
              <w:t>с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371" w:right="-20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10</w:t>
            </w:r>
            <w:r w:rsidRPr="002B4962">
              <w:rPr>
                <w:rFonts w:ascii="Times New Roman" w:hAnsi="Times New Roman"/>
                <w:spacing w:val="2"/>
              </w:rPr>
              <w:t>,</w:t>
            </w:r>
            <w:r w:rsidRPr="002B4962">
              <w:rPr>
                <w:rFonts w:ascii="Times New Roman" w:hAnsi="Times New Roman"/>
              </w:rPr>
              <w:t>5</w:t>
            </w:r>
            <w:r w:rsidRPr="002B4962">
              <w:rPr>
                <w:rFonts w:ascii="Times New Roman" w:hAnsi="Times New Roman"/>
                <w:spacing w:val="2"/>
              </w:rPr>
              <w:t xml:space="preserve"> </w:t>
            </w:r>
            <w:r w:rsidRPr="002B4962">
              <w:rPr>
                <w:rFonts w:ascii="Times New Roman" w:hAnsi="Times New Roman"/>
              </w:rPr>
              <w:t>с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3" w:right="-20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10</w:t>
            </w:r>
            <w:r w:rsidRPr="002B4962">
              <w:rPr>
                <w:rFonts w:ascii="Times New Roman" w:hAnsi="Times New Roman"/>
                <w:spacing w:val="2"/>
              </w:rPr>
              <w:t>,</w:t>
            </w:r>
            <w:r w:rsidRPr="002B4962">
              <w:rPr>
                <w:rFonts w:ascii="Times New Roman" w:hAnsi="Times New Roman"/>
              </w:rPr>
              <w:t>3</w:t>
            </w:r>
            <w:r w:rsidRPr="002B4962">
              <w:rPr>
                <w:rFonts w:ascii="Times New Roman" w:hAnsi="Times New Roman"/>
                <w:spacing w:val="2"/>
              </w:rPr>
              <w:t xml:space="preserve"> </w:t>
            </w:r>
            <w:r w:rsidRPr="002B4962">
              <w:rPr>
                <w:rFonts w:ascii="Times New Roman" w:hAnsi="Times New Roman"/>
              </w:rPr>
              <w:t>с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3" w:right="-20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10</w:t>
            </w:r>
            <w:r w:rsidRPr="002B4962">
              <w:rPr>
                <w:rFonts w:ascii="Times New Roman" w:hAnsi="Times New Roman"/>
                <w:spacing w:val="2"/>
              </w:rPr>
              <w:t>,</w:t>
            </w:r>
            <w:r w:rsidRPr="002B4962">
              <w:rPr>
                <w:rFonts w:ascii="Times New Roman" w:hAnsi="Times New Roman"/>
              </w:rPr>
              <w:t>1</w:t>
            </w:r>
            <w:r w:rsidRPr="002B4962">
              <w:rPr>
                <w:rFonts w:ascii="Times New Roman" w:hAnsi="Times New Roman"/>
                <w:spacing w:val="2"/>
              </w:rPr>
              <w:t xml:space="preserve"> </w:t>
            </w:r>
            <w:r w:rsidRPr="002B4962">
              <w:rPr>
                <w:rFonts w:ascii="Times New Roman" w:hAnsi="Times New Roman"/>
              </w:rPr>
              <w:t>с</w:t>
            </w:r>
          </w:p>
        </w:tc>
      </w:tr>
      <w:tr w:rsidR="009812DB" w:rsidRPr="009812DB" w:rsidTr="00434AA5">
        <w:trPr>
          <w:trHeight w:hRule="exact" w:val="656"/>
        </w:trPr>
        <w:tc>
          <w:tcPr>
            <w:tcW w:w="37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71" w:right="-20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  <w:spacing w:val="-3"/>
              </w:rPr>
              <w:t>В</w:t>
            </w:r>
            <w:r w:rsidRPr="002B4962">
              <w:rPr>
                <w:rFonts w:ascii="Times New Roman" w:hAnsi="Times New Roman"/>
              </w:rPr>
              <w:t>ык</w:t>
            </w:r>
            <w:r w:rsidRPr="002B4962">
              <w:rPr>
                <w:rFonts w:ascii="Times New Roman" w:hAnsi="Times New Roman"/>
                <w:spacing w:val="3"/>
              </w:rPr>
              <w:t>р</w:t>
            </w:r>
            <w:r w:rsidRPr="002B4962">
              <w:rPr>
                <w:rFonts w:ascii="Times New Roman" w:hAnsi="Times New Roman"/>
                <w:spacing w:val="-8"/>
              </w:rPr>
              <w:t>у</w:t>
            </w:r>
            <w:r w:rsidRPr="002B4962">
              <w:rPr>
                <w:rFonts w:ascii="Times New Roman" w:hAnsi="Times New Roman"/>
              </w:rPr>
              <w:t>т</w:t>
            </w:r>
            <w:r w:rsidRPr="002B4962">
              <w:rPr>
                <w:rFonts w:ascii="Times New Roman" w:hAnsi="Times New Roman"/>
                <w:spacing w:val="3"/>
              </w:rPr>
              <w:t xml:space="preserve"> </w:t>
            </w:r>
            <w:r w:rsidRPr="002B4962">
              <w:rPr>
                <w:rFonts w:ascii="Times New Roman" w:hAnsi="Times New Roman"/>
                <w:spacing w:val="-2"/>
              </w:rPr>
              <w:t>п</w:t>
            </w:r>
            <w:r w:rsidRPr="002B4962">
              <w:rPr>
                <w:rFonts w:ascii="Times New Roman" w:hAnsi="Times New Roman"/>
              </w:rPr>
              <w:t>р</w:t>
            </w:r>
            <w:r w:rsidRPr="002B4962">
              <w:rPr>
                <w:rFonts w:ascii="Times New Roman" w:hAnsi="Times New Roman"/>
                <w:spacing w:val="3"/>
              </w:rPr>
              <w:t>я</w:t>
            </w:r>
            <w:r w:rsidRPr="002B4962">
              <w:rPr>
                <w:rFonts w:ascii="Times New Roman" w:hAnsi="Times New Roman"/>
                <w:spacing w:val="-1"/>
              </w:rPr>
              <w:t>м</w:t>
            </w:r>
            <w:r w:rsidRPr="002B4962">
              <w:rPr>
                <w:rFonts w:ascii="Times New Roman" w:hAnsi="Times New Roman"/>
              </w:rPr>
              <w:t>ых</w:t>
            </w:r>
            <w:r w:rsidRPr="002B4962">
              <w:rPr>
                <w:rFonts w:ascii="Times New Roman" w:hAnsi="Times New Roman"/>
                <w:spacing w:val="2"/>
              </w:rPr>
              <w:t xml:space="preserve"> </w:t>
            </w:r>
            <w:r w:rsidRPr="002B4962">
              <w:rPr>
                <w:rFonts w:ascii="Times New Roman" w:hAnsi="Times New Roman"/>
                <w:spacing w:val="4"/>
              </w:rPr>
              <w:t>р</w:t>
            </w:r>
            <w:r w:rsidRPr="002B4962">
              <w:rPr>
                <w:rFonts w:ascii="Times New Roman" w:hAnsi="Times New Roman"/>
                <w:spacing w:val="-8"/>
              </w:rPr>
              <w:t>у</w:t>
            </w:r>
            <w:r w:rsidRPr="002B4962">
              <w:rPr>
                <w:rFonts w:ascii="Times New Roman" w:hAnsi="Times New Roman"/>
              </w:rPr>
              <w:t>к</w:t>
            </w:r>
            <w:r w:rsidRPr="002B4962">
              <w:rPr>
                <w:rFonts w:ascii="Times New Roman" w:hAnsi="Times New Roman"/>
                <w:spacing w:val="2"/>
              </w:rPr>
              <w:t xml:space="preserve"> </w:t>
            </w:r>
            <w:r w:rsidRPr="002B4962">
              <w:rPr>
                <w:rFonts w:ascii="Times New Roman" w:hAnsi="Times New Roman"/>
              </w:rPr>
              <w:t>в</w:t>
            </w:r>
            <w:r w:rsidRPr="002B4962">
              <w:rPr>
                <w:rFonts w:ascii="Times New Roman" w:hAnsi="Times New Roman"/>
                <w:spacing w:val="2"/>
              </w:rPr>
              <w:t>п</w:t>
            </w:r>
            <w:r w:rsidRPr="002B4962">
              <w:rPr>
                <w:rFonts w:ascii="Times New Roman" w:hAnsi="Times New Roman"/>
                <w:spacing w:val="-4"/>
              </w:rPr>
              <w:t>е</w:t>
            </w:r>
            <w:r w:rsidRPr="002B4962">
              <w:rPr>
                <w:rFonts w:ascii="Times New Roman" w:hAnsi="Times New Roman"/>
                <w:spacing w:val="4"/>
              </w:rPr>
              <w:t>р</w:t>
            </w:r>
            <w:r w:rsidRPr="002B4962">
              <w:rPr>
                <w:rFonts w:ascii="Times New Roman" w:hAnsi="Times New Roman"/>
                <w:spacing w:val="-4"/>
              </w:rPr>
              <w:t>е</w:t>
            </w:r>
            <w:r w:rsidRPr="002B4962">
              <w:rPr>
                <w:rFonts w:ascii="Times New Roman" w:hAnsi="Times New Roman"/>
                <w:spacing w:val="5"/>
              </w:rPr>
              <w:t>д</w:t>
            </w:r>
            <w:r w:rsidRPr="002B4962">
              <w:rPr>
                <w:rFonts w:ascii="Times New Roman" w:hAnsi="Times New Roman"/>
              </w:rPr>
              <w:t>-</w:t>
            </w:r>
          </w:p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71" w:right="-20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  <w:spacing w:val="-2"/>
              </w:rPr>
              <w:t>н</w:t>
            </w:r>
            <w:r w:rsidRPr="002B4962">
              <w:rPr>
                <w:rFonts w:ascii="Times New Roman" w:hAnsi="Times New Roman"/>
              </w:rPr>
              <w:t>а</w:t>
            </w:r>
            <w:r w:rsidRPr="002B4962">
              <w:rPr>
                <w:rFonts w:ascii="Times New Roman" w:hAnsi="Times New Roman"/>
                <w:spacing w:val="1"/>
              </w:rPr>
              <w:t>з</w:t>
            </w:r>
            <w:r w:rsidRPr="002B4962">
              <w:rPr>
                <w:rFonts w:ascii="Times New Roman" w:hAnsi="Times New Roman"/>
              </w:rPr>
              <w:t>ад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636" w:right="611"/>
              <w:jc w:val="center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+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364" w:right="342"/>
              <w:jc w:val="center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+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365" w:right="342"/>
              <w:jc w:val="center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+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636" w:right="611"/>
              <w:jc w:val="center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+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364" w:right="342"/>
              <w:jc w:val="center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+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365" w:right="342"/>
              <w:jc w:val="center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+</w:t>
            </w:r>
          </w:p>
        </w:tc>
      </w:tr>
      <w:tr w:rsidR="009812DB" w:rsidRPr="009812DB" w:rsidTr="002B4962">
        <w:trPr>
          <w:trHeight w:hRule="exact" w:val="421"/>
        </w:trPr>
        <w:tc>
          <w:tcPr>
            <w:tcW w:w="37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2B4962" w:rsidRDefault="009812DB" w:rsidP="002B4962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71" w:right="-20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  <w:spacing w:val="2"/>
              </w:rPr>
              <w:t>Н</w:t>
            </w:r>
            <w:r w:rsidRPr="002B4962">
              <w:rPr>
                <w:rFonts w:ascii="Times New Roman" w:hAnsi="Times New Roman"/>
              </w:rPr>
              <w:t>акл</w:t>
            </w:r>
            <w:r w:rsidRPr="002B4962">
              <w:rPr>
                <w:rFonts w:ascii="Times New Roman" w:hAnsi="Times New Roman"/>
                <w:spacing w:val="-4"/>
              </w:rPr>
              <w:t>о</w:t>
            </w:r>
            <w:r w:rsidRPr="002B4962">
              <w:rPr>
                <w:rFonts w:ascii="Times New Roman" w:hAnsi="Times New Roman"/>
              </w:rPr>
              <w:t>н в</w:t>
            </w:r>
            <w:r w:rsidRPr="002B4962">
              <w:rPr>
                <w:rFonts w:ascii="Times New Roman" w:hAnsi="Times New Roman"/>
                <w:spacing w:val="2"/>
              </w:rPr>
              <w:t>п</w:t>
            </w:r>
            <w:r w:rsidRPr="002B4962">
              <w:rPr>
                <w:rFonts w:ascii="Times New Roman" w:hAnsi="Times New Roman"/>
                <w:spacing w:val="-4"/>
              </w:rPr>
              <w:t>е</w:t>
            </w:r>
            <w:r w:rsidRPr="002B4962">
              <w:rPr>
                <w:rFonts w:ascii="Times New Roman" w:hAnsi="Times New Roman"/>
                <w:spacing w:val="4"/>
              </w:rPr>
              <w:t>р</w:t>
            </w:r>
            <w:r w:rsidRPr="002B4962">
              <w:rPr>
                <w:rFonts w:ascii="Times New Roman" w:hAnsi="Times New Roman"/>
                <w:spacing w:val="-4"/>
              </w:rPr>
              <w:t>е</w:t>
            </w:r>
            <w:r w:rsidRPr="002B4962">
              <w:rPr>
                <w:rFonts w:ascii="Times New Roman" w:hAnsi="Times New Roman"/>
                <w:spacing w:val="1"/>
              </w:rPr>
              <w:t>д</w:t>
            </w:r>
            <w:r w:rsidRPr="002B4962">
              <w:rPr>
                <w:rFonts w:ascii="Times New Roman" w:hAnsi="Times New Roman"/>
              </w:rPr>
              <w:t>,</w:t>
            </w:r>
            <w:r w:rsidRPr="002B4962">
              <w:rPr>
                <w:rFonts w:ascii="Times New Roman" w:hAnsi="Times New Roman"/>
                <w:spacing w:val="3"/>
              </w:rPr>
              <w:t xml:space="preserve"> </w:t>
            </w:r>
            <w:r w:rsidRPr="002B4962">
              <w:rPr>
                <w:rFonts w:ascii="Times New Roman" w:hAnsi="Times New Roman"/>
              </w:rPr>
              <w:t>с</w:t>
            </w:r>
            <w:r w:rsidRPr="002B4962">
              <w:rPr>
                <w:rFonts w:ascii="Times New Roman" w:hAnsi="Times New Roman"/>
                <w:spacing w:val="1"/>
              </w:rPr>
              <w:t>т</w:t>
            </w:r>
            <w:r w:rsidRPr="002B4962">
              <w:rPr>
                <w:rFonts w:ascii="Times New Roman" w:hAnsi="Times New Roman"/>
                <w:spacing w:val="-4"/>
              </w:rPr>
              <w:t>о</w:t>
            </w:r>
            <w:r w:rsidRPr="002B4962">
              <w:rPr>
                <w:rFonts w:ascii="Times New Roman" w:hAnsi="Times New Roman"/>
              </w:rPr>
              <w:t>я</w:t>
            </w:r>
            <w:r w:rsidRPr="002B4962">
              <w:rPr>
                <w:rFonts w:ascii="Times New Roman" w:hAnsi="Times New Roman"/>
                <w:spacing w:val="1"/>
              </w:rPr>
              <w:t xml:space="preserve"> </w:t>
            </w:r>
            <w:r w:rsidRPr="002B4962">
              <w:rPr>
                <w:rFonts w:ascii="Times New Roman" w:hAnsi="Times New Roman"/>
                <w:spacing w:val="-2"/>
              </w:rPr>
              <w:t>н</w:t>
            </w:r>
            <w:r w:rsidRPr="002B4962">
              <w:rPr>
                <w:rFonts w:ascii="Times New Roman" w:hAnsi="Times New Roman"/>
              </w:rPr>
              <w:t>а</w:t>
            </w:r>
            <w:r w:rsidR="002B4962">
              <w:rPr>
                <w:rFonts w:ascii="Times New Roman" w:hAnsi="Times New Roman"/>
              </w:rPr>
              <w:t xml:space="preserve"> </w:t>
            </w:r>
            <w:r w:rsidRPr="002B4962">
              <w:rPr>
                <w:rFonts w:ascii="Times New Roman" w:hAnsi="Times New Roman"/>
              </w:rPr>
              <w:t>в</w:t>
            </w:r>
            <w:r w:rsidRPr="002B4962">
              <w:rPr>
                <w:rFonts w:ascii="Times New Roman" w:hAnsi="Times New Roman"/>
                <w:spacing w:val="-4"/>
              </w:rPr>
              <w:t>о</w:t>
            </w:r>
            <w:r w:rsidRPr="002B4962">
              <w:rPr>
                <w:rFonts w:ascii="Times New Roman" w:hAnsi="Times New Roman"/>
                <w:spacing w:val="1"/>
              </w:rPr>
              <w:t>з</w:t>
            </w:r>
            <w:r w:rsidRPr="002B4962">
              <w:rPr>
                <w:rFonts w:ascii="Times New Roman" w:hAnsi="Times New Roman"/>
              </w:rPr>
              <w:t>вы</w:t>
            </w:r>
            <w:r w:rsidRPr="002B4962">
              <w:rPr>
                <w:rFonts w:ascii="Times New Roman" w:hAnsi="Times New Roman"/>
                <w:spacing w:val="4"/>
              </w:rPr>
              <w:t>ш</w:t>
            </w:r>
            <w:r w:rsidRPr="002B4962">
              <w:rPr>
                <w:rFonts w:ascii="Times New Roman" w:hAnsi="Times New Roman"/>
                <w:spacing w:val="-4"/>
              </w:rPr>
              <w:t>е</w:t>
            </w:r>
            <w:r w:rsidRPr="002B4962">
              <w:rPr>
                <w:rFonts w:ascii="Times New Roman" w:hAnsi="Times New Roman"/>
                <w:spacing w:val="2"/>
              </w:rPr>
              <w:t>н</w:t>
            </w:r>
            <w:r w:rsidRPr="002B4962">
              <w:rPr>
                <w:rFonts w:ascii="Times New Roman" w:hAnsi="Times New Roman"/>
                <w:spacing w:val="-2"/>
              </w:rPr>
              <w:t>и</w:t>
            </w:r>
            <w:r w:rsidRPr="002B4962">
              <w:rPr>
                <w:rFonts w:ascii="Times New Roman" w:hAnsi="Times New Roman"/>
              </w:rPr>
              <w:t>и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636" w:right="611"/>
              <w:jc w:val="center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+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364" w:right="342"/>
              <w:jc w:val="center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+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365" w:right="342"/>
              <w:jc w:val="center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+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636" w:right="611"/>
              <w:jc w:val="center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+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364" w:right="342"/>
              <w:jc w:val="center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+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365" w:right="342"/>
              <w:jc w:val="center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+</w:t>
            </w:r>
          </w:p>
        </w:tc>
      </w:tr>
      <w:tr w:rsidR="009812DB" w:rsidRPr="009812DB" w:rsidTr="00434AA5">
        <w:trPr>
          <w:trHeight w:hRule="exact" w:val="654"/>
        </w:trPr>
        <w:tc>
          <w:tcPr>
            <w:tcW w:w="378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71" w:right="-20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  <w:spacing w:val="2"/>
              </w:rPr>
              <w:t>О</w:t>
            </w:r>
            <w:r w:rsidRPr="002B4962">
              <w:rPr>
                <w:rFonts w:ascii="Times New Roman" w:hAnsi="Times New Roman"/>
                <w:spacing w:val="1"/>
              </w:rPr>
              <w:t>б</w:t>
            </w:r>
            <w:r w:rsidRPr="002B4962">
              <w:rPr>
                <w:rFonts w:ascii="Times New Roman" w:hAnsi="Times New Roman"/>
              </w:rPr>
              <w:t>яза</w:t>
            </w:r>
            <w:r w:rsidRPr="002B4962">
              <w:rPr>
                <w:rFonts w:ascii="Times New Roman" w:hAnsi="Times New Roman"/>
                <w:spacing w:val="2"/>
              </w:rPr>
              <w:t>т</w:t>
            </w:r>
            <w:r w:rsidRPr="002B4962">
              <w:rPr>
                <w:rFonts w:ascii="Times New Roman" w:hAnsi="Times New Roman"/>
                <w:spacing w:val="-4"/>
              </w:rPr>
              <w:t>е</w:t>
            </w:r>
            <w:r w:rsidRPr="002B4962">
              <w:rPr>
                <w:rFonts w:ascii="Times New Roman" w:hAnsi="Times New Roman"/>
              </w:rPr>
              <w:t>ль</w:t>
            </w:r>
            <w:r w:rsidRPr="002B4962">
              <w:rPr>
                <w:rFonts w:ascii="Times New Roman" w:hAnsi="Times New Roman"/>
                <w:spacing w:val="-1"/>
              </w:rPr>
              <w:t>н</w:t>
            </w:r>
            <w:r w:rsidRPr="002B4962">
              <w:rPr>
                <w:rFonts w:ascii="Times New Roman" w:hAnsi="Times New Roman"/>
              </w:rPr>
              <w:t xml:space="preserve">ая </w:t>
            </w:r>
            <w:r w:rsidRPr="002B4962">
              <w:rPr>
                <w:rFonts w:ascii="Times New Roman" w:hAnsi="Times New Roman"/>
                <w:spacing w:val="1"/>
              </w:rPr>
              <w:t>т</w:t>
            </w:r>
            <w:r w:rsidRPr="002B4962">
              <w:rPr>
                <w:rFonts w:ascii="Times New Roman" w:hAnsi="Times New Roman"/>
                <w:spacing w:val="-4"/>
              </w:rPr>
              <w:t>е</w:t>
            </w:r>
            <w:r w:rsidRPr="002B4962">
              <w:rPr>
                <w:rFonts w:ascii="Times New Roman" w:hAnsi="Times New Roman"/>
              </w:rPr>
              <w:t>х</w:t>
            </w:r>
            <w:r w:rsidRPr="002B4962">
              <w:rPr>
                <w:rFonts w:ascii="Times New Roman" w:hAnsi="Times New Roman"/>
                <w:spacing w:val="-2"/>
              </w:rPr>
              <w:t>н</w:t>
            </w:r>
            <w:r w:rsidRPr="002B4962">
              <w:rPr>
                <w:rFonts w:ascii="Times New Roman" w:hAnsi="Times New Roman"/>
                <w:spacing w:val="2"/>
              </w:rPr>
              <w:t>и</w:t>
            </w:r>
            <w:r w:rsidRPr="002B4962">
              <w:rPr>
                <w:rFonts w:ascii="Times New Roman" w:hAnsi="Times New Roman"/>
                <w:spacing w:val="3"/>
              </w:rPr>
              <w:t>ч</w:t>
            </w:r>
            <w:r w:rsidRPr="002B4962">
              <w:rPr>
                <w:rFonts w:ascii="Times New Roman" w:hAnsi="Times New Roman"/>
                <w:spacing w:val="-4"/>
              </w:rPr>
              <w:t>е</w:t>
            </w:r>
            <w:r w:rsidRPr="002B4962">
              <w:rPr>
                <w:rFonts w:ascii="Times New Roman" w:hAnsi="Times New Roman"/>
              </w:rPr>
              <w:t>ская</w:t>
            </w:r>
          </w:p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71" w:right="-20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  <w:spacing w:val="-2"/>
              </w:rPr>
              <w:t>п</w:t>
            </w:r>
            <w:r w:rsidRPr="002B4962">
              <w:rPr>
                <w:rFonts w:ascii="Times New Roman" w:hAnsi="Times New Roman"/>
              </w:rPr>
              <w:t>р</w:t>
            </w:r>
            <w:r w:rsidRPr="002B4962">
              <w:rPr>
                <w:rFonts w:ascii="Times New Roman" w:hAnsi="Times New Roman"/>
                <w:spacing w:val="-4"/>
              </w:rPr>
              <w:t>о</w:t>
            </w:r>
            <w:r w:rsidRPr="002B4962">
              <w:rPr>
                <w:rFonts w:ascii="Times New Roman" w:hAnsi="Times New Roman"/>
                <w:spacing w:val="1"/>
              </w:rPr>
              <w:t>г</w:t>
            </w:r>
            <w:r w:rsidRPr="002B4962">
              <w:rPr>
                <w:rFonts w:ascii="Times New Roman" w:hAnsi="Times New Roman"/>
              </w:rPr>
              <w:t>р</w:t>
            </w:r>
            <w:r w:rsidRPr="002B4962">
              <w:rPr>
                <w:rFonts w:ascii="Times New Roman" w:hAnsi="Times New Roman"/>
                <w:spacing w:val="3"/>
              </w:rPr>
              <w:t>а</w:t>
            </w:r>
            <w:r w:rsidRPr="002B4962">
              <w:rPr>
                <w:rFonts w:ascii="Times New Roman" w:hAnsi="Times New Roman"/>
                <w:spacing w:val="-1"/>
              </w:rPr>
              <w:t>мм</w:t>
            </w:r>
            <w:r w:rsidRPr="002B4962">
              <w:rPr>
                <w:rFonts w:ascii="Times New Roman" w:hAnsi="Times New Roman"/>
              </w:rPr>
              <w:t>а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19" w:right="-20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25</w:t>
            </w:r>
            <w:r w:rsidRPr="002B4962">
              <w:rPr>
                <w:rFonts w:ascii="Times New Roman" w:hAnsi="Times New Roman"/>
                <w:spacing w:val="2"/>
              </w:rPr>
              <w:t xml:space="preserve"> </w:t>
            </w:r>
            <w:r w:rsidRPr="002B4962">
              <w:rPr>
                <w:rFonts w:ascii="Times New Roman" w:hAnsi="Times New Roman"/>
                <w:spacing w:val="-1"/>
              </w:rPr>
              <w:t>м</w:t>
            </w:r>
            <w:r w:rsidRPr="002B4962">
              <w:rPr>
                <w:rFonts w:ascii="Times New Roman" w:hAnsi="Times New Roman"/>
              </w:rPr>
              <w:t>.</w:t>
            </w:r>
            <w:r w:rsidRPr="002B4962">
              <w:rPr>
                <w:rFonts w:ascii="Times New Roman" w:hAnsi="Times New Roman"/>
                <w:spacing w:val="3"/>
              </w:rPr>
              <w:t xml:space="preserve"> </w:t>
            </w:r>
            <w:r w:rsidRPr="002B4962">
              <w:rPr>
                <w:rFonts w:ascii="Times New Roman" w:hAnsi="Times New Roman"/>
              </w:rPr>
              <w:t>в</w:t>
            </w:r>
            <w:r w:rsidRPr="002B4962">
              <w:rPr>
                <w:rFonts w:ascii="Times New Roman" w:hAnsi="Times New Roman"/>
                <w:spacing w:val="-2"/>
              </w:rPr>
              <w:t>/</w:t>
            </w:r>
            <w:r w:rsidRPr="002B4962">
              <w:rPr>
                <w:rFonts w:ascii="Times New Roman" w:hAnsi="Times New Roman"/>
              </w:rPr>
              <w:t>с</w:t>
            </w:r>
            <w:r w:rsidRPr="002B4962">
              <w:rPr>
                <w:rFonts w:ascii="Times New Roman" w:hAnsi="Times New Roman"/>
                <w:spacing w:val="-3"/>
              </w:rPr>
              <w:t>т</w:t>
            </w:r>
            <w:r w:rsidRPr="002B4962">
              <w:rPr>
                <w:rFonts w:ascii="Times New Roman" w:hAnsi="Times New Roman"/>
              </w:rPr>
              <w:t>,</w:t>
            </w:r>
          </w:p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95" w:right="-20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25</w:t>
            </w:r>
            <w:r w:rsidRPr="002B4962">
              <w:rPr>
                <w:rFonts w:ascii="Times New Roman" w:hAnsi="Times New Roman"/>
                <w:spacing w:val="2"/>
              </w:rPr>
              <w:t xml:space="preserve"> </w:t>
            </w:r>
            <w:r w:rsidRPr="002B4962">
              <w:rPr>
                <w:rFonts w:ascii="Times New Roman" w:hAnsi="Times New Roman"/>
                <w:spacing w:val="-1"/>
              </w:rPr>
              <w:t>м</w:t>
            </w:r>
            <w:r w:rsidRPr="002B4962">
              <w:rPr>
                <w:rFonts w:ascii="Times New Roman" w:hAnsi="Times New Roman"/>
              </w:rPr>
              <w:t>.</w:t>
            </w:r>
            <w:r w:rsidRPr="002B4962">
              <w:rPr>
                <w:rFonts w:ascii="Times New Roman" w:hAnsi="Times New Roman"/>
                <w:spacing w:val="3"/>
              </w:rPr>
              <w:t xml:space="preserve"> </w:t>
            </w:r>
            <w:r w:rsidRPr="002B4962">
              <w:rPr>
                <w:rFonts w:ascii="Times New Roman" w:hAnsi="Times New Roman"/>
                <w:spacing w:val="-2"/>
              </w:rPr>
              <w:t>н/</w:t>
            </w:r>
            <w:r w:rsidRPr="002B4962">
              <w:rPr>
                <w:rFonts w:ascii="Times New Roman" w:hAnsi="Times New Roman"/>
              </w:rPr>
              <w:t>с</w:t>
            </w:r>
            <w:r w:rsidRPr="002B4962">
              <w:rPr>
                <w:rFonts w:ascii="Times New Roman" w:hAnsi="Times New Roman"/>
                <w:spacing w:val="-2"/>
              </w:rPr>
              <w:t>п</w:t>
            </w:r>
            <w:r w:rsidRPr="002B4962">
              <w:rPr>
                <w:rFonts w:ascii="Times New Roman" w:hAnsi="Times New Roman"/>
              </w:rPr>
              <w:t>.</w:t>
            </w:r>
          </w:p>
        </w:tc>
        <w:tc>
          <w:tcPr>
            <w:tcW w:w="1801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87" w:right="-20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100</w:t>
            </w:r>
            <w:r w:rsidRPr="002B4962">
              <w:rPr>
                <w:rFonts w:ascii="Times New Roman" w:hAnsi="Times New Roman"/>
                <w:spacing w:val="2"/>
              </w:rPr>
              <w:t xml:space="preserve"> </w:t>
            </w:r>
            <w:r w:rsidRPr="002B4962">
              <w:rPr>
                <w:rFonts w:ascii="Times New Roman" w:hAnsi="Times New Roman"/>
                <w:spacing w:val="-1"/>
              </w:rPr>
              <w:t>м</w:t>
            </w:r>
            <w:r w:rsidRPr="002B4962">
              <w:rPr>
                <w:rFonts w:ascii="Times New Roman" w:hAnsi="Times New Roman"/>
              </w:rPr>
              <w:t>.</w:t>
            </w:r>
            <w:r w:rsidRPr="002B4962">
              <w:rPr>
                <w:rFonts w:ascii="Times New Roman" w:hAnsi="Times New Roman"/>
                <w:spacing w:val="3"/>
              </w:rPr>
              <w:t xml:space="preserve"> </w:t>
            </w:r>
            <w:r w:rsidRPr="002B4962">
              <w:rPr>
                <w:rFonts w:ascii="Times New Roman" w:hAnsi="Times New Roman"/>
              </w:rPr>
              <w:t>к</w:t>
            </w:r>
            <w:r w:rsidRPr="002B4962">
              <w:rPr>
                <w:rFonts w:ascii="Times New Roman" w:hAnsi="Times New Roman"/>
                <w:spacing w:val="-4"/>
              </w:rPr>
              <w:t>о</w:t>
            </w:r>
            <w:r w:rsidRPr="002B4962">
              <w:rPr>
                <w:rFonts w:ascii="Times New Roman" w:hAnsi="Times New Roman"/>
                <w:spacing w:val="-1"/>
              </w:rPr>
              <w:t>м</w:t>
            </w:r>
            <w:r w:rsidRPr="002B4962">
              <w:rPr>
                <w:rFonts w:ascii="Times New Roman" w:hAnsi="Times New Roman"/>
                <w:spacing w:val="-2"/>
              </w:rPr>
              <w:t>п</w:t>
            </w:r>
            <w:r w:rsidRPr="002B4962">
              <w:rPr>
                <w:rFonts w:ascii="Times New Roman" w:hAnsi="Times New Roman"/>
              </w:rPr>
              <w:t>л.</w:t>
            </w:r>
          </w:p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347" w:right="-20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  <w:spacing w:val="-2"/>
              </w:rPr>
              <w:t>п</w:t>
            </w:r>
            <w:r w:rsidRPr="002B4962">
              <w:rPr>
                <w:rFonts w:ascii="Times New Roman" w:hAnsi="Times New Roman"/>
              </w:rPr>
              <w:t>лава</w:t>
            </w:r>
            <w:r w:rsidRPr="002B4962">
              <w:rPr>
                <w:rFonts w:ascii="Times New Roman" w:hAnsi="Times New Roman"/>
                <w:spacing w:val="1"/>
              </w:rPr>
              <w:t>н</w:t>
            </w:r>
            <w:r w:rsidRPr="002B4962">
              <w:rPr>
                <w:rFonts w:ascii="Times New Roman" w:hAnsi="Times New Roman"/>
                <w:spacing w:val="2"/>
              </w:rPr>
              <w:t>и</w:t>
            </w:r>
            <w:r w:rsidRPr="002B4962">
              <w:rPr>
                <w:rFonts w:ascii="Times New Roman" w:hAnsi="Times New Roman"/>
              </w:rPr>
              <w:t>е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19" w:right="-20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25</w:t>
            </w:r>
            <w:r w:rsidRPr="002B4962">
              <w:rPr>
                <w:rFonts w:ascii="Times New Roman" w:hAnsi="Times New Roman"/>
                <w:spacing w:val="2"/>
              </w:rPr>
              <w:t xml:space="preserve"> </w:t>
            </w:r>
            <w:r w:rsidRPr="002B4962">
              <w:rPr>
                <w:rFonts w:ascii="Times New Roman" w:hAnsi="Times New Roman"/>
                <w:spacing w:val="-1"/>
              </w:rPr>
              <w:t>м</w:t>
            </w:r>
            <w:r w:rsidRPr="002B4962">
              <w:rPr>
                <w:rFonts w:ascii="Times New Roman" w:hAnsi="Times New Roman"/>
              </w:rPr>
              <w:t>.</w:t>
            </w:r>
            <w:r w:rsidRPr="002B4962">
              <w:rPr>
                <w:rFonts w:ascii="Times New Roman" w:hAnsi="Times New Roman"/>
                <w:spacing w:val="3"/>
              </w:rPr>
              <w:t xml:space="preserve"> </w:t>
            </w:r>
            <w:r w:rsidRPr="002B4962">
              <w:rPr>
                <w:rFonts w:ascii="Times New Roman" w:hAnsi="Times New Roman"/>
              </w:rPr>
              <w:t>в</w:t>
            </w:r>
            <w:r w:rsidRPr="002B4962">
              <w:rPr>
                <w:rFonts w:ascii="Times New Roman" w:hAnsi="Times New Roman"/>
                <w:spacing w:val="-2"/>
              </w:rPr>
              <w:t>/</w:t>
            </w:r>
            <w:r w:rsidRPr="002B4962">
              <w:rPr>
                <w:rFonts w:ascii="Times New Roman" w:hAnsi="Times New Roman"/>
              </w:rPr>
              <w:t>с</w:t>
            </w:r>
            <w:r w:rsidRPr="002B4962">
              <w:rPr>
                <w:rFonts w:ascii="Times New Roman" w:hAnsi="Times New Roman"/>
                <w:spacing w:val="-3"/>
              </w:rPr>
              <w:t>т</w:t>
            </w:r>
            <w:r w:rsidRPr="002B4962">
              <w:rPr>
                <w:rFonts w:ascii="Times New Roman" w:hAnsi="Times New Roman"/>
              </w:rPr>
              <w:t>,</w:t>
            </w:r>
          </w:p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95" w:right="-20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25</w:t>
            </w:r>
            <w:r w:rsidRPr="002B4962">
              <w:rPr>
                <w:rFonts w:ascii="Times New Roman" w:hAnsi="Times New Roman"/>
                <w:spacing w:val="2"/>
              </w:rPr>
              <w:t xml:space="preserve"> </w:t>
            </w:r>
            <w:r w:rsidRPr="002B4962">
              <w:rPr>
                <w:rFonts w:ascii="Times New Roman" w:hAnsi="Times New Roman"/>
                <w:spacing w:val="-1"/>
              </w:rPr>
              <w:t>м</w:t>
            </w:r>
            <w:r w:rsidRPr="002B4962">
              <w:rPr>
                <w:rFonts w:ascii="Times New Roman" w:hAnsi="Times New Roman"/>
              </w:rPr>
              <w:t>.</w:t>
            </w:r>
            <w:r w:rsidRPr="002B4962">
              <w:rPr>
                <w:rFonts w:ascii="Times New Roman" w:hAnsi="Times New Roman"/>
                <w:spacing w:val="3"/>
              </w:rPr>
              <w:t xml:space="preserve"> </w:t>
            </w:r>
            <w:r w:rsidRPr="002B4962">
              <w:rPr>
                <w:rFonts w:ascii="Times New Roman" w:hAnsi="Times New Roman"/>
                <w:spacing w:val="-2"/>
              </w:rPr>
              <w:t>н/</w:t>
            </w:r>
            <w:r w:rsidRPr="002B4962">
              <w:rPr>
                <w:rFonts w:ascii="Times New Roman" w:hAnsi="Times New Roman"/>
              </w:rPr>
              <w:t>с</w:t>
            </w:r>
            <w:r w:rsidRPr="002B4962">
              <w:rPr>
                <w:rFonts w:ascii="Times New Roman" w:hAnsi="Times New Roman"/>
                <w:spacing w:val="-2"/>
              </w:rPr>
              <w:t>п</w:t>
            </w:r>
            <w:r w:rsidRPr="002B4962">
              <w:rPr>
                <w:rFonts w:ascii="Times New Roman" w:hAnsi="Times New Roman"/>
              </w:rPr>
              <w:t>.</w:t>
            </w:r>
          </w:p>
        </w:tc>
        <w:tc>
          <w:tcPr>
            <w:tcW w:w="1639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87" w:right="-20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</w:rPr>
              <w:t>100</w:t>
            </w:r>
            <w:r w:rsidRPr="002B4962">
              <w:rPr>
                <w:rFonts w:ascii="Times New Roman" w:hAnsi="Times New Roman"/>
                <w:spacing w:val="2"/>
              </w:rPr>
              <w:t xml:space="preserve"> </w:t>
            </w:r>
            <w:r w:rsidRPr="002B4962">
              <w:rPr>
                <w:rFonts w:ascii="Times New Roman" w:hAnsi="Times New Roman"/>
                <w:spacing w:val="-1"/>
              </w:rPr>
              <w:t>м</w:t>
            </w:r>
            <w:r w:rsidRPr="002B4962">
              <w:rPr>
                <w:rFonts w:ascii="Times New Roman" w:hAnsi="Times New Roman"/>
              </w:rPr>
              <w:t>.</w:t>
            </w:r>
            <w:r w:rsidRPr="002B4962">
              <w:rPr>
                <w:rFonts w:ascii="Times New Roman" w:hAnsi="Times New Roman"/>
                <w:spacing w:val="3"/>
              </w:rPr>
              <w:t xml:space="preserve"> </w:t>
            </w:r>
            <w:r w:rsidRPr="002B4962">
              <w:rPr>
                <w:rFonts w:ascii="Times New Roman" w:hAnsi="Times New Roman"/>
              </w:rPr>
              <w:t>к</w:t>
            </w:r>
            <w:r w:rsidRPr="002B4962">
              <w:rPr>
                <w:rFonts w:ascii="Times New Roman" w:hAnsi="Times New Roman"/>
                <w:spacing w:val="-4"/>
              </w:rPr>
              <w:t>о</w:t>
            </w:r>
            <w:r w:rsidRPr="002B4962">
              <w:rPr>
                <w:rFonts w:ascii="Times New Roman" w:hAnsi="Times New Roman"/>
              </w:rPr>
              <w:t>м</w:t>
            </w:r>
            <w:r w:rsidRPr="002B4962">
              <w:rPr>
                <w:rFonts w:ascii="Times New Roman" w:hAnsi="Times New Roman"/>
                <w:spacing w:val="-2"/>
              </w:rPr>
              <w:t>п</w:t>
            </w:r>
            <w:r w:rsidRPr="002B4962">
              <w:rPr>
                <w:rFonts w:ascii="Times New Roman" w:hAnsi="Times New Roman"/>
              </w:rPr>
              <w:t>л.</w:t>
            </w:r>
          </w:p>
          <w:p w:rsidR="009812DB" w:rsidRPr="002B4962" w:rsidRDefault="009812DB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347" w:right="-20"/>
              <w:rPr>
                <w:rFonts w:ascii="Times New Roman" w:hAnsi="Times New Roman"/>
              </w:rPr>
            </w:pPr>
            <w:r w:rsidRPr="002B4962">
              <w:rPr>
                <w:rFonts w:ascii="Times New Roman" w:hAnsi="Times New Roman"/>
                <w:spacing w:val="-2"/>
              </w:rPr>
              <w:t>п</w:t>
            </w:r>
            <w:r w:rsidRPr="002B4962">
              <w:rPr>
                <w:rFonts w:ascii="Times New Roman" w:hAnsi="Times New Roman"/>
              </w:rPr>
              <w:t>лава</w:t>
            </w:r>
            <w:r w:rsidRPr="002B4962">
              <w:rPr>
                <w:rFonts w:ascii="Times New Roman" w:hAnsi="Times New Roman"/>
                <w:spacing w:val="1"/>
              </w:rPr>
              <w:t>н</w:t>
            </w:r>
            <w:r w:rsidRPr="002B4962">
              <w:rPr>
                <w:rFonts w:ascii="Times New Roman" w:hAnsi="Times New Roman"/>
                <w:spacing w:val="2"/>
              </w:rPr>
              <w:t>и</w:t>
            </w:r>
            <w:r w:rsidRPr="002B4962">
              <w:rPr>
                <w:rFonts w:ascii="Times New Roman" w:hAnsi="Times New Roman"/>
              </w:rPr>
              <w:t>е</w:t>
            </w:r>
          </w:p>
        </w:tc>
      </w:tr>
    </w:tbl>
    <w:p w:rsidR="009812DB" w:rsidRDefault="009812DB">
      <w:pPr>
        <w:widowControl w:val="0"/>
        <w:autoSpaceDE w:val="0"/>
        <w:autoSpaceDN w:val="0"/>
        <w:adjustRightInd w:val="0"/>
        <w:spacing w:before="18" w:after="0" w:line="140" w:lineRule="exact"/>
        <w:rPr>
          <w:rFonts w:ascii="Times New Roman" w:hAnsi="Times New Roman"/>
          <w:sz w:val="14"/>
          <w:szCs w:val="14"/>
        </w:rPr>
      </w:pPr>
    </w:p>
    <w:p w:rsidR="00B724FF" w:rsidRPr="000A3406" w:rsidRDefault="00434AA5" w:rsidP="000A3406">
      <w:pPr>
        <w:pStyle w:val="a9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spacing w:val="2"/>
        </w:rPr>
        <w:t xml:space="preserve">     </w:t>
      </w:r>
      <w:r w:rsidR="00B724FF" w:rsidRPr="000A3406">
        <w:rPr>
          <w:rFonts w:ascii="Times New Roman" w:hAnsi="Times New Roman"/>
          <w:spacing w:val="2"/>
          <w:sz w:val="28"/>
          <w:szCs w:val="28"/>
        </w:rPr>
        <w:t>О</w:t>
      </w:r>
      <w:r w:rsidR="00B724FF" w:rsidRPr="000A3406">
        <w:rPr>
          <w:rFonts w:ascii="Times New Roman" w:hAnsi="Times New Roman"/>
          <w:spacing w:val="1"/>
          <w:sz w:val="28"/>
          <w:szCs w:val="28"/>
        </w:rPr>
        <w:t>б</w:t>
      </w:r>
      <w:r w:rsidR="00B724FF" w:rsidRPr="000A3406">
        <w:rPr>
          <w:rFonts w:ascii="Times New Roman" w:hAnsi="Times New Roman"/>
          <w:spacing w:val="-8"/>
          <w:sz w:val="28"/>
          <w:szCs w:val="28"/>
        </w:rPr>
        <w:t>у</w:t>
      </w:r>
      <w:r w:rsidR="00B724FF" w:rsidRPr="000A3406">
        <w:rPr>
          <w:rFonts w:ascii="Times New Roman" w:hAnsi="Times New Roman"/>
          <w:spacing w:val="-1"/>
          <w:sz w:val="28"/>
          <w:szCs w:val="28"/>
        </w:rPr>
        <w:t>ч</w:t>
      </w:r>
      <w:r w:rsidR="00B724FF" w:rsidRPr="000A3406">
        <w:rPr>
          <w:rFonts w:ascii="Times New Roman" w:hAnsi="Times New Roman"/>
          <w:spacing w:val="3"/>
          <w:sz w:val="28"/>
          <w:szCs w:val="28"/>
        </w:rPr>
        <w:t>а</w:t>
      </w:r>
      <w:r w:rsidR="00B724FF" w:rsidRPr="000A3406">
        <w:rPr>
          <w:rFonts w:ascii="Times New Roman" w:hAnsi="Times New Roman"/>
          <w:spacing w:val="-1"/>
          <w:sz w:val="28"/>
          <w:szCs w:val="28"/>
        </w:rPr>
        <w:t>ю</w:t>
      </w:r>
      <w:r w:rsidR="00B724FF" w:rsidRPr="000A3406">
        <w:rPr>
          <w:rFonts w:ascii="Times New Roman" w:hAnsi="Times New Roman"/>
          <w:sz w:val="28"/>
          <w:szCs w:val="28"/>
        </w:rPr>
        <w:t>щ</w:t>
      </w:r>
      <w:r w:rsidR="00B724FF" w:rsidRPr="000A3406">
        <w:rPr>
          <w:rFonts w:ascii="Times New Roman" w:hAnsi="Times New Roman"/>
          <w:spacing w:val="-1"/>
          <w:sz w:val="28"/>
          <w:szCs w:val="28"/>
        </w:rPr>
        <w:t>им</w:t>
      </w:r>
      <w:r w:rsidR="00B724FF" w:rsidRPr="000A3406">
        <w:rPr>
          <w:rFonts w:ascii="Times New Roman" w:hAnsi="Times New Roman"/>
          <w:spacing w:val="3"/>
          <w:sz w:val="28"/>
          <w:szCs w:val="28"/>
        </w:rPr>
        <w:t>с</w:t>
      </w:r>
      <w:r w:rsidRPr="000A3406">
        <w:rPr>
          <w:rFonts w:ascii="Times New Roman" w:hAnsi="Times New Roman"/>
          <w:sz w:val="28"/>
          <w:szCs w:val="28"/>
        </w:rPr>
        <w:t xml:space="preserve">я </w:t>
      </w:r>
      <w:r w:rsidR="00B724FF" w:rsidRPr="000A3406">
        <w:rPr>
          <w:rFonts w:ascii="Times New Roman" w:hAnsi="Times New Roman"/>
          <w:sz w:val="28"/>
          <w:szCs w:val="28"/>
        </w:rPr>
        <w:t>в</w:t>
      </w:r>
      <w:r w:rsidRPr="000A3406">
        <w:rPr>
          <w:rFonts w:ascii="Times New Roman" w:hAnsi="Times New Roman"/>
          <w:sz w:val="28"/>
          <w:szCs w:val="28"/>
        </w:rPr>
        <w:t xml:space="preserve"> </w:t>
      </w:r>
      <w:r w:rsidR="00B724FF" w:rsidRPr="000A3406">
        <w:rPr>
          <w:rFonts w:ascii="Times New Roman" w:hAnsi="Times New Roman"/>
          <w:spacing w:val="1"/>
          <w:sz w:val="28"/>
          <w:szCs w:val="28"/>
        </w:rPr>
        <w:t>т</w:t>
      </w:r>
      <w:r w:rsidR="00B724FF" w:rsidRPr="000A3406">
        <w:rPr>
          <w:rFonts w:ascii="Times New Roman" w:hAnsi="Times New Roman"/>
          <w:sz w:val="28"/>
          <w:szCs w:val="28"/>
        </w:rPr>
        <w:t>ре</w:t>
      </w:r>
      <w:r w:rsidR="00B724FF" w:rsidRPr="000A3406">
        <w:rPr>
          <w:rFonts w:ascii="Times New Roman" w:hAnsi="Times New Roman"/>
          <w:spacing w:val="-2"/>
          <w:sz w:val="28"/>
          <w:szCs w:val="28"/>
        </w:rPr>
        <w:t>ни</w:t>
      </w:r>
      <w:r w:rsidR="00B724FF" w:rsidRPr="000A3406">
        <w:rPr>
          <w:rFonts w:ascii="Times New Roman" w:hAnsi="Times New Roman"/>
          <w:spacing w:val="4"/>
          <w:sz w:val="28"/>
          <w:szCs w:val="28"/>
        </w:rPr>
        <w:t>р</w:t>
      </w:r>
      <w:r w:rsidR="00B724FF" w:rsidRPr="000A3406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0A3406">
        <w:rPr>
          <w:rFonts w:ascii="Times New Roman" w:hAnsi="Times New Roman"/>
          <w:spacing w:val="4"/>
          <w:sz w:val="28"/>
          <w:szCs w:val="28"/>
        </w:rPr>
        <w:t>в</w:t>
      </w:r>
      <w:r w:rsidR="00B724FF" w:rsidRPr="000A3406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0A3406">
        <w:rPr>
          <w:rFonts w:ascii="Times New Roman" w:hAnsi="Times New Roman"/>
          <w:spacing w:val="3"/>
          <w:sz w:val="28"/>
          <w:szCs w:val="28"/>
        </w:rPr>
        <w:t>ч</w:t>
      </w:r>
      <w:r w:rsidR="00B724FF" w:rsidRPr="000A3406">
        <w:rPr>
          <w:rFonts w:ascii="Times New Roman" w:hAnsi="Times New Roman"/>
          <w:spacing w:val="2"/>
          <w:sz w:val="28"/>
          <w:szCs w:val="28"/>
        </w:rPr>
        <w:t>н</w:t>
      </w:r>
      <w:r w:rsidR="00B724FF" w:rsidRPr="000A3406">
        <w:rPr>
          <w:rFonts w:ascii="Times New Roman" w:hAnsi="Times New Roman"/>
          <w:sz w:val="28"/>
          <w:szCs w:val="28"/>
        </w:rPr>
        <w:t>ых</w:t>
      </w:r>
      <w:r w:rsidRPr="000A3406">
        <w:rPr>
          <w:rFonts w:ascii="Times New Roman" w:hAnsi="Times New Roman"/>
          <w:sz w:val="28"/>
          <w:szCs w:val="28"/>
        </w:rPr>
        <w:t xml:space="preserve"> </w:t>
      </w:r>
      <w:r w:rsidR="00B724FF" w:rsidRPr="000A3406">
        <w:rPr>
          <w:rFonts w:ascii="Times New Roman" w:hAnsi="Times New Roman"/>
          <w:spacing w:val="1"/>
          <w:sz w:val="28"/>
          <w:szCs w:val="28"/>
        </w:rPr>
        <w:t>г</w:t>
      </w:r>
      <w:r w:rsidR="00B724FF" w:rsidRPr="000A3406">
        <w:rPr>
          <w:rFonts w:ascii="Times New Roman" w:hAnsi="Times New Roman"/>
          <w:spacing w:val="4"/>
          <w:sz w:val="28"/>
          <w:szCs w:val="28"/>
        </w:rPr>
        <w:t>р</w:t>
      </w:r>
      <w:r w:rsidR="00B724FF" w:rsidRPr="000A3406">
        <w:rPr>
          <w:rFonts w:ascii="Times New Roman" w:hAnsi="Times New Roman"/>
          <w:spacing w:val="-4"/>
          <w:sz w:val="28"/>
          <w:szCs w:val="28"/>
        </w:rPr>
        <w:t>у</w:t>
      </w:r>
      <w:r w:rsidR="00B724FF" w:rsidRPr="000A3406">
        <w:rPr>
          <w:rFonts w:ascii="Times New Roman" w:hAnsi="Times New Roman"/>
          <w:spacing w:val="-2"/>
          <w:sz w:val="28"/>
          <w:szCs w:val="28"/>
        </w:rPr>
        <w:t>пп</w:t>
      </w:r>
      <w:r w:rsidR="00B724FF" w:rsidRPr="000A3406">
        <w:rPr>
          <w:rFonts w:ascii="Times New Roman" w:hAnsi="Times New Roman"/>
          <w:sz w:val="28"/>
          <w:szCs w:val="28"/>
        </w:rPr>
        <w:t>ах</w:t>
      </w:r>
      <w:r w:rsidR="00B724FF" w:rsidRPr="000A3406">
        <w:rPr>
          <w:rFonts w:ascii="Times New Roman" w:hAnsi="Times New Roman"/>
          <w:sz w:val="28"/>
          <w:szCs w:val="28"/>
        </w:rPr>
        <w:tab/>
      </w:r>
      <w:r w:rsidRPr="000A3406">
        <w:rPr>
          <w:rFonts w:ascii="Times New Roman" w:hAnsi="Times New Roman"/>
          <w:sz w:val="28"/>
          <w:szCs w:val="28"/>
        </w:rPr>
        <w:t xml:space="preserve"> </w:t>
      </w:r>
      <w:r w:rsidR="00B724FF" w:rsidRPr="000A3406">
        <w:rPr>
          <w:rFonts w:ascii="Times New Roman" w:hAnsi="Times New Roman"/>
          <w:spacing w:val="2"/>
          <w:sz w:val="28"/>
          <w:szCs w:val="28"/>
        </w:rPr>
        <w:t>н</w:t>
      </w:r>
      <w:r w:rsidR="00B724FF" w:rsidRPr="000A3406">
        <w:rPr>
          <w:rFonts w:ascii="Times New Roman" w:hAnsi="Times New Roman"/>
          <w:sz w:val="28"/>
          <w:szCs w:val="28"/>
        </w:rPr>
        <w:t>е</w:t>
      </w:r>
      <w:r w:rsidR="00B724FF" w:rsidRPr="000A3406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0A3406">
        <w:rPr>
          <w:rFonts w:ascii="Times New Roman" w:hAnsi="Times New Roman"/>
          <w:spacing w:val="1"/>
          <w:sz w:val="28"/>
          <w:szCs w:val="28"/>
        </w:rPr>
        <w:t>б</w:t>
      </w:r>
      <w:r w:rsidR="00B724FF" w:rsidRPr="000A3406">
        <w:rPr>
          <w:rFonts w:ascii="Times New Roman" w:hAnsi="Times New Roman"/>
          <w:spacing w:val="4"/>
          <w:sz w:val="28"/>
          <w:szCs w:val="28"/>
        </w:rPr>
        <w:t>х</w:t>
      </w:r>
      <w:r w:rsidR="00B724FF" w:rsidRPr="000A3406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0A3406">
        <w:rPr>
          <w:rFonts w:ascii="Times New Roman" w:hAnsi="Times New Roman"/>
          <w:spacing w:val="1"/>
          <w:sz w:val="28"/>
          <w:szCs w:val="28"/>
        </w:rPr>
        <w:t>д</w:t>
      </w:r>
      <w:r w:rsidR="00B724FF" w:rsidRPr="000A3406">
        <w:rPr>
          <w:rFonts w:ascii="Times New Roman" w:hAnsi="Times New Roman"/>
          <w:spacing w:val="-2"/>
          <w:sz w:val="28"/>
          <w:szCs w:val="28"/>
        </w:rPr>
        <w:t>и</w:t>
      </w:r>
      <w:r w:rsidR="00B724FF" w:rsidRPr="000A3406">
        <w:rPr>
          <w:rFonts w:ascii="Times New Roman" w:hAnsi="Times New Roman"/>
          <w:spacing w:val="3"/>
          <w:sz w:val="28"/>
          <w:szCs w:val="28"/>
        </w:rPr>
        <w:t>м</w:t>
      </w:r>
      <w:r w:rsidRPr="000A3406">
        <w:rPr>
          <w:rFonts w:ascii="Times New Roman" w:hAnsi="Times New Roman"/>
          <w:sz w:val="28"/>
          <w:szCs w:val="28"/>
        </w:rPr>
        <w:t xml:space="preserve">о </w:t>
      </w:r>
      <w:r w:rsidR="00B724FF" w:rsidRPr="000A3406">
        <w:rPr>
          <w:rFonts w:ascii="Times New Roman" w:hAnsi="Times New Roman"/>
          <w:sz w:val="28"/>
          <w:szCs w:val="28"/>
        </w:rPr>
        <w:t>в</w:t>
      </w:r>
      <w:r w:rsidR="00B724FF" w:rsidRPr="000A3406">
        <w:rPr>
          <w:rFonts w:ascii="Times New Roman" w:hAnsi="Times New Roman"/>
          <w:spacing w:val="3"/>
          <w:sz w:val="28"/>
          <w:szCs w:val="28"/>
        </w:rPr>
        <w:t>ы</w:t>
      </w:r>
      <w:r w:rsidR="00B724FF" w:rsidRPr="000A3406">
        <w:rPr>
          <w:rFonts w:ascii="Times New Roman" w:hAnsi="Times New Roman"/>
          <w:spacing w:val="-2"/>
          <w:sz w:val="28"/>
          <w:szCs w:val="28"/>
        </w:rPr>
        <w:t>п</w:t>
      </w:r>
      <w:r w:rsidR="00B724FF" w:rsidRPr="000A3406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0A3406">
        <w:rPr>
          <w:rFonts w:ascii="Times New Roman" w:hAnsi="Times New Roman"/>
          <w:spacing w:val="4"/>
          <w:sz w:val="28"/>
          <w:szCs w:val="28"/>
        </w:rPr>
        <w:t>л</w:t>
      </w:r>
      <w:r w:rsidR="00B724FF" w:rsidRPr="000A3406">
        <w:rPr>
          <w:rFonts w:ascii="Times New Roman" w:hAnsi="Times New Roman"/>
          <w:spacing w:val="-2"/>
          <w:sz w:val="28"/>
          <w:szCs w:val="28"/>
        </w:rPr>
        <w:t>ни</w:t>
      </w:r>
      <w:r w:rsidR="00B724FF" w:rsidRPr="000A3406">
        <w:rPr>
          <w:rFonts w:ascii="Times New Roman" w:hAnsi="Times New Roman"/>
          <w:spacing w:val="1"/>
          <w:sz w:val="28"/>
          <w:szCs w:val="28"/>
        </w:rPr>
        <w:t>т</w:t>
      </w:r>
      <w:r w:rsidRPr="000A3406">
        <w:rPr>
          <w:rFonts w:ascii="Times New Roman" w:hAnsi="Times New Roman"/>
          <w:sz w:val="28"/>
          <w:szCs w:val="28"/>
        </w:rPr>
        <w:t>ь</w:t>
      </w:r>
      <w:r w:rsidRPr="000A3406">
        <w:rPr>
          <w:rFonts w:ascii="Times New Roman" w:hAnsi="Times New Roman"/>
          <w:sz w:val="28"/>
          <w:szCs w:val="28"/>
        </w:rPr>
        <w:tab/>
      </w:r>
      <w:r w:rsidR="000A3406">
        <w:rPr>
          <w:rFonts w:ascii="Times New Roman" w:hAnsi="Times New Roman"/>
          <w:sz w:val="28"/>
          <w:szCs w:val="28"/>
        </w:rPr>
        <w:t xml:space="preserve"> </w:t>
      </w:r>
      <w:r w:rsidRPr="000A3406">
        <w:rPr>
          <w:rFonts w:ascii="Times New Roman" w:hAnsi="Times New Roman"/>
          <w:sz w:val="28"/>
          <w:szCs w:val="28"/>
        </w:rPr>
        <w:t xml:space="preserve">4 </w:t>
      </w:r>
      <w:r w:rsidR="00B724FF" w:rsidRPr="000A3406">
        <w:rPr>
          <w:rFonts w:ascii="Times New Roman" w:hAnsi="Times New Roman"/>
          <w:sz w:val="28"/>
          <w:szCs w:val="28"/>
        </w:rPr>
        <w:t>к</w:t>
      </w:r>
      <w:r w:rsidR="00B724FF" w:rsidRPr="000A3406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0A3406">
        <w:rPr>
          <w:rFonts w:ascii="Times New Roman" w:hAnsi="Times New Roman"/>
          <w:spacing w:val="-2"/>
          <w:sz w:val="28"/>
          <w:szCs w:val="28"/>
        </w:rPr>
        <w:t>н</w:t>
      </w:r>
      <w:r w:rsidR="00B724FF" w:rsidRPr="000A3406">
        <w:rPr>
          <w:rFonts w:ascii="Times New Roman" w:hAnsi="Times New Roman"/>
          <w:spacing w:val="1"/>
          <w:sz w:val="28"/>
          <w:szCs w:val="28"/>
        </w:rPr>
        <w:t>т</w:t>
      </w:r>
      <w:r w:rsidR="00B724FF" w:rsidRPr="000A3406">
        <w:rPr>
          <w:rFonts w:ascii="Times New Roman" w:hAnsi="Times New Roman"/>
          <w:spacing w:val="4"/>
          <w:sz w:val="28"/>
          <w:szCs w:val="28"/>
        </w:rPr>
        <w:t>р</w:t>
      </w:r>
      <w:r w:rsidR="00B724FF" w:rsidRPr="000A3406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0A3406">
        <w:rPr>
          <w:rFonts w:ascii="Times New Roman" w:hAnsi="Times New Roman"/>
          <w:sz w:val="28"/>
          <w:szCs w:val="28"/>
        </w:rPr>
        <w:t>ль</w:t>
      </w:r>
      <w:r w:rsidR="00B724FF" w:rsidRPr="000A3406">
        <w:rPr>
          <w:rFonts w:ascii="Times New Roman" w:hAnsi="Times New Roman"/>
          <w:spacing w:val="-1"/>
          <w:sz w:val="28"/>
          <w:szCs w:val="28"/>
        </w:rPr>
        <w:t>н</w:t>
      </w:r>
      <w:r w:rsidR="00B724FF" w:rsidRPr="000A3406">
        <w:rPr>
          <w:rFonts w:ascii="Times New Roman" w:hAnsi="Times New Roman"/>
          <w:sz w:val="28"/>
          <w:szCs w:val="28"/>
        </w:rPr>
        <w:t xml:space="preserve">ых  </w:t>
      </w:r>
      <w:r w:rsidR="00B724FF" w:rsidRPr="000A3406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724FF" w:rsidRPr="000A3406">
        <w:rPr>
          <w:rFonts w:ascii="Times New Roman" w:hAnsi="Times New Roman"/>
          <w:spacing w:val="-4"/>
          <w:sz w:val="28"/>
          <w:szCs w:val="28"/>
        </w:rPr>
        <w:t>у</w:t>
      </w:r>
      <w:r w:rsidR="00B724FF" w:rsidRPr="000A3406">
        <w:rPr>
          <w:rFonts w:ascii="Times New Roman" w:hAnsi="Times New Roman"/>
          <w:spacing w:val="2"/>
          <w:sz w:val="28"/>
          <w:szCs w:val="28"/>
        </w:rPr>
        <w:t>п</w:t>
      </w:r>
      <w:r w:rsidR="00B724FF" w:rsidRPr="000A3406">
        <w:rPr>
          <w:rFonts w:ascii="Times New Roman" w:hAnsi="Times New Roman"/>
          <w:sz w:val="28"/>
          <w:szCs w:val="28"/>
        </w:rPr>
        <w:t>ра</w:t>
      </w:r>
      <w:r w:rsidR="00B724FF" w:rsidRPr="000A3406">
        <w:rPr>
          <w:rFonts w:ascii="Times New Roman" w:hAnsi="Times New Roman"/>
          <w:spacing w:val="2"/>
          <w:sz w:val="28"/>
          <w:szCs w:val="28"/>
        </w:rPr>
        <w:t>жн</w:t>
      </w:r>
      <w:r w:rsidR="00B724FF" w:rsidRPr="000A3406">
        <w:rPr>
          <w:rFonts w:ascii="Times New Roman" w:hAnsi="Times New Roman"/>
          <w:spacing w:val="-4"/>
          <w:sz w:val="28"/>
          <w:szCs w:val="28"/>
        </w:rPr>
        <w:t>е</w:t>
      </w:r>
      <w:r w:rsidR="00B724FF" w:rsidRPr="000A3406">
        <w:rPr>
          <w:rFonts w:ascii="Times New Roman" w:hAnsi="Times New Roman"/>
          <w:spacing w:val="2"/>
          <w:sz w:val="28"/>
          <w:szCs w:val="28"/>
        </w:rPr>
        <w:t>н</w:t>
      </w:r>
      <w:r w:rsidR="00B724FF" w:rsidRPr="000A3406">
        <w:rPr>
          <w:rFonts w:ascii="Times New Roman" w:hAnsi="Times New Roman"/>
          <w:spacing w:val="-2"/>
          <w:sz w:val="28"/>
          <w:szCs w:val="28"/>
        </w:rPr>
        <w:t>и</w:t>
      </w:r>
      <w:r w:rsidR="00B724FF" w:rsidRPr="000A3406">
        <w:rPr>
          <w:rFonts w:ascii="Times New Roman" w:hAnsi="Times New Roman"/>
          <w:sz w:val="28"/>
          <w:szCs w:val="28"/>
        </w:rPr>
        <w:t xml:space="preserve">й  </w:t>
      </w:r>
      <w:r w:rsidR="00B724FF" w:rsidRPr="000A3406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724FF" w:rsidRPr="000A3406">
        <w:rPr>
          <w:rFonts w:ascii="Times New Roman" w:hAnsi="Times New Roman"/>
          <w:spacing w:val="2"/>
          <w:sz w:val="28"/>
          <w:szCs w:val="28"/>
        </w:rPr>
        <w:t>п</w:t>
      </w:r>
      <w:r w:rsidR="00B724FF" w:rsidRPr="000A3406">
        <w:rPr>
          <w:rFonts w:ascii="Times New Roman" w:hAnsi="Times New Roman"/>
          <w:sz w:val="28"/>
          <w:szCs w:val="28"/>
        </w:rPr>
        <w:t>о о</w:t>
      </w:r>
      <w:r w:rsidR="00B724FF" w:rsidRPr="000A3406">
        <w:rPr>
          <w:rFonts w:ascii="Times New Roman" w:hAnsi="Times New Roman"/>
          <w:spacing w:val="1"/>
          <w:sz w:val="28"/>
          <w:szCs w:val="28"/>
        </w:rPr>
        <w:t>б</w:t>
      </w:r>
      <w:r w:rsidR="00B724FF" w:rsidRPr="000A3406">
        <w:rPr>
          <w:rFonts w:ascii="Times New Roman" w:hAnsi="Times New Roman"/>
          <w:sz w:val="28"/>
          <w:szCs w:val="28"/>
        </w:rPr>
        <w:t>щ</w:t>
      </w:r>
      <w:r w:rsidR="00B724FF" w:rsidRPr="000A3406">
        <w:rPr>
          <w:rFonts w:ascii="Times New Roman" w:hAnsi="Times New Roman"/>
          <w:spacing w:val="-4"/>
          <w:sz w:val="28"/>
          <w:szCs w:val="28"/>
        </w:rPr>
        <w:t>е</w:t>
      </w:r>
      <w:r w:rsidR="00B724FF" w:rsidRPr="000A3406">
        <w:rPr>
          <w:rFonts w:ascii="Times New Roman" w:hAnsi="Times New Roman"/>
          <w:sz w:val="28"/>
          <w:szCs w:val="28"/>
        </w:rPr>
        <w:t xml:space="preserve">й  </w:t>
      </w:r>
      <w:r w:rsidR="00B724FF" w:rsidRPr="000A3406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724FF" w:rsidRPr="000A3406">
        <w:rPr>
          <w:rFonts w:ascii="Times New Roman" w:hAnsi="Times New Roman"/>
          <w:sz w:val="28"/>
          <w:szCs w:val="28"/>
        </w:rPr>
        <w:t xml:space="preserve">и  </w:t>
      </w:r>
      <w:r w:rsidR="00B724FF" w:rsidRPr="000A3406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B724FF" w:rsidRPr="000A3406">
        <w:rPr>
          <w:rFonts w:ascii="Times New Roman" w:hAnsi="Times New Roman"/>
          <w:sz w:val="28"/>
          <w:szCs w:val="28"/>
        </w:rPr>
        <w:t>с</w:t>
      </w:r>
      <w:r w:rsidR="00B724FF" w:rsidRPr="000A3406">
        <w:rPr>
          <w:rFonts w:ascii="Times New Roman" w:hAnsi="Times New Roman"/>
          <w:spacing w:val="2"/>
          <w:sz w:val="28"/>
          <w:szCs w:val="28"/>
        </w:rPr>
        <w:t>п</w:t>
      </w:r>
      <w:r w:rsidR="00B724FF" w:rsidRPr="000A3406">
        <w:rPr>
          <w:rFonts w:ascii="Times New Roman" w:hAnsi="Times New Roman"/>
          <w:sz w:val="28"/>
          <w:szCs w:val="28"/>
        </w:rPr>
        <w:t>е</w:t>
      </w:r>
      <w:r w:rsidR="00B724FF" w:rsidRPr="000A3406">
        <w:rPr>
          <w:rFonts w:ascii="Times New Roman" w:hAnsi="Times New Roman"/>
          <w:spacing w:val="-2"/>
          <w:sz w:val="28"/>
          <w:szCs w:val="28"/>
        </w:rPr>
        <w:t>ци</w:t>
      </w:r>
      <w:r w:rsidR="00B724FF" w:rsidRPr="000A3406">
        <w:rPr>
          <w:rFonts w:ascii="Times New Roman" w:hAnsi="Times New Roman"/>
          <w:sz w:val="28"/>
          <w:szCs w:val="28"/>
        </w:rPr>
        <w:t>аль</w:t>
      </w:r>
      <w:r w:rsidR="00B724FF" w:rsidRPr="000A3406">
        <w:rPr>
          <w:rFonts w:ascii="Times New Roman" w:hAnsi="Times New Roman"/>
          <w:spacing w:val="2"/>
          <w:sz w:val="28"/>
          <w:szCs w:val="28"/>
        </w:rPr>
        <w:t>н</w:t>
      </w:r>
      <w:r w:rsidR="00B724FF" w:rsidRPr="000A3406">
        <w:rPr>
          <w:rFonts w:ascii="Times New Roman" w:hAnsi="Times New Roman"/>
          <w:sz w:val="28"/>
          <w:szCs w:val="28"/>
        </w:rPr>
        <w:t xml:space="preserve">ой  </w:t>
      </w:r>
      <w:r w:rsidR="00B724FF" w:rsidRPr="000A3406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B724FF" w:rsidRPr="000A3406">
        <w:rPr>
          <w:rFonts w:ascii="Times New Roman" w:hAnsi="Times New Roman"/>
          <w:spacing w:val="2"/>
          <w:sz w:val="28"/>
          <w:szCs w:val="28"/>
        </w:rPr>
        <w:t>ф</w:t>
      </w:r>
      <w:r w:rsidR="00B724FF" w:rsidRPr="000A3406">
        <w:rPr>
          <w:rFonts w:ascii="Times New Roman" w:hAnsi="Times New Roman"/>
          <w:spacing w:val="-2"/>
          <w:sz w:val="28"/>
          <w:szCs w:val="28"/>
        </w:rPr>
        <w:t>и</w:t>
      </w:r>
      <w:r w:rsidR="00B724FF" w:rsidRPr="000A3406">
        <w:rPr>
          <w:rFonts w:ascii="Times New Roman" w:hAnsi="Times New Roman"/>
          <w:spacing w:val="1"/>
          <w:sz w:val="28"/>
          <w:szCs w:val="28"/>
        </w:rPr>
        <w:t>з</w:t>
      </w:r>
      <w:r w:rsidR="00B724FF" w:rsidRPr="000A3406">
        <w:rPr>
          <w:rFonts w:ascii="Times New Roman" w:hAnsi="Times New Roman"/>
          <w:spacing w:val="-2"/>
          <w:sz w:val="28"/>
          <w:szCs w:val="28"/>
        </w:rPr>
        <w:t>и</w:t>
      </w:r>
      <w:r w:rsidR="00B724FF" w:rsidRPr="000A3406">
        <w:rPr>
          <w:rFonts w:ascii="Times New Roman" w:hAnsi="Times New Roman"/>
          <w:spacing w:val="3"/>
          <w:sz w:val="28"/>
          <w:szCs w:val="28"/>
        </w:rPr>
        <w:t>ч</w:t>
      </w:r>
      <w:r w:rsidR="00B724FF" w:rsidRPr="000A3406">
        <w:rPr>
          <w:rFonts w:ascii="Times New Roman" w:hAnsi="Times New Roman"/>
          <w:spacing w:val="-4"/>
          <w:sz w:val="28"/>
          <w:szCs w:val="28"/>
        </w:rPr>
        <w:t>е</w:t>
      </w:r>
      <w:r w:rsidR="00B724FF" w:rsidRPr="000A3406">
        <w:rPr>
          <w:rFonts w:ascii="Times New Roman" w:hAnsi="Times New Roman"/>
          <w:sz w:val="28"/>
          <w:szCs w:val="28"/>
        </w:rPr>
        <w:t>с</w:t>
      </w:r>
      <w:r w:rsidR="00B724FF" w:rsidRPr="000A3406">
        <w:rPr>
          <w:rFonts w:ascii="Times New Roman" w:hAnsi="Times New Roman"/>
          <w:spacing w:val="3"/>
          <w:sz w:val="28"/>
          <w:szCs w:val="28"/>
        </w:rPr>
        <w:t>к</w:t>
      </w:r>
      <w:r w:rsidR="00B724FF" w:rsidRPr="000A3406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0A3406">
        <w:rPr>
          <w:rFonts w:ascii="Times New Roman" w:hAnsi="Times New Roman"/>
          <w:sz w:val="28"/>
          <w:szCs w:val="28"/>
        </w:rPr>
        <w:t xml:space="preserve">й  </w:t>
      </w:r>
      <w:r w:rsidR="00B724FF" w:rsidRPr="000A3406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724FF" w:rsidRPr="000A3406">
        <w:rPr>
          <w:rFonts w:ascii="Times New Roman" w:hAnsi="Times New Roman"/>
          <w:spacing w:val="2"/>
          <w:sz w:val="28"/>
          <w:szCs w:val="28"/>
        </w:rPr>
        <w:t>п</w:t>
      </w:r>
      <w:r w:rsidR="00B724FF" w:rsidRPr="000A3406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0A3406">
        <w:rPr>
          <w:rFonts w:ascii="Times New Roman" w:hAnsi="Times New Roman"/>
          <w:spacing w:val="1"/>
          <w:sz w:val="28"/>
          <w:szCs w:val="28"/>
        </w:rPr>
        <w:t>дг</w:t>
      </w:r>
      <w:r w:rsidR="00B724FF" w:rsidRPr="000A3406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0A3406">
        <w:rPr>
          <w:rFonts w:ascii="Times New Roman" w:hAnsi="Times New Roman"/>
          <w:spacing w:val="5"/>
          <w:sz w:val="28"/>
          <w:szCs w:val="28"/>
        </w:rPr>
        <w:t>т</w:t>
      </w:r>
      <w:r w:rsidR="00B724FF" w:rsidRPr="000A3406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0A3406">
        <w:rPr>
          <w:rFonts w:ascii="Times New Roman" w:hAnsi="Times New Roman"/>
          <w:sz w:val="28"/>
          <w:szCs w:val="28"/>
        </w:rPr>
        <w:t>в</w:t>
      </w:r>
      <w:r w:rsidR="00B724FF" w:rsidRPr="000A3406">
        <w:rPr>
          <w:rFonts w:ascii="Times New Roman" w:hAnsi="Times New Roman"/>
          <w:spacing w:val="3"/>
          <w:sz w:val="28"/>
          <w:szCs w:val="28"/>
        </w:rPr>
        <w:t>к</w:t>
      </w:r>
      <w:r w:rsidR="00B724FF" w:rsidRPr="000A3406">
        <w:rPr>
          <w:rFonts w:ascii="Times New Roman" w:hAnsi="Times New Roman"/>
          <w:sz w:val="28"/>
          <w:szCs w:val="28"/>
        </w:rPr>
        <w:t xml:space="preserve">е, также </w:t>
      </w:r>
      <w:r w:rsidR="00B724FF" w:rsidRPr="000A3406">
        <w:rPr>
          <w:rFonts w:ascii="Times New Roman" w:hAnsi="Times New Roman"/>
          <w:spacing w:val="-2"/>
          <w:sz w:val="28"/>
          <w:szCs w:val="28"/>
        </w:rPr>
        <w:t xml:space="preserve">выполнить обязательную техническую программу. </w:t>
      </w:r>
      <w:r w:rsidR="00B724FF" w:rsidRPr="000A3406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B724FF" w:rsidRPr="000A3406">
        <w:rPr>
          <w:rFonts w:ascii="Times New Roman" w:hAnsi="Times New Roman"/>
          <w:spacing w:val="-1"/>
          <w:sz w:val="28"/>
          <w:szCs w:val="28"/>
        </w:rPr>
        <w:t xml:space="preserve">Для </w:t>
      </w:r>
      <w:r w:rsidR="00B724FF" w:rsidRPr="000A3406">
        <w:rPr>
          <w:rFonts w:ascii="Times New Roman" w:hAnsi="Times New Roman"/>
          <w:spacing w:val="1"/>
          <w:sz w:val="28"/>
          <w:szCs w:val="28"/>
        </w:rPr>
        <w:t>т</w:t>
      </w:r>
      <w:r w:rsidR="00B724FF" w:rsidRPr="000A3406">
        <w:rPr>
          <w:rFonts w:ascii="Times New Roman" w:hAnsi="Times New Roman"/>
          <w:sz w:val="28"/>
          <w:szCs w:val="28"/>
        </w:rPr>
        <w:t>ре</w:t>
      </w:r>
      <w:r w:rsidR="00B724FF" w:rsidRPr="000A3406">
        <w:rPr>
          <w:rFonts w:ascii="Times New Roman" w:hAnsi="Times New Roman"/>
          <w:spacing w:val="-2"/>
          <w:sz w:val="28"/>
          <w:szCs w:val="28"/>
        </w:rPr>
        <w:t>ни</w:t>
      </w:r>
      <w:r w:rsidR="00B724FF" w:rsidRPr="000A3406">
        <w:rPr>
          <w:rFonts w:ascii="Times New Roman" w:hAnsi="Times New Roman"/>
          <w:spacing w:val="4"/>
          <w:sz w:val="28"/>
          <w:szCs w:val="28"/>
        </w:rPr>
        <w:t>р</w:t>
      </w:r>
      <w:r w:rsidR="00B724FF" w:rsidRPr="000A3406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0A3406">
        <w:rPr>
          <w:rFonts w:ascii="Times New Roman" w:hAnsi="Times New Roman"/>
          <w:spacing w:val="4"/>
          <w:sz w:val="28"/>
          <w:szCs w:val="28"/>
        </w:rPr>
        <w:t>в</w:t>
      </w:r>
      <w:r w:rsidR="00B724FF" w:rsidRPr="000A3406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0A3406">
        <w:rPr>
          <w:rFonts w:ascii="Times New Roman" w:hAnsi="Times New Roman"/>
          <w:spacing w:val="3"/>
          <w:sz w:val="28"/>
          <w:szCs w:val="28"/>
        </w:rPr>
        <w:t>ч</w:t>
      </w:r>
      <w:r w:rsidR="00B724FF" w:rsidRPr="000A3406">
        <w:rPr>
          <w:rFonts w:ascii="Times New Roman" w:hAnsi="Times New Roman"/>
          <w:spacing w:val="-2"/>
          <w:sz w:val="28"/>
          <w:szCs w:val="28"/>
        </w:rPr>
        <w:t>н</w:t>
      </w:r>
      <w:r w:rsidR="00B724FF" w:rsidRPr="000A3406">
        <w:rPr>
          <w:rFonts w:ascii="Times New Roman" w:hAnsi="Times New Roman"/>
          <w:spacing w:val="4"/>
          <w:sz w:val="28"/>
          <w:szCs w:val="28"/>
        </w:rPr>
        <w:t>ы</w:t>
      </w:r>
      <w:r w:rsidR="00B724FF" w:rsidRPr="000A3406">
        <w:rPr>
          <w:rFonts w:ascii="Times New Roman" w:hAnsi="Times New Roman"/>
          <w:sz w:val="28"/>
          <w:szCs w:val="28"/>
        </w:rPr>
        <w:t>х</w:t>
      </w:r>
      <w:r w:rsidR="00B724FF" w:rsidRPr="000A3406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B724FF" w:rsidRPr="000A3406">
        <w:rPr>
          <w:rFonts w:ascii="Times New Roman" w:hAnsi="Times New Roman"/>
          <w:spacing w:val="1"/>
          <w:sz w:val="28"/>
          <w:szCs w:val="28"/>
        </w:rPr>
        <w:t>г</w:t>
      </w:r>
      <w:r w:rsidR="00B724FF" w:rsidRPr="000A3406">
        <w:rPr>
          <w:rFonts w:ascii="Times New Roman" w:hAnsi="Times New Roman"/>
          <w:spacing w:val="4"/>
          <w:sz w:val="28"/>
          <w:szCs w:val="28"/>
        </w:rPr>
        <w:t>р</w:t>
      </w:r>
      <w:r w:rsidR="00B724FF" w:rsidRPr="000A3406">
        <w:rPr>
          <w:rFonts w:ascii="Times New Roman" w:hAnsi="Times New Roman"/>
          <w:spacing w:val="-4"/>
          <w:sz w:val="28"/>
          <w:szCs w:val="28"/>
        </w:rPr>
        <w:t>у</w:t>
      </w:r>
      <w:r w:rsidR="00B724FF" w:rsidRPr="000A3406">
        <w:rPr>
          <w:rFonts w:ascii="Times New Roman" w:hAnsi="Times New Roman"/>
          <w:spacing w:val="-2"/>
          <w:sz w:val="28"/>
          <w:szCs w:val="28"/>
        </w:rPr>
        <w:t>пп</w:t>
      </w:r>
      <w:r w:rsidR="00B724FF" w:rsidRPr="000A3406">
        <w:rPr>
          <w:rFonts w:ascii="Times New Roman" w:hAnsi="Times New Roman"/>
          <w:spacing w:val="22"/>
          <w:sz w:val="28"/>
          <w:szCs w:val="28"/>
        </w:rPr>
        <w:t xml:space="preserve"> (</w:t>
      </w:r>
      <w:r w:rsidR="00B724FF" w:rsidRPr="000A3406">
        <w:rPr>
          <w:rFonts w:ascii="Times New Roman" w:hAnsi="Times New Roman"/>
          <w:sz w:val="28"/>
          <w:szCs w:val="28"/>
        </w:rPr>
        <w:t>начальной специализации</w:t>
      </w:r>
      <w:r w:rsidR="00B724FF" w:rsidRPr="000A3406">
        <w:rPr>
          <w:rFonts w:ascii="Times New Roman" w:hAnsi="Times New Roman"/>
          <w:spacing w:val="22"/>
          <w:sz w:val="28"/>
          <w:szCs w:val="28"/>
        </w:rPr>
        <w:t>)</w:t>
      </w:r>
      <w:r w:rsidR="00B724FF" w:rsidRPr="000A3406">
        <w:rPr>
          <w:rFonts w:ascii="Times New Roman" w:hAnsi="Times New Roman"/>
          <w:sz w:val="28"/>
          <w:szCs w:val="28"/>
        </w:rPr>
        <w:t>1</w:t>
      </w:r>
      <w:r w:rsidR="00B724FF" w:rsidRPr="000A3406">
        <w:rPr>
          <w:rFonts w:ascii="Times New Roman" w:hAnsi="Times New Roman"/>
          <w:spacing w:val="2"/>
          <w:sz w:val="28"/>
          <w:szCs w:val="28"/>
        </w:rPr>
        <w:t xml:space="preserve">и </w:t>
      </w:r>
      <w:r w:rsidR="00B724FF" w:rsidRPr="000A3406">
        <w:rPr>
          <w:rFonts w:ascii="Times New Roman" w:hAnsi="Times New Roman"/>
          <w:sz w:val="28"/>
          <w:szCs w:val="28"/>
        </w:rPr>
        <w:t>2-</w:t>
      </w:r>
      <w:r w:rsidR="00B724FF" w:rsidRPr="000A3406">
        <w:rPr>
          <w:rFonts w:ascii="Times New Roman" w:hAnsi="Times New Roman"/>
          <w:spacing w:val="1"/>
          <w:sz w:val="28"/>
          <w:szCs w:val="28"/>
        </w:rPr>
        <w:t>г</w:t>
      </w:r>
      <w:r w:rsidR="00B724FF" w:rsidRPr="000A3406">
        <w:rPr>
          <w:rFonts w:ascii="Times New Roman" w:hAnsi="Times New Roman"/>
          <w:sz w:val="28"/>
          <w:szCs w:val="28"/>
        </w:rPr>
        <w:t xml:space="preserve">о </w:t>
      </w:r>
      <w:r w:rsidR="00B724FF" w:rsidRPr="000A340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B724FF" w:rsidRPr="000A3406">
        <w:rPr>
          <w:rFonts w:ascii="Times New Roman" w:hAnsi="Times New Roman"/>
          <w:spacing w:val="5"/>
          <w:sz w:val="28"/>
          <w:szCs w:val="28"/>
        </w:rPr>
        <w:t>г</w:t>
      </w:r>
      <w:r w:rsidR="00B724FF" w:rsidRPr="000A3406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0A3406">
        <w:rPr>
          <w:rFonts w:ascii="Times New Roman" w:hAnsi="Times New Roman"/>
          <w:spacing w:val="5"/>
          <w:sz w:val="28"/>
          <w:szCs w:val="28"/>
        </w:rPr>
        <w:t>д</w:t>
      </w:r>
      <w:r w:rsidR="00B724FF" w:rsidRPr="000A3406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0A3406">
        <w:rPr>
          <w:rFonts w:ascii="Times New Roman" w:hAnsi="Times New Roman"/>
          <w:sz w:val="28"/>
          <w:szCs w:val="28"/>
        </w:rPr>
        <w:t xml:space="preserve">в </w:t>
      </w:r>
      <w:r w:rsidR="00B724FF" w:rsidRPr="000A3406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B724FF" w:rsidRPr="000A3406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0A3406">
        <w:rPr>
          <w:rFonts w:ascii="Times New Roman" w:hAnsi="Times New Roman"/>
          <w:spacing w:val="5"/>
          <w:sz w:val="28"/>
          <w:szCs w:val="28"/>
        </w:rPr>
        <w:t>б</w:t>
      </w:r>
      <w:r w:rsidR="00B724FF" w:rsidRPr="000A3406">
        <w:rPr>
          <w:rFonts w:ascii="Times New Roman" w:hAnsi="Times New Roman"/>
          <w:spacing w:val="-4"/>
          <w:sz w:val="28"/>
          <w:szCs w:val="28"/>
        </w:rPr>
        <w:t>у</w:t>
      </w:r>
      <w:r w:rsidR="00B724FF" w:rsidRPr="000A3406">
        <w:rPr>
          <w:rFonts w:ascii="Times New Roman" w:hAnsi="Times New Roman"/>
          <w:spacing w:val="3"/>
          <w:sz w:val="28"/>
          <w:szCs w:val="28"/>
        </w:rPr>
        <w:t>ч</w:t>
      </w:r>
      <w:r w:rsidR="00B724FF" w:rsidRPr="000A3406">
        <w:rPr>
          <w:rFonts w:ascii="Times New Roman" w:hAnsi="Times New Roman"/>
          <w:spacing w:val="-4"/>
          <w:sz w:val="28"/>
          <w:szCs w:val="28"/>
        </w:rPr>
        <w:t>е</w:t>
      </w:r>
      <w:r w:rsidR="00B724FF" w:rsidRPr="000A3406">
        <w:rPr>
          <w:rFonts w:ascii="Times New Roman" w:hAnsi="Times New Roman"/>
          <w:spacing w:val="2"/>
          <w:sz w:val="28"/>
          <w:szCs w:val="28"/>
        </w:rPr>
        <w:t>н</w:t>
      </w:r>
      <w:r w:rsidR="00B724FF" w:rsidRPr="000A3406">
        <w:rPr>
          <w:rFonts w:ascii="Times New Roman" w:hAnsi="Times New Roman"/>
          <w:spacing w:val="-2"/>
          <w:sz w:val="28"/>
          <w:szCs w:val="28"/>
        </w:rPr>
        <w:t>и</w:t>
      </w:r>
      <w:r w:rsidR="00B724FF" w:rsidRPr="000A3406">
        <w:rPr>
          <w:rFonts w:ascii="Times New Roman" w:hAnsi="Times New Roman"/>
          <w:sz w:val="28"/>
          <w:szCs w:val="28"/>
        </w:rPr>
        <w:t xml:space="preserve">я: </w:t>
      </w:r>
      <w:r w:rsidR="00B724FF" w:rsidRPr="000A3406">
        <w:rPr>
          <w:rFonts w:ascii="Times New Roman" w:hAnsi="Times New Roman"/>
          <w:spacing w:val="1"/>
          <w:sz w:val="28"/>
          <w:szCs w:val="28"/>
        </w:rPr>
        <w:t xml:space="preserve"> т</w:t>
      </w:r>
      <w:r w:rsidR="00B724FF" w:rsidRPr="000A3406">
        <w:rPr>
          <w:rFonts w:ascii="Times New Roman" w:hAnsi="Times New Roman"/>
          <w:spacing w:val="-4"/>
          <w:sz w:val="28"/>
          <w:szCs w:val="28"/>
        </w:rPr>
        <w:t>е</w:t>
      </w:r>
      <w:r w:rsidR="00B724FF" w:rsidRPr="000A3406">
        <w:rPr>
          <w:rFonts w:ascii="Times New Roman" w:hAnsi="Times New Roman"/>
          <w:sz w:val="28"/>
          <w:szCs w:val="28"/>
        </w:rPr>
        <w:t>х</w:t>
      </w:r>
      <w:r w:rsidR="00B724FF" w:rsidRPr="000A3406">
        <w:rPr>
          <w:rFonts w:ascii="Times New Roman" w:hAnsi="Times New Roman"/>
          <w:spacing w:val="2"/>
          <w:sz w:val="28"/>
          <w:szCs w:val="28"/>
        </w:rPr>
        <w:t>н</w:t>
      </w:r>
      <w:r w:rsidR="00B724FF" w:rsidRPr="000A3406">
        <w:rPr>
          <w:rFonts w:ascii="Times New Roman" w:hAnsi="Times New Roman"/>
          <w:spacing w:val="-2"/>
          <w:sz w:val="28"/>
          <w:szCs w:val="28"/>
        </w:rPr>
        <w:t>и</w:t>
      </w:r>
      <w:r w:rsidR="00B724FF" w:rsidRPr="000A3406">
        <w:rPr>
          <w:rFonts w:ascii="Times New Roman" w:hAnsi="Times New Roman"/>
          <w:spacing w:val="3"/>
          <w:sz w:val="28"/>
          <w:szCs w:val="28"/>
        </w:rPr>
        <w:t>ч</w:t>
      </w:r>
      <w:r w:rsidR="00B724FF" w:rsidRPr="000A3406">
        <w:rPr>
          <w:rFonts w:ascii="Times New Roman" w:hAnsi="Times New Roman"/>
          <w:spacing w:val="-4"/>
          <w:sz w:val="28"/>
          <w:szCs w:val="28"/>
        </w:rPr>
        <w:t>е</w:t>
      </w:r>
      <w:r w:rsidR="00B724FF" w:rsidRPr="000A3406">
        <w:rPr>
          <w:rFonts w:ascii="Times New Roman" w:hAnsi="Times New Roman"/>
          <w:sz w:val="28"/>
          <w:szCs w:val="28"/>
        </w:rPr>
        <w:t>с</w:t>
      </w:r>
      <w:r w:rsidR="00B724FF" w:rsidRPr="000A3406">
        <w:rPr>
          <w:rFonts w:ascii="Times New Roman" w:hAnsi="Times New Roman"/>
          <w:spacing w:val="3"/>
          <w:sz w:val="28"/>
          <w:szCs w:val="28"/>
        </w:rPr>
        <w:t>к</w:t>
      </w:r>
      <w:r w:rsidR="00B724FF" w:rsidRPr="000A3406">
        <w:rPr>
          <w:rFonts w:ascii="Times New Roman" w:hAnsi="Times New Roman"/>
          <w:sz w:val="28"/>
          <w:szCs w:val="28"/>
        </w:rPr>
        <w:t>и</w:t>
      </w:r>
      <w:r w:rsidR="00B724FF" w:rsidRPr="000A3406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B724FF" w:rsidRPr="000A3406">
        <w:rPr>
          <w:rFonts w:ascii="Times New Roman" w:hAnsi="Times New Roman"/>
          <w:spacing w:val="-2"/>
          <w:sz w:val="28"/>
          <w:szCs w:val="28"/>
        </w:rPr>
        <w:t>п</w:t>
      </w:r>
      <w:r w:rsidR="00B724FF" w:rsidRPr="000A3406">
        <w:rPr>
          <w:rFonts w:ascii="Times New Roman" w:hAnsi="Times New Roman"/>
          <w:sz w:val="28"/>
          <w:szCs w:val="28"/>
        </w:rPr>
        <w:t>ра</w:t>
      </w:r>
      <w:r w:rsidR="00B724FF" w:rsidRPr="000A3406">
        <w:rPr>
          <w:rFonts w:ascii="Times New Roman" w:hAnsi="Times New Roman"/>
          <w:spacing w:val="3"/>
          <w:sz w:val="28"/>
          <w:szCs w:val="28"/>
        </w:rPr>
        <w:t>в</w:t>
      </w:r>
      <w:r w:rsidR="00B724FF" w:rsidRPr="000A3406">
        <w:rPr>
          <w:rFonts w:ascii="Times New Roman" w:hAnsi="Times New Roman"/>
          <w:spacing w:val="-2"/>
          <w:sz w:val="28"/>
          <w:szCs w:val="28"/>
        </w:rPr>
        <w:t>и</w:t>
      </w:r>
      <w:r w:rsidR="00B724FF" w:rsidRPr="000A3406">
        <w:rPr>
          <w:rFonts w:ascii="Times New Roman" w:hAnsi="Times New Roman"/>
          <w:sz w:val="28"/>
          <w:szCs w:val="28"/>
        </w:rPr>
        <w:t>ль</w:t>
      </w:r>
      <w:r w:rsidR="00B724FF" w:rsidRPr="000A3406">
        <w:rPr>
          <w:rFonts w:ascii="Times New Roman" w:hAnsi="Times New Roman"/>
          <w:spacing w:val="3"/>
          <w:sz w:val="28"/>
          <w:szCs w:val="28"/>
        </w:rPr>
        <w:t>н</w:t>
      </w:r>
      <w:r w:rsidR="00B724FF" w:rsidRPr="000A3406">
        <w:rPr>
          <w:rFonts w:ascii="Times New Roman" w:hAnsi="Times New Roman"/>
          <w:sz w:val="28"/>
          <w:szCs w:val="28"/>
        </w:rPr>
        <w:t>о</w:t>
      </w:r>
      <w:r w:rsidR="00B724FF" w:rsidRPr="000A3406">
        <w:rPr>
          <w:rFonts w:ascii="Times New Roman" w:hAnsi="Times New Roman"/>
          <w:spacing w:val="22"/>
          <w:sz w:val="28"/>
          <w:szCs w:val="28"/>
        </w:rPr>
        <w:t xml:space="preserve"> проплыть </w:t>
      </w:r>
      <w:r w:rsidR="00B724FF" w:rsidRPr="000A3406">
        <w:rPr>
          <w:rFonts w:ascii="Times New Roman" w:hAnsi="Times New Roman"/>
          <w:spacing w:val="1"/>
          <w:sz w:val="28"/>
          <w:szCs w:val="28"/>
        </w:rPr>
        <w:t>д</w:t>
      </w:r>
      <w:r w:rsidR="00B724FF" w:rsidRPr="000A3406">
        <w:rPr>
          <w:rFonts w:ascii="Times New Roman" w:hAnsi="Times New Roman"/>
          <w:spacing w:val="-2"/>
          <w:sz w:val="28"/>
          <w:szCs w:val="28"/>
        </w:rPr>
        <w:t>и</w:t>
      </w:r>
      <w:r w:rsidR="00B724FF" w:rsidRPr="000A3406">
        <w:rPr>
          <w:rFonts w:ascii="Times New Roman" w:hAnsi="Times New Roman"/>
          <w:sz w:val="28"/>
          <w:szCs w:val="28"/>
        </w:rPr>
        <w:t>с</w:t>
      </w:r>
      <w:r w:rsidR="00B724FF" w:rsidRPr="000A3406">
        <w:rPr>
          <w:rFonts w:ascii="Times New Roman" w:hAnsi="Times New Roman"/>
          <w:spacing w:val="1"/>
          <w:sz w:val="28"/>
          <w:szCs w:val="28"/>
        </w:rPr>
        <w:t>т</w:t>
      </w:r>
      <w:r w:rsidR="00B724FF" w:rsidRPr="000A3406">
        <w:rPr>
          <w:rFonts w:ascii="Times New Roman" w:hAnsi="Times New Roman"/>
          <w:sz w:val="28"/>
          <w:szCs w:val="28"/>
        </w:rPr>
        <w:t>а</w:t>
      </w:r>
      <w:r w:rsidR="00B724FF" w:rsidRPr="000A3406">
        <w:rPr>
          <w:rFonts w:ascii="Times New Roman" w:hAnsi="Times New Roman"/>
          <w:spacing w:val="-2"/>
          <w:sz w:val="28"/>
          <w:szCs w:val="28"/>
        </w:rPr>
        <w:t>нци</w:t>
      </w:r>
      <w:r w:rsidR="00B724FF" w:rsidRPr="000A3406">
        <w:rPr>
          <w:rFonts w:ascii="Times New Roman" w:hAnsi="Times New Roman"/>
          <w:sz w:val="28"/>
          <w:szCs w:val="28"/>
        </w:rPr>
        <w:t>ю</w:t>
      </w:r>
      <w:r w:rsidR="00B724FF" w:rsidRPr="000A3406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B724FF" w:rsidRPr="000A3406">
        <w:rPr>
          <w:rFonts w:ascii="Times New Roman" w:hAnsi="Times New Roman"/>
          <w:sz w:val="28"/>
          <w:szCs w:val="28"/>
        </w:rPr>
        <w:t>100</w:t>
      </w:r>
      <w:r w:rsidR="00B724FF" w:rsidRPr="000A3406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B724FF" w:rsidRPr="000A3406">
        <w:rPr>
          <w:rFonts w:ascii="Times New Roman" w:hAnsi="Times New Roman"/>
          <w:spacing w:val="3"/>
          <w:sz w:val="28"/>
          <w:szCs w:val="28"/>
        </w:rPr>
        <w:t>м</w:t>
      </w:r>
      <w:r w:rsidR="00B724FF" w:rsidRPr="000A3406">
        <w:rPr>
          <w:rFonts w:ascii="Times New Roman" w:hAnsi="Times New Roman"/>
          <w:sz w:val="28"/>
          <w:szCs w:val="28"/>
        </w:rPr>
        <w:t xml:space="preserve"> комплексного плавания и 400 м выбранным способом (оценивается выполнения старта, повороты и техника плавания) и </w:t>
      </w:r>
      <w:r w:rsidR="00B724FF" w:rsidRPr="000A3406">
        <w:rPr>
          <w:rStyle w:val="a8"/>
          <w:sz w:val="28"/>
          <w:szCs w:val="28"/>
        </w:rPr>
        <w:t>иметь юношеский разряд по плаванию</w:t>
      </w:r>
      <w:r w:rsidR="00B724FF" w:rsidRPr="000A3406">
        <w:rPr>
          <w:rFonts w:ascii="Times New Roman" w:hAnsi="Times New Roman"/>
          <w:sz w:val="28"/>
          <w:szCs w:val="28"/>
        </w:rPr>
        <w:t xml:space="preserve">). </w:t>
      </w:r>
      <w:r w:rsidR="00B724FF" w:rsidRPr="000A3406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B724FF" w:rsidRPr="000A3406">
        <w:rPr>
          <w:rFonts w:ascii="Times New Roman" w:hAnsi="Times New Roman"/>
          <w:spacing w:val="-1"/>
          <w:sz w:val="28"/>
          <w:szCs w:val="28"/>
        </w:rPr>
        <w:t xml:space="preserve">Для </w:t>
      </w:r>
      <w:r w:rsidR="00B724FF" w:rsidRPr="000A3406">
        <w:rPr>
          <w:rFonts w:ascii="Times New Roman" w:hAnsi="Times New Roman"/>
          <w:spacing w:val="1"/>
          <w:sz w:val="28"/>
          <w:szCs w:val="28"/>
        </w:rPr>
        <w:t>т</w:t>
      </w:r>
      <w:r w:rsidR="00B724FF" w:rsidRPr="000A3406">
        <w:rPr>
          <w:rFonts w:ascii="Times New Roman" w:hAnsi="Times New Roman"/>
          <w:sz w:val="28"/>
          <w:szCs w:val="28"/>
        </w:rPr>
        <w:t>ре</w:t>
      </w:r>
      <w:r w:rsidR="00B724FF" w:rsidRPr="000A3406">
        <w:rPr>
          <w:rFonts w:ascii="Times New Roman" w:hAnsi="Times New Roman"/>
          <w:spacing w:val="-2"/>
          <w:sz w:val="28"/>
          <w:szCs w:val="28"/>
        </w:rPr>
        <w:t>ни</w:t>
      </w:r>
      <w:r w:rsidR="00B724FF" w:rsidRPr="000A3406">
        <w:rPr>
          <w:rFonts w:ascii="Times New Roman" w:hAnsi="Times New Roman"/>
          <w:spacing w:val="4"/>
          <w:sz w:val="28"/>
          <w:szCs w:val="28"/>
        </w:rPr>
        <w:t>р</w:t>
      </w:r>
      <w:r w:rsidR="00B724FF" w:rsidRPr="000A3406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0A3406">
        <w:rPr>
          <w:rFonts w:ascii="Times New Roman" w:hAnsi="Times New Roman"/>
          <w:spacing w:val="4"/>
          <w:sz w:val="28"/>
          <w:szCs w:val="28"/>
        </w:rPr>
        <w:t>в</w:t>
      </w:r>
      <w:r w:rsidR="00B724FF" w:rsidRPr="000A3406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0A3406">
        <w:rPr>
          <w:rFonts w:ascii="Times New Roman" w:hAnsi="Times New Roman"/>
          <w:spacing w:val="3"/>
          <w:sz w:val="28"/>
          <w:szCs w:val="28"/>
        </w:rPr>
        <w:t>ч</w:t>
      </w:r>
      <w:r w:rsidR="00B724FF" w:rsidRPr="000A3406">
        <w:rPr>
          <w:rFonts w:ascii="Times New Roman" w:hAnsi="Times New Roman"/>
          <w:spacing w:val="-2"/>
          <w:sz w:val="28"/>
          <w:szCs w:val="28"/>
        </w:rPr>
        <w:t>н</w:t>
      </w:r>
      <w:r w:rsidR="00B724FF" w:rsidRPr="000A3406">
        <w:rPr>
          <w:rFonts w:ascii="Times New Roman" w:hAnsi="Times New Roman"/>
          <w:spacing w:val="4"/>
          <w:sz w:val="28"/>
          <w:szCs w:val="28"/>
        </w:rPr>
        <w:t>ы</w:t>
      </w:r>
      <w:r w:rsidR="00B724FF" w:rsidRPr="000A3406">
        <w:rPr>
          <w:rFonts w:ascii="Times New Roman" w:hAnsi="Times New Roman"/>
          <w:sz w:val="28"/>
          <w:szCs w:val="28"/>
        </w:rPr>
        <w:t>х</w:t>
      </w:r>
      <w:r w:rsidR="00B724FF" w:rsidRPr="000A3406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B724FF" w:rsidRPr="000A3406">
        <w:rPr>
          <w:rFonts w:ascii="Times New Roman" w:hAnsi="Times New Roman"/>
          <w:spacing w:val="1"/>
          <w:sz w:val="28"/>
          <w:szCs w:val="28"/>
        </w:rPr>
        <w:t>г</w:t>
      </w:r>
      <w:r w:rsidR="00B724FF" w:rsidRPr="000A3406">
        <w:rPr>
          <w:rFonts w:ascii="Times New Roman" w:hAnsi="Times New Roman"/>
          <w:spacing w:val="4"/>
          <w:sz w:val="28"/>
          <w:szCs w:val="28"/>
        </w:rPr>
        <w:t>р</w:t>
      </w:r>
      <w:r w:rsidR="00B724FF" w:rsidRPr="000A3406">
        <w:rPr>
          <w:rFonts w:ascii="Times New Roman" w:hAnsi="Times New Roman"/>
          <w:spacing w:val="-4"/>
          <w:sz w:val="28"/>
          <w:szCs w:val="28"/>
        </w:rPr>
        <w:t>у</w:t>
      </w:r>
      <w:r w:rsidR="00B724FF" w:rsidRPr="000A3406">
        <w:rPr>
          <w:rFonts w:ascii="Times New Roman" w:hAnsi="Times New Roman"/>
          <w:spacing w:val="-2"/>
          <w:sz w:val="28"/>
          <w:szCs w:val="28"/>
        </w:rPr>
        <w:t>пп</w:t>
      </w:r>
      <w:r w:rsidR="00B724FF" w:rsidRPr="000A3406">
        <w:rPr>
          <w:rFonts w:ascii="Times New Roman" w:hAnsi="Times New Roman"/>
          <w:spacing w:val="22"/>
          <w:sz w:val="28"/>
          <w:szCs w:val="28"/>
        </w:rPr>
        <w:t xml:space="preserve"> (</w:t>
      </w:r>
      <w:r w:rsidR="00B724FF" w:rsidRPr="000A3406">
        <w:rPr>
          <w:rFonts w:ascii="Times New Roman" w:hAnsi="Times New Roman"/>
          <w:sz w:val="28"/>
          <w:szCs w:val="28"/>
        </w:rPr>
        <w:t>углубленной специализации</w:t>
      </w:r>
      <w:r w:rsidR="00B724FF" w:rsidRPr="000A3406">
        <w:rPr>
          <w:rFonts w:ascii="Times New Roman" w:hAnsi="Times New Roman"/>
          <w:spacing w:val="22"/>
          <w:sz w:val="28"/>
          <w:szCs w:val="28"/>
        </w:rPr>
        <w:t>)</w:t>
      </w:r>
      <w:r w:rsidR="00B724FF" w:rsidRPr="000A3406">
        <w:rPr>
          <w:rFonts w:ascii="Times New Roman" w:hAnsi="Times New Roman"/>
          <w:sz w:val="28"/>
          <w:szCs w:val="28"/>
        </w:rPr>
        <w:t>3-5-</w:t>
      </w:r>
      <w:r w:rsidR="00B724FF" w:rsidRPr="000A3406">
        <w:rPr>
          <w:rFonts w:ascii="Times New Roman" w:hAnsi="Times New Roman"/>
          <w:spacing w:val="1"/>
          <w:sz w:val="28"/>
          <w:szCs w:val="28"/>
        </w:rPr>
        <w:t>г</w:t>
      </w:r>
      <w:r w:rsidR="00B724FF" w:rsidRPr="000A3406">
        <w:rPr>
          <w:rFonts w:ascii="Times New Roman" w:hAnsi="Times New Roman"/>
          <w:sz w:val="28"/>
          <w:szCs w:val="28"/>
        </w:rPr>
        <w:t xml:space="preserve">о </w:t>
      </w:r>
      <w:r w:rsidR="00B724FF" w:rsidRPr="000A340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B724FF" w:rsidRPr="000A3406">
        <w:rPr>
          <w:rFonts w:ascii="Times New Roman" w:hAnsi="Times New Roman"/>
          <w:spacing w:val="5"/>
          <w:sz w:val="28"/>
          <w:szCs w:val="28"/>
        </w:rPr>
        <w:t>г</w:t>
      </w:r>
      <w:r w:rsidR="00B724FF" w:rsidRPr="000A3406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0A3406">
        <w:rPr>
          <w:rFonts w:ascii="Times New Roman" w:hAnsi="Times New Roman"/>
          <w:spacing w:val="5"/>
          <w:sz w:val="28"/>
          <w:szCs w:val="28"/>
        </w:rPr>
        <w:t>д</w:t>
      </w:r>
      <w:r w:rsidR="00B724FF" w:rsidRPr="000A3406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0A3406">
        <w:rPr>
          <w:rFonts w:ascii="Times New Roman" w:hAnsi="Times New Roman"/>
          <w:sz w:val="28"/>
          <w:szCs w:val="28"/>
        </w:rPr>
        <w:t xml:space="preserve">в </w:t>
      </w:r>
      <w:r w:rsidR="00B724FF" w:rsidRPr="000A3406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B724FF" w:rsidRPr="000A3406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0A3406">
        <w:rPr>
          <w:rFonts w:ascii="Times New Roman" w:hAnsi="Times New Roman"/>
          <w:spacing w:val="5"/>
          <w:sz w:val="28"/>
          <w:szCs w:val="28"/>
        </w:rPr>
        <w:t>б</w:t>
      </w:r>
      <w:r w:rsidR="00B724FF" w:rsidRPr="000A3406">
        <w:rPr>
          <w:rFonts w:ascii="Times New Roman" w:hAnsi="Times New Roman"/>
          <w:spacing w:val="-4"/>
          <w:sz w:val="28"/>
          <w:szCs w:val="28"/>
        </w:rPr>
        <w:t>у</w:t>
      </w:r>
      <w:r w:rsidR="00B724FF" w:rsidRPr="000A3406">
        <w:rPr>
          <w:rFonts w:ascii="Times New Roman" w:hAnsi="Times New Roman"/>
          <w:spacing w:val="3"/>
          <w:sz w:val="28"/>
          <w:szCs w:val="28"/>
        </w:rPr>
        <w:t>ч</w:t>
      </w:r>
      <w:r w:rsidR="00B724FF" w:rsidRPr="000A3406">
        <w:rPr>
          <w:rFonts w:ascii="Times New Roman" w:hAnsi="Times New Roman"/>
          <w:spacing w:val="-4"/>
          <w:sz w:val="28"/>
          <w:szCs w:val="28"/>
        </w:rPr>
        <w:t>е</w:t>
      </w:r>
      <w:r w:rsidR="00B724FF" w:rsidRPr="000A3406">
        <w:rPr>
          <w:rFonts w:ascii="Times New Roman" w:hAnsi="Times New Roman"/>
          <w:spacing w:val="2"/>
          <w:sz w:val="28"/>
          <w:szCs w:val="28"/>
        </w:rPr>
        <w:t>н</w:t>
      </w:r>
      <w:r w:rsidR="00B724FF" w:rsidRPr="000A3406">
        <w:rPr>
          <w:rFonts w:ascii="Times New Roman" w:hAnsi="Times New Roman"/>
          <w:spacing w:val="-2"/>
          <w:sz w:val="28"/>
          <w:szCs w:val="28"/>
        </w:rPr>
        <w:t>и</w:t>
      </w:r>
      <w:r w:rsidR="00B724FF" w:rsidRPr="000A3406">
        <w:rPr>
          <w:rFonts w:ascii="Times New Roman" w:hAnsi="Times New Roman"/>
          <w:sz w:val="28"/>
          <w:szCs w:val="28"/>
        </w:rPr>
        <w:t xml:space="preserve">я: </w:t>
      </w:r>
      <w:r w:rsidR="00B724FF" w:rsidRPr="000A3406">
        <w:rPr>
          <w:rFonts w:ascii="Times New Roman" w:hAnsi="Times New Roman"/>
          <w:spacing w:val="1"/>
          <w:sz w:val="28"/>
          <w:szCs w:val="28"/>
        </w:rPr>
        <w:t xml:space="preserve"> т</w:t>
      </w:r>
      <w:r w:rsidR="00B724FF" w:rsidRPr="000A3406">
        <w:rPr>
          <w:rFonts w:ascii="Times New Roman" w:hAnsi="Times New Roman"/>
          <w:spacing w:val="-4"/>
          <w:sz w:val="28"/>
          <w:szCs w:val="28"/>
        </w:rPr>
        <w:t>е</w:t>
      </w:r>
      <w:r w:rsidR="00B724FF" w:rsidRPr="000A3406">
        <w:rPr>
          <w:rFonts w:ascii="Times New Roman" w:hAnsi="Times New Roman"/>
          <w:sz w:val="28"/>
          <w:szCs w:val="28"/>
        </w:rPr>
        <w:t>х</w:t>
      </w:r>
      <w:r w:rsidR="00B724FF" w:rsidRPr="000A3406">
        <w:rPr>
          <w:rFonts w:ascii="Times New Roman" w:hAnsi="Times New Roman"/>
          <w:spacing w:val="2"/>
          <w:sz w:val="28"/>
          <w:szCs w:val="28"/>
        </w:rPr>
        <w:t>н</w:t>
      </w:r>
      <w:r w:rsidR="00B724FF" w:rsidRPr="000A3406">
        <w:rPr>
          <w:rFonts w:ascii="Times New Roman" w:hAnsi="Times New Roman"/>
          <w:spacing w:val="-2"/>
          <w:sz w:val="28"/>
          <w:szCs w:val="28"/>
        </w:rPr>
        <w:t>и</w:t>
      </w:r>
      <w:r w:rsidR="00B724FF" w:rsidRPr="000A3406">
        <w:rPr>
          <w:rFonts w:ascii="Times New Roman" w:hAnsi="Times New Roman"/>
          <w:spacing w:val="3"/>
          <w:sz w:val="28"/>
          <w:szCs w:val="28"/>
        </w:rPr>
        <w:t>ч</w:t>
      </w:r>
      <w:r w:rsidR="00B724FF" w:rsidRPr="000A3406">
        <w:rPr>
          <w:rFonts w:ascii="Times New Roman" w:hAnsi="Times New Roman"/>
          <w:spacing w:val="-4"/>
          <w:sz w:val="28"/>
          <w:szCs w:val="28"/>
        </w:rPr>
        <w:t>е</w:t>
      </w:r>
      <w:r w:rsidR="00B724FF" w:rsidRPr="000A3406">
        <w:rPr>
          <w:rFonts w:ascii="Times New Roman" w:hAnsi="Times New Roman"/>
          <w:sz w:val="28"/>
          <w:szCs w:val="28"/>
        </w:rPr>
        <w:t>с</w:t>
      </w:r>
      <w:r w:rsidR="00B724FF" w:rsidRPr="000A3406">
        <w:rPr>
          <w:rFonts w:ascii="Times New Roman" w:hAnsi="Times New Roman"/>
          <w:spacing w:val="3"/>
          <w:sz w:val="28"/>
          <w:szCs w:val="28"/>
        </w:rPr>
        <w:t>к</w:t>
      </w:r>
      <w:r w:rsidR="00B724FF" w:rsidRPr="000A3406">
        <w:rPr>
          <w:rFonts w:ascii="Times New Roman" w:hAnsi="Times New Roman"/>
          <w:sz w:val="28"/>
          <w:szCs w:val="28"/>
        </w:rPr>
        <w:t>и</w:t>
      </w:r>
      <w:r w:rsidR="00B724FF" w:rsidRPr="000A3406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B724FF" w:rsidRPr="000A3406">
        <w:rPr>
          <w:rFonts w:ascii="Times New Roman" w:hAnsi="Times New Roman"/>
          <w:spacing w:val="-2"/>
          <w:sz w:val="28"/>
          <w:szCs w:val="28"/>
        </w:rPr>
        <w:t>п</w:t>
      </w:r>
      <w:r w:rsidR="00B724FF" w:rsidRPr="000A3406">
        <w:rPr>
          <w:rFonts w:ascii="Times New Roman" w:hAnsi="Times New Roman"/>
          <w:sz w:val="28"/>
          <w:szCs w:val="28"/>
        </w:rPr>
        <w:t>ра</w:t>
      </w:r>
      <w:r w:rsidR="00B724FF" w:rsidRPr="000A3406">
        <w:rPr>
          <w:rFonts w:ascii="Times New Roman" w:hAnsi="Times New Roman"/>
          <w:spacing w:val="3"/>
          <w:sz w:val="28"/>
          <w:szCs w:val="28"/>
        </w:rPr>
        <w:t>в</w:t>
      </w:r>
      <w:r w:rsidR="00B724FF" w:rsidRPr="000A3406">
        <w:rPr>
          <w:rFonts w:ascii="Times New Roman" w:hAnsi="Times New Roman"/>
          <w:spacing w:val="-2"/>
          <w:sz w:val="28"/>
          <w:szCs w:val="28"/>
        </w:rPr>
        <w:t>и</w:t>
      </w:r>
      <w:r w:rsidR="00B724FF" w:rsidRPr="000A3406">
        <w:rPr>
          <w:rFonts w:ascii="Times New Roman" w:hAnsi="Times New Roman"/>
          <w:sz w:val="28"/>
          <w:szCs w:val="28"/>
        </w:rPr>
        <w:t>ль</w:t>
      </w:r>
      <w:r w:rsidR="00B724FF" w:rsidRPr="000A3406">
        <w:rPr>
          <w:rFonts w:ascii="Times New Roman" w:hAnsi="Times New Roman"/>
          <w:spacing w:val="3"/>
          <w:sz w:val="28"/>
          <w:szCs w:val="28"/>
        </w:rPr>
        <w:t>н</w:t>
      </w:r>
      <w:r w:rsidR="00B724FF" w:rsidRPr="000A3406">
        <w:rPr>
          <w:rFonts w:ascii="Times New Roman" w:hAnsi="Times New Roman"/>
          <w:sz w:val="28"/>
          <w:szCs w:val="28"/>
        </w:rPr>
        <w:t>о</w:t>
      </w:r>
      <w:r w:rsidR="00B724FF" w:rsidRPr="000A3406">
        <w:rPr>
          <w:rFonts w:ascii="Times New Roman" w:hAnsi="Times New Roman"/>
          <w:spacing w:val="22"/>
          <w:sz w:val="28"/>
          <w:szCs w:val="28"/>
        </w:rPr>
        <w:t xml:space="preserve"> проплыть </w:t>
      </w:r>
      <w:r w:rsidR="00B724FF" w:rsidRPr="000A3406">
        <w:rPr>
          <w:rFonts w:ascii="Times New Roman" w:hAnsi="Times New Roman"/>
          <w:spacing w:val="1"/>
          <w:sz w:val="28"/>
          <w:szCs w:val="28"/>
        </w:rPr>
        <w:t>д</w:t>
      </w:r>
      <w:r w:rsidR="00B724FF" w:rsidRPr="000A3406">
        <w:rPr>
          <w:rFonts w:ascii="Times New Roman" w:hAnsi="Times New Roman"/>
          <w:spacing w:val="-2"/>
          <w:sz w:val="28"/>
          <w:szCs w:val="28"/>
        </w:rPr>
        <w:t>и</w:t>
      </w:r>
      <w:r w:rsidR="00B724FF" w:rsidRPr="000A3406">
        <w:rPr>
          <w:rFonts w:ascii="Times New Roman" w:hAnsi="Times New Roman"/>
          <w:sz w:val="28"/>
          <w:szCs w:val="28"/>
        </w:rPr>
        <w:t>с</w:t>
      </w:r>
      <w:r w:rsidR="00B724FF" w:rsidRPr="000A3406">
        <w:rPr>
          <w:rFonts w:ascii="Times New Roman" w:hAnsi="Times New Roman"/>
          <w:spacing w:val="1"/>
          <w:sz w:val="28"/>
          <w:szCs w:val="28"/>
        </w:rPr>
        <w:t>т</w:t>
      </w:r>
      <w:r w:rsidR="00B724FF" w:rsidRPr="000A3406">
        <w:rPr>
          <w:rFonts w:ascii="Times New Roman" w:hAnsi="Times New Roman"/>
          <w:sz w:val="28"/>
          <w:szCs w:val="28"/>
        </w:rPr>
        <w:t>а</w:t>
      </w:r>
      <w:r w:rsidR="00B724FF" w:rsidRPr="000A3406">
        <w:rPr>
          <w:rFonts w:ascii="Times New Roman" w:hAnsi="Times New Roman"/>
          <w:spacing w:val="-2"/>
          <w:sz w:val="28"/>
          <w:szCs w:val="28"/>
        </w:rPr>
        <w:t>нци</w:t>
      </w:r>
      <w:r w:rsidR="00B724FF" w:rsidRPr="000A3406">
        <w:rPr>
          <w:rFonts w:ascii="Times New Roman" w:hAnsi="Times New Roman"/>
          <w:sz w:val="28"/>
          <w:szCs w:val="28"/>
        </w:rPr>
        <w:t>ю</w:t>
      </w:r>
      <w:r w:rsidR="00B724FF" w:rsidRPr="000A3406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B724FF" w:rsidRPr="000A3406">
        <w:rPr>
          <w:rFonts w:ascii="Times New Roman" w:hAnsi="Times New Roman"/>
          <w:sz w:val="28"/>
          <w:szCs w:val="28"/>
        </w:rPr>
        <w:t>200</w:t>
      </w:r>
      <w:r w:rsidR="00B724FF" w:rsidRPr="000A3406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B724FF" w:rsidRPr="000A3406">
        <w:rPr>
          <w:rFonts w:ascii="Times New Roman" w:hAnsi="Times New Roman"/>
          <w:spacing w:val="3"/>
          <w:sz w:val="28"/>
          <w:szCs w:val="28"/>
        </w:rPr>
        <w:t>м</w:t>
      </w:r>
      <w:r w:rsidR="00B724FF" w:rsidRPr="000A3406">
        <w:rPr>
          <w:rFonts w:ascii="Times New Roman" w:hAnsi="Times New Roman"/>
          <w:sz w:val="28"/>
          <w:szCs w:val="28"/>
        </w:rPr>
        <w:t xml:space="preserve"> комплексного плавания и 800 м </w:t>
      </w:r>
      <w:r w:rsidR="000A3406">
        <w:rPr>
          <w:rFonts w:ascii="Times New Roman" w:hAnsi="Times New Roman"/>
          <w:sz w:val="28"/>
          <w:szCs w:val="28"/>
        </w:rPr>
        <w:t xml:space="preserve">вольным стилем </w:t>
      </w:r>
      <w:r w:rsidR="00B724FF" w:rsidRPr="000A3406">
        <w:rPr>
          <w:rFonts w:ascii="Times New Roman" w:hAnsi="Times New Roman"/>
          <w:sz w:val="28"/>
          <w:szCs w:val="28"/>
        </w:rPr>
        <w:t>(оценивается выполнения старта, повороты и техника плавания) и иметь спортивный разряд по плаванию)</w:t>
      </w:r>
    </w:p>
    <w:p w:rsidR="00DD123F" w:rsidRDefault="009812DB" w:rsidP="00DD123F">
      <w:pPr>
        <w:widowControl w:val="0"/>
        <w:autoSpaceDE w:val="0"/>
        <w:autoSpaceDN w:val="0"/>
        <w:adjustRightInd w:val="0"/>
        <w:spacing w:after="0" w:line="320" w:lineRule="exact"/>
        <w:ind w:left="3165" w:right="-148" w:hanging="296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lastRenderedPageBreak/>
        <w:t>Н</w:t>
      </w:r>
      <w:r>
        <w:rPr>
          <w:rFonts w:ascii="Times New Roman" w:hAnsi="Times New Roman"/>
          <w:b/>
          <w:bCs/>
          <w:sz w:val="28"/>
          <w:szCs w:val="28"/>
        </w:rPr>
        <w:t>ор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ти</w:t>
      </w:r>
      <w:r>
        <w:rPr>
          <w:rFonts w:ascii="Times New Roman" w:hAnsi="Times New Roman"/>
          <w:b/>
          <w:bCs/>
          <w:sz w:val="28"/>
          <w:szCs w:val="28"/>
        </w:rPr>
        <w:t>вы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щ</w:t>
      </w:r>
      <w:r>
        <w:rPr>
          <w:rFonts w:ascii="Times New Roman" w:hAnsi="Times New Roman"/>
          <w:b/>
          <w:bCs/>
          <w:sz w:val="28"/>
          <w:szCs w:val="28"/>
        </w:rPr>
        <w:t>ей и 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ц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ой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ф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ес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й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ов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и</w:t>
      </w:r>
    </w:p>
    <w:p w:rsidR="009812DB" w:rsidRDefault="009812DB" w:rsidP="00DD123F">
      <w:pPr>
        <w:widowControl w:val="0"/>
        <w:autoSpaceDE w:val="0"/>
        <w:autoSpaceDN w:val="0"/>
        <w:adjustRightInd w:val="0"/>
        <w:spacing w:after="0" w:line="320" w:lineRule="exact"/>
        <w:ind w:left="3165" w:right="-148" w:hanging="296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пп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ре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hAnsi="Times New Roman"/>
          <w:b/>
          <w:bCs/>
          <w:sz w:val="28"/>
          <w:szCs w:val="28"/>
        </w:rPr>
        <w:t>ро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ом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эт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е</w:t>
      </w:r>
    </w:p>
    <w:p w:rsidR="009812DB" w:rsidRDefault="009812DB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sz w:val="12"/>
          <w:szCs w:val="12"/>
        </w:rPr>
      </w:pPr>
    </w:p>
    <w:tbl>
      <w:tblPr>
        <w:tblW w:w="10101" w:type="dxa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2"/>
        <w:gridCol w:w="795"/>
        <w:gridCol w:w="26"/>
        <w:gridCol w:w="823"/>
        <w:gridCol w:w="684"/>
        <w:gridCol w:w="310"/>
        <w:gridCol w:w="375"/>
        <w:gridCol w:w="334"/>
        <w:gridCol w:w="425"/>
        <w:gridCol w:w="709"/>
        <w:gridCol w:w="142"/>
        <w:gridCol w:w="708"/>
        <w:gridCol w:w="851"/>
        <w:gridCol w:w="709"/>
        <w:gridCol w:w="708"/>
      </w:tblGrid>
      <w:tr w:rsidR="00B724FF" w:rsidRPr="009812DB" w:rsidTr="004342BA">
        <w:trPr>
          <w:trHeight w:hRule="exact" w:val="324"/>
        </w:trPr>
        <w:tc>
          <w:tcPr>
            <w:tcW w:w="2502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B724FF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71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  <w:spacing w:val="1"/>
              </w:rPr>
              <w:t>К</w:t>
            </w:r>
            <w:r w:rsidRPr="000A3406">
              <w:rPr>
                <w:rFonts w:ascii="Times New Roman" w:hAnsi="Times New Roman"/>
                <w:spacing w:val="-4"/>
              </w:rPr>
              <w:t>о</w:t>
            </w:r>
            <w:r w:rsidRPr="000A3406">
              <w:rPr>
                <w:rFonts w:ascii="Times New Roman" w:hAnsi="Times New Roman"/>
                <w:spacing w:val="-2"/>
              </w:rPr>
              <w:t>н</w:t>
            </w:r>
            <w:r w:rsidRPr="000A3406">
              <w:rPr>
                <w:rFonts w:ascii="Times New Roman" w:hAnsi="Times New Roman"/>
                <w:spacing w:val="1"/>
              </w:rPr>
              <w:t>т</w:t>
            </w:r>
            <w:r w:rsidRPr="000A3406">
              <w:rPr>
                <w:rFonts w:ascii="Times New Roman" w:hAnsi="Times New Roman"/>
                <w:spacing w:val="4"/>
              </w:rPr>
              <w:t>р</w:t>
            </w:r>
            <w:r w:rsidRPr="000A3406">
              <w:rPr>
                <w:rFonts w:ascii="Times New Roman" w:hAnsi="Times New Roman"/>
                <w:spacing w:val="-4"/>
              </w:rPr>
              <w:t>о</w:t>
            </w:r>
            <w:r w:rsidRPr="000A3406">
              <w:rPr>
                <w:rFonts w:ascii="Times New Roman" w:hAnsi="Times New Roman"/>
              </w:rPr>
              <w:t>ль</w:t>
            </w:r>
            <w:r w:rsidRPr="000A3406">
              <w:rPr>
                <w:rFonts w:ascii="Times New Roman" w:hAnsi="Times New Roman"/>
                <w:spacing w:val="3"/>
              </w:rPr>
              <w:t>н</w:t>
            </w:r>
            <w:r w:rsidRPr="000A3406">
              <w:rPr>
                <w:rFonts w:ascii="Times New Roman" w:hAnsi="Times New Roman"/>
              </w:rPr>
              <w:t>ое</w:t>
            </w:r>
          </w:p>
          <w:p w:rsidR="00B724FF" w:rsidRPr="000A3406" w:rsidRDefault="00B724FF" w:rsidP="00B724F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71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  <w:spacing w:val="-4"/>
              </w:rPr>
              <w:t>у</w:t>
            </w:r>
            <w:r w:rsidRPr="000A3406">
              <w:rPr>
                <w:rFonts w:ascii="Times New Roman" w:hAnsi="Times New Roman"/>
                <w:spacing w:val="-2"/>
              </w:rPr>
              <w:t>п</w:t>
            </w:r>
            <w:r w:rsidRPr="000A3406">
              <w:rPr>
                <w:rFonts w:ascii="Times New Roman" w:hAnsi="Times New Roman"/>
                <w:spacing w:val="4"/>
              </w:rPr>
              <w:t>р</w:t>
            </w:r>
            <w:r w:rsidRPr="000A3406">
              <w:rPr>
                <w:rFonts w:ascii="Times New Roman" w:hAnsi="Times New Roman"/>
              </w:rPr>
              <w:t>а</w:t>
            </w:r>
            <w:r w:rsidRPr="000A3406">
              <w:rPr>
                <w:rFonts w:ascii="Times New Roman" w:hAnsi="Times New Roman"/>
                <w:spacing w:val="-2"/>
              </w:rPr>
              <w:t>ж</w:t>
            </w:r>
            <w:r w:rsidRPr="000A3406">
              <w:rPr>
                <w:rFonts w:ascii="Times New Roman" w:hAnsi="Times New Roman"/>
                <w:spacing w:val="2"/>
              </w:rPr>
              <w:t>н</w:t>
            </w:r>
            <w:r w:rsidRPr="000A3406">
              <w:rPr>
                <w:rFonts w:ascii="Times New Roman" w:hAnsi="Times New Roman"/>
              </w:rPr>
              <w:t>е</w:t>
            </w:r>
            <w:r w:rsidRPr="000A3406">
              <w:rPr>
                <w:rFonts w:ascii="Times New Roman" w:hAnsi="Times New Roman"/>
                <w:spacing w:val="-2"/>
              </w:rPr>
              <w:t>н</w:t>
            </w:r>
            <w:r w:rsidRPr="000A3406">
              <w:rPr>
                <w:rFonts w:ascii="Times New Roman" w:hAnsi="Times New Roman"/>
                <w:spacing w:val="2"/>
              </w:rPr>
              <w:t>и</w:t>
            </w:r>
            <w:r w:rsidRPr="000A3406">
              <w:rPr>
                <w:rFonts w:ascii="Times New Roman" w:hAnsi="Times New Roman"/>
              </w:rPr>
              <w:t>е</w:t>
            </w:r>
          </w:p>
        </w:tc>
        <w:tc>
          <w:tcPr>
            <w:tcW w:w="3772" w:type="dxa"/>
            <w:gridSpan w:val="8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5" w:lineRule="exact"/>
              <w:ind w:left="1307" w:right="1290"/>
              <w:jc w:val="center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Ю</w:t>
            </w:r>
            <w:r w:rsidRPr="000A3406">
              <w:rPr>
                <w:rFonts w:ascii="Times New Roman" w:hAnsi="Times New Roman"/>
                <w:spacing w:val="-2"/>
              </w:rPr>
              <w:t>н</w:t>
            </w:r>
            <w:r w:rsidRPr="000A3406">
              <w:rPr>
                <w:rFonts w:ascii="Times New Roman" w:hAnsi="Times New Roman"/>
                <w:spacing w:val="-4"/>
              </w:rPr>
              <w:t>о</w:t>
            </w:r>
            <w:r w:rsidRPr="000A3406">
              <w:rPr>
                <w:rFonts w:ascii="Times New Roman" w:hAnsi="Times New Roman"/>
                <w:spacing w:val="4"/>
              </w:rPr>
              <w:t>ш</w:t>
            </w:r>
            <w:r w:rsidRPr="000A3406">
              <w:rPr>
                <w:rFonts w:ascii="Times New Roman" w:hAnsi="Times New Roman"/>
              </w:rPr>
              <w:t>и</w:t>
            </w:r>
          </w:p>
        </w:tc>
        <w:tc>
          <w:tcPr>
            <w:tcW w:w="3827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5" w:lineRule="exact"/>
              <w:ind w:left="1232" w:right="1215"/>
              <w:jc w:val="center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  <w:spacing w:val="1"/>
              </w:rPr>
              <w:t>Д</w:t>
            </w:r>
            <w:r w:rsidRPr="000A3406">
              <w:rPr>
                <w:rFonts w:ascii="Times New Roman" w:hAnsi="Times New Roman"/>
                <w:spacing w:val="-4"/>
              </w:rPr>
              <w:t>е</w:t>
            </w:r>
            <w:r w:rsidRPr="000A3406">
              <w:rPr>
                <w:rFonts w:ascii="Times New Roman" w:hAnsi="Times New Roman"/>
                <w:spacing w:val="4"/>
              </w:rPr>
              <w:t>в</w:t>
            </w:r>
            <w:r w:rsidRPr="000A3406">
              <w:rPr>
                <w:rFonts w:ascii="Times New Roman" w:hAnsi="Times New Roman"/>
                <w:spacing w:val="-4"/>
              </w:rPr>
              <w:t>у</w:t>
            </w:r>
            <w:r w:rsidRPr="000A3406">
              <w:rPr>
                <w:rFonts w:ascii="Times New Roman" w:hAnsi="Times New Roman"/>
              </w:rPr>
              <w:t>шки</w:t>
            </w:r>
          </w:p>
        </w:tc>
      </w:tr>
      <w:tr w:rsidR="004342BA" w:rsidRPr="009812DB" w:rsidTr="000A3406">
        <w:trPr>
          <w:trHeight w:hRule="exact" w:val="294"/>
        </w:trPr>
        <w:tc>
          <w:tcPr>
            <w:tcW w:w="2502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5" w:lineRule="exact"/>
              <w:ind w:left="1232" w:right="12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5" w:lineRule="exact"/>
              <w:ind w:left="282" w:right="261" w:firstLine="3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1</w:t>
            </w:r>
          </w:p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59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  <w:spacing w:val="1"/>
              </w:rPr>
              <w:t>г</w:t>
            </w:r>
            <w:r w:rsidRPr="000A3406">
              <w:rPr>
                <w:rFonts w:ascii="Times New Roman" w:hAnsi="Times New Roman"/>
                <w:spacing w:val="-4"/>
              </w:rPr>
              <w:t>о</w:t>
            </w:r>
            <w:r w:rsidRPr="000A3406">
              <w:rPr>
                <w:rFonts w:ascii="Times New Roman" w:hAnsi="Times New Roman"/>
              </w:rPr>
              <w:t>д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5" w:lineRule="exact"/>
              <w:ind w:left="283" w:right="260" w:firstLine="2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2</w:t>
            </w:r>
          </w:p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59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  <w:spacing w:val="1"/>
              </w:rPr>
              <w:t>г</w:t>
            </w:r>
            <w:r w:rsidRPr="000A3406">
              <w:rPr>
                <w:rFonts w:ascii="Times New Roman" w:hAnsi="Times New Roman"/>
                <w:spacing w:val="-4"/>
              </w:rPr>
              <w:t>о</w:t>
            </w:r>
            <w:r w:rsidRPr="000A3406">
              <w:rPr>
                <w:rFonts w:ascii="Times New Roman" w:hAnsi="Times New Roman"/>
              </w:rPr>
              <w:t>д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5" w:lineRule="exact"/>
              <w:ind w:left="283" w:right="261" w:firstLine="2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3</w:t>
            </w:r>
          </w:p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59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  <w:spacing w:val="1"/>
              </w:rPr>
              <w:t>г</w:t>
            </w:r>
            <w:r w:rsidRPr="000A3406">
              <w:rPr>
                <w:rFonts w:ascii="Times New Roman" w:hAnsi="Times New Roman"/>
                <w:spacing w:val="-4"/>
              </w:rPr>
              <w:t>о</w:t>
            </w:r>
            <w:r w:rsidRPr="000A3406">
              <w:rPr>
                <w:rFonts w:ascii="Times New Roman" w:hAnsi="Times New Roman"/>
              </w:rPr>
              <w:t>д</w:t>
            </w:r>
          </w:p>
        </w:tc>
        <w:tc>
          <w:tcPr>
            <w:tcW w:w="685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5" w:lineRule="exact"/>
              <w:ind w:left="283" w:right="261" w:firstLine="2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4</w:t>
            </w:r>
          </w:p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59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  <w:spacing w:val="1"/>
              </w:rPr>
              <w:t>г</w:t>
            </w:r>
            <w:r w:rsidRPr="000A3406">
              <w:rPr>
                <w:rFonts w:ascii="Times New Roman" w:hAnsi="Times New Roman"/>
                <w:spacing w:val="-4"/>
              </w:rPr>
              <w:t>о</w:t>
            </w:r>
            <w:r w:rsidRPr="000A3406">
              <w:rPr>
                <w:rFonts w:ascii="Times New Roman" w:hAnsi="Times New Roman"/>
              </w:rPr>
              <w:t>д</w:t>
            </w:r>
          </w:p>
        </w:tc>
        <w:tc>
          <w:tcPr>
            <w:tcW w:w="759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5" w:lineRule="exact"/>
              <w:ind w:left="283" w:right="261" w:firstLine="2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5</w:t>
            </w:r>
          </w:p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59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  <w:spacing w:val="1"/>
              </w:rPr>
              <w:t>г</w:t>
            </w:r>
            <w:r w:rsidRPr="000A3406">
              <w:rPr>
                <w:rFonts w:ascii="Times New Roman" w:hAnsi="Times New Roman"/>
                <w:spacing w:val="-4"/>
              </w:rPr>
              <w:t>о</w:t>
            </w:r>
            <w:r w:rsidRPr="000A3406">
              <w:rPr>
                <w:rFonts w:ascii="Times New Roman" w:hAnsi="Times New Roman"/>
              </w:rPr>
              <w:t>д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5" w:lineRule="exact"/>
              <w:ind w:left="283" w:right="261" w:firstLine="2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1</w:t>
            </w:r>
          </w:p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59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  <w:spacing w:val="1"/>
              </w:rPr>
              <w:t>г</w:t>
            </w:r>
            <w:r w:rsidRPr="000A3406">
              <w:rPr>
                <w:rFonts w:ascii="Times New Roman" w:hAnsi="Times New Roman"/>
                <w:spacing w:val="-4"/>
              </w:rPr>
              <w:t>о</w:t>
            </w:r>
            <w:r w:rsidRPr="000A3406">
              <w:rPr>
                <w:rFonts w:ascii="Times New Roman" w:hAnsi="Times New Roman"/>
              </w:rPr>
              <w:t>д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5" w:lineRule="exact"/>
              <w:ind w:left="279" w:right="261" w:firstLine="6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2</w:t>
            </w:r>
          </w:p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59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  <w:spacing w:val="1"/>
              </w:rPr>
              <w:t>г</w:t>
            </w:r>
            <w:r w:rsidRPr="000A3406">
              <w:rPr>
                <w:rFonts w:ascii="Times New Roman" w:hAnsi="Times New Roman"/>
                <w:spacing w:val="-4"/>
              </w:rPr>
              <w:t>од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5" w:lineRule="exact"/>
              <w:ind w:left="283" w:right="261" w:firstLine="2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3</w:t>
            </w:r>
          </w:p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59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  <w:spacing w:val="1"/>
              </w:rPr>
              <w:t>г</w:t>
            </w:r>
            <w:r w:rsidRPr="000A3406">
              <w:rPr>
                <w:rFonts w:ascii="Times New Roman" w:hAnsi="Times New Roman"/>
                <w:spacing w:val="-4"/>
              </w:rPr>
              <w:t>о</w:t>
            </w:r>
            <w:r w:rsidRPr="000A3406">
              <w:rPr>
                <w:rFonts w:ascii="Times New Roman" w:hAnsi="Times New Roman"/>
              </w:rPr>
              <w:t>д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5" w:lineRule="exact"/>
              <w:ind w:left="283" w:right="261" w:firstLine="2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4</w:t>
            </w:r>
          </w:p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59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  <w:spacing w:val="1"/>
              </w:rPr>
              <w:t>г</w:t>
            </w:r>
            <w:r w:rsidRPr="000A3406">
              <w:rPr>
                <w:rFonts w:ascii="Times New Roman" w:hAnsi="Times New Roman"/>
                <w:spacing w:val="-4"/>
              </w:rPr>
              <w:t>о</w:t>
            </w:r>
            <w:r w:rsidRPr="000A3406">
              <w:rPr>
                <w:rFonts w:ascii="Times New Roman" w:hAnsi="Times New Roman"/>
              </w:rPr>
              <w:t>д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5" w:lineRule="exact"/>
              <w:ind w:left="283" w:right="261" w:firstLine="1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5</w:t>
            </w:r>
          </w:p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60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  <w:spacing w:val="1"/>
              </w:rPr>
              <w:t>г</w:t>
            </w:r>
            <w:r w:rsidRPr="000A3406">
              <w:rPr>
                <w:rFonts w:ascii="Times New Roman" w:hAnsi="Times New Roman"/>
                <w:spacing w:val="-4"/>
              </w:rPr>
              <w:t>о</w:t>
            </w:r>
            <w:r w:rsidRPr="000A3406">
              <w:rPr>
                <w:rFonts w:ascii="Times New Roman" w:hAnsi="Times New Roman"/>
              </w:rPr>
              <w:t>д</w:t>
            </w:r>
          </w:p>
        </w:tc>
      </w:tr>
      <w:tr w:rsidR="004342BA" w:rsidRPr="009812DB" w:rsidTr="000A3406">
        <w:trPr>
          <w:trHeight w:hRule="exact" w:val="553"/>
        </w:trPr>
        <w:tc>
          <w:tcPr>
            <w:tcW w:w="25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B724FF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71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Бр</w:t>
            </w:r>
            <w:r w:rsidRPr="000A3406">
              <w:rPr>
                <w:rFonts w:ascii="Times New Roman" w:hAnsi="Times New Roman"/>
                <w:spacing w:val="-5"/>
              </w:rPr>
              <w:t>о</w:t>
            </w:r>
            <w:r w:rsidRPr="000A3406">
              <w:rPr>
                <w:rFonts w:ascii="Times New Roman" w:hAnsi="Times New Roman"/>
                <w:spacing w:val="3"/>
              </w:rPr>
              <w:t>с</w:t>
            </w:r>
            <w:r w:rsidRPr="000A3406">
              <w:rPr>
                <w:rFonts w:ascii="Times New Roman" w:hAnsi="Times New Roman"/>
                <w:spacing w:val="-4"/>
              </w:rPr>
              <w:t>о</w:t>
            </w:r>
            <w:r w:rsidRPr="000A3406">
              <w:rPr>
                <w:rFonts w:ascii="Times New Roman" w:hAnsi="Times New Roman"/>
              </w:rPr>
              <w:t>к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  <w:spacing w:val="-2"/>
              </w:rPr>
              <w:t>н</w:t>
            </w:r>
            <w:r w:rsidRPr="000A3406">
              <w:rPr>
                <w:rFonts w:ascii="Times New Roman" w:hAnsi="Times New Roman"/>
              </w:rPr>
              <w:t>а</w:t>
            </w:r>
            <w:r w:rsidRPr="000A3406">
              <w:rPr>
                <w:rFonts w:ascii="Times New Roman" w:hAnsi="Times New Roman"/>
                <w:spacing w:val="1"/>
              </w:rPr>
              <w:t>б</w:t>
            </w:r>
            <w:r w:rsidRPr="000A3406">
              <w:rPr>
                <w:rFonts w:ascii="Times New Roman" w:hAnsi="Times New Roman"/>
                <w:spacing w:val="-2"/>
              </w:rPr>
              <w:t>и</w:t>
            </w:r>
            <w:r w:rsidRPr="000A3406">
              <w:rPr>
                <w:rFonts w:ascii="Times New Roman" w:hAnsi="Times New Roman"/>
                <w:spacing w:val="4"/>
              </w:rPr>
              <w:t>в</w:t>
            </w:r>
            <w:r w:rsidRPr="000A3406">
              <w:rPr>
                <w:rFonts w:ascii="Times New Roman" w:hAnsi="Times New Roman"/>
                <w:spacing w:val="2"/>
              </w:rPr>
              <w:t>н</w:t>
            </w:r>
            <w:r w:rsidRPr="000A3406">
              <w:rPr>
                <w:rFonts w:ascii="Times New Roman" w:hAnsi="Times New Roman"/>
                <w:spacing w:val="-4"/>
              </w:rPr>
              <w:t>о</w:t>
            </w:r>
            <w:r w:rsidRPr="000A3406">
              <w:rPr>
                <w:rFonts w:ascii="Times New Roman" w:hAnsi="Times New Roman"/>
                <w:spacing w:val="5"/>
              </w:rPr>
              <w:t>г</w:t>
            </w:r>
            <w:r w:rsidRPr="000A3406">
              <w:rPr>
                <w:rFonts w:ascii="Times New Roman" w:hAnsi="Times New Roman"/>
              </w:rPr>
              <w:t>о</w:t>
            </w:r>
          </w:p>
          <w:p w:rsidR="00B724FF" w:rsidRPr="000A3406" w:rsidRDefault="00B724FF" w:rsidP="00B724FF">
            <w:pPr>
              <w:widowControl w:val="0"/>
              <w:autoSpaceDE w:val="0"/>
              <w:autoSpaceDN w:val="0"/>
              <w:adjustRightInd w:val="0"/>
              <w:spacing w:before="2" w:after="0"/>
              <w:ind w:left="71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  <w:spacing w:val="-1"/>
              </w:rPr>
              <w:t>м</w:t>
            </w:r>
            <w:r w:rsidRPr="000A3406">
              <w:rPr>
                <w:rFonts w:ascii="Times New Roman" w:hAnsi="Times New Roman"/>
              </w:rPr>
              <w:t>я</w:t>
            </w:r>
            <w:r w:rsidRPr="000A3406">
              <w:rPr>
                <w:rFonts w:ascii="Times New Roman" w:hAnsi="Times New Roman"/>
                <w:spacing w:val="-2"/>
              </w:rPr>
              <w:t>ч</w:t>
            </w:r>
            <w:r w:rsidRPr="000A3406">
              <w:rPr>
                <w:rFonts w:ascii="Times New Roman" w:hAnsi="Times New Roman"/>
              </w:rPr>
              <w:t>а</w:t>
            </w:r>
            <w:r w:rsidRPr="000A3406">
              <w:rPr>
                <w:rFonts w:ascii="Times New Roman" w:hAnsi="Times New Roman"/>
                <w:spacing w:val="1"/>
              </w:rPr>
              <w:t xml:space="preserve"> </w:t>
            </w:r>
            <w:r w:rsidRPr="000A3406">
              <w:rPr>
                <w:rFonts w:ascii="Times New Roman" w:hAnsi="Times New Roman"/>
                <w:spacing w:val="-1"/>
              </w:rPr>
              <w:t>(</w:t>
            </w:r>
            <w:r w:rsidRPr="000A3406">
              <w:rPr>
                <w:rFonts w:ascii="Times New Roman" w:hAnsi="Times New Roman"/>
              </w:rPr>
              <w:t>1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</w:rPr>
              <w:t>к</w:t>
            </w:r>
            <w:r w:rsidRPr="000A3406">
              <w:rPr>
                <w:rFonts w:ascii="Times New Roman" w:hAnsi="Times New Roman"/>
                <w:spacing w:val="1"/>
              </w:rPr>
              <w:t>г</w:t>
            </w:r>
            <w:r w:rsidRPr="000A3406">
              <w:rPr>
                <w:rFonts w:ascii="Times New Roman" w:hAnsi="Times New Roman"/>
                <w:spacing w:val="-1"/>
              </w:rPr>
              <w:t>)</w:t>
            </w:r>
            <w:r w:rsidRPr="000A3406">
              <w:rPr>
                <w:rFonts w:ascii="Times New Roman" w:hAnsi="Times New Roman"/>
              </w:rPr>
              <w:t>,</w:t>
            </w:r>
            <w:r w:rsidRPr="000A3406">
              <w:rPr>
                <w:rFonts w:ascii="Times New Roman" w:hAnsi="Times New Roman"/>
                <w:spacing w:val="3"/>
              </w:rPr>
              <w:t xml:space="preserve"> </w:t>
            </w:r>
            <w:r w:rsidRPr="000A3406">
              <w:rPr>
                <w:rFonts w:ascii="Times New Roman" w:hAnsi="Times New Roman"/>
                <w:spacing w:val="-2"/>
              </w:rPr>
              <w:t>н</w:t>
            </w:r>
            <w:r w:rsidRPr="000A3406">
              <w:rPr>
                <w:rFonts w:ascii="Times New Roman" w:hAnsi="Times New Roman"/>
              </w:rPr>
              <w:t>е</w:t>
            </w:r>
            <w:r w:rsidRPr="000A3406">
              <w:rPr>
                <w:rFonts w:ascii="Times New Roman" w:hAnsi="Times New Roman"/>
                <w:spacing w:val="-3"/>
              </w:rPr>
              <w:t xml:space="preserve"> </w:t>
            </w:r>
            <w:r w:rsidRPr="000A3406">
              <w:rPr>
                <w:rFonts w:ascii="Times New Roman" w:hAnsi="Times New Roman"/>
                <w:spacing w:val="3"/>
              </w:rPr>
              <w:t>м</w:t>
            </w:r>
            <w:r w:rsidRPr="000A3406">
              <w:rPr>
                <w:rFonts w:ascii="Times New Roman" w:hAnsi="Times New Roman"/>
                <w:spacing w:val="-4"/>
              </w:rPr>
              <w:t>е</w:t>
            </w:r>
            <w:r w:rsidRPr="000A3406">
              <w:rPr>
                <w:rFonts w:ascii="Times New Roman" w:hAnsi="Times New Roman"/>
                <w:spacing w:val="2"/>
              </w:rPr>
              <w:t>н</w:t>
            </w:r>
            <w:r w:rsidRPr="000A3406">
              <w:rPr>
                <w:rFonts w:ascii="Times New Roman" w:hAnsi="Times New Roman"/>
              </w:rPr>
              <w:t>ее</w:t>
            </w:r>
          </w:p>
        </w:tc>
        <w:tc>
          <w:tcPr>
            <w:tcW w:w="8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1" w:lineRule="exact"/>
              <w:ind w:left="55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4</w:t>
            </w:r>
            <w:r w:rsidRPr="000A3406">
              <w:rPr>
                <w:rFonts w:ascii="Times New Roman" w:hAnsi="Times New Roman"/>
                <w:spacing w:val="2"/>
              </w:rPr>
              <w:t>,</w:t>
            </w:r>
            <w:r w:rsidRPr="000A3406">
              <w:rPr>
                <w:rFonts w:ascii="Times New Roman" w:hAnsi="Times New Roman"/>
              </w:rPr>
              <w:t>0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</w:rPr>
              <w:t>м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1" w:lineRule="exact"/>
              <w:ind w:left="55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4</w:t>
            </w:r>
            <w:r w:rsidRPr="000A3406">
              <w:rPr>
                <w:rFonts w:ascii="Times New Roman" w:hAnsi="Times New Roman"/>
                <w:spacing w:val="2"/>
              </w:rPr>
              <w:t>,</w:t>
            </w:r>
            <w:r w:rsidRPr="000A3406">
              <w:rPr>
                <w:rFonts w:ascii="Times New Roman" w:hAnsi="Times New Roman"/>
              </w:rPr>
              <w:t>2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</w:rPr>
              <w:t>м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1" w:lineRule="exact"/>
              <w:ind w:left="55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4</w:t>
            </w:r>
            <w:r w:rsidRPr="000A3406">
              <w:rPr>
                <w:rFonts w:ascii="Times New Roman" w:hAnsi="Times New Roman"/>
                <w:spacing w:val="2"/>
              </w:rPr>
              <w:t>,</w:t>
            </w:r>
            <w:r w:rsidRPr="000A3406">
              <w:rPr>
                <w:rFonts w:ascii="Times New Roman" w:hAnsi="Times New Roman"/>
              </w:rPr>
              <w:t>4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</w:rPr>
              <w:t>м</w:t>
            </w:r>
          </w:p>
        </w:tc>
        <w:tc>
          <w:tcPr>
            <w:tcW w:w="685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1" w:lineRule="exact"/>
              <w:ind w:left="55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4</w:t>
            </w:r>
            <w:r w:rsidRPr="000A3406">
              <w:rPr>
                <w:rFonts w:ascii="Times New Roman" w:hAnsi="Times New Roman"/>
                <w:spacing w:val="2"/>
              </w:rPr>
              <w:t>,</w:t>
            </w:r>
            <w:r w:rsidRPr="000A3406">
              <w:rPr>
                <w:rFonts w:ascii="Times New Roman" w:hAnsi="Times New Roman"/>
              </w:rPr>
              <w:t>6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</w:rPr>
              <w:t>м</w:t>
            </w:r>
          </w:p>
        </w:tc>
        <w:tc>
          <w:tcPr>
            <w:tcW w:w="759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1" w:lineRule="exact"/>
              <w:ind w:left="55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4</w:t>
            </w:r>
            <w:r w:rsidRPr="000A3406">
              <w:rPr>
                <w:rFonts w:ascii="Times New Roman" w:hAnsi="Times New Roman"/>
                <w:spacing w:val="2"/>
              </w:rPr>
              <w:t>,</w:t>
            </w:r>
            <w:r w:rsidRPr="000A3406">
              <w:rPr>
                <w:rFonts w:ascii="Times New Roman" w:hAnsi="Times New Roman"/>
              </w:rPr>
              <w:t>8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</w:rPr>
              <w:t>м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1" w:lineRule="exact"/>
              <w:ind w:left="55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3</w:t>
            </w:r>
            <w:r w:rsidRPr="000A3406">
              <w:rPr>
                <w:rFonts w:ascii="Times New Roman" w:hAnsi="Times New Roman"/>
                <w:spacing w:val="2"/>
              </w:rPr>
              <w:t>,</w:t>
            </w:r>
            <w:r w:rsidRPr="000A3406">
              <w:rPr>
                <w:rFonts w:ascii="Times New Roman" w:hAnsi="Times New Roman"/>
              </w:rPr>
              <w:t>5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</w:rPr>
              <w:t>м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1" w:lineRule="exact"/>
              <w:ind w:left="55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3</w:t>
            </w:r>
            <w:r w:rsidRPr="000A3406">
              <w:rPr>
                <w:rFonts w:ascii="Times New Roman" w:hAnsi="Times New Roman"/>
                <w:spacing w:val="2"/>
              </w:rPr>
              <w:t>,</w:t>
            </w:r>
            <w:r w:rsidRPr="000A3406">
              <w:rPr>
                <w:rFonts w:ascii="Times New Roman" w:hAnsi="Times New Roman"/>
              </w:rPr>
              <w:t>7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</w:rPr>
              <w:t>м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1" w:lineRule="exact"/>
              <w:ind w:left="55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3</w:t>
            </w:r>
            <w:r w:rsidRPr="000A3406">
              <w:rPr>
                <w:rFonts w:ascii="Times New Roman" w:hAnsi="Times New Roman"/>
                <w:spacing w:val="2"/>
              </w:rPr>
              <w:t>,</w:t>
            </w:r>
            <w:r w:rsidRPr="000A3406">
              <w:rPr>
                <w:rFonts w:ascii="Times New Roman" w:hAnsi="Times New Roman"/>
              </w:rPr>
              <w:t>9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</w:rPr>
              <w:t>м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1" w:lineRule="exact"/>
              <w:ind w:left="55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4</w:t>
            </w:r>
            <w:r w:rsidRPr="000A3406">
              <w:rPr>
                <w:rFonts w:ascii="Times New Roman" w:hAnsi="Times New Roman"/>
                <w:spacing w:val="2"/>
              </w:rPr>
              <w:t>,</w:t>
            </w:r>
            <w:r w:rsidRPr="000A3406">
              <w:rPr>
                <w:rFonts w:ascii="Times New Roman" w:hAnsi="Times New Roman"/>
              </w:rPr>
              <w:t>1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</w:rPr>
              <w:t>м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1" w:lineRule="exact"/>
              <w:ind w:left="55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4</w:t>
            </w:r>
            <w:r w:rsidRPr="000A3406">
              <w:rPr>
                <w:rFonts w:ascii="Times New Roman" w:hAnsi="Times New Roman"/>
                <w:spacing w:val="2"/>
              </w:rPr>
              <w:t>,</w:t>
            </w:r>
            <w:r w:rsidRPr="000A3406">
              <w:rPr>
                <w:rFonts w:ascii="Times New Roman" w:hAnsi="Times New Roman"/>
              </w:rPr>
              <w:t>3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</w:rPr>
              <w:t>м</w:t>
            </w:r>
          </w:p>
        </w:tc>
      </w:tr>
      <w:tr w:rsidR="004342BA" w:rsidRPr="009812DB" w:rsidTr="004342BA">
        <w:trPr>
          <w:trHeight w:hRule="exact" w:val="642"/>
        </w:trPr>
        <w:tc>
          <w:tcPr>
            <w:tcW w:w="25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0A3406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74" w:right="-23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  <w:spacing w:val="2"/>
              </w:rPr>
              <w:t>Ч</w:t>
            </w:r>
            <w:r w:rsidRPr="000A3406">
              <w:rPr>
                <w:rFonts w:ascii="Times New Roman" w:hAnsi="Times New Roman"/>
                <w:spacing w:val="-4"/>
              </w:rPr>
              <w:t>е</w:t>
            </w:r>
            <w:r w:rsidRPr="000A3406">
              <w:rPr>
                <w:rFonts w:ascii="Times New Roman" w:hAnsi="Times New Roman"/>
              </w:rPr>
              <w:t>л</w:t>
            </w:r>
            <w:r w:rsidRPr="000A3406">
              <w:rPr>
                <w:rFonts w:ascii="Times New Roman" w:hAnsi="Times New Roman"/>
                <w:spacing w:val="2"/>
              </w:rPr>
              <w:t>н</w:t>
            </w:r>
            <w:r w:rsidRPr="000A3406">
              <w:rPr>
                <w:rFonts w:ascii="Times New Roman" w:hAnsi="Times New Roman"/>
                <w:spacing w:val="-4"/>
              </w:rPr>
              <w:t>о</w:t>
            </w:r>
            <w:r w:rsidRPr="000A3406">
              <w:rPr>
                <w:rFonts w:ascii="Times New Roman" w:hAnsi="Times New Roman"/>
                <w:spacing w:val="3"/>
              </w:rPr>
              <w:t>ч</w:t>
            </w:r>
            <w:r w:rsidRPr="000A3406">
              <w:rPr>
                <w:rFonts w:ascii="Times New Roman" w:hAnsi="Times New Roman"/>
                <w:spacing w:val="-2"/>
              </w:rPr>
              <w:t>н</w:t>
            </w:r>
            <w:r w:rsidRPr="000A3406">
              <w:rPr>
                <w:rFonts w:ascii="Times New Roman" w:hAnsi="Times New Roman"/>
              </w:rPr>
              <w:t xml:space="preserve">ый </w:t>
            </w:r>
            <w:r w:rsidRPr="000A3406">
              <w:rPr>
                <w:rFonts w:ascii="Times New Roman" w:hAnsi="Times New Roman"/>
                <w:spacing w:val="1"/>
              </w:rPr>
              <w:t>б</w:t>
            </w:r>
            <w:r w:rsidRPr="000A3406">
              <w:rPr>
                <w:rFonts w:ascii="Times New Roman" w:hAnsi="Times New Roman"/>
                <w:spacing w:val="-4"/>
              </w:rPr>
              <w:t>е</w:t>
            </w:r>
            <w:r w:rsidRPr="000A3406">
              <w:rPr>
                <w:rFonts w:ascii="Times New Roman" w:hAnsi="Times New Roman"/>
              </w:rPr>
              <w:t>г</w:t>
            </w:r>
          </w:p>
          <w:p w:rsidR="00B724FF" w:rsidRPr="000A3406" w:rsidRDefault="00B724FF" w:rsidP="000A3406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74" w:right="-23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3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</w:rPr>
              <w:t>x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</w:rPr>
              <w:t>10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  <w:spacing w:val="-5"/>
              </w:rPr>
              <w:t>м</w:t>
            </w:r>
            <w:r w:rsidRPr="000A3406">
              <w:rPr>
                <w:rFonts w:ascii="Times New Roman" w:hAnsi="Times New Roman"/>
              </w:rPr>
              <w:t>,</w:t>
            </w:r>
            <w:r w:rsidRPr="000A3406">
              <w:rPr>
                <w:rFonts w:ascii="Times New Roman" w:hAnsi="Times New Roman"/>
                <w:spacing w:val="3"/>
              </w:rPr>
              <w:t xml:space="preserve"> </w:t>
            </w:r>
            <w:r w:rsidRPr="000A3406">
              <w:rPr>
                <w:rFonts w:ascii="Times New Roman" w:hAnsi="Times New Roman"/>
                <w:spacing w:val="-2"/>
              </w:rPr>
              <w:t>н</w:t>
            </w:r>
            <w:r w:rsidRPr="000A3406">
              <w:rPr>
                <w:rFonts w:ascii="Times New Roman" w:hAnsi="Times New Roman"/>
              </w:rPr>
              <w:t>е</w:t>
            </w:r>
            <w:r w:rsidRPr="000A3406">
              <w:rPr>
                <w:rFonts w:ascii="Times New Roman" w:hAnsi="Times New Roman"/>
                <w:spacing w:val="-3"/>
              </w:rPr>
              <w:t xml:space="preserve"> </w:t>
            </w:r>
            <w:r w:rsidRPr="000A3406">
              <w:rPr>
                <w:rFonts w:ascii="Times New Roman" w:hAnsi="Times New Roman"/>
                <w:spacing w:val="1"/>
              </w:rPr>
              <w:t>б</w:t>
            </w:r>
            <w:r w:rsidRPr="000A3406">
              <w:rPr>
                <w:rFonts w:ascii="Times New Roman" w:hAnsi="Times New Roman"/>
                <w:spacing w:val="-4"/>
              </w:rPr>
              <w:t>о</w:t>
            </w:r>
            <w:r w:rsidRPr="000A3406">
              <w:rPr>
                <w:rFonts w:ascii="Times New Roman" w:hAnsi="Times New Roman"/>
              </w:rPr>
              <w:t>лее</w:t>
            </w:r>
          </w:p>
        </w:tc>
        <w:tc>
          <w:tcPr>
            <w:tcW w:w="8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5" w:lineRule="exact"/>
              <w:ind w:left="83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9</w:t>
            </w:r>
            <w:r w:rsidRPr="000A3406">
              <w:rPr>
                <w:rFonts w:ascii="Times New Roman" w:hAnsi="Times New Roman"/>
                <w:spacing w:val="2"/>
              </w:rPr>
              <w:t>,</w:t>
            </w:r>
            <w:r w:rsidRPr="000A3406">
              <w:rPr>
                <w:rFonts w:ascii="Times New Roman" w:hAnsi="Times New Roman"/>
              </w:rPr>
              <w:t>5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</w:rPr>
              <w:t>с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5" w:lineRule="exact"/>
              <w:ind w:left="83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9</w:t>
            </w:r>
            <w:r w:rsidRPr="000A3406">
              <w:rPr>
                <w:rFonts w:ascii="Times New Roman" w:hAnsi="Times New Roman"/>
                <w:spacing w:val="2"/>
              </w:rPr>
              <w:t>,</w:t>
            </w:r>
            <w:r w:rsidRPr="000A3406">
              <w:rPr>
                <w:rFonts w:ascii="Times New Roman" w:hAnsi="Times New Roman"/>
              </w:rPr>
              <w:t>3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</w:rPr>
              <w:t>с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5" w:lineRule="exact"/>
              <w:ind w:left="83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9</w:t>
            </w:r>
            <w:r w:rsidRPr="000A3406">
              <w:rPr>
                <w:rFonts w:ascii="Times New Roman" w:hAnsi="Times New Roman"/>
                <w:spacing w:val="2"/>
              </w:rPr>
              <w:t>,</w:t>
            </w:r>
            <w:r w:rsidRPr="000A3406">
              <w:rPr>
                <w:rFonts w:ascii="Times New Roman" w:hAnsi="Times New Roman"/>
              </w:rPr>
              <w:t>1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</w:rPr>
              <w:t>с</w:t>
            </w:r>
          </w:p>
        </w:tc>
        <w:tc>
          <w:tcPr>
            <w:tcW w:w="685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5" w:lineRule="exact"/>
              <w:ind w:left="83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8</w:t>
            </w:r>
            <w:r w:rsidRPr="000A3406">
              <w:rPr>
                <w:rFonts w:ascii="Times New Roman" w:hAnsi="Times New Roman"/>
                <w:spacing w:val="2"/>
              </w:rPr>
              <w:t>,</w:t>
            </w:r>
            <w:r w:rsidRPr="000A3406">
              <w:rPr>
                <w:rFonts w:ascii="Times New Roman" w:hAnsi="Times New Roman"/>
              </w:rPr>
              <w:t>9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</w:rPr>
              <w:t>с</w:t>
            </w:r>
          </w:p>
        </w:tc>
        <w:tc>
          <w:tcPr>
            <w:tcW w:w="759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5" w:lineRule="exact"/>
              <w:ind w:left="83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8</w:t>
            </w:r>
            <w:r w:rsidRPr="000A3406">
              <w:rPr>
                <w:rFonts w:ascii="Times New Roman" w:hAnsi="Times New Roman"/>
                <w:spacing w:val="2"/>
              </w:rPr>
              <w:t>,</w:t>
            </w:r>
            <w:r w:rsidRPr="000A3406">
              <w:rPr>
                <w:rFonts w:ascii="Times New Roman" w:hAnsi="Times New Roman"/>
              </w:rPr>
              <w:t>7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</w:rPr>
              <w:t>с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5" w:lineRule="exact"/>
              <w:ind w:left="11" w:right="-33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10</w:t>
            </w:r>
            <w:r w:rsidRPr="000A3406">
              <w:rPr>
                <w:rFonts w:ascii="Times New Roman" w:hAnsi="Times New Roman"/>
                <w:spacing w:val="2"/>
              </w:rPr>
              <w:t>,</w:t>
            </w:r>
            <w:r w:rsidRPr="000A3406">
              <w:rPr>
                <w:rFonts w:ascii="Times New Roman" w:hAnsi="Times New Roman"/>
              </w:rPr>
              <w:t>0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</w:rPr>
              <w:t>с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5" w:lineRule="exact"/>
              <w:ind w:left="83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9</w:t>
            </w:r>
            <w:r w:rsidRPr="000A3406">
              <w:rPr>
                <w:rFonts w:ascii="Times New Roman" w:hAnsi="Times New Roman"/>
                <w:spacing w:val="2"/>
              </w:rPr>
              <w:t>,</w:t>
            </w:r>
            <w:r w:rsidRPr="000A3406">
              <w:rPr>
                <w:rFonts w:ascii="Times New Roman" w:hAnsi="Times New Roman"/>
              </w:rPr>
              <w:t>8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</w:rPr>
              <w:t>с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5" w:lineRule="exact"/>
              <w:ind w:left="83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9</w:t>
            </w:r>
            <w:r w:rsidRPr="000A3406">
              <w:rPr>
                <w:rFonts w:ascii="Times New Roman" w:hAnsi="Times New Roman"/>
                <w:spacing w:val="2"/>
              </w:rPr>
              <w:t>,</w:t>
            </w:r>
            <w:r w:rsidRPr="000A3406">
              <w:rPr>
                <w:rFonts w:ascii="Times New Roman" w:hAnsi="Times New Roman"/>
              </w:rPr>
              <w:t>6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</w:rPr>
              <w:t>с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5" w:lineRule="exact"/>
              <w:ind w:left="83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9</w:t>
            </w:r>
            <w:r w:rsidRPr="000A3406">
              <w:rPr>
                <w:rFonts w:ascii="Times New Roman" w:hAnsi="Times New Roman"/>
                <w:spacing w:val="2"/>
              </w:rPr>
              <w:t>,</w:t>
            </w:r>
            <w:r w:rsidRPr="000A3406">
              <w:rPr>
                <w:rFonts w:ascii="Times New Roman" w:hAnsi="Times New Roman"/>
              </w:rPr>
              <w:t>4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</w:rPr>
              <w:t>с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5" w:lineRule="exact"/>
              <w:ind w:left="83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9</w:t>
            </w:r>
            <w:r w:rsidRPr="000A3406">
              <w:rPr>
                <w:rFonts w:ascii="Times New Roman" w:hAnsi="Times New Roman"/>
                <w:spacing w:val="2"/>
              </w:rPr>
              <w:t>,</w:t>
            </w:r>
            <w:r w:rsidRPr="000A3406">
              <w:rPr>
                <w:rFonts w:ascii="Times New Roman" w:hAnsi="Times New Roman"/>
              </w:rPr>
              <w:t>2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</w:rPr>
              <w:t>с</w:t>
            </w:r>
          </w:p>
        </w:tc>
      </w:tr>
      <w:tr w:rsidR="004342BA" w:rsidRPr="009812DB" w:rsidTr="004342BA">
        <w:trPr>
          <w:trHeight w:hRule="exact" w:val="580"/>
        </w:trPr>
        <w:tc>
          <w:tcPr>
            <w:tcW w:w="25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B724FF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71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  <w:spacing w:val="-3"/>
              </w:rPr>
              <w:t>В</w:t>
            </w:r>
            <w:r w:rsidRPr="000A3406">
              <w:rPr>
                <w:rFonts w:ascii="Times New Roman" w:hAnsi="Times New Roman"/>
              </w:rPr>
              <w:t>ык</w:t>
            </w:r>
            <w:r w:rsidRPr="000A3406">
              <w:rPr>
                <w:rFonts w:ascii="Times New Roman" w:hAnsi="Times New Roman"/>
                <w:spacing w:val="3"/>
              </w:rPr>
              <w:t>р</w:t>
            </w:r>
            <w:r w:rsidRPr="000A3406">
              <w:rPr>
                <w:rFonts w:ascii="Times New Roman" w:hAnsi="Times New Roman"/>
                <w:spacing w:val="-8"/>
              </w:rPr>
              <w:t>у</w:t>
            </w:r>
            <w:r w:rsidRPr="000A3406">
              <w:rPr>
                <w:rFonts w:ascii="Times New Roman" w:hAnsi="Times New Roman"/>
              </w:rPr>
              <w:t>т</w:t>
            </w:r>
            <w:r w:rsidRPr="000A3406">
              <w:rPr>
                <w:rFonts w:ascii="Times New Roman" w:hAnsi="Times New Roman"/>
                <w:spacing w:val="3"/>
              </w:rPr>
              <w:t xml:space="preserve"> </w:t>
            </w:r>
            <w:r w:rsidRPr="000A3406">
              <w:rPr>
                <w:rFonts w:ascii="Times New Roman" w:hAnsi="Times New Roman"/>
                <w:spacing w:val="-2"/>
              </w:rPr>
              <w:t>п</w:t>
            </w:r>
            <w:r w:rsidRPr="000A3406">
              <w:rPr>
                <w:rFonts w:ascii="Times New Roman" w:hAnsi="Times New Roman"/>
              </w:rPr>
              <w:t>р</w:t>
            </w:r>
            <w:r w:rsidRPr="000A3406">
              <w:rPr>
                <w:rFonts w:ascii="Times New Roman" w:hAnsi="Times New Roman"/>
                <w:spacing w:val="3"/>
              </w:rPr>
              <w:t>я</w:t>
            </w:r>
            <w:r w:rsidRPr="000A3406">
              <w:rPr>
                <w:rFonts w:ascii="Times New Roman" w:hAnsi="Times New Roman"/>
                <w:spacing w:val="-1"/>
              </w:rPr>
              <w:t>м</w:t>
            </w:r>
            <w:r w:rsidRPr="000A3406">
              <w:rPr>
                <w:rFonts w:ascii="Times New Roman" w:hAnsi="Times New Roman"/>
              </w:rPr>
              <w:t>ых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  <w:spacing w:val="4"/>
              </w:rPr>
              <w:t>р</w:t>
            </w:r>
            <w:r w:rsidRPr="000A3406">
              <w:rPr>
                <w:rFonts w:ascii="Times New Roman" w:hAnsi="Times New Roman"/>
                <w:spacing w:val="-8"/>
              </w:rPr>
              <w:t>у</w:t>
            </w:r>
            <w:r w:rsidRPr="000A3406">
              <w:rPr>
                <w:rFonts w:ascii="Times New Roman" w:hAnsi="Times New Roman"/>
              </w:rPr>
              <w:t>к</w:t>
            </w:r>
          </w:p>
          <w:p w:rsidR="00B724FF" w:rsidRPr="000A3406" w:rsidRDefault="00B724FF" w:rsidP="00B724FF">
            <w:pPr>
              <w:widowControl w:val="0"/>
              <w:autoSpaceDE w:val="0"/>
              <w:autoSpaceDN w:val="0"/>
              <w:adjustRightInd w:val="0"/>
              <w:spacing w:before="2" w:after="0"/>
              <w:ind w:left="71" w:right="-3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в</w:t>
            </w:r>
            <w:r w:rsidRPr="000A3406">
              <w:rPr>
                <w:rFonts w:ascii="Times New Roman" w:hAnsi="Times New Roman"/>
                <w:spacing w:val="2"/>
              </w:rPr>
              <w:t>п</w:t>
            </w:r>
            <w:r w:rsidRPr="000A3406">
              <w:rPr>
                <w:rFonts w:ascii="Times New Roman" w:hAnsi="Times New Roman"/>
                <w:spacing w:val="-4"/>
              </w:rPr>
              <w:t>е</w:t>
            </w:r>
            <w:r w:rsidRPr="000A3406">
              <w:rPr>
                <w:rFonts w:ascii="Times New Roman" w:hAnsi="Times New Roman"/>
                <w:spacing w:val="4"/>
              </w:rPr>
              <w:t>р</w:t>
            </w:r>
            <w:r w:rsidRPr="000A3406">
              <w:rPr>
                <w:rFonts w:ascii="Times New Roman" w:hAnsi="Times New Roman"/>
                <w:spacing w:val="-4"/>
              </w:rPr>
              <w:t>е</w:t>
            </w:r>
            <w:r w:rsidRPr="000A3406">
              <w:rPr>
                <w:rFonts w:ascii="Times New Roman" w:hAnsi="Times New Roman"/>
                <w:spacing w:val="2"/>
              </w:rPr>
              <w:t>д</w:t>
            </w:r>
            <w:r w:rsidRPr="000A3406">
              <w:rPr>
                <w:rFonts w:ascii="Times New Roman" w:hAnsi="Times New Roman"/>
                <w:spacing w:val="-1"/>
              </w:rPr>
              <w:t>-</w:t>
            </w:r>
            <w:r w:rsidRPr="000A3406">
              <w:rPr>
                <w:rFonts w:ascii="Times New Roman" w:hAnsi="Times New Roman"/>
                <w:spacing w:val="-2"/>
              </w:rPr>
              <w:t>н</w:t>
            </w:r>
            <w:r w:rsidRPr="000A3406">
              <w:rPr>
                <w:rFonts w:ascii="Times New Roman" w:hAnsi="Times New Roman"/>
              </w:rPr>
              <w:t>а</w:t>
            </w:r>
            <w:r w:rsidRPr="000A3406">
              <w:rPr>
                <w:rFonts w:ascii="Times New Roman" w:hAnsi="Times New Roman"/>
                <w:spacing w:val="1"/>
              </w:rPr>
              <w:t>з</w:t>
            </w:r>
            <w:r w:rsidRPr="000A3406">
              <w:rPr>
                <w:rFonts w:ascii="Times New Roman" w:hAnsi="Times New Roman"/>
              </w:rPr>
              <w:t>а</w:t>
            </w:r>
            <w:r w:rsidRPr="000A3406">
              <w:rPr>
                <w:rFonts w:ascii="Times New Roman" w:hAnsi="Times New Roman"/>
                <w:spacing w:val="1"/>
              </w:rPr>
              <w:t>д</w:t>
            </w:r>
            <w:r w:rsidRPr="000A3406">
              <w:rPr>
                <w:rFonts w:ascii="Times New Roman" w:hAnsi="Times New Roman"/>
              </w:rPr>
              <w:t>,</w:t>
            </w:r>
            <w:r w:rsidRPr="000A3406">
              <w:rPr>
                <w:rFonts w:ascii="Times New Roman" w:hAnsi="Times New Roman"/>
                <w:spacing w:val="3"/>
              </w:rPr>
              <w:t xml:space="preserve"> </w:t>
            </w:r>
            <w:r w:rsidRPr="000A3406">
              <w:rPr>
                <w:rFonts w:ascii="Times New Roman" w:hAnsi="Times New Roman"/>
                <w:spacing w:val="-2"/>
              </w:rPr>
              <w:t>н</w:t>
            </w:r>
            <w:r w:rsidRPr="000A3406">
              <w:rPr>
                <w:rFonts w:ascii="Times New Roman" w:hAnsi="Times New Roman"/>
              </w:rPr>
              <w:t>е</w:t>
            </w:r>
            <w:r w:rsidRPr="000A3406">
              <w:rPr>
                <w:rFonts w:ascii="Times New Roman" w:hAnsi="Times New Roman"/>
                <w:spacing w:val="-3"/>
              </w:rPr>
              <w:t xml:space="preserve"> </w:t>
            </w:r>
            <w:r w:rsidRPr="000A3406">
              <w:rPr>
                <w:rFonts w:ascii="Times New Roman" w:hAnsi="Times New Roman"/>
                <w:spacing w:val="1"/>
              </w:rPr>
              <w:t>б</w:t>
            </w:r>
            <w:r w:rsidRPr="000A3406">
              <w:rPr>
                <w:rFonts w:ascii="Times New Roman" w:hAnsi="Times New Roman"/>
                <w:spacing w:val="-4"/>
              </w:rPr>
              <w:t>о</w:t>
            </w:r>
            <w:r w:rsidRPr="000A3406">
              <w:rPr>
                <w:rFonts w:ascii="Times New Roman" w:hAnsi="Times New Roman"/>
                <w:spacing w:val="6"/>
              </w:rPr>
              <w:t>л</w:t>
            </w:r>
            <w:r w:rsidRPr="000A3406">
              <w:rPr>
                <w:rFonts w:ascii="Times New Roman" w:hAnsi="Times New Roman"/>
              </w:rPr>
              <w:t>ее</w:t>
            </w:r>
          </w:p>
        </w:tc>
        <w:tc>
          <w:tcPr>
            <w:tcW w:w="8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1" w:lineRule="exact"/>
              <w:ind w:left="27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60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</w:rPr>
              <w:t>см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1" w:lineRule="exact"/>
              <w:ind w:left="27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60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</w:rPr>
              <w:t>см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1" w:lineRule="exact"/>
              <w:ind w:left="27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55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</w:rPr>
              <w:t>см</w:t>
            </w:r>
          </w:p>
        </w:tc>
        <w:tc>
          <w:tcPr>
            <w:tcW w:w="685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1" w:lineRule="exact"/>
              <w:ind w:left="27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55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</w:rPr>
              <w:t>см</w:t>
            </w:r>
          </w:p>
        </w:tc>
        <w:tc>
          <w:tcPr>
            <w:tcW w:w="759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1" w:lineRule="exact"/>
              <w:ind w:left="27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50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</w:rPr>
              <w:t>см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1" w:lineRule="exact"/>
              <w:ind w:left="27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60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</w:rPr>
              <w:t>см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1" w:lineRule="exact"/>
              <w:ind w:left="27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60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</w:rPr>
              <w:t>см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1" w:lineRule="exact"/>
              <w:ind w:left="27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55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</w:rPr>
              <w:t>см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1" w:lineRule="exact"/>
              <w:ind w:left="27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55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</w:rPr>
              <w:t>см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1" w:lineRule="exact"/>
              <w:ind w:left="27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50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</w:rPr>
              <w:t>см</w:t>
            </w:r>
          </w:p>
        </w:tc>
      </w:tr>
      <w:tr w:rsidR="004342BA" w:rsidRPr="009812DB" w:rsidTr="004342BA">
        <w:trPr>
          <w:trHeight w:hRule="exact" w:val="639"/>
        </w:trPr>
        <w:tc>
          <w:tcPr>
            <w:tcW w:w="25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1" w:lineRule="exact"/>
              <w:ind w:left="71" w:right="-20"/>
              <w:rPr>
                <w:rFonts w:ascii="Times New Roman" w:hAnsi="Times New Roman"/>
                <w:spacing w:val="-3"/>
              </w:rPr>
            </w:pPr>
            <w:r w:rsidRPr="000A3406">
              <w:rPr>
                <w:rFonts w:ascii="Times New Roman" w:hAnsi="Times New Roman"/>
                <w:spacing w:val="-3"/>
              </w:rPr>
              <w:t>Наклон вперёд, стоя на возвышенности</w:t>
            </w:r>
          </w:p>
        </w:tc>
        <w:tc>
          <w:tcPr>
            <w:tcW w:w="8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1" w:lineRule="exact"/>
              <w:ind w:left="27" w:right="-20"/>
              <w:jc w:val="center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+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1" w:lineRule="exact"/>
              <w:ind w:left="27" w:right="-20"/>
              <w:jc w:val="center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+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1" w:lineRule="exact"/>
              <w:ind w:left="27" w:right="-20"/>
              <w:jc w:val="center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+</w:t>
            </w:r>
          </w:p>
        </w:tc>
        <w:tc>
          <w:tcPr>
            <w:tcW w:w="685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1" w:lineRule="exact"/>
              <w:ind w:left="27" w:right="-20"/>
              <w:jc w:val="center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+</w:t>
            </w:r>
          </w:p>
        </w:tc>
        <w:tc>
          <w:tcPr>
            <w:tcW w:w="759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1" w:lineRule="exact"/>
              <w:ind w:left="27" w:right="-20"/>
              <w:jc w:val="center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1" w:lineRule="exact"/>
              <w:ind w:left="27" w:right="-20"/>
              <w:jc w:val="center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1" w:lineRule="exact"/>
              <w:ind w:left="27" w:right="-20"/>
              <w:jc w:val="center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1" w:lineRule="exact"/>
              <w:ind w:left="27" w:right="-20"/>
              <w:jc w:val="center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1" w:lineRule="exact"/>
              <w:ind w:left="27" w:right="-20"/>
              <w:jc w:val="center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1" w:lineRule="exact"/>
              <w:ind w:left="27" w:right="-20"/>
              <w:jc w:val="center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+</w:t>
            </w:r>
          </w:p>
        </w:tc>
      </w:tr>
      <w:tr w:rsidR="00B724FF" w:rsidRPr="009812DB" w:rsidTr="000A3406">
        <w:trPr>
          <w:trHeight w:hRule="exact" w:val="983"/>
        </w:trPr>
        <w:tc>
          <w:tcPr>
            <w:tcW w:w="25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1" w:lineRule="exact"/>
              <w:ind w:left="71" w:right="-20"/>
              <w:rPr>
                <w:rFonts w:ascii="Times New Roman" w:hAnsi="Times New Roman"/>
                <w:spacing w:val="-3"/>
              </w:rPr>
            </w:pPr>
            <w:r w:rsidRPr="000A3406">
              <w:rPr>
                <w:rFonts w:ascii="Times New Roman" w:hAnsi="Times New Roman"/>
                <w:spacing w:val="-3"/>
              </w:rPr>
              <w:t>Обязательная техническая программа</w:t>
            </w:r>
          </w:p>
        </w:tc>
        <w:tc>
          <w:tcPr>
            <w:tcW w:w="1644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B724FF" w:rsidRPr="000A3406" w:rsidRDefault="00B724FF" w:rsidP="004342BA">
            <w:pPr>
              <w:widowControl w:val="0"/>
              <w:autoSpaceDE w:val="0"/>
              <w:autoSpaceDN w:val="0"/>
              <w:adjustRightInd w:val="0"/>
              <w:spacing w:before="12" w:after="0" w:line="320" w:lineRule="exact"/>
              <w:ind w:left="87" w:right="-78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100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  <w:spacing w:val="-1"/>
              </w:rPr>
              <w:t>м</w:t>
            </w:r>
            <w:r w:rsidRPr="000A3406">
              <w:rPr>
                <w:rFonts w:ascii="Times New Roman" w:hAnsi="Times New Roman"/>
              </w:rPr>
              <w:t>.</w:t>
            </w:r>
            <w:r w:rsidRPr="000A3406">
              <w:rPr>
                <w:rFonts w:ascii="Times New Roman" w:hAnsi="Times New Roman"/>
                <w:spacing w:val="3"/>
              </w:rPr>
              <w:t xml:space="preserve"> </w:t>
            </w:r>
            <w:r w:rsidRPr="000A3406">
              <w:rPr>
                <w:rFonts w:ascii="Times New Roman" w:hAnsi="Times New Roman"/>
              </w:rPr>
              <w:t>к</w:t>
            </w:r>
            <w:r w:rsidRPr="000A3406">
              <w:rPr>
                <w:rFonts w:ascii="Times New Roman" w:hAnsi="Times New Roman"/>
                <w:spacing w:val="-4"/>
              </w:rPr>
              <w:t>о</w:t>
            </w:r>
            <w:r w:rsidRPr="000A3406">
              <w:rPr>
                <w:rFonts w:ascii="Times New Roman" w:hAnsi="Times New Roman"/>
                <w:spacing w:val="-1"/>
              </w:rPr>
              <w:t>м</w:t>
            </w:r>
            <w:r w:rsidRPr="000A3406">
              <w:rPr>
                <w:rFonts w:ascii="Times New Roman" w:hAnsi="Times New Roman"/>
                <w:spacing w:val="-2"/>
              </w:rPr>
              <w:t>п</w:t>
            </w:r>
            <w:r w:rsidRPr="000A3406">
              <w:rPr>
                <w:rFonts w:ascii="Times New Roman" w:hAnsi="Times New Roman"/>
              </w:rPr>
              <w:t xml:space="preserve">л. </w:t>
            </w:r>
            <w:r w:rsidRPr="000A3406">
              <w:rPr>
                <w:rFonts w:ascii="Times New Roman" w:hAnsi="Times New Roman"/>
                <w:spacing w:val="-2"/>
              </w:rPr>
              <w:t>п</w:t>
            </w:r>
            <w:r w:rsidRPr="000A3406">
              <w:rPr>
                <w:rFonts w:ascii="Times New Roman" w:hAnsi="Times New Roman"/>
              </w:rPr>
              <w:t>лава</w:t>
            </w:r>
            <w:r w:rsidRPr="000A3406">
              <w:rPr>
                <w:rFonts w:ascii="Times New Roman" w:hAnsi="Times New Roman"/>
                <w:spacing w:val="1"/>
              </w:rPr>
              <w:t>н</w:t>
            </w:r>
            <w:r w:rsidRPr="000A3406">
              <w:rPr>
                <w:rFonts w:ascii="Times New Roman" w:hAnsi="Times New Roman"/>
                <w:spacing w:val="2"/>
              </w:rPr>
              <w:t>и</w:t>
            </w:r>
            <w:r w:rsidRPr="000A3406">
              <w:rPr>
                <w:rFonts w:ascii="Times New Roman" w:hAnsi="Times New Roman"/>
              </w:rPr>
              <w:t>е, 400 м по выбору</w:t>
            </w:r>
          </w:p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before="7"/>
              <w:ind w:right="-20" w:firstLine="176"/>
              <w:jc w:val="both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br w:type="column"/>
            </w:r>
          </w:p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before="12" w:line="320" w:lineRule="exact"/>
              <w:ind w:left="264" w:right="-78" w:hanging="264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br w:type="column"/>
              <w:t>100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  <w:spacing w:val="-1"/>
              </w:rPr>
              <w:t>м</w:t>
            </w:r>
            <w:r w:rsidRPr="000A3406">
              <w:rPr>
                <w:rFonts w:ascii="Times New Roman" w:hAnsi="Times New Roman"/>
              </w:rPr>
              <w:t>.</w:t>
            </w:r>
            <w:r w:rsidRPr="000A3406">
              <w:rPr>
                <w:rFonts w:ascii="Times New Roman" w:hAnsi="Times New Roman"/>
                <w:spacing w:val="3"/>
              </w:rPr>
              <w:t xml:space="preserve"> </w:t>
            </w:r>
            <w:r w:rsidRPr="000A3406">
              <w:rPr>
                <w:rFonts w:ascii="Times New Roman" w:hAnsi="Times New Roman"/>
              </w:rPr>
              <w:t>к</w:t>
            </w:r>
            <w:r w:rsidRPr="000A3406">
              <w:rPr>
                <w:rFonts w:ascii="Times New Roman" w:hAnsi="Times New Roman"/>
                <w:spacing w:val="-4"/>
              </w:rPr>
              <w:t>о</w:t>
            </w:r>
            <w:r w:rsidRPr="000A3406">
              <w:rPr>
                <w:rFonts w:ascii="Times New Roman" w:hAnsi="Times New Roman"/>
                <w:spacing w:val="-1"/>
              </w:rPr>
              <w:t>м</w:t>
            </w:r>
            <w:r w:rsidRPr="000A3406">
              <w:rPr>
                <w:rFonts w:ascii="Times New Roman" w:hAnsi="Times New Roman"/>
                <w:spacing w:val="-2"/>
              </w:rPr>
              <w:t>п</w:t>
            </w:r>
            <w:r w:rsidRPr="000A3406">
              <w:rPr>
                <w:rFonts w:ascii="Times New Roman" w:hAnsi="Times New Roman"/>
              </w:rPr>
              <w:t xml:space="preserve">л. </w:t>
            </w:r>
            <w:r w:rsidRPr="000A3406">
              <w:rPr>
                <w:rFonts w:ascii="Times New Roman" w:hAnsi="Times New Roman"/>
                <w:spacing w:val="-2"/>
              </w:rPr>
              <w:t>п</w:t>
            </w:r>
            <w:r w:rsidRPr="000A3406">
              <w:rPr>
                <w:rFonts w:ascii="Times New Roman" w:hAnsi="Times New Roman"/>
              </w:rPr>
              <w:t>лава</w:t>
            </w:r>
            <w:r w:rsidRPr="000A3406">
              <w:rPr>
                <w:rFonts w:ascii="Times New Roman" w:hAnsi="Times New Roman"/>
                <w:spacing w:val="1"/>
              </w:rPr>
              <w:t>н</w:t>
            </w:r>
            <w:r w:rsidRPr="000A3406">
              <w:rPr>
                <w:rFonts w:ascii="Times New Roman" w:hAnsi="Times New Roman"/>
                <w:spacing w:val="2"/>
              </w:rPr>
              <w:t>и</w:t>
            </w:r>
            <w:r w:rsidRPr="000A3406">
              <w:rPr>
                <w:rFonts w:ascii="Times New Roman" w:hAnsi="Times New Roman"/>
              </w:rPr>
              <w:t>е</w:t>
            </w:r>
          </w:p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before="7"/>
              <w:ind w:right="429" w:firstLine="176"/>
              <w:jc w:val="both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br w:type="column"/>
              <w:t>200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  <w:spacing w:val="-1"/>
              </w:rPr>
              <w:t>м</w:t>
            </w:r>
            <w:r w:rsidRPr="000A3406">
              <w:rPr>
                <w:rFonts w:ascii="Times New Roman" w:hAnsi="Times New Roman"/>
              </w:rPr>
              <w:t>. к</w:t>
            </w:r>
            <w:r w:rsidRPr="000A3406">
              <w:rPr>
                <w:rFonts w:ascii="Times New Roman" w:hAnsi="Times New Roman"/>
                <w:spacing w:val="-4"/>
              </w:rPr>
              <w:t>о</w:t>
            </w:r>
            <w:r w:rsidRPr="000A3406">
              <w:rPr>
                <w:rFonts w:ascii="Times New Roman" w:hAnsi="Times New Roman"/>
                <w:spacing w:val="3"/>
              </w:rPr>
              <w:t>м</w:t>
            </w:r>
            <w:r w:rsidRPr="000A3406">
              <w:rPr>
                <w:rFonts w:ascii="Times New Roman" w:hAnsi="Times New Roman"/>
                <w:spacing w:val="-2"/>
              </w:rPr>
              <w:t>п</w:t>
            </w:r>
            <w:r w:rsidRPr="000A3406">
              <w:rPr>
                <w:rFonts w:ascii="Times New Roman" w:hAnsi="Times New Roman"/>
              </w:rPr>
              <w:t xml:space="preserve">л. </w:t>
            </w:r>
            <w:r w:rsidRPr="000A3406">
              <w:rPr>
                <w:rFonts w:ascii="Times New Roman" w:hAnsi="Times New Roman"/>
                <w:spacing w:val="-2"/>
              </w:rPr>
              <w:t>п</w:t>
            </w:r>
            <w:r w:rsidRPr="000A3406">
              <w:rPr>
                <w:rFonts w:ascii="Times New Roman" w:hAnsi="Times New Roman"/>
              </w:rPr>
              <w:t>лава</w:t>
            </w:r>
            <w:r w:rsidRPr="000A3406">
              <w:rPr>
                <w:rFonts w:ascii="Times New Roman" w:hAnsi="Times New Roman"/>
                <w:spacing w:val="1"/>
              </w:rPr>
              <w:t>н</w:t>
            </w:r>
            <w:r w:rsidRPr="000A3406">
              <w:rPr>
                <w:rFonts w:ascii="Times New Roman" w:hAnsi="Times New Roman"/>
                <w:spacing w:val="2"/>
              </w:rPr>
              <w:t>и</w:t>
            </w:r>
            <w:r w:rsidRPr="000A3406">
              <w:rPr>
                <w:rFonts w:ascii="Times New Roman" w:hAnsi="Times New Roman"/>
              </w:rPr>
              <w:t>е</w:t>
            </w:r>
          </w:p>
          <w:p w:rsidR="00B724FF" w:rsidRPr="000A3406" w:rsidRDefault="00B724FF" w:rsidP="00974F51">
            <w:pPr>
              <w:widowControl w:val="0"/>
              <w:autoSpaceDE w:val="0"/>
              <w:autoSpaceDN w:val="0"/>
              <w:adjustRightInd w:val="0"/>
              <w:spacing w:line="301" w:lineRule="exact"/>
              <w:ind w:left="27" w:right="-20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5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B724FF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27" w:right="-20"/>
              <w:jc w:val="center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200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  <w:spacing w:val="-1"/>
              </w:rPr>
              <w:t>м</w:t>
            </w:r>
            <w:r w:rsidRPr="000A3406">
              <w:rPr>
                <w:rFonts w:ascii="Times New Roman" w:hAnsi="Times New Roman"/>
              </w:rPr>
              <w:t>. к</w:t>
            </w:r>
            <w:r w:rsidRPr="000A3406">
              <w:rPr>
                <w:rFonts w:ascii="Times New Roman" w:hAnsi="Times New Roman"/>
                <w:spacing w:val="-4"/>
              </w:rPr>
              <w:t>о</w:t>
            </w:r>
            <w:r w:rsidRPr="000A3406">
              <w:rPr>
                <w:rFonts w:ascii="Times New Roman" w:hAnsi="Times New Roman"/>
                <w:spacing w:val="3"/>
              </w:rPr>
              <w:t>м</w:t>
            </w:r>
            <w:r w:rsidRPr="000A3406">
              <w:rPr>
                <w:rFonts w:ascii="Times New Roman" w:hAnsi="Times New Roman"/>
                <w:spacing w:val="-2"/>
              </w:rPr>
              <w:t>п</w:t>
            </w:r>
            <w:r w:rsidRPr="000A3406">
              <w:rPr>
                <w:rFonts w:ascii="Times New Roman" w:hAnsi="Times New Roman"/>
              </w:rPr>
              <w:t xml:space="preserve">л. </w:t>
            </w:r>
            <w:r w:rsidRPr="000A3406">
              <w:rPr>
                <w:rFonts w:ascii="Times New Roman" w:hAnsi="Times New Roman"/>
                <w:spacing w:val="-2"/>
              </w:rPr>
              <w:t>п</w:t>
            </w:r>
            <w:r w:rsidRPr="000A3406">
              <w:rPr>
                <w:rFonts w:ascii="Times New Roman" w:hAnsi="Times New Roman"/>
              </w:rPr>
              <w:t>лава</w:t>
            </w:r>
            <w:r w:rsidRPr="000A3406">
              <w:rPr>
                <w:rFonts w:ascii="Times New Roman" w:hAnsi="Times New Roman"/>
                <w:spacing w:val="1"/>
              </w:rPr>
              <w:t>н</w:t>
            </w:r>
            <w:r w:rsidRPr="000A3406">
              <w:rPr>
                <w:rFonts w:ascii="Times New Roman" w:hAnsi="Times New Roman"/>
                <w:spacing w:val="2"/>
              </w:rPr>
              <w:t>и</w:t>
            </w:r>
            <w:r w:rsidRPr="000A3406">
              <w:rPr>
                <w:rFonts w:ascii="Times New Roman" w:hAnsi="Times New Roman"/>
              </w:rPr>
              <w:t>е,</w:t>
            </w:r>
          </w:p>
          <w:p w:rsidR="00B724FF" w:rsidRPr="000A3406" w:rsidRDefault="00B724FF" w:rsidP="000A3406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27" w:right="-20"/>
              <w:jc w:val="center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 xml:space="preserve">800 м </w:t>
            </w:r>
            <w:r w:rsidR="000A3406">
              <w:rPr>
                <w:rFonts w:ascii="Times New Roman" w:hAnsi="Times New Roman"/>
              </w:rPr>
              <w:t>в/ст</w:t>
            </w:r>
          </w:p>
        </w:tc>
        <w:tc>
          <w:tcPr>
            <w:tcW w:w="1559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B724FF" w:rsidRPr="000A3406" w:rsidRDefault="00B724FF" w:rsidP="00B724FF">
            <w:pPr>
              <w:widowControl w:val="0"/>
              <w:autoSpaceDE w:val="0"/>
              <w:autoSpaceDN w:val="0"/>
              <w:adjustRightInd w:val="0"/>
              <w:spacing w:before="12" w:after="0" w:line="320" w:lineRule="exact"/>
              <w:ind w:left="85" w:right="-78" w:hanging="85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100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  <w:spacing w:val="-1"/>
              </w:rPr>
              <w:t>м</w:t>
            </w:r>
            <w:r w:rsidRPr="000A3406">
              <w:rPr>
                <w:rFonts w:ascii="Times New Roman" w:hAnsi="Times New Roman"/>
              </w:rPr>
              <w:t>.</w:t>
            </w:r>
            <w:r w:rsidRPr="000A3406">
              <w:rPr>
                <w:rFonts w:ascii="Times New Roman" w:hAnsi="Times New Roman"/>
                <w:spacing w:val="3"/>
              </w:rPr>
              <w:t xml:space="preserve"> </w:t>
            </w:r>
            <w:r w:rsidRPr="000A3406">
              <w:rPr>
                <w:rFonts w:ascii="Times New Roman" w:hAnsi="Times New Roman"/>
              </w:rPr>
              <w:t>к</w:t>
            </w:r>
            <w:r w:rsidRPr="000A3406">
              <w:rPr>
                <w:rFonts w:ascii="Times New Roman" w:hAnsi="Times New Roman"/>
                <w:spacing w:val="-4"/>
              </w:rPr>
              <w:t>о</w:t>
            </w:r>
            <w:r w:rsidRPr="000A3406">
              <w:rPr>
                <w:rFonts w:ascii="Times New Roman" w:hAnsi="Times New Roman"/>
                <w:spacing w:val="-1"/>
              </w:rPr>
              <w:t>м</w:t>
            </w:r>
            <w:r w:rsidRPr="000A3406">
              <w:rPr>
                <w:rFonts w:ascii="Times New Roman" w:hAnsi="Times New Roman"/>
                <w:spacing w:val="-2"/>
              </w:rPr>
              <w:t>п</w:t>
            </w:r>
            <w:r w:rsidRPr="000A3406">
              <w:rPr>
                <w:rFonts w:ascii="Times New Roman" w:hAnsi="Times New Roman"/>
              </w:rPr>
              <w:t xml:space="preserve">л. </w:t>
            </w:r>
            <w:r w:rsidRPr="000A3406">
              <w:rPr>
                <w:rFonts w:ascii="Times New Roman" w:hAnsi="Times New Roman"/>
                <w:spacing w:val="-2"/>
              </w:rPr>
              <w:t>п</w:t>
            </w:r>
            <w:r w:rsidRPr="000A3406">
              <w:rPr>
                <w:rFonts w:ascii="Times New Roman" w:hAnsi="Times New Roman"/>
              </w:rPr>
              <w:t>лава</w:t>
            </w:r>
            <w:r w:rsidRPr="000A3406">
              <w:rPr>
                <w:rFonts w:ascii="Times New Roman" w:hAnsi="Times New Roman"/>
                <w:spacing w:val="1"/>
              </w:rPr>
              <w:t>н</w:t>
            </w:r>
            <w:r w:rsidRPr="000A3406">
              <w:rPr>
                <w:rFonts w:ascii="Times New Roman" w:hAnsi="Times New Roman"/>
                <w:spacing w:val="2"/>
              </w:rPr>
              <w:t>и</w:t>
            </w:r>
            <w:r w:rsidRPr="000A3406">
              <w:rPr>
                <w:rFonts w:ascii="Times New Roman" w:hAnsi="Times New Roman"/>
              </w:rPr>
              <w:t>е 400 м по выбору</w:t>
            </w:r>
          </w:p>
          <w:p w:rsidR="00B724FF" w:rsidRPr="000A3406" w:rsidRDefault="00B724FF" w:rsidP="00B724FF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27" w:right="-20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B724FF" w:rsidRPr="000A3406" w:rsidRDefault="00B724FF" w:rsidP="00B724FF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27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200</w:t>
            </w:r>
            <w:r w:rsidRPr="000A3406">
              <w:rPr>
                <w:rFonts w:ascii="Times New Roman" w:hAnsi="Times New Roman"/>
                <w:spacing w:val="2"/>
              </w:rPr>
              <w:t xml:space="preserve"> </w:t>
            </w:r>
            <w:r w:rsidRPr="000A3406">
              <w:rPr>
                <w:rFonts w:ascii="Times New Roman" w:hAnsi="Times New Roman"/>
                <w:spacing w:val="-1"/>
              </w:rPr>
              <w:t>м</w:t>
            </w:r>
            <w:r w:rsidRPr="000A3406">
              <w:rPr>
                <w:rFonts w:ascii="Times New Roman" w:hAnsi="Times New Roman"/>
              </w:rPr>
              <w:t>. к</w:t>
            </w:r>
            <w:r w:rsidRPr="000A3406">
              <w:rPr>
                <w:rFonts w:ascii="Times New Roman" w:hAnsi="Times New Roman"/>
                <w:spacing w:val="-4"/>
              </w:rPr>
              <w:t>о</w:t>
            </w:r>
            <w:r w:rsidRPr="000A3406">
              <w:rPr>
                <w:rFonts w:ascii="Times New Roman" w:hAnsi="Times New Roman"/>
                <w:spacing w:val="3"/>
              </w:rPr>
              <w:t>м</w:t>
            </w:r>
            <w:r w:rsidRPr="000A3406">
              <w:rPr>
                <w:rFonts w:ascii="Times New Roman" w:hAnsi="Times New Roman"/>
                <w:spacing w:val="-2"/>
              </w:rPr>
              <w:t>п</w:t>
            </w:r>
            <w:r w:rsidRPr="000A3406">
              <w:rPr>
                <w:rFonts w:ascii="Times New Roman" w:hAnsi="Times New Roman"/>
              </w:rPr>
              <w:t xml:space="preserve">л. </w:t>
            </w:r>
            <w:r w:rsidRPr="000A3406">
              <w:rPr>
                <w:rFonts w:ascii="Times New Roman" w:hAnsi="Times New Roman"/>
                <w:spacing w:val="-2"/>
              </w:rPr>
              <w:t>п</w:t>
            </w:r>
            <w:r w:rsidRPr="000A3406">
              <w:rPr>
                <w:rFonts w:ascii="Times New Roman" w:hAnsi="Times New Roman"/>
              </w:rPr>
              <w:t>лава</w:t>
            </w:r>
            <w:r w:rsidRPr="000A3406">
              <w:rPr>
                <w:rFonts w:ascii="Times New Roman" w:hAnsi="Times New Roman"/>
                <w:spacing w:val="1"/>
              </w:rPr>
              <w:t>н</w:t>
            </w:r>
            <w:r w:rsidRPr="000A3406">
              <w:rPr>
                <w:rFonts w:ascii="Times New Roman" w:hAnsi="Times New Roman"/>
                <w:spacing w:val="2"/>
              </w:rPr>
              <w:t>и</w:t>
            </w:r>
            <w:r w:rsidRPr="000A3406">
              <w:rPr>
                <w:rFonts w:ascii="Times New Roman" w:hAnsi="Times New Roman"/>
              </w:rPr>
              <w:t>е,</w:t>
            </w:r>
          </w:p>
          <w:p w:rsidR="00B724FF" w:rsidRPr="000A3406" w:rsidRDefault="00B724FF" w:rsidP="000A3406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27"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 xml:space="preserve">800 м </w:t>
            </w:r>
            <w:r w:rsidR="000A3406">
              <w:rPr>
                <w:rFonts w:ascii="Times New Roman" w:hAnsi="Times New Roman"/>
              </w:rPr>
              <w:t>в/ст</w:t>
            </w:r>
          </w:p>
        </w:tc>
      </w:tr>
      <w:tr w:rsidR="004342BA" w:rsidRPr="009812DB" w:rsidTr="004342BA">
        <w:trPr>
          <w:trHeight w:hRule="exact" w:val="422"/>
        </w:trPr>
        <w:tc>
          <w:tcPr>
            <w:tcW w:w="25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BA" w:rsidRPr="000A3406" w:rsidRDefault="004342BA" w:rsidP="00974F51">
            <w:pPr>
              <w:widowControl w:val="0"/>
              <w:autoSpaceDE w:val="0"/>
              <w:autoSpaceDN w:val="0"/>
              <w:adjustRightInd w:val="0"/>
              <w:spacing w:line="301" w:lineRule="exact"/>
              <w:ind w:left="71" w:right="-20"/>
              <w:rPr>
                <w:rFonts w:ascii="Times New Roman" w:hAnsi="Times New Roman"/>
                <w:spacing w:val="-3"/>
              </w:rPr>
            </w:pPr>
            <w:r w:rsidRPr="000A3406">
              <w:rPr>
                <w:rFonts w:ascii="Times New Roman" w:hAnsi="Times New Roman"/>
                <w:spacing w:val="-3"/>
              </w:rPr>
              <w:t>Разряд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2BA" w:rsidRPr="000A3406" w:rsidRDefault="004342BA" w:rsidP="00974F51">
            <w:pPr>
              <w:widowControl w:val="0"/>
              <w:autoSpaceDE w:val="0"/>
              <w:autoSpaceDN w:val="0"/>
              <w:adjustRightInd w:val="0"/>
              <w:spacing w:before="12" w:line="320" w:lineRule="exact"/>
              <w:ind w:left="260" w:right="-78" w:hanging="260"/>
              <w:rPr>
                <w:rFonts w:ascii="Times New Roman" w:hAnsi="Times New Roman"/>
                <w:lang w:val="en-US"/>
              </w:rPr>
            </w:pPr>
            <w:r w:rsidRPr="000A3406">
              <w:rPr>
                <w:rFonts w:ascii="Times New Roman" w:hAnsi="Times New Roman"/>
              </w:rPr>
              <w:t xml:space="preserve"> 3-2 юн</w:t>
            </w:r>
          </w:p>
        </w:tc>
        <w:tc>
          <w:tcPr>
            <w:tcW w:w="849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2BA" w:rsidRPr="000A3406" w:rsidRDefault="004342BA" w:rsidP="00974F51">
            <w:pPr>
              <w:widowControl w:val="0"/>
              <w:autoSpaceDE w:val="0"/>
              <w:autoSpaceDN w:val="0"/>
              <w:adjustRightInd w:val="0"/>
              <w:spacing w:before="12" w:line="320" w:lineRule="exact"/>
              <w:ind w:right="-78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2-</w:t>
            </w:r>
            <w:r w:rsidRPr="000A3406">
              <w:rPr>
                <w:rFonts w:ascii="Times New Roman" w:hAnsi="Times New Roman"/>
                <w:lang w:val="en-US"/>
              </w:rPr>
              <w:t>1 юн</w:t>
            </w:r>
          </w:p>
        </w:tc>
        <w:tc>
          <w:tcPr>
            <w:tcW w:w="994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2BA" w:rsidRPr="000A3406" w:rsidRDefault="004342BA" w:rsidP="00974F51">
            <w:pPr>
              <w:widowControl w:val="0"/>
              <w:autoSpaceDE w:val="0"/>
              <w:autoSpaceDN w:val="0"/>
              <w:adjustRightInd w:val="0"/>
              <w:spacing w:line="301" w:lineRule="exact"/>
              <w:ind w:right="-20"/>
              <w:jc w:val="center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  <w:lang w:val="en-US"/>
              </w:rPr>
              <w:t>1юн</w:t>
            </w:r>
            <w:r w:rsidRPr="000A3406">
              <w:rPr>
                <w:rFonts w:ascii="Times New Roman" w:hAnsi="Times New Roman"/>
              </w:rPr>
              <w:t xml:space="preserve"> -III</w:t>
            </w: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2BA" w:rsidRPr="000A3406" w:rsidRDefault="004342BA" w:rsidP="00974F51">
            <w:pPr>
              <w:widowControl w:val="0"/>
              <w:autoSpaceDE w:val="0"/>
              <w:autoSpaceDN w:val="0"/>
              <w:adjustRightInd w:val="0"/>
              <w:spacing w:line="301" w:lineRule="exact"/>
              <w:ind w:right="-20"/>
              <w:jc w:val="center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III -II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2BA" w:rsidRPr="000A3406" w:rsidRDefault="004342BA" w:rsidP="00974F51">
            <w:pPr>
              <w:widowControl w:val="0"/>
              <w:autoSpaceDE w:val="0"/>
              <w:autoSpaceDN w:val="0"/>
              <w:adjustRightInd w:val="0"/>
              <w:spacing w:line="301" w:lineRule="exact"/>
              <w:ind w:right="-20"/>
              <w:jc w:val="center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II-I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2BA" w:rsidRPr="000A3406" w:rsidRDefault="004342BA" w:rsidP="00974F51">
            <w:pPr>
              <w:widowControl w:val="0"/>
              <w:autoSpaceDE w:val="0"/>
              <w:autoSpaceDN w:val="0"/>
              <w:adjustRightInd w:val="0"/>
              <w:spacing w:before="12" w:line="320" w:lineRule="exact"/>
              <w:ind w:left="260" w:right="-78" w:hanging="260"/>
              <w:rPr>
                <w:rFonts w:ascii="Times New Roman" w:hAnsi="Times New Roman"/>
                <w:lang w:val="en-US"/>
              </w:rPr>
            </w:pPr>
            <w:r w:rsidRPr="000A3406">
              <w:rPr>
                <w:rFonts w:ascii="Times New Roman" w:hAnsi="Times New Roman"/>
              </w:rPr>
              <w:t xml:space="preserve"> 3-2 юн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2BA" w:rsidRPr="000A3406" w:rsidRDefault="004342BA" w:rsidP="00974F51">
            <w:pPr>
              <w:widowControl w:val="0"/>
              <w:autoSpaceDE w:val="0"/>
              <w:autoSpaceDN w:val="0"/>
              <w:adjustRightInd w:val="0"/>
              <w:spacing w:before="12" w:line="320" w:lineRule="exact"/>
              <w:ind w:right="-78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2-</w:t>
            </w:r>
            <w:r w:rsidRPr="000A3406">
              <w:rPr>
                <w:rFonts w:ascii="Times New Roman" w:hAnsi="Times New Roman"/>
                <w:lang w:val="en-US"/>
              </w:rPr>
              <w:t>1 юн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2BA" w:rsidRPr="000A3406" w:rsidRDefault="004342BA" w:rsidP="004342BA">
            <w:pPr>
              <w:widowControl w:val="0"/>
              <w:autoSpaceDE w:val="0"/>
              <w:autoSpaceDN w:val="0"/>
              <w:adjustRightInd w:val="0"/>
              <w:spacing w:line="301" w:lineRule="exact"/>
              <w:ind w:right="-20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  <w:lang w:val="en-US"/>
              </w:rPr>
              <w:t>1юн</w:t>
            </w:r>
            <w:r w:rsidRPr="000A3406">
              <w:rPr>
                <w:rFonts w:ascii="Times New Roman" w:hAnsi="Times New Roman"/>
              </w:rPr>
              <w:t xml:space="preserve"> -III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2BA" w:rsidRPr="000A3406" w:rsidRDefault="004342BA" w:rsidP="000A3635">
            <w:pPr>
              <w:widowControl w:val="0"/>
              <w:autoSpaceDE w:val="0"/>
              <w:autoSpaceDN w:val="0"/>
              <w:adjustRightInd w:val="0"/>
              <w:spacing w:line="301" w:lineRule="exact"/>
              <w:ind w:right="-20"/>
              <w:jc w:val="center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III -II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2BA" w:rsidRPr="000A3406" w:rsidRDefault="004342BA" w:rsidP="000A3635">
            <w:pPr>
              <w:widowControl w:val="0"/>
              <w:autoSpaceDE w:val="0"/>
              <w:autoSpaceDN w:val="0"/>
              <w:adjustRightInd w:val="0"/>
              <w:spacing w:line="301" w:lineRule="exact"/>
              <w:ind w:right="-20"/>
              <w:jc w:val="center"/>
              <w:rPr>
                <w:rFonts w:ascii="Times New Roman" w:hAnsi="Times New Roman"/>
              </w:rPr>
            </w:pPr>
            <w:r w:rsidRPr="000A3406">
              <w:rPr>
                <w:rFonts w:ascii="Times New Roman" w:hAnsi="Times New Roman"/>
              </w:rPr>
              <w:t>II-I</w:t>
            </w:r>
          </w:p>
        </w:tc>
      </w:tr>
    </w:tbl>
    <w:p w:rsidR="00B724FF" w:rsidRPr="00B724FF" w:rsidRDefault="00B724FF" w:rsidP="000A3406">
      <w:pPr>
        <w:widowControl w:val="0"/>
        <w:autoSpaceDE w:val="0"/>
        <w:autoSpaceDN w:val="0"/>
        <w:adjustRightInd w:val="0"/>
        <w:spacing w:after="0" w:line="286" w:lineRule="exact"/>
        <w:ind w:left="2021" w:right="-20"/>
        <w:jc w:val="center"/>
        <w:rPr>
          <w:rFonts w:ascii="Times New Roman" w:hAnsi="Times New Roman"/>
          <w:sz w:val="28"/>
          <w:szCs w:val="28"/>
        </w:rPr>
      </w:pPr>
      <w:r w:rsidRPr="00B724FF">
        <w:rPr>
          <w:rFonts w:ascii="Times New Roman" w:hAnsi="Times New Roman"/>
          <w:b/>
          <w:bCs/>
          <w:sz w:val="28"/>
          <w:szCs w:val="28"/>
        </w:rPr>
        <w:t>Ме</w:t>
      </w:r>
      <w:r w:rsidRPr="00B724FF"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b/>
          <w:bCs/>
          <w:sz w:val="28"/>
          <w:szCs w:val="28"/>
        </w:rPr>
        <w:t>о</w:t>
      </w:r>
      <w:r w:rsidRPr="00B724FF"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 w:rsidRPr="00B724FF">
        <w:rPr>
          <w:rFonts w:ascii="Times New Roman" w:hAnsi="Times New Roman"/>
          <w:b/>
          <w:bCs/>
          <w:spacing w:val="3"/>
          <w:sz w:val="28"/>
          <w:szCs w:val="28"/>
        </w:rPr>
        <w:t>и</w:t>
      </w:r>
      <w:r w:rsidRPr="00B724FF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B724FF">
        <w:rPr>
          <w:rFonts w:ascii="Times New Roman" w:hAnsi="Times New Roman"/>
          <w:b/>
          <w:bCs/>
          <w:sz w:val="28"/>
          <w:szCs w:val="28"/>
        </w:rPr>
        <w:t>а</w:t>
      </w:r>
      <w:r w:rsidRPr="00B724FF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 w:rsidRPr="00B724FF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B724FF">
        <w:rPr>
          <w:rFonts w:ascii="Times New Roman" w:hAnsi="Times New Roman"/>
          <w:b/>
          <w:bCs/>
          <w:sz w:val="28"/>
          <w:szCs w:val="28"/>
        </w:rPr>
        <w:t>ро</w:t>
      </w:r>
      <w:r w:rsidRPr="00B724FF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B724FF">
        <w:rPr>
          <w:rFonts w:ascii="Times New Roman" w:hAnsi="Times New Roman"/>
          <w:b/>
          <w:bCs/>
          <w:sz w:val="28"/>
          <w:szCs w:val="28"/>
        </w:rPr>
        <w:t>е</w:t>
      </w:r>
      <w:r w:rsidRPr="00B724FF"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 w:rsidRPr="00B724FF">
        <w:rPr>
          <w:rFonts w:ascii="Times New Roman" w:hAnsi="Times New Roman"/>
          <w:b/>
          <w:bCs/>
          <w:sz w:val="28"/>
          <w:szCs w:val="28"/>
        </w:rPr>
        <w:t>е</w:t>
      </w:r>
      <w:r w:rsidRPr="00B724FF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B724F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B724FF">
        <w:rPr>
          <w:rFonts w:ascii="Times New Roman" w:hAnsi="Times New Roman"/>
          <w:b/>
          <w:bCs/>
          <w:sz w:val="28"/>
          <w:szCs w:val="28"/>
        </w:rPr>
        <w:t>я</w:t>
      </w:r>
      <w:r w:rsidRPr="00B724FF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 w:rsidRPr="00B724FF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B724FF">
        <w:rPr>
          <w:rFonts w:ascii="Times New Roman" w:hAnsi="Times New Roman"/>
          <w:b/>
          <w:bCs/>
          <w:sz w:val="28"/>
          <w:szCs w:val="28"/>
        </w:rPr>
        <w:t>о</w:t>
      </w:r>
      <w:r w:rsidRPr="00B724FF"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 w:rsidRPr="00B724FF"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 w:rsidRPr="00B724FF">
        <w:rPr>
          <w:rFonts w:ascii="Times New Roman" w:hAnsi="Times New Roman"/>
          <w:b/>
          <w:bCs/>
          <w:sz w:val="28"/>
          <w:szCs w:val="28"/>
        </w:rPr>
        <w:t>рол</w:t>
      </w:r>
      <w:r w:rsidRPr="00B724FF">
        <w:rPr>
          <w:rFonts w:ascii="Times New Roman" w:hAnsi="Times New Roman"/>
          <w:b/>
          <w:bCs/>
          <w:spacing w:val="3"/>
          <w:sz w:val="28"/>
          <w:szCs w:val="28"/>
        </w:rPr>
        <w:t>ь</w:t>
      </w:r>
      <w:r w:rsidRPr="00B724F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B724FF">
        <w:rPr>
          <w:rFonts w:ascii="Times New Roman" w:hAnsi="Times New Roman"/>
          <w:b/>
          <w:bCs/>
          <w:spacing w:val="1"/>
          <w:sz w:val="28"/>
          <w:szCs w:val="28"/>
        </w:rPr>
        <w:t>ы</w:t>
      </w:r>
      <w:r w:rsidRPr="00B724FF">
        <w:rPr>
          <w:rFonts w:ascii="Times New Roman" w:hAnsi="Times New Roman"/>
          <w:b/>
          <w:bCs/>
          <w:sz w:val="28"/>
          <w:szCs w:val="28"/>
        </w:rPr>
        <w:t>х</w:t>
      </w:r>
      <w:r w:rsidRPr="00B724FF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 w:rsidRPr="00B724FF"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 w:rsidRPr="00B724FF">
        <w:rPr>
          <w:rFonts w:ascii="Times New Roman" w:hAnsi="Times New Roman"/>
          <w:b/>
          <w:bCs/>
          <w:sz w:val="28"/>
          <w:szCs w:val="28"/>
        </w:rPr>
        <w:t>ес</w:t>
      </w:r>
      <w:r w:rsidRPr="00B724FF"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B724FF">
        <w:rPr>
          <w:rFonts w:ascii="Times New Roman" w:hAnsi="Times New Roman"/>
          <w:b/>
          <w:bCs/>
          <w:sz w:val="28"/>
          <w:szCs w:val="28"/>
        </w:rPr>
        <w:t>ро</w:t>
      </w:r>
      <w:r w:rsidRPr="00B724FF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B724FF">
        <w:rPr>
          <w:rFonts w:ascii="Times New Roman" w:hAnsi="Times New Roman"/>
          <w:b/>
          <w:bCs/>
          <w:sz w:val="28"/>
          <w:szCs w:val="28"/>
        </w:rPr>
        <w:t>а</w:t>
      </w:r>
      <w:r w:rsidRPr="00B724FF">
        <w:rPr>
          <w:rFonts w:ascii="Times New Roman" w:hAnsi="Times New Roman"/>
          <w:b/>
          <w:bCs/>
          <w:spacing w:val="-1"/>
          <w:sz w:val="28"/>
          <w:szCs w:val="28"/>
        </w:rPr>
        <w:t>ни</w:t>
      </w:r>
      <w:r w:rsidRPr="00B724FF">
        <w:rPr>
          <w:rFonts w:ascii="Times New Roman" w:hAnsi="Times New Roman"/>
          <w:b/>
          <w:bCs/>
          <w:sz w:val="28"/>
          <w:szCs w:val="28"/>
        </w:rPr>
        <w:t>й</w:t>
      </w:r>
    </w:p>
    <w:p w:rsidR="00B724FF" w:rsidRPr="00B724FF" w:rsidRDefault="00B724FF" w:rsidP="000A3406">
      <w:pPr>
        <w:widowControl w:val="0"/>
        <w:tabs>
          <w:tab w:val="left" w:pos="1540"/>
          <w:tab w:val="left" w:pos="3260"/>
          <w:tab w:val="left" w:pos="4340"/>
          <w:tab w:val="left" w:pos="5360"/>
          <w:tab w:val="left" w:pos="7000"/>
          <w:tab w:val="left" w:pos="9380"/>
        </w:tabs>
        <w:autoSpaceDE w:val="0"/>
        <w:autoSpaceDN w:val="0"/>
        <w:adjustRightInd w:val="0"/>
        <w:spacing w:after="0" w:line="316" w:lineRule="exact"/>
        <w:ind w:right="-10"/>
        <w:rPr>
          <w:rFonts w:ascii="Times New Roman" w:hAnsi="Times New Roman"/>
          <w:sz w:val="28"/>
          <w:szCs w:val="28"/>
        </w:rPr>
      </w:pPr>
      <w:r w:rsidRPr="00B724FF">
        <w:rPr>
          <w:rFonts w:ascii="Times New Roman" w:hAnsi="Times New Roman"/>
          <w:spacing w:val="-3"/>
          <w:sz w:val="28"/>
          <w:szCs w:val="28"/>
        </w:rPr>
        <w:t xml:space="preserve">     Д</w:t>
      </w:r>
      <w:r w:rsidRPr="00B724FF">
        <w:rPr>
          <w:rFonts w:ascii="Times New Roman" w:hAnsi="Times New Roman"/>
          <w:spacing w:val="-4"/>
          <w:sz w:val="28"/>
          <w:szCs w:val="28"/>
        </w:rPr>
        <w:t>л</w:t>
      </w:r>
      <w:r w:rsidRPr="00B724FF">
        <w:rPr>
          <w:rFonts w:ascii="Times New Roman" w:hAnsi="Times New Roman"/>
          <w:sz w:val="28"/>
          <w:szCs w:val="28"/>
        </w:rPr>
        <w:t xml:space="preserve">я  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pacing w:val="-6"/>
          <w:sz w:val="28"/>
          <w:szCs w:val="28"/>
        </w:rPr>
        <w:t>п</w:t>
      </w:r>
      <w:r w:rsidRPr="00B724FF">
        <w:rPr>
          <w:rFonts w:ascii="Times New Roman" w:hAnsi="Times New Roman"/>
          <w:sz w:val="28"/>
          <w:szCs w:val="28"/>
        </w:rPr>
        <w:t>р</w:t>
      </w:r>
      <w:r w:rsidRPr="00B724FF">
        <w:rPr>
          <w:rFonts w:ascii="Times New Roman" w:hAnsi="Times New Roman"/>
          <w:spacing w:val="-8"/>
          <w:sz w:val="28"/>
          <w:szCs w:val="28"/>
        </w:rPr>
        <w:t>е</w:t>
      </w:r>
      <w:r w:rsidRPr="00B724FF">
        <w:rPr>
          <w:rFonts w:ascii="Times New Roman" w:hAnsi="Times New Roman"/>
          <w:spacing w:val="1"/>
          <w:sz w:val="28"/>
          <w:szCs w:val="28"/>
        </w:rPr>
        <w:t>д</w:t>
      </w:r>
      <w:r w:rsidRPr="00B724FF">
        <w:rPr>
          <w:rFonts w:ascii="Times New Roman" w:hAnsi="Times New Roman"/>
          <w:spacing w:val="-8"/>
          <w:sz w:val="28"/>
          <w:szCs w:val="28"/>
        </w:rPr>
        <w:t>е</w:t>
      </w:r>
      <w:r w:rsidRPr="00B724FF">
        <w:rPr>
          <w:rFonts w:ascii="Times New Roman" w:hAnsi="Times New Roman"/>
          <w:sz w:val="28"/>
          <w:szCs w:val="28"/>
        </w:rPr>
        <w:t>л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pacing w:val="-2"/>
          <w:sz w:val="28"/>
          <w:szCs w:val="28"/>
        </w:rPr>
        <w:t>ни</w:t>
      </w:r>
      <w:r w:rsidRPr="00B724FF">
        <w:rPr>
          <w:rFonts w:ascii="Times New Roman" w:hAnsi="Times New Roman"/>
          <w:sz w:val="28"/>
          <w:szCs w:val="28"/>
        </w:rPr>
        <w:t xml:space="preserve">я  </w:t>
      </w:r>
      <w:r w:rsidRPr="00B724FF">
        <w:rPr>
          <w:rFonts w:ascii="Times New Roman" w:hAnsi="Times New Roman"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sz w:val="28"/>
          <w:szCs w:val="28"/>
        </w:rPr>
        <w:t>р</w:t>
      </w:r>
      <w:r w:rsidRPr="00B724FF">
        <w:rPr>
          <w:rFonts w:ascii="Times New Roman" w:hAnsi="Times New Roman"/>
          <w:spacing w:val="-4"/>
          <w:sz w:val="28"/>
          <w:szCs w:val="28"/>
        </w:rPr>
        <w:t>ов</w:t>
      </w:r>
      <w:r w:rsidRPr="00B724FF">
        <w:rPr>
          <w:rFonts w:ascii="Times New Roman" w:hAnsi="Times New Roman"/>
          <w:spacing w:val="-2"/>
          <w:sz w:val="28"/>
          <w:szCs w:val="28"/>
        </w:rPr>
        <w:t>н</w:t>
      </w:r>
      <w:r w:rsidRPr="00B724FF">
        <w:rPr>
          <w:rFonts w:ascii="Times New Roman" w:hAnsi="Times New Roman"/>
          <w:sz w:val="28"/>
          <w:szCs w:val="28"/>
        </w:rPr>
        <w:t xml:space="preserve">я </w:t>
      </w:r>
      <w:r w:rsidRPr="00B724FF">
        <w:rPr>
          <w:rFonts w:ascii="Times New Roman" w:hAnsi="Times New Roman"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spacing w:val="-3"/>
          <w:sz w:val="28"/>
          <w:szCs w:val="28"/>
        </w:rPr>
        <w:t>б</w:t>
      </w:r>
      <w:r w:rsidRPr="00B724FF">
        <w:rPr>
          <w:rFonts w:ascii="Times New Roman" w:hAnsi="Times New Roman"/>
          <w:sz w:val="28"/>
          <w:szCs w:val="28"/>
        </w:rPr>
        <w:t>щ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z w:val="28"/>
          <w:szCs w:val="28"/>
        </w:rPr>
        <w:t>й</w:t>
      </w:r>
      <w:r w:rsidRPr="00B724FF">
        <w:rPr>
          <w:rFonts w:ascii="Times New Roman" w:hAnsi="Times New Roman"/>
          <w:sz w:val="28"/>
          <w:szCs w:val="28"/>
        </w:rPr>
        <w:tab/>
      </w:r>
      <w:r w:rsidRPr="00B724FF">
        <w:rPr>
          <w:rFonts w:ascii="Times New Roman" w:hAnsi="Times New Roman"/>
          <w:spacing w:val="-5"/>
          <w:sz w:val="28"/>
          <w:szCs w:val="28"/>
        </w:rPr>
        <w:t>ф</w:t>
      </w:r>
      <w:r w:rsidRPr="00B724FF">
        <w:rPr>
          <w:rFonts w:ascii="Times New Roman" w:hAnsi="Times New Roman"/>
          <w:spacing w:val="-6"/>
          <w:sz w:val="28"/>
          <w:szCs w:val="28"/>
        </w:rPr>
        <w:t>и</w:t>
      </w:r>
      <w:r w:rsidRPr="00B724FF">
        <w:rPr>
          <w:rFonts w:ascii="Times New Roman" w:hAnsi="Times New Roman"/>
          <w:spacing w:val="1"/>
          <w:sz w:val="28"/>
          <w:szCs w:val="28"/>
        </w:rPr>
        <w:t>з</w:t>
      </w:r>
      <w:r w:rsidRPr="00B724FF">
        <w:rPr>
          <w:rFonts w:ascii="Times New Roman" w:hAnsi="Times New Roman"/>
          <w:spacing w:val="-6"/>
          <w:sz w:val="28"/>
          <w:szCs w:val="28"/>
        </w:rPr>
        <w:t>и</w:t>
      </w:r>
      <w:r w:rsidRPr="00B724FF">
        <w:rPr>
          <w:rFonts w:ascii="Times New Roman" w:hAnsi="Times New Roman"/>
          <w:spacing w:val="-1"/>
          <w:sz w:val="28"/>
          <w:szCs w:val="28"/>
        </w:rPr>
        <w:t>ч</w:t>
      </w:r>
      <w:r w:rsidRPr="00B724FF">
        <w:rPr>
          <w:rFonts w:ascii="Times New Roman" w:hAnsi="Times New Roman"/>
          <w:spacing w:val="-4"/>
          <w:sz w:val="28"/>
          <w:szCs w:val="28"/>
        </w:rPr>
        <w:t>ес</w:t>
      </w:r>
      <w:r w:rsidRPr="00B724FF">
        <w:rPr>
          <w:rFonts w:ascii="Times New Roman" w:hAnsi="Times New Roman"/>
          <w:sz w:val="28"/>
          <w:szCs w:val="28"/>
        </w:rPr>
        <w:t>к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z w:val="28"/>
          <w:szCs w:val="28"/>
        </w:rPr>
        <w:t>й</w:t>
      </w:r>
      <w:r w:rsidR="004C59D8">
        <w:rPr>
          <w:rFonts w:ascii="Times New Roman" w:hAnsi="Times New Roman"/>
          <w:sz w:val="28"/>
          <w:szCs w:val="28"/>
        </w:rPr>
        <w:t xml:space="preserve">  </w:t>
      </w:r>
      <w:r w:rsidRPr="00B724FF">
        <w:rPr>
          <w:rFonts w:ascii="Times New Roman" w:hAnsi="Times New Roman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2"/>
          <w:sz w:val="28"/>
          <w:szCs w:val="28"/>
        </w:rPr>
        <w:t>п</w:t>
      </w:r>
      <w:r w:rsidRPr="00B724FF">
        <w:rPr>
          <w:rFonts w:ascii="Times New Roman" w:hAnsi="Times New Roman"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spacing w:val="-3"/>
          <w:sz w:val="28"/>
          <w:szCs w:val="28"/>
        </w:rPr>
        <w:t>д</w:t>
      </w:r>
      <w:r w:rsidRPr="00B724FF">
        <w:rPr>
          <w:rFonts w:ascii="Times New Roman" w:hAnsi="Times New Roman"/>
          <w:spacing w:val="1"/>
          <w:sz w:val="28"/>
          <w:szCs w:val="28"/>
        </w:rPr>
        <w:t>г</w:t>
      </w:r>
      <w:r w:rsidRPr="00B724FF">
        <w:rPr>
          <w:rFonts w:ascii="Times New Roman" w:hAnsi="Times New Roman"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spacing w:val="1"/>
          <w:sz w:val="28"/>
          <w:szCs w:val="28"/>
        </w:rPr>
        <w:t>т</w:t>
      </w:r>
      <w:r w:rsidRPr="00B724FF">
        <w:rPr>
          <w:rFonts w:ascii="Times New Roman" w:hAnsi="Times New Roman"/>
          <w:spacing w:val="-4"/>
          <w:sz w:val="28"/>
          <w:szCs w:val="28"/>
        </w:rPr>
        <w:t>ов</w:t>
      </w:r>
      <w:r w:rsidRPr="00B724FF">
        <w:rPr>
          <w:rFonts w:ascii="Times New Roman" w:hAnsi="Times New Roman"/>
          <w:sz w:val="28"/>
          <w:szCs w:val="28"/>
        </w:rPr>
        <w:t>л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pacing w:val="-6"/>
          <w:sz w:val="28"/>
          <w:szCs w:val="28"/>
        </w:rPr>
        <w:t>н</w:t>
      </w:r>
      <w:r w:rsidRPr="00B724FF">
        <w:rPr>
          <w:rFonts w:ascii="Times New Roman" w:hAnsi="Times New Roman"/>
          <w:spacing w:val="-2"/>
          <w:sz w:val="28"/>
          <w:szCs w:val="28"/>
        </w:rPr>
        <w:t>н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z w:val="28"/>
          <w:szCs w:val="28"/>
        </w:rPr>
        <w:t>с</w:t>
      </w:r>
      <w:r w:rsidRPr="00B724FF">
        <w:rPr>
          <w:rFonts w:ascii="Times New Roman" w:hAnsi="Times New Roman"/>
          <w:spacing w:val="-3"/>
          <w:sz w:val="28"/>
          <w:szCs w:val="28"/>
        </w:rPr>
        <w:t>т</w:t>
      </w:r>
      <w:r w:rsidRPr="00B724FF">
        <w:rPr>
          <w:rFonts w:ascii="Times New Roman" w:hAnsi="Times New Roman"/>
          <w:sz w:val="28"/>
          <w:szCs w:val="28"/>
        </w:rPr>
        <w:t xml:space="preserve">и </w:t>
      </w:r>
      <w:r w:rsidR="004C59D8">
        <w:rPr>
          <w:rFonts w:ascii="Times New Roman" w:hAnsi="Times New Roman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6"/>
          <w:sz w:val="28"/>
          <w:szCs w:val="28"/>
        </w:rPr>
        <w:t>п</w:t>
      </w:r>
      <w:r w:rsidRPr="00B724FF">
        <w:rPr>
          <w:rFonts w:ascii="Times New Roman" w:hAnsi="Times New Roman"/>
          <w:sz w:val="28"/>
          <w:szCs w:val="28"/>
        </w:rPr>
        <w:t>л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z w:val="28"/>
          <w:szCs w:val="28"/>
        </w:rPr>
        <w:t>в</w:t>
      </w:r>
      <w:r w:rsidRPr="00B724FF">
        <w:rPr>
          <w:rFonts w:ascii="Times New Roman" w:hAnsi="Times New Roman"/>
          <w:spacing w:val="-2"/>
          <w:sz w:val="28"/>
          <w:szCs w:val="28"/>
        </w:rPr>
        <w:t>ц</w:t>
      </w:r>
      <w:r w:rsidRPr="00B724FF">
        <w:rPr>
          <w:rFonts w:ascii="Times New Roman" w:hAnsi="Times New Roman"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sz w:val="28"/>
          <w:szCs w:val="28"/>
        </w:rPr>
        <w:t xml:space="preserve">в </w:t>
      </w:r>
      <w:r w:rsidRPr="00B724FF">
        <w:rPr>
          <w:rFonts w:ascii="Times New Roman" w:hAnsi="Times New Roman"/>
          <w:spacing w:val="-6"/>
          <w:sz w:val="28"/>
          <w:szCs w:val="28"/>
        </w:rPr>
        <w:t>и</w:t>
      </w:r>
      <w:r w:rsidRPr="00B724FF">
        <w:rPr>
          <w:rFonts w:ascii="Times New Roman" w:hAnsi="Times New Roman"/>
          <w:sz w:val="28"/>
          <w:szCs w:val="28"/>
        </w:rPr>
        <w:t>с</w:t>
      </w:r>
      <w:r w:rsidRPr="00B724FF">
        <w:rPr>
          <w:rFonts w:ascii="Times New Roman" w:hAnsi="Times New Roman"/>
          <w:spacing w:val="-2"/>
          <w:sz w:val="28"/>
          <w:szCs w:val="28"/>
        </w:rPr>
        <w:t>п</w:t>
      </w:r>
      <w:r w:rsidRPr="00B724FF">
        <w:rPr>
          <w:rFonts w:ascii="Times New Roman" w:hAnsi="Times New Roman"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spacing w:val="-4"/>
          <w:sz w:val="28"/>
          <w:szCs w:val="28"/>
        </w:rPr>
        <w:t>ль</w:t>
      </w:r>
      <w:r w:rsidRPr="00B724FF">
        <w:rPr>
          <w:rFonts w:ascii="Times New Roman" w:hAnsi="Times New Roman"/>
          <w:spacing w:val="5"/>
          <w:sz w:val="28"/>
          <w:szCs w:val="28"/>
        </w:rPr>
        <w:t>з</w:t>
      </w:r>
      <w:r w:rsidRPr="00B724FF">
        <w:rPr>
          <w:rFonts w:ascii="Times New Roman" w:hAnsi="Times New Roman"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spacing w:val="-5"/>
          <w:sz w:val="28"/>
          <w:szCs w:val="28"/>
        </w:rPr>
        <w:t>ю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z w:val="28"/>
          <w:szCs w:val="28"/>
        </w:rPr>
        <w:t>ся</w:t>
      </w:r>
      <w:r w:rsidRPr="00B724F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4"/>
          <w:sz w:val="28"/>
          <w:szCs w:val="28"/>
        </w:rPr>
        <w:t>с</w:t>
      </w:r>
      <w:r w:rsidRPr="00B724FF">
        <w:rPr>
          <w:rFonts w:ascii="Times New Roman" w:hAnsi="Times New Roman"/>
          <w:sz w:val="28"/>
          <w:szCs w:val="28"/>
        </w:rPr>
        <w:t>л</w:t>
      </w:r>
      <w:r w:rsidRPr="00B724FF">
        <w:rPr>
          <w:rFonts w:ascii="Times New Roman" w:hAnsi="Times New Roman"/>
          <w:spacing w:val="-8"/>
          <w:sz w:val="28"/>
          <w:szCs w:val="28"/>
        </w:rPr>
        <w:t>е</w:t>
      </w:r>
      <w:r w:rsidRPr="00B724FF">
        <w:rPr>
          <w:rFonts w:ascii="Times New Roman" w:hAnsi="Times New Roman"/>
          <w:spacing w:val="1"/>
          <w:sz w:val="28"/>
          <w:szCs w:val="28"/>
        </w:rPr>
        <w:t>д</w:t>
      </w:r>
      <w:r w:rsidRPr="00B724FF">
        <w:rPr>
          <w:rFonts w:ascii="Times New Roman" w:hAnsi="Times New Roman"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spacing w:val="-1"/>
          <w:sz w:val="28"/>
          <w:szCs w:val="28"/>
        </w:rPr>
        <w:t>ю</w:t>
      </w:r>
      <w:r w:rsidRPr="00B724FF">
        <w:rPr>
          <w:rFonts w:ascii="Times New Roman" w:hAnsi="Times New Roman"/>
          <w:sz w:val="28"/>
          <w:szCs w:val="28"/>
        </w:rPr>
        <w:t>щ</w:t>
      </w:r>
      <w:r w:rsidRPr="00B724FF">
        <w:rPr>
          <w:rFonts w:ascii="Times New Roman" w:hAnsi="Times New Roman"/>
          <w:spacing w:val="-1"/>
          <w:sz w:val="28"/>
          <w:szCs w:val="28"/>
        </w:rPr>
        <w:t>и</w:t>
      </w:r>
      <w:r w:rsidRPr="00B724FF">
        <w:rPr>
          <w:rFonts w:ascii="Times New Roman" w:hAnsi="Times New Roman"/>
          <w:sz w:val="28"/>
          <w:szCs w:val="28"/>
        </w:rPr>
        <w:t>е</w:t>
      </w:r>
      <w:r w:rsidRPr="00B724F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spacing w:val="-2"/>
          <w:sz w:val="28"/>
          <w:szCs w:val="28"/>
        </w:rPr>
        <w:t>п</w:t>
      </w:r>
      <w:r w:rsidRPr="00B724FF">
        <w:rPr>
          <w:rFonts w:ascii="Times New Roman" w:hAnsi="Times New Roman"/>
          <w:spacing w:val="-4"/>
          <w:sz w:val="28"/>
          <w:szCs w:val="28"/>
        </w:rPr>
        <w:t>р</w:t>
      </w:r>
      <w:r w:rsidRPr="00B724FF">
        <w:rPr>
          <w:rFonts w:ascii="Times New Roman" w:hAnsi="Times New Roman"/>
          <w:sz w:val="28"/>
          <w:szCs w:val="28"/>
        </w:rPr>
        <w:t>а</w:t>
      </w:r>
      <w:r w:rsidRPr="00B724FF">
        <w:rPr>
          <w:rFonts w:ascii="Times New Roman" w:hAnsi="Times New Roman"/>
          <w:spacing w:val="-2"/>
          <w:sz w:val="28"/>
          <w:szCs w:val="28"/>
        </w:rPr>
        <w:t>жн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pacing w:val="-2"/>
          <w:sz w:val="28"/>
          <w:szCs w:val="28"/>
        </w:rPr>
        <w:t>н</w:t>
      </w:r>
      <w:r w:rsidRPr="00B724FF">
        <w:rPr>
          <w:rFonts w:ascii="Times New Roman" w:hAnsi="Times New Roman"/>
          <w:spacing w:val="-6"/>
          <w:sz w:val="28"/>
          <w:szCs w:val="28"/>
        </w:rPr>
        <w:t>и</w:t>
      </w:r>
      <w:r w:rsidRPr="00B724FF">
        <w:rPr>
          <w:rFonts w:ascii="Times New Roman" w:hAnsi="Times New Roman"/>
          <w:sz w:val="28"/>
          <w:szCs w:val="28"/>
        </w:rPr>
        <w:t>я:</w:t>
      </w:r>
    </w:p>
    <w:p w:rsidR="00B724FF" w:rsidRPr="00B724FF" w:rsidRDefault="00B724FF" w:rsidP="002B4962">
      <w:pPr>
        <w:widowControl w:val="0"/>
        <w:autoSpaceDE w:val="0"/>
        <w:autoSpaceDN w:val="0"/>
        <w:adjustRightInd w:val="0"/>
        <w:spacing w:after="0" w:line="240" w:lineRule="auto"/>
        <w:ind w:left="829" w:right="-57"/>
        <w:rPr>
          <w:rFonts w:ascii="Times New Roman" w:hAnsi="Times New Roman"/>
          <w:sz w:val="28"/>
          <w:szCs w:val="28"/>
        </w:rPr>
      </w:pPr>
      <w:r w:rsidRPr="00B724FF">
        <w:rPr>
          <w:rFonts w:ascii="Times New Roman" w:hAnsi="Times New Roman"/>
          <w:sz w:val="28"/>
          <w:szCs w:val="28"/>
        </w:rPr>
        <w:t>-</w:t>
      </w:r>
      <w:r w:rsidRPr="00B724F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1"/>
          <w:sz w:val="28"/>
          <w:szCs w:val="28"/>
        </w:rPr>
        <w:t>ч</w:t>
      </w:r>
      <w:r w:rsidRPr="00B724FF">
        <w:rPr>
          <w:rFonts w:ascii="Times New Roman" w:hAnsi="Times New Roman"/>
          <w:spacing w:val="-8"/>
          <w:sz w:val="28"/>
          <w:szCs w:val="28"/>
        </w:rPr>
        <w:t>е</w:t>
      </w:r>
      <w:r w:rsidRPr="00B724FF">
        <w:rPr>
          <w:rFonts w:ascii="Times New Roman" w:hAnsi="Times New Roman"/>
          <w:sz w:val="28"/>
          <w:szCs w:val="28"/>
        </w:rPr>
        <w:t>л</w:t>
      </w:r>
      <w:r w:rsidRPr="00B724FF">
        <w:rPr>
          <w:rFonts w:ascii="Times New Roman" w:hAnsi="Times New Roman"/>
          <w:spacing w:val="-1"/>
          <w:sz w:val="28"/>
          <w:szCs w:val="28"/>
        </w:rPr>
        <w:t>н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pacing w:val="-5"/>
          <w:sz w:val="28"/>
          <w:szCs w:val="28"/>
        </w:rPr>
        <w:t>ч</w:t>
      </w:r>
      <w:r w:rsidRPr="00B724FF">
        <w:rPr>
          <w:rFonts w:ascii="Times New Roman" w:hAnsi="Times New Roman"/>
          <w:spacing w:val="-2"/>
          <w:sz w:val="28"/>
          <w:szCs w:val="28"/>
        </w:rPr>
        <w:t>н</w:t>
      </w:r>
      <w:r w:rsidRPr="00B724FF">
        <w:rPr>
          <w:rFonts w:ascii="Times New Roman" w:hAnsi="Times New Roman"/>
          <w:spacing w:val="-4"/>
          <w:sz w:val="28"/>
          <w:szCs w:val="28"/>
        </w:rPr>
        <w:t>ы</w:t>
      </w:r>
      <w:r w:rsidRPr="00B724FF">
        <w:rPr>
          <w:rFonts w:ascii="Times New Roman" w:hAnsi="Times New Roman"/>
          <w:sz w:val="28"/>
          <w:szCs w:val="28"/>
        </w:rPr>
        <w:t>й</w:t>
      </w:r>
      <w:r w:rsidRPr="00B724F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1"/>
          <w:sz w:val="28"/>
          <w:szCs w:val="28"/>
        </w:rPr>
        <w:t>б</w:t>
      </w:r>
      <w:r w:rsidRPr="00B724FF">
        <w:rPr>
          <w:rFonts w:ascii="Times New Roman" w:hAnsi="Times New Roman"/>
          <w:spacing w:val="-8"/>
          <w:sz w:val="28"/>
          <w:szCs w:val="28"/>
        </w:rPr>
        <w:t>е</w:t>
      </w:r>
      <w:r w:rsidRPr="00B724FF">
        <w:rPr>
          <w:rFonts w:ascii="Times New Roman" w:hAnsi="Times New Roman"/>
          <w:sz w:val="28"/>
          <w:szCs w:val="28"/>
        </w:rPr>
        <w:t>г</w:t>
      </w:r>
      <w:r w:rsidRPr="00B724F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3</w:t>
      </w:r>
      <w:r w:rsidRPr="00B724F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х</w:t>
      </w:r>
      <w:r w:rsidRPr="00B724F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10</w:t>
      </w:r>
      <w:r w:rsidRPr="00B724F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5"/>
          <w:sz w:val="28"/>
          <w:szCs w:val="28"/>
        </w:rPr>
        <w:t>м</w:t>
      </w:r>
      <w:r w:rsidRPr="00B724FF">
        <w:rPr>
          <w:rFonts w:ascii="Times New Roman" w:hAnsi="Times New Roman"/>
          <w:sz w:val="28"/>
          <w:szCs w:val="28"/>
        </w:rPr>
        <w:t>.</w:t>
      </w:r>
      <w:r w:rsidRPr="00B724F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1"/>
          <w:sz w:val="28"/>
          <w:szCs w:val="28"/>
        </w:rPr>
        <w:t>(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pacing w:val="-2"/>
          <w:sz w:val="28"/>
          <w:szCs w:val="28"/>
        </w:rPr>
        <w:t>ц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pacing w:val="-6"/>
          <w:sz w:val="28"/>
          <w:szCs w:val="28"/>
        </w:rPr>
        <w:t>н</w:t>
      </w:r>
      <w:r w:rsidRPr="00B724FF">
        <w:rPr>
          <w:rFonts w:ascii="Times New Roman" w:hAnsi="Times New Roman"/>
          <w:spacing w:val="-4"/>
          <w:sz w:val="28"/>
          <w:szCs w:val="28"/>
        </w:rPr>
        <w:t>к</w:t>
      </w:r>
      <w:r w:rsidRPr="00B724FF">
        <w:rPr>
          <w:rFonts w:ascii="Times New Roman" w:hAnsi="Times New Roman"/>
          <w:sz w:val="28"/>
          <w:szCs w:val="28"/>
        </w:rPr>
        <w:t>а</w:t>
      </w:r>
      <w:r w:rsidRPr="00B724F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к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spacing w:val="-4"/>
          <w:sz w:val="28"/>
          <w:szCs w:val="28"/>
        </w:rPr>
        <w:t>р</w:t>
      </w:r>
      <w:r w:rsidRPr="00B724FF">
        <w:rPr>
          <w:rFonts w:ascii="Times New Roman" w:hAnsi="Times New Roman"/>
          <w:spacing w:val="1"/>
          <w:sz w:val="28"/>
          <w:szCs w:val="28"/>
        </w:rPr>
        <w:t>д</w:t>
      </w:r>
      <w:r w:rsidRPr="00B724FF">
        <w:rPr>
          <w:rFonts w:ascii="Times New Roman" w:hAnsi="Times New Roman"/>
          <w:spacing w:val="-6"/>
          <w:sz w:val="28"/>
          <w:szCs w:val="28"/>
        </w:rPr>
        <w:t>и</w:t>
      </w:r>
      <w:r w:rsidRPr="00B724FF">
        <w:rPr>
          <w:rFonts w:ascii="Times New Roman" w:hAnsi="Times New Roman"/>
          <w:spacing w:val="-2"/>
          <w:sz w:val="28"/>
          <w:szCs w:val="28"/>
        </w:rPr>
        <w:t>н</w:t>
      </w:r>
      <w:r w:rsidRPr="00B724FF">
        <w:rPr>
          <w:rFonts w:ascii="Times New Roman" w:hAnsi="Times New Roman"/>
          <w:spacing w:val="-4"/>
          <w:sz w:val="28"/>
          <w:szCs w:val="28"/>
        </w:rPr>
        <w:t>а</w:t>
      </w:r>
      <w:r w:rsidRPr="00B724FF">
        <w:rPr>
          <w:rFonts w:ascii="Times New Roman" w:hAnsi="Times New Roman"/>
          <w:spacing w:val="-2"/>
          <w:sz w:val="28"/>
          <w:szCs w:val="28"/>
        </w:rPr>
        <w:t>ци</w:t>
      </w:r>
      <w:r w:rsidRPr="00B724FF">
        <w:rPr>
          <w:rFonts w:ascii="Times New Roman" w:hAnsi="Times New Roman"/>
          <w:sz w:val="28"/>
          <w:szCs w:val="28"/>
        </w:rPr>
        <w:t>и</w:t>
      </w:r>
      <w:r w:rsidRPr="00B724F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3"/>
          <w:sz w:val="28"/>
          <w:szCs w:val="28"/>
        </w:rPr>
        <w:t>д</w:t>
      </w:r>
      <w:r w:rsidRPr="00B724FF">
        <w:rPr>
          <w:rFonts w:ascii="Times New Roman" w:hAnsi="Times New Roman"/>
          <w:spacing w:val="-4"/>
          <w:sz w:val="28"/>
          <w:szCs w:val="28"/>
        </w:rPr>
        <w:t>в</w:t>
      </w:r>
      <w:r w:rsidRPr="00B724FF">
        <w:rPr>
          <w:rFonts w:ascii="Times New Roman" w:hAnsi="Times New Roman"/>
          <w:spacing w:val="-2"/>
          <w:sz w:val="28"/>
          <w:szCs w:val="28"/>
        </w:rPr>
        <w:t>и</w:t>
      </w:r>
      <w:r w:rsidRPr="00B724FF">
        <w:rPr>
          <w:rFonts w:ascii="Times New Roman" w:hAnsi="Times New Roman"/>
          <w:spacing w:val="-1"/>
          <w:sz w:val="28"/>
          <w:szCs w:val="28"/>
        </w:rPr>
        <w:t>ж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pacing w:val="-2"/>
          <w:sz w:val="28"/>
          <w:szCs w:val="28"/>
        </w:rPr>
        <w:t>н</w:t>
      </w:r>
      <w:r w:rsidRPr="00B724FF">
        <w:rPr>
          <w:rFonts w:ascii="Times New Roman" w:hAnsi="Times New Roman"/>
          <w:spacing w:val="-6"/>
          <w:sz w:val="28"/>
          <w:szCs w:val="28"/>
        </w:rPr>
        <w:t>и</w:t>
      </w:r>
      <w:r w:rsidRPr="00B724FF">
        <w:rPr>
          <w:rFonts w:ascii="Times New Roman" w:hAnsi="Times New Roman"/>
          <w:spacing w:val="-2"/>
          <w:sz w:val="28"/>
          <w:szCs w:val="28"/>
        </w:rPr>
        <w:t>й</w:t>
      </w:r>
      <w:r w:rsidRPr="00B724FF">
        <w:rPr>
          <w:rFonts w:ascii="Times New Roman" w:hAnsi="Times New Roman"/>
          <w:spacing w:val="-1"/>
          <w:sz w:val="28"/>
          <w:szCs w:val="28"/>
        </w:rPr>
        <w:t>)</w:t>
      </w:r>
      <w:r w:rsidRPr="00B724FF">
        <w:rPr>
          <w:rFonts w:ascii="Times New Roman" w:hAnsi="Times New Roman"/>
          <w:sz w:val="28"/>
          <w:szCs w:val="28"/>
        </w:rPr>
        <w:t>;</w:t>
      </w:r>
    </w:p>
    <w:p w:rsidR="00B724FF" w:rsidRPr="00B724FF" w:rsidRDefault="00B724FF" w:rsidP="002B4962">
      <w:pPr>
        <w:widowControl w:val="0"/>
        <w:autoSpaceDE w:val="0"/>
        <w:autoSpaceDN w:val="0"/>
        <w:adjustRightInd w:val="0"/>
        <w:spacing w:after="0" w:line="240" w:lineRule="auto"/>
        <w:ind w:left="821" w:right="-57"/>
        <w:rPr>
          <w:rFonts w:ascii="Times New Roman" w:hAnsi="Times New Roman"/>
          <w:sz w:val="28"/>
          <w:szCs w:val="28"/>
        </w:rPr>
      </w:pPr>
      <w:r w:rsidRPr="00B724FF">
        <w:rPr>
          <w:rFonts w:ascii="Times New Roman" w:hAnsi="Times New Roman"/>
          <w:sz w:val="28"/>
          <w:szCs w:val="28"/>
        </w:rPr>
        <w:t>-</w:t>
      </w:r>
      <w:r w:rsidRPr="00B724F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6"/>
          <w:sz w:val="28"/>
          <w:szCs w:val="28"/>
        </w:rPr>
        <w:t>н</w:t>
      </w:r>
      <w:r w:rsidRPr="00B724FF">
        <w:rPr>
          <w:rFonts w:ascii="Times New Roman" w:hAnsi="Times New Roman"/>
          <w:sz w:val="28"/>
          <w:szCs w:val="28"/>
        </w:rPr>
        <w:t>а</w:t>
      </w:r>
      <w:r w:rsidRPr="00B724FF">
        <w:rPr>
          <w:rFonts w:ascii="Times New Roman" w:hAnsi="Times New Roman"/>
          <w:spacing w:val="-4"/>
          <w:sz w:val="28"/>
          <w:szCs w:val="28"/>
        </w:rPr>
        <w:t>к</w:t>
      </w:r>
      <w:r w:rsidRPr="00B724FF">
        <w:rPr>
          <w:rFonts w:ascii="Times New Roman" w:hAnsi="Times New Roman"/>
          <w:sz w:val="28"/>
          <w:szCs w:val="28"/>
        </w:rPr>
        <w:t>л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z w:val="28"/>
          <w:szCs w:val="28"/>
        </w:rPr>
        <w:t>н</w:t>
      </w:r>
      <w:r w:rsidRPr="00B724F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в</w:t>
      </w:r>
      <w:r w:rsidRPr="00B724FF">
        <w:rPr>
          <w:rFonts w:ascii="Times New Roman" w:hAnsi="Times New Roman"/>
          <w:spacing w:val="-2"/>
          <w:sz w:val="28"/>
          <w:szCs w:val="28"/>
        </w:rPr>
        <w:t>п</w:t>
      </w:r>
      <w:r w:rsidRPr="00B724FF">
        <w:rPr>
          <w:rFonts w:ascii="Times New Roman" w:hAnsi="Times New Roman"/>
          <w:spacing w:val="-8"/>
          <w:sz w:val="28"/>
          <w:szCs w:val="28"/>
        </w:rPr>
        <w:t>е</w:t>
      </w:r>
      <w:r w:rsidRPr="00B724FF">
        <w:rPr>
          <w:rFonts w:ascii="Times New Roman" w:hAnsi="Times New Roman"/>
          <w:sz w:val="28"/>
          <w:szCs w:val="28"/>
        </w:rPr>
        <w:t>р</w:t>
      </w:r>
      <w:r w:rsidR="0005190D">
        <w:rPr>
          <w:rFonts w:ascii="Times New Roman" w:hAnsi="Times New Roman"/>
          <w:spacing w:val="-8"/>
          <w:sz w:val="28"/>
          <w:szCs w:val="28"/>
        </w:rPr>
        <w:t>ё</w:t>
      </w:r>
      <w:r w:rsidRPr="00B724FF">
        <w:rPr>
          <w:rFonts w:ascii="Times New Roman" w:hAnsi="Times New Roman"/>
          <w:spacing w:val="-3"/>
          <w:sz w:val="28"/>
          <w:szCs w:val="28"/>
        </w:rPr>
        <w:t>д</w:t>
      </w:r>
      <w:r w:rsidRPr="00B724FF">
        <w:rPr>
          <w:rFonts w:ascii="Times New Roman" w:hAnsi="Times New Roman"/>
          <w:sz w:val="28"/>
          <w:szCs w:val="28"/>
        </w:rPr>
        <w:t>,</w:t>
      </w:r>
      <w:r w:rsidRPr="00B724FF">
        <w:rPr>
          <w:rFonts w:ascii="Times New Roman" w:hAnsi="Times New Roman"/>
          <w:spacing w:val="-4"/>
          <w:sz w:val="28"/>
          <w:szCs w:val="28"/>
        </w:rPr>
        <w:t xml:space="preserve"> с</w:t>
      </w:r>
      <w:r w:rsidRPr="00B724FF">
        <w:rPr>
          <w:rFonts w:ascii="Times New Roman" w:hAnsi="Times New Roman"/>
          <w:spacing w:val="1"/>
          <w:sz w:val="28"/>
          <w:szCs w:val="28"/>
        </w:rPr>
        <w:t>т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z w:val="28"/>
          <w:szCs w:val="28"/>
        </w:rPr>
        <w:t>я</w:t>
      </w:r>
      <w:r w:rsidRPr="00B724F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6"/>
          <w:sz w:val="28"/>
          <w:szCs w:val="28"/>
        </w:rPr>
        <w:t>н</w:t>
      </w:r>
      <w:r w:rsidRPr="00B724FF">
        <w:rPr>
          <w:rFonts w:ascii="Times New Roman" w:hAnsi="Times New Roman"/>
          <w:sz w:val="28"/>
          <w:szCs w:val="28"/>
        </w:rPr>
        <w:t>а</w:t>
      </w:r>
      <w:r w:rsidRPr="00B724F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в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pacing w:val="-3"/>
          <w:sz w:val="28"/>
          <w:szCs w:val="28"/>
        </w:rPr>
        <w:t>з</w:t>
      </w:r>
      <w:r w:rsidRPr="00B724FF">
        <w:rPr>
          <w:rFonts w:ascii="Times New Roman" w:hAnsi="Times New Roman"/>
          <w:spacing w:val="-4"/>
          <w:sz w:val="28"/>
          <w:szCs w:val="28"/>
        </w:rPr>
        <w:t>вы</w:t>
      </w:r>
      <w:r w:rsidRPr="00B724FF">
        <w:rPr>
          <w:rFonts w:ascii="Times New Roman" w:hAnsi="Times New Roman"/>
          <w:sz w:val="28"/>
          <w:szCs w:val="28"/>
        </w:rPr>
        <w:t>ш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pacing w:val="-2"/>
          <w:sz w:val="28"/>
          <w:szCs w:val="28"/>
        </w:rPr>
        <w:t>н</w:t>
      </w:r>
      <w:r w:rsidRPr="00B724FF">
        <w:rPr>
          <w:rFonts w:ascii="Times New Roman" w:hAnsi="Times New Roman"/>
          <w:spacing w:val="-6"/>
          <w:sz w:val="28"/>
          <w:szCs w:val="28"/>
        </w:rPr>
        <w:t>и</w:t>
      </w:r>
      <w:r w:rsidRPr="00B724FF">
        <w:rPr>
          <w:rFonts w:ascii="Times New Roman" w:hAnsi="Times New Roman"/>
          <w:spacing w:val="-4"/>
          <w:sz w:val="28"/>
          <w:szCs w:val="28"/>
        </w:rPr>
        <w:t>и</w:t>
      </w:r>
      <w:r w:rsidRPr="00B724FF">
        <w:rPr>
          <w:rFonts w:ascii="Times New Roman" w:hAnsi="Times New Roman"/>
          <w:sz w:val="28"/>
          <w:szCs w:val="28"/>
        </w:rPr>
        <w:t xml:space="preserve">, </w:t>
      </w:r>
      <w:r w:rsidRPr="00B724F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с</w:t>
      </w:r>
      <w:r w:rsidRPr="00B724FF">
        <w:rPr>
          <w:rFonts w:ascii="Times New Roman" w:hAnsi="Times New Roman"/>
          <w:spacing w:val="-2"/>
          <w:sz w:val="28"/>
          <w:szCs w:val="28"/>
        </w:rPr>
        <w:t>м</w:t>
      </w:r>
      <w:r w:rsidRPr="00B724FF">
        <w:rPr>
          <w:rFonts w:ascii="Times New Roman" w:hAnsi="Times New Roman"/>
          <w:sz w:val="28"/>
          <w:szCs w:val="28"/>
        </w:rPr>
        <w:t>.</w:t>
      </w:r>
      <w:r w:rsidRPr="00B724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5"/>
          <w:sz w:val="28"/>
          <w:szCs w:val="28"/>
        </w:rPr>
        <w:t>(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pacing w:val="-2"/>
          <w:sz w:val="28"/>
          <w:szCs w:val="28"/>
        </w:rPr>
        <w:t>ц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pacing w:val="-6"/>
          <w:sz w:val="28"/>
          <w:szCs w:val="28"/>
        </w:rPr>
        <w:t>н</w:t>
      </w:r>
      <w:r w:rsidRPr="00B724FF">
        <w:rPr>
          <w:rFonts w:ascii="Times New Roman" w:hAnsi="Times New Roman"/>
          <w:sz w:val="28"/>
          <w:szCs w:val="28"/>
        </w:rPr>
        <w:t>ка</w:t>
      </w:r>
      <w:r w:rsidRPr="00B724F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3"/>
          <w:sz w:val="28"/>
          <w:szCs w:val="28"/>
        </w:rPr>
        <w:t>г</w:t>
      </w:r>
      <w:r w:rsidRPr="00B724FF">
        <w:rPr>
          <w:rFonts w:ascii="Times New Roman" w:hAnsi="Times New Roman"/>
          <w:spacing w:val="-6"/>
          <w:sz w:val="28"/>
          <w:szCs w:val="28"/>
        </w:rPr>
        <w:t>и</w:t>
      </w:r>
      <w:r w:rsidRPr="00B724FF">
        <w:rPr>
          <w:rFonts w:ascii="Times New Roman" w:hAnsi="Times New Roman"/>
          <w:spacing w:val="-3"/>
          <w:sz w:val="28"/>
          <w:szCs w:val="28"/>
        </w:rPr>
        <w:t>б</w:t>
      </w:r>
      <w:r w:rsidRPr="00B724FF">
        <w:rPr>
          <w:rFonts w:ascii="Times New Roman" w:hAnsi="Times New Roman"/>
          <w:sz w:val="28"/>
          <w:szCs w:val="28"/>
        </w:rPr>
        <w:t>к</w:t>
      </w:r>
      <w:r w:rsidRPr="00B724FF">
        <w:rPr>
          <w:rFonts w:ascii="Times New Roman" w:hAnsi="Times New Roman"/>
          <w:spacing w:val="-4"/>
          <w:sz w:val="28"/>
          <w:szCs w:val="28"/>
        </w:rPr>
        <w:t>ос</w:t>
      </w:r>
      <w:r w:rsidRPr="00B724FF">
        <w:rPr>
          <w:rFonts w:ascii="Times New Roman" w:hAnsi="Times New Roman"/>
          <w:spacing w:val="-2"/>
          <w:sz w:val="28"/>
          <w:szCs w:val="28"/>
        </w:rPr>
        <w:t>ти</w:t>
      </w:r>
      <w:r w:rsidRPr="00B724FF">
        <w:rPr>
          <w:rFonts w:ascii="Times New Roman" w:hAnsi="Times New Roman"/>
          <w:spacing w:val="-5"/>
          <w:sz w:val="28"/>
          <w:szCs w:val="28"/>
        </w:rPr>
        <w:t>)</w:t>
      </w:r>
      <w:r w:rsidRPr="00B724FF">
        <w:rPr>
          <w:rFonts w:ascii="Times New Roman" w:hAnsi="Times New Roman"/>
          <w:sz w:val="28"/>
          <w:szCs w:val="28"/>
        </w:rPr>
        <w:t>.</w:t>
      </w:r>
    </w:p>
    <w:p w:rsidR="00B724FF" w:rsidRPr="00B724FF" w:rsidRDefault="00B724FF" w:rsidP="000A3406">
      <w:pPr>
        <w:widowControl w:val="0"/>
        <w:tabs>
          <w:tab w:val="left" w:pos="1620"/>
          <w:tab w:val="left" w:pos="3460"/>
          <w:tab w:val="left" w:pos="4620"/>
          <w:tab w:val="left" w:pos="6480"/>
          <w:tab w:val="left" w:pos="8220"/>
        </w:tabs>
        <w:autoSpaceDE w:val="0"/>
        <w:autoSpaceDN w:val="0"/>
        <w:adjustRightInd w:val="0"/>
        <w:spacing w:after="0" w:line="320" w:lineRule="exact"/>
        <w:ind w:left="108" w:right="-254"/>
        <w:rPr>
          <w:rFonts w:ascii="Times New Roman" w:hAnsi="Times New Roman"/>
          <w:sz w:val="28"/>
          <w:szCs w:val="28"/>
        </w:rPr>
      </w:pPr>
      <w:r w:rsidRPr="00B724FF">
        <w:rPr>
          <w:rFonts w:ascii="Times New Roman" w:hAnsi="Times New Roman"/>
          <w:spacing w:val="-3"/>
          <w:sz w:val="28"/>
          <w:szCs w:val="28"/>
        </w:rPr>
        <w:t xml:space="preserve">   Д</w:t>
      </w:r>
      <w:r w:rsidRPr="00B724FF">
        <w:rPr>
          <w:rFonts w:ascii="Times New Roman" w:hAnsi="Times New Roman"/>
          <w:spacing w:val="-4"/>
          <w:sz w:val="28"/>
          <w:szCs w:val="28"/>
        </w:rPr>
        <w:t>л</w:t>
      </w:r>
      <w:r w:rsidRPr="00B724FF">
        <w:rPr>
          <w:rFonts w:ascii="Times New Roman" w:hAnsi="Times New Roman"/>
          <w:sz w:val="28"/>
          <w:szCs w:val="28"/>
        </w:rPr>
        <w:t xml:space="preserve">я 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pacing w:val="-6"/>
          <w:sz w:val="28"/>
          <w:szCs w:val="28"/>
        </w:rPr>
        <w:t>п</w:t>
      </w:r>
      <w:r w:rsidRPr="00B724FF">
        <w:rPr>
          <w:rFonts w:ascii="Times New Roman" w:hAnsi="Times New Roman"/>
          <w:sz w:val="28"/>
          <w:szCs w:val="28"/>
        </w:rPr>
        <w:t>р</w:t>
      </w:r>
      <w:r w:rsidRPr="00B724FF">
        <w:rPr>
          <w:rFonts w:ascii="Times New Roman" w:hAnsi="Times New Roman"/>
          <w:spacing w:val="-8"/>
          <w:sz w:val="28"/>
          <w:szCs w:val="28"/>
        </w:rPr>
        <w:t>е</w:t>
      </w:r>
      <w:r w:rsidRPr="00B724FF">
        <w:rPr>
          <w:rFonts w:ascii="Times New Roman" w:hAnsi="Times New Roman"/>
          <w:spacing w:val="1"/>
          <w:sz w:val="28"/>
          <w:szCs w:val="28"/>
        </w:rPr>
        <w:t>д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z w:val="28"/>
          <w:szCs w:val="28"/>
        </w:rPr>
        <w:t>л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pacing w:val="-6"/>
          <w:sz w:val="28"/>
          <w:szCs w:val="28"/>
        </w:rPr>
        <w:t>н</w:t>
      </w:r>
      <w:r w:rsidRPr="00B724FF">
        <w:rPr>
          <w:rFonts w:ascii="Times New Roman" w:hAnsi="Times New Roman"/>
          <w:spacing w:val="-2"/>
          <w:sz w:val="28"/>
          <w:szCs w:val="28"/>
        </w:rPr>
        <w:t>и</w:t>
      </w:r>
      <w:r w:rsidRPr="00B724FF">
        <w:rPr>
          <w:rFonts w:ascii="Times New Roman" w:hAnsi="Times New Roman"/>
          <w:sz w:val="28"/>
          <w:szCs w:val="28"/>
        </w:rPr>
        <w:t xml:space="preserve">я </w:t>
      </w:r>
      <w:r w:rsidRPr="00B724FF">
        <w:rPr>
          <w:rFonts w:ascii="Times New Roman" w:hAnsi="Times New Roman"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sz w:val="28"/>
          <w:szCs w:val="28"/>
        </w:rPr>
        <w:t>р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z w:val="28"/>
          <w:szCs w:val="28"/>
        </w:rPr>
        <w:t>в</w:t>
      </w:r>
      <w:r w:rsidRPr="00B724FF">
        <w:rPr>
          <w:rFonts w:ascii="Times New Roman" w:hAnsi="Times New Roman"/>
          <w:spacing w:val="-6"/>
          <w:sz w:val="28"/>
          <w:szCs w:val="28"/>
        </w:rPr>
        <w:t>н</w:t>
      </w:r>
      <w:r w:rsidRPr="00B724FF">
        <w:rPr>
          <w:rFonts w:ascii="Times New Roman" w:hAnsi="Times New Roman"/>
          <w:sz w:val="28"/>
          <w:szCs w:val="28"/>
        </w:rPr>
        <w:t>я</w:t>
      </w:r>
      <w:r w:rsidRPr="00B724FF">
        <w:rPr>
          <w:rFonts w:ascii="Times New Roman" w:hAnsi="Times New Roman"/>
          <w:sz w:val="28"/>
          <w:szCs w:val="28"/>
        </w:rPr>
        <w:tab/>
      </w:r>
      <w:r w:rsidRPr="00B724FF">
        <w:rPr>
          <w:rFonts w:ascii="Times New Roman" w:hAnsi="Times New Roman"/>
          <w:spacing w:val="-4"/>
          <w:sz w:val="28"/>
          <w:szCs w:val="28"/>
        </w:rPr>
        <w:t>с</w:t>
      </w:r>
      <w:r w:rsidRPr="00B724FF">
        <w:rPr>
          <w:rFonts w:ascii="Times New Roman" w:hAnsi="Times New Roman"/>
          <w:spacing w:val="-2"/>
          <w:sz w:val="28"/>
          <w:szCs w:val="28"/>
        </w:rPr>
        <w:t>п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pacing w:val="-2"/>
          <w:sz w:val="28"/>
          <w:szCs w:val="28"/>
        </w:rPr>
        <w:t>ц</w:t>
      </w:r>
      <w:r w:rsidRPr="00B724FF">
        <w:rPr>
          <w:rFonts w:ascii="Times New Roman" w:hAnsi="Times New Roman"/>
          <w:spacing w:val="-6"/>
          <w:sz w:val="28"/>
          <w:szCs w:val="28"/>
        </w:rPr>
        <w:t>и</w:t>
      </w:r>
      <w:r w:rsidRPr="00B724FF">
        <w:rPr>
          <w:rFonts w:ascii="Times New Roman" w:hAnsi="Times New Roman"/>
          <w:spacing w:val="-4"/>
          <w:sz w:val="28"/>
          <w:szCs w:val="28"/>
        </w:rPr>
        <w:t>ал</w:t>
      </w:r>
      <w:r w:rsidRPr="00B724FF">
        <w:rPr>
          <w:rFonts w:ascii="Times New Roman" w:hAnsi="Times New Roman"/>
          <w:sz w:val="28"/>
          <w:szCs w:val="28"/>
        </w:rPr>
        <w:t>ь</w:t>
      </w:r>
      <w:r w:rsidRPr="00B724FF">
        <w:rPr>
          <w:rFonts w:ascii="Times New Roman" w:hAnsi="Times New Roman"/>
          <w:spacing w:val="-1"/>
          <w:sz w:val="28"/>
          <w:szCs w:val="28"/>
        </w:rPr>
        <w:t>н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z w:val="28"/>
          <w:szCs w:val="28"/>
        </w:rPr>
        <w:t xml:space="preserve">й </w:t>
      </w:r>
      <w:r w:rsidRPr="00B724FF">
        <w:rPr>
          <w:rFonts w:ascii="Times New Roman" w:hAnsi="Times New Roman"/>
          <w:spacing w:val="-1"/>
          <w:sz w:val="28"/>
          <w:szCs w:val="28"/>
        </w:rPr>
        <w:t>ф</w:t>
      </w:r>
      <w:r w:rsidRPr="00B724FF">
        <w:rPr>
          <w:rFonts w:ascii="Times New Roman" w:hAnsi="Times New Roman"/>
          <w:spacing w:val="-6"/>
          <w:sz w:val="28"/>
          <w:szCs w:val="28"/>
        </w:rPr>
        <w:t>и</w:t>
      </w:r>
      <w:r w:rsidRPr="00B724FF">
        <w:rPr>
          <w:rFonts w:ascii="Times New Roman" w:hAnsi="Times New Roman"/>
          <w:spacing w:val="-3"/>
          <w:sz w:val="28"/>
          <w:szCs w:val="28"/>
        </w:rPr>
        <w:t>з</w:t>
      </w:r>
      <w:r w:rsidRPr="00B724FF">
        <w:rPr>
          <w:rFonts w:ascii="Times New Roman" w:hAnsi="Times New Roman"/>
          <w:spacing w:val="-2"/>
          <w:sz w:val="28"/>
          <w:szCs w:val="28"/>
        </w:rPr>
        <w:t>и</w:t>
      </w:r>
      <w:r w:rsidRPr="00B724FF">
        <w:rPr>
          <w:rFonts w:ascii="Times New Roman" w:hAnsi="Times New Roman"/>
          <w:spacing w:val="-1"/>
          <w:sz w:val="28"/>
          <w:szCs w:val="28"/>
        </w:rPr>
        <w:t>ч</w:t>
      </w:r>
      <w:r w:rsidRPr="00B724FF">
        <w:rPr>
          <w:rFonts w:ascii="Times New Roman" w:hAnsi="Times New Roman"/>
          <w:spacing w:val="-8"/>
          <w:sz w:val="28"/>
          <w:szCs w:val="28"/>
        </w:rPr>
        <w:t>е</w:t>
      </w:r>
      <w:r w:rsidRPr="00B724FF">
        <w:rPr>
          <w:rFonts w:ascii="Times New Roman" w:hAnsi="Times New Roman"/>
          <w:spacing w:val="-4"/>
          <w:sz w:val="28"/>
          <w:szCs w:val="28"/>
        </w:rPr>
        <w:t>с</w:t>
      </w:r>
      <w:r w:rsidRPr="00B724FF">
        <w:rPr>
          <w:rFonts w:ascii="Times New Roman" w:hAnsi="Times New Roman"/>
          <w:sz w:val="28"/>
          <w:szCs w:val="28"/>
        </w:rPr>
        <w:t>к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z w:val="28"/>
          <w:szCs w:val="28"/>
        </w:rPr>
        <w:t>й</w:t>
      </w:r>
      <w:r w:rsidRPr="00B724FF">
        <w:rPr>
          <w:rFonts w:ascii="Times New Roman" w:hAnsi="Times New Roman"/>
          <w:sz w:val="28"/>
          <w:szCs w:val="28"/>
        </w:rPr>
        <w:tab/>
      </w:r>
      <w:r w:rsidRPr="00B724FF">
        <w:rPr>
          <w:rFonts w:ascii="Times New Roman" w:hAnsi="Times New Roman"/>
          <w:spacing w:val="-2"/>
          <w:sz w:val="28"/>
          <w:szCs w:val="28"/>
        </w:rPr>
        <w:t>п</w:t>
      </w:r>
      <w:r w:rsidRPr="00B724FF">
        <w:rPr>
          <w:rFonts w:ascii="Times New Roman" w:hAnsi="Times New Roman"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spacing w:val="-3"/>
          <w:sz w:val="28"/>
          <w:szCs w:val="28"/>
        </w:rPr>
        <w:t>д</w:t>
      </w:r>
      <w:r w:rsidRPr="00B724FF">
        <w:rPr>
          <w:rFonts w:ascii="Times New Roman" w:hAnsi="Times New Roman"/>
          <w:spacing w:val="1"/>
          <w:sz w:val="28"/>
          <w:szCs w:val="28"/>
        </w:rPr>
        <w:t>г</w:t>
      </w:r>
      <w:r w:rsidRPr="00B724FF">
        <w:rPr>
          <w:rFonts w:ascii="Times New Roman" w:hAnsi="Times New Roman"/>
          <w:sz w:val="28"/>
          <w:szCs w:val="28"/>
        </w:rPr>
        <w:t>о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sz w:val="28"/>
          <w:szCs w:val="28"/>
        </w:rPr>
        <w:t>вл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pacing w:val="-6"/>
          <w:sz w:val="28"/>
          <w:szCs w:val="28"/>
        </w:rPr>
        <w:t>н</w:t>
      </w:r>
      <w:r w:rsidRPr="00B724FF">
        <w:rPr>
          <w:rFonts w:ascii="Times New Roman" w:hAnsi="Times New Roman"/>
          <w:spacing w:val="-2"/>
          <w:sz w:val="28"/>
          <w:szCs w:val="28"/>
        </w:rPr>
        <w:t>н</w:t>
      </w:r>
      <w:r w:rsidRPr="00B724FF">
        <w:rPr>
          <w:rFonts w:ascii="Times New Roman" w:hAnsi="Times New Roman"/>
          <w:spacing w:val="-4"/>
          <w:sz w:val="28"/>
          <w:szCs w:val="28"/>
        </w:rPr>
        <w:t>ос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z w:val="28"/>
          <w:szCs w:val="28"/>
        </w:rPr>
        <w:t xml:space="preserve">и </w:t>
      </w:r>
      <w:r w:rsidRPr="00B724FF">
        <w:rPr>
          <w:rFonts w:ascii="Times New Roman" w:hAnsi="Times New Roman"/>
          <w:spacing w:val="-6"/>
          <w:sz w:val="28"/>
          <w:szCs w:val="28"/>
        </w:rPr>
        <w:t>и</w:t>
      </w:r>
      <w:r w:rsidRPr="00B724FF">
        <w:rPr>
          <w:rFonts w:ascii="Times New Roman" w:hAnsi="Times New Roman"/>
          <w:sz w:val="28"/>
          <w:szCs w:val="28"/>
        </w:rPr>
        <w:t>с</w:t>
      </w:r>
      <w:r w:rsidRPr="00B724FF">
        <w:rPr>
          <w:rFonts w:ascii="Times New Roman" w:hAnsi="Times New Roman"/>
          <w:spacing w:val="-2"/>
          <w:sz w:val="28"/>
          <w:szCs w:val="28"/>
        </w:rPr>
        <w:t>п</w:t>
      </w:r>
      <w:r w:rsidRPr="00B724FF">
        <w:rPr>
          <w:rFonts w:ascii="Times New Roman" w:hAnsi="Times New Roman"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spacing w:val="-4"/>
          <w:sz w:val="28"/>
          <w:szCs w:val="28"/>
        </w:rPr>
        <w:t>ль</w:t>
      </w:r>
      <w:r w:rsidRPr="00B724FF">
        <w:rPr>
          <w:rFonts w:ascii="Times New Roman" w:hAnsi="Times New Roman"/>
          <w:spacing w:val="5"/>
          <w:sz w:val="28"/>
          <w:szCs w:val="28"/>
        </w:rPr>
        <w:t>з</w:t>
      </w:r>
      <w:r w:rsidRPr="00B724FF">
        <w:rPr>
          <w:rFonts w:ascii="Times New Roman" w:hAnsi="Times New Roman"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spacing w:val="-5"/>
          <w:sz w:val="28"/>
          <w:szCs w:val="28"/>
        </w:rPr>
        <w:t>ю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z w:val="28"/>
          <w:szCs w:val="28"/>
        </w:rPr>
        <w:t>ся</w:t>
      </w:r>
      <w:r w:rsidRPr="00B724F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4"/>
          <w:sz w:val="28"/>
          <w:szCs w:val="28"/>
        </w:rPr>
        <w:t>с</w:t>
      </w:r>
      <w:r w:rsidRPr="00B724FF">
        <w:rPr>
          <w:rFonts w:ascii="Times New Roman" w:hAnsi="Times New Roman"/>
          <w:sz w:val="28"/>
          <w:szCs w:val="28"/>
        </w:rPr>
        <w:t>л</w:t>
      </w:r>
      <w:r w:rsidRPr="00B724FF">
        <w:rPr>
          <w:rFonts w:ascii="Times New Roman" w:hAnsi="Times New Roman"/>
          <w:spacing w:val="-8"/>
          <w:sz w:val="28"/>
          <w:szCs w:val="28"/>
        </w:rPr>
        <w:t>е</w:t>
      </w:r>
      <w:r w:rsidRPr="00B724FF">
        <w:rPr>
          <w:rFonts w:ascii="Times New Roman" w:hAnsi="Times New Roman"/>
          <w:spacing w:val="1"/>
          <w:sz w:val="28"/>
          <w:szCs w:val="28"/>
        </w:rPr>
        <w:t>д</w:t>
      </w:r>
      <w:r w:rsidRPr="00B724FF">
        <w:rPr>
          <w:rFonts w:ascii="Times New Roman" w:hAnsi="Times New Roman"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spacing w:val="-1"/>
          <w:sz w:val="28"/>
          <w:szCs w:val="28"/>
        </w:rPr>
        <w:t>ю</w:t>
      </w:r>
      <w:r w:rsidRPr="00B724FF">
        <w:rPr>
          <w:rFonts w:ascii="Times New Roman" w:hAnsi="Times New Roman"/>
          <w:sz w:val="28"/>
          <w:szCs w:val="28"/>
        </w:rPr>
        <w:t>щ</w:t>
      </w:r>
      <w:r w:rsidRPr="00B724FF">
        <w:rPr>
          <w:rFonts w:ascii="Times New Roman" w:hAnsi="Times New Roman"/>
          <w:spacing w:val="-1"/>
          <w:sz w:val="28"/>
          <w:szCs w:val="28"/>
        </w:rPr>
        <w:t>и</w:t>
      </w:r>
      <w:r w:rsidRPr="00B724FF">
        <w:rPr>
          <w:rFonts w:ascii="Times New Roman" w:hAnsi="Times New Roman"/>
          <w:sz w:val="28"/>
          <w:szCs w:val="28"/>
        </w:rPr>
        <w:t>е</w:t>
      </w:r>
      <w:r w:rsidRPr="00B724F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spacing w:val="-2"/>
          <w:sz w:val="28"/>
          <w:szCs w:val="28"/>
        </w:rPr>
        <w:t>п</w:t>
      </w:r>
      <w:r w:rsidRPr="00B724FF">
        <w:rPr>
          <w:rFonts w:ascii="Times New Roman" w:hAnsi="Times New Roman"/>
          <w:spacing w:val="-4"/>
          <w:sz w:val="28"/>
          <w:szCs w:val="28"/>
        </w:rPr>
        <w:t>р</w:t>
      </w:r>
      <w:r w:rsidRPr="00B724FF">
        <w:rPr>
          <w:rFonts w:ascii="Times New Roman" w:hAnsi="Times New Roman"/>
          <w:sz w:val="28"/>
          <w:szCs w:val="28"/>
        </w:rPr>
        <w:t>а</w:t>
      </w:r>
      <w:r w:rsidRPr="00B724FF">
        <w:rPr>
          <w:rFonts w:ascii="Times New Roman" w:hAnsi="Times New Roman"/>
          <w:spacing w:val="-2"/>
          <w:sz w:val="28"/>
          <w:szCs w:val="28"/>
        </w:rPr>
        <w:t>жн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pacing w:val="-2"/>
          <w:sz w:val="28"/>
          <w:szCs w:val="28"/>
        </w:rPr>
        <w:t>н</w:t>
      </w:r>
      <w:r w:rsidRPr="00B724FF">
        <w:rPr>
          <w:rFonts w:ascii="Times New Roman" w:hAnsi="Times New Roman"/>
          <w:spacing w:val="-6"/>
          <w:sz w:val="28"/>
          <w:szCs w:val="28"/>
        </w:rPr>
        <w:t>и</w:t>
      </w:r>
      <w:r w:rsidRPr="00B724FF">
        <w:rPr>
          <w:rFonts w:ascii="Times New Roman" w:hAnsi="Times New Roman"/>
          <w:sz w:val="28"/>
          <w:szCs w:val="28"/>
        </w:rPr>
        <w:t>я:</w:t>
      </w:r>
    </w:p>
    <w:p w:rsidR="00B724FF" w:rsidRPr="00B724FF" w:rsidRDefault="00B724FF" w:rsidP="000A3406">
      <w:pPr>
        <w:widowControl w:val="0"/>
        <w:autoSpaceDE w:val="0"/>
        <w:autoSpaceDN w:val="0"/>
        <w:adjustRightInd w:val="0"/>
        <w:spacing w:after="0" w:line="321" w:lineRule="exact"/>
        <w:ind w:left="829" w:right="-20"/>
        <w:rPr>
          <w:rFonts w:ascii="Times New Roman" w:hAnsi="Times New Roman"/>
          <w:sz w:val="28"/>
          <w:szCs w:val="28"/>
        </w:rPr>
      </w:pPr>
      <w:r w:rsidRPr="00B724FF">
        <w:rPr>
          <w:rFonts w:ascii="Times New Roman" w:hAnsi="Times New Roman"/>
          <w:sz w:val="28"/>
          <w:szCs w:val="28"/>
        </w:rPr>
        <w:t>-</w:t>
      </w:r>
      <w:r w:rsidRPr="00B724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3"/>
          <w:sz w:val="28"/>
          <w:szCs w:val="28"/>
        </w:rPr>
        <w:t>б</w:t>
      </w:r>
      <w:r w:rsidRPr="00B724FF">
        <w:rPr>
          <w:rFonts w:ascii="Times New Roman" w:hAnsi="Times New Roman"/>
          <w:spacing w:val="-4"/>
          <w:sz w:val="28"/>
          <w:szCs w:val="28"/>
        </w:rPr>
        <w:t>р</w:t>
      </w:r>
      <w:r w:rsidRPr="00B724FF">
        <w:rPr>
          <w:rFonts w:ascii="Times New Roman" w:hAnsi="Times New Roman"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sz w:val="28"/>
          <w:szCs w:val="28"/>
        </w:rPr>
        <w:t>с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z w:val="28"/>
          <w:szCs w:val="28"/>
        </w:rPr>
        <w:t>к</w:t>
      </w:r>
      <w:r w:rsidRPr="00B724F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2"/>
          <w:sz w:val="28"/>
          <w:szCs w:val="28"/>
        </w:rPr>
        <w:t>н</w:t>
      </w:r>
      <w:r w:rsidRPr="00B724FF">
        <w:rPr>
          <w:rFonts w:ascii="Times New Roman" w:hAnsi="Times New Roman"/>
          <w:spacing w:val="-4"/>
          <w:sz w:val="28"/>
          <w:szCs w:val="28"/>
        </w:rPr>
        <w:t>а</w:t>
      </w:r>
      <w:r w:rsidRPr="00B724FF">
        <w:rPr>
          <w:rFonts w:ascii="Times New Roman" w:hAnsi="Times New Roman"/>
          <w:spacing w:val="-3"/>
          <w:sz w:val="28"/>
          <w:szCs w:val="28"/>
        </w:rPr>
        <w:t>б</w:t>
      </w:r>
      <w:r w:rsidRPr="00B724FF">
        <w:rPr>
          <w:rFonts w:ascii="Times New Roman" w:hAnsi="Times New Roman"/>
          <w:spacing w:val="-2"/>
          <w:sz w:val="28"/>
          <w:szCs w:val="28"/>
        </w:rPr>
        <w:t>и</w:t>
      </w:r>
      <w:r w:rsidRPr="00B724FF">
        <w:rPr>
          <w:rFonts w:ascii="Times New Roman" w:hAnsi="Times New Roman"/>
          <w:spacing w:val="-4"/>
          <w:sz w:val="28"/>
          <w:szCs w:val="28"/>
        </w:rPr>
        <w:t>в</w:t>
      </w:r>
      <w:r w:rsidRPr="00B724FF">
        <w:rPr>
          <w:rFonts w:ascii="Times New Roman" w:hAnsi="Times New Roman"/>
          <w:spacing w:val="-2"/>
          <w:sz w:val="28"/>
          <w:szCs w:val="28"/>
        </w:rPr>
        <w:t>н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pacing w:val="1"/>
          <w:sz w:val="28"/>
          <w:szCs w:val="28"/>
        </w:rPr>
        <w:t>г</w:t>
      </w:r>
      <w:r w:rsidRPr="00B724FF">
        <w:rPr>
          <w:rFonts w:ascii="Times New Roman" w:hAnsi="Times New Roman"/>
          <w:sz w:val="28"/>
          <w:szCs w:val="28"/>
        </w:rPr>
        <w:t>о</w:t>
      </w:r>
      <w:r w:rsidRPr="00B724F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1"/>
          <w:sz w:val="28"/>
          <w:szCs w:val="28"/>
        </w:rPr>
        <w:t>м</w:t>
      </w:r>
      <w:r w:rsidRPr="00B724FF">
        <w:rPr>
          <w:rFonts w:ascii="Times New Roman" w:hAnsi="Times New Roman"/>
          <w:spacing w:val="-5"/>
          <w:sz w:val="28"/>
          <w:szCs w:val="28"/>
        </w:rPr>
        <w:t>яч</w:t>
      </w:r>
      <w:r w:rsidRPr="00B724FF">
        <w:rPr>
          <w:rFonts w:ascii="Times New Roman" w:hAnsi="Times New Roman"/>
          <w:sz w:val="28"/>
          <w:szCs w:val="28"/>
        </w:rPr>
        <w:t>а</w:t>
      </w:r>
      <w:r w:rsidRPr="00B724F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5"/>
          <w:sz w:val="28"/>
          <w:szCs w:val="28"/>
        </w:rPr>
        <w:t>(</w:t>
      </w:r>
      <w:r w:rsidRPr="00B724FF">
        <w:rPr>
          <w:rFonts w:ascii="Times New Roman" w:hAnsi="Times New Roman"/>
          <w:sz w:val="28"/>
          <w:szCs w:val="28"/>
        </w:rPr>
        <w:t>1</w:t>
      </w:r>
      <w:r w:rsidRPr="00B724F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4"/>
          <w:sz w:val="28"/>
          <w:szCs w:val="28"/>
        </w:rPr>
        <w:t>к</w:t>
      </w:r>
      <w:r w:rsidRPr="00B724FF">
        <w:rPr>
          <w:rFonts w:ascii="Times New Roman" w:hAnsi="Times New Roman"/>
          <w:spacing w:val="-3"/>
          <w:sz w:val="28"/>
          <w:szCs w:val="28"/>
        </w:rPr>
        <w:t>г</w:t>
      </w:r>
      <w:r w:rsidRPr="00B724FF">
        <w:rPr>
          <w:rFonts w:ascii="Times New Roman" w:hAnsi="Times New Roman"/>
          <w:spacing w:val="-2"/>
          <w:sz w:val="28"/>
          <w:szCs w:val="28"/>
        </w:rPr>
        <w:t>.</w:t>
      </w:r>
      <w:r w:rsidRPr="00B724FF">
        <w:rPr>
          <w:rFonts w:ascii="Times New Roman" w:hAnsi="Times New Roman"/>
          <w:spacing w:val="-5"/>
          <w:sz w:val="28"/>
          <w:szCs w:val="28"/>
        </w:rPr>
        <w:t>)</w:t>
      </w:r>
      <w:r w:rsidRPr="00B724FF">
        <w:rPr>
          <w:rFonts w:ascii="Times New Roman" w:hAnsi="Times New Roman"/>
          <w:sz w:val="28"/>
          <w:szCs w:val="28"/>
        </w:rPr>
        <w:t>,</w:t>
      </w:r>
      <w:r w:rsidRPr="00B724F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с</w:t>
      </w:r>
      <w:r w:rsidRPr="00B724FF">
        <w:rPr>
          <w:rFonts w:ascii="Times New Roman" w:hAnsi="Times New Roman"/>
          <w:spacing w:val="-2"/>
          <w:sz w:val="28"/>
          <w:szCs w:val="28"/>
        </w:rPr>
        <w:t>м</w:t>
      </w:r>
      <w:r w:rsidRPr="00B724FF">
        <w:rPr>
          <w:rFonts w:ascii="Times New Roman" w:hAnsi="Times New Roman"/>
          <w:sz w:val="28"/>
          <w:szCs w:val="28"/>
        </w:rPr>
        <w:t>.</w:t>
      </w:r>
      <w:r w:rsidRPr="00B724F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5"/>
          <w:sz w:val="28"/>
          <w:szCs w:val="28"/>
        </w:rPr>
        <w:t>(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pacing w:val="-2"/>
          <w:sz w:val="28"/>
          <w:szCs w:val="28"/>
        </w:rPr>
        <w:t>ц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pacing w:val="-6"/>
          <w:sz w:val="28"/>
          <w:szCs w:val="28"/>
        </w:rPr>
        <w:t>н</w:t>
      </w:r>
      <w:r w:rsidRPr="00B724FF">
        <w:rPr>
          <w:rFonts w:ascii="Times New Roman" w:hAnsi="Times New Roman"/>
          <w:sz w:val="28"/>
          <w:szCs w:val="28"/>
        </w:rPr>
        <w:t>ка</w:t>
      </w:r>
      <w:r w:rsidRPr="00B724F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4"/>
          <w:sz w:val="28"/>
          <w:szCs w:val="28"/>
        </w:rPr>
        <w:t>с</w:t>
      </w:r>
      <w:r w:rsidRPr="00B724FF">
        <w:rPr>
          <w:rFonts w:ascii="Times New Roman" w:hAnsi="Times New Roman"/>
          <w:sz w:val="28"/>
          <w:szCs w:val="28"/>
        </w:rPr>
        <w:t>к</w:t>
      </w:r>
      <w:r w:rsidRPr="00B724FF">
        <w:rPr>
          <w:rFonts w:ascii="Times New Roman" w:hAnsi="Times New Roman"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sz w:val="28"/>
          <w:szCs w:val="28"/>
        </w:rPr>
        <w:t>р</w:t>
      </w:r>
      <w:r w:rsidRPr="00B724FF">
        <w:rPr>
          <w:rFonts w:ascii="Times New Roman" w:hAnsi="Times New Roman"/>
          <w:spacing w:val="-4"/>
          <w:sz w:val="28"/>
          <w:szCs w:val="28"/>
        </w:rPr>
        <w:t>ос</w:t>
      </w:r>
      <w:r w:rsidRPr="00B724FF">
        <w:rPr>
          <w:rFonts w:ascii="Times New Roman" w:hAnsi="Times New Roman"/>
          <w:spacing w:val="1"/>
          <w:sz w:val="28"/>
          <w:szCs w:val="28"/>
        </w:rPr>
        <w:t>т</w:t>
      </w:r>
      <w:r w:rsidRPr="00B724FF">
        <w:rPr>
          <w:rFonts w:ascii="Times New Roman" w:hAnsi="Times New Roman"/>
          <w:spacing w:val="-2"/>
          <w:sz w:val="28"/>
          <w:szCs w:val="28"/>
        </w:rPr>
        <w:t>н</w:t>
      </w:r>
      <w:r w:rsidRPr="00B724FF">
        <w:rPr>
          <w:rFonts w:ascii="Times New Roman" w:hAnsi="Times New Roman"/>
          <w:spacing w:val="-6"/>
          <w:sz w:val="28"/>
          <w:szCs w:val="28"/>
        </w:rPr>
        <w:t>о</w:t>
      </w:r>
      <w:r w:rsidRPr="00B724FF">
        <w:rPr>
          <w:rFonts w:ascii="Times New Roman" w:hAnsi="Times New Roman"/>
          <w:spacing w:val="-1"/>
          <w:sz w:val="28"/>
          <w:szCs w:val="28"/>
        </w:rPr>
        <w:t>-</w:t>
      </w:r>
      <w:r w:rsidRPr="00B724FF">
        <w:rPr>
          <w:rFonts w:ascii="Times New Roman" w:hAnsi="Times New Roman"/>
          <w:spacing w:val="-4"/>
          <w:sz w:val="28"/>
          <w:szCs w:val="28"/>
        </w:rPr>
        <w:t>с</w:t>
      </w:r>
      <w:r w:rsidRPr="00B724FF">
        <w:rPr>
          <w:rFonts w:ascii="Times New Roman" w:hAnsi="Times New Roman"/>
          <w:spacing w:val="-2"/>
          <w:sz w:val="28"/>
          <w:szCs w:val="28"/>
        </w:rPr>
        <w:t>и</w:t>
      </w:r>
      <w:r w:rsidRPr="00B724FF">
        <w:rPr>
          <w:rFonts w:ascii="Times New Roman" w:hAnsi="Times New Roman"/>
          <w:sz w:val="28"/>
          <w:szCs w:val="28"/>
        </w:rPr>
        <w:t>л</w:t>
      </w:r>
      <w:r w:rsidRPr="00B724FF">
        <w:rPr>
          <w:rFonts w:ascii="Times New Roman" w:hAnsi="Times New Roman"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spacing w:val="-4"/>
          <w:sz w:val="28"/>
          <w:szCs w:val="28"/>
        </w:rPr>
        <w:t>в</w:t>
      </w:r>
      <w:r w:rsidRPr="00B724FF">
        <w:rPr>
          <w:rFonts w:ascii="Times New Roman" w:hAnsi="Times New Roman"/>
          <w:sz w:val="28"/>
          <w:szCs w:val="28"/>
        </w:rPr>
        <w:t>ых</w:t>
      </w:r>
      <w:r w:rsidRPr="00B724F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4"/>
          <w:sz w:val="28"/>
          <w:szCs w:val="28"/>
        </w:rPr>
        <w:t>ка</w:t>
      </w:r>
      <w:r w:rsidRPr="00B724FF">
        <w:rPr>
          <w:rFonts w:ascii="Times New Roman" w:hAnsi="Times New Roman"/>
          <w:spacing w:val="-1"/>
          <w:sz w:val="28"/>
          <w:szCs w:val="28"/>
        </w:rPr>
        <w:t>ч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z w:val="28"/>
          <w:szCs w:val="28"/>
        </w:rPr>
        <w:t>с</w:t>
      </w:r>
      <w:r w:rsidRPr="00B724FF">
        <w:rPr>
          <w:rFonts w:ascii="Times New Roman" w:hAnsi="Times New Roman"/>
          <w:spacing w:val="-3"/>
          <w:sz w:val="28"/>
          <w:szCs w:val="28"/>
        </w:rPr>
        <w:t>т</w:t>
      </w:r>
      <w:r w:rsidRPr="00B724FF">
        <w:rPr>
          <w:rFonts w:ascii="Times New Roman" w:hAnsi="Times New Roman"/>
          <w:spacing w:val="-4"/>
          <w:sz w:val="28"/>
          <w:szCs w:val="28"/>
        </w:rPr>
        <w:t>в</w:t>
      </w:r>
      <w:r w:rsidRPr="00B724FF">
        <w:rPr>
          <w:rFonts w:ascii="Times New Roman" w:hAnsi="Times New Roman"/>
          <w:spacing w:val="-5"/>
          <w:sz w:val="28"/>
          <w:szCs w:val="28"/>
        </w:rPr>
        <w:t>)</w:t>
      </w:r>
      <w:r w:rsidRPr="00B724FF">
        <w:rPr>
          <w:rFonts w:ascii="Times New Roman" w:hAnsi="Times New Roman"/>
          <w:sz w:val="28"/>
          <w:szCs w:val="28"/>
        </w:rPr>
        <w:t>;</w:t>
      </w:r>
    </w:p>
    <w:p w:rsidR="00B724FF" w:rsidRPr="00B724FF" w:rsidRDefault="00B724FF" w:rsidP="000A3406">
      <w:pPr>
        <w:widowControl w:val="0"/>
        <w:autoSpaceDE w:val="0"/>
        <w:autoSpaceDN w:val="0"/>
        <w:adjustRightInd w:val="0"/>
        <w:spacing w:after="0" w:line="320" w:lineRule="exact"/>
        <w:ind w:left="821" w:right="-20"/>
        <w:rPr>
          <w:rFonts w:ascii="Times New Roman" w:hAnsi="Times New Roman"/>
          <w:sz w:val="28"/>
          <w:szCs w:val="28"/>
        </w:rPr>
      </w:pPr>
      <w:r w:rsidRPr="00B724FF">
        <w:rPr>
          <w:rFonts w:ascii="Times New Roman" w:hAnsi="Times New Roman"/>
          <w:sz w:val="28"/>
          <w:szCs w:val="28"/>
        </w:rPr>
        <w:t>-</w:t>
      </w:r>
      <w:r w:rsidRPr="00B724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вык</w:t>
      </w:r>
      <w:r w:rsidRPr="00B724FF">
        <w:rPr>
          <w:rFonts w:ascii="Times New Roman" w:hAnsi="Times New Roman"/>
          <w:spacing w:val="3"/>
          <w:sz w:val="28"/>
          <w:szCs w:val="28"/>
        </w:rPr>
        <w:t>р</w:t>
      </w:r>
      <w:r w:rsidRPr="00B724FF">
        <w:rPr>
          <w:rFonts w:ascii="Times New Roman" w:hAnsi="Times New Roman"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sz w:val="28"/>
          <w:szCs w:val="28"/>
        </w:rPr>
        <w:t xml:space="preserve">т </w:t>
      </w:r>
      <w:r w:rsidRPr="00B724F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2"/>
          <w:sz w:val="28"/>
          <w:szCs w:val="28"/>
        </w:rPr>
        <w:t>п</w:t>
      </w:r>
      <w:r w:rsidRPr="00B724FF">
        <w:rPr>
          <w:rFonts w:ascii="Times New Roman" w:hAnsi="Times New Roman"/>
          <w:sz w:val="28"/>
          <w:szCs w:val="28"/>
        </w:rPr>
        <w:t>ря</w:t>
      </w:r>
      <w:r w:rsidRPr="00B724FF">
        <w:rPr>
          <w:rFonts w:ascii="Times New Roman" w:hAnsi="Times New Roman"/>
          <w:spacing w:val="-2"/>
          <w:sz w:val="28"/>
          <w:szCs w:val="28"/>
        </w:rPr>
        <w:t>м</w:t>
      </w:r>
      <w:r w:rsidRPr="00B724FF">
        <w:rPr>
          <w:rFonts w:ascii="Times New Roman" w:hAnsi="Times New Roman"/>
          <w:sz w:val="28"/>
          <w:szCs w:val="28"/>
        </w:rPr>
        <w:t xml:space="preserve">ых </w:t>
      </w:r>
      <w:r w:rsidRPr="00B724F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р</w:t>
      </w:r>
      <w:r w:rsidRPr="00B724FF">
        <w:rPr>
          <w:rFonts w:ascii="Times New Roman" w:hAnsi="Times New Roman"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sz w:val="28"/>
          <w:szCs w:val="28"/>
        </w:rPr>
        <w:t xml:space="preserve">к </w:t>
      </w:r>
      <w:r w:rsidRPr="00B724F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в</w:t>
      </w:r>
      <w:r w:rsidRPr="00B724FF">
        <w:rPr>
          <w:rFonts w:ascii="Times New Roman" w:hAnsi="Times New Roman"/>
          <w:spacing w:val="2"/>
          <w:sz w:val="28"/>
          <w:szCs w:val="28"/>
        </w:rPr>
        <w:t>п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pacing w:val="4"/>
          <w:sz w:val="28"/>
          <w:szCs w:val="28"/>
        </w:rPr>
        <w:t>р</w:t>
      </w:r>
      <w:r w:rsidR="002B4962">
        <w:rPr>
          <w:rFonts w:ascii="Times New Roman" w:hAnsi="Times New Roman"/>
          <w:spacing w:val="-4"/>
          <w:sz w:val="28"/>
          <w:szCs w:val="28"/>
        </w:rPr>
        <w:t>ё</w:t>
      </w:r>
      <w:r w:rsidRPr="00B724FF">
        <w:rPr>
          <w:rFonts w:ascii="Times New Roman" w:hAnsi="Times New Roman"/>
          <w:sz w:val="28"/>
          <w:szCs w:val="28"/>
        </w:rPr>
        <w:t>д</w:t>
      </w:r>
      <w:r w:rsidRPr="00B724F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–</w:t>
      </w:r>
      <w:r w:rsidRPr="00B724F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2"/>
          <w:sz w:val="28"/>
          <w:szCs w:val="28"/>
        </w:rPr>
        <w:t>н</w:t>
      </w:r>
      <w:r w:rsidRPr="00B724FF">
        <w:rPr>
          <w:rFonts w:ascii="Times New Roman" w:hAnsi="Times New Roman"/>
          <w:sz w:val="28"/>
          <w:szCs w:val="28"/>
        </w:rPr>
        <w:t>а</w:t>
      </w:r>
      <w:r w:rsidRPr="00B724FF">
        <w:rPr>
          <w:rFonts w:ascii="Times New Roman" w:hAnsi="Times New Roman"/>
          <w:spacing w:val="1"/>
          <w:sz w:val="28"/>
          <w:szCs w:val="28"/>
        </w:rPr>
        <w:t>з</w:t>
      </w:r>
      <w:r w:rsidRPr="00B724FF">
        <w:rPr>
          <w:rFonts w:ascii="Times New Roman" w:hAnsi="Times New Roman"/>
          <w:sz w:val="28"/>
          <w:szCs w:val="28"/>
        </w:rPr>
        <w:t>а</w:t>
      </w:r>
      <w:r w:rsidRPr="00B724FF">
        <w:rPr>
          <w:rFonts w:ascii="Times New Roman" w:hAnsi="Times New Roman"/>
          <w:spacing w:val="1"/>
          <w:sz w:val="28"/>
          <w:szCs w:val="28"/>
        </w:rPr>
        <w:t>д</w:t>
      </w:r>
      <w:r w:rsidRPr="00B724FF">
        <w:rPr>
          <w:rFonts w:ascii="Times New Roman" w:hAnsi="Times New Roman"/>
          <w:sz w:val="28"/>
          <w:szCs w:val="28"/>
        </w:rPr>
        <w:t xml:space="preserve">, </w:t>
      </w:r>
      <w:r w:rsidRPr="00B724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с</w:t>
      </w:r>
      <w:r w:rsidRPr="00B724FF">
        <w:rPr>
          <w:rFonts w:ascii="Times New Roman" w:hAnsi="Times New Roman"/>
          <w:spacing w:val="-2"/>
          <w:sz w:val="28"/>
          <w:szCs w:val="28"/>
        </w:rPr>
        <w:t>м</w:t>
      </w:r>
      <w:r w:rsidRPr="00B724FF">
        <w:rPr>
          <w:rFonts w:ascii="Times New Roman" w:hAnsi="Times New Roman"/>
          <w:sz w:val="28"/>
          <w:szCs w:val="28"/>
        </w:rPr>
        <w:t>.</w:t>
      </w:r>
      <w:r w:rsidRPr="00B724F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5"/>
          <w:sz w:val="28"/>
          <w:szCs w:val="28"/>
        </w:rPr>
        <w:t>(</w:t>
      </w:r>
      <w:r w:rsidRPr="00B724FF">
        <w:rPr>
          <w:rFonts w:ascii="Times New Roman" w:hAnsi="Times New Roman"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spacing w:val="-2"/>
          <w:sz w:val="28"/>
          <w:szCs w:val="28"/>
        </w:rPr>
        <w:t>ц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pacing w:val="-6"/>
          <w:sz w:val="28"/>
          <w:szCs w:val="28"/>
        </w:rPr>
        <w:t>н</w:t>
      </w:r>
      <w:r w:rsidRPr="00B724FF">
        <w:rPr>
          <w:rFonts w:ascii="Times New Roman" w:hAnsi="Times New Roman"/>
          <w:sz w:val="28"/>
          <w:szCs w:val="28"/>
        </w:rPr>
        <w:t>ка</w:t>
      </w:r>
      <w:r w:rsidRPr="00B724F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3"/>
          <w:sz w:val="28"/>
          <w:szCs w:val="28"/>
        </w:rPr>
        <w:t>г</w:t>
      </w:r>
      <w:r w:rsidRPr="00B724FF">
        <w:rPr>
          <w:rFonts w:ascii="Times New Roman" w:hAnsi="Times New Roman"/>
          <w:spacing w:val="-6"/>
          <w:sz w:val="28"/>
          <w:szCs w:val="28"/>
        </w:rPr>
        <w:t>и</w:t>
      </w:r>
      <w:r w:rsidRPr="00B724FF">
        <w:rPr>
          <w:rFonts w:ascii="Times New Roman" w:hAnsi="Times New Roman"/>
          <w:spacing w:val="-3"/>
          <w:sz w:val="28"/>
          <w:szCs w:val="28"/>
        </w:rPr>
        <w:t>б</w:t>
      </w:r>
      <w:r w:rsidRPr="00B724FF">
        <w:rPr>
          <w:rFonts w:ascii="Times New Roman" w:hAnsi="Times New Roman"/>
          <w:sz w:val="28"/>
          <w:szCs w:val="28"/>
        </w:rPr>
        <w:t>к</w:t>
      </w:r>
      <w:r w:rsidRPr="00B724FF">
        <w:rPr>
          <w:rFonts w:ascii="Times New Roman" w:hAnsi="Times New Roman"/>
          <w:spacing w:val="-4"/>
          <w:sz w:val="28"/>
          <w:szCs w:val="28"/>
        </w:rPr>
        <w:t>ос</w:t>
      </w:r>
      <w:r w:rsidRPr="00B724FF">
        <w:rPr>
          <w:rFonts w:ascii="Times New Roman" w:hAnsi="Times New Roman"/>
          <w:spacing w:val="-2"/>
          <w:sz w:val="28"/>
          <w:szCs w:val="28"/>
        </w:rPr>
        <w:t>ти</w:t>
      </w:r>
      <w:r w:rsidRPr="00B724FF">
        <w:rPr>
          <w:rFonts w:ascii="Times New Roman" w:hAnsi="Times New Roman"/>
          <w:spacing w:val="-5"/>
          <w:sz w:val="28"/>
          <w:szCs w:val="28"/>
        </w:rPr>
        <w:t>)</w:t>
      </w:r>
      <w:r w:rsidRPr="00B724FF">
        <w:rPr>
          <w:rFonts w:ascii="Times New Roman" w:hAnsi="Times New Roman"/>
          <w:sz w:val="28"/>
          <w:szCs w:val="28"/>
        </w:rPr>
        <w:t>.</w:t>
      </w:r>
    </w:p>
    <w:p w:rsidR="00B724FF" w:rsidRPr="00B724FF" w:rsidRDefault="00B724FF" w:rsidP="000A3406">
      <w:pPr>
        <w:widowControl w:val="0"/>
        <w:tabs>
          <w:tab w:val="left" w:pos="1580"/>
          <w:tab w:val="left" w:pos="1920"/>
          <w:tab w:val="left" w:pos="3120"/>
          <w:tab w:val="left" w:pos="3620"/>
          <w:tab w:val="left" w:pos="4840"/>
          <w:tab w:val="left" w:pos="5320"/>
          <w:tab w:val="left" w:pos="6720"/>
          <w:tab w:val="left" w:pos="7200"/>
          <w:tab w:val="left" w:pos="8280"/>
          <w:tab w:val="left" w:pos="8980"/>
          <w:tab w:val="left" w:pos="10220"/>
        </w:tabs>
        <w:autoSpaceDE w:val="0"/>
        <w:autoSpaceDN w:val="0"/>
        <w:adjustRightInd w:val="0"/>
        <w:spacing w:after="0" w:line="240" w:lineRule="auto"/>
        <w:ind w:left="108" w:right="678"/>
        <w:jc w:val="both"/>
        <w:rPr>
          <w:rFonts w:ascii="Times New Roman" w:hAnsi="Times New Roman"/>
          <w:sz w:val="28"/>
          <w:szCs w:val="28"/>
        </w:rPr>
      </w:pPr>
      <w:r w:rsidRPr="00B724FF">
        <w:rPr>
          <w:rFonts w:ascii="Times New Roman" w:hAnsi="Times New Roman"/>
          <w:spacing w:val="1"/>
          <w:sz w:val="28"/>
          <w:szCs w:val="28"/>
        </w:rPr>
        <w:t xml:space="preserve">   </w:t>
      </w:r>
      <w:r w:rsidRPr="00B724FF">
        <w:rPr>
          <w:rFonts w:ascii="Times New Roman" w:hAnsi="Times New Roman"/>
          <w:spacing w:val="-2"/>
          <w:sz w:val="28"/>
          <w:szCs w:val="28"/>
          <w:u w:val="single"/>
        </w:rPr>
        <w:t>Ч</w:t>
      </w:r>
      <w:r w:rsidRPr="00B724FF">
        <w:rPr>
          <w:rFonts w:ascii="Times New Roman" w:hAnsi="Times New Roman"/>
          <w:spacing w:val="-8"/>
          <w:sz w:val="28"/>
          <w:szCs w:val="28"/>
          <w:u w:val="single"/>
        </w:rPr>
        <w:t>е</w:t>
      </w:r>
      <w:r w:rsidRPr="00B724FF">
        <w:rPr>
          <w:rFonts w:ascii="Times New Roman" w:hAnsi="Times New Roman"/>
          <w:sz w:val="28"/>
          <w:szCs w:val="28"/>
          <w:u w:val="single"/>
        </w:rPr>
        <w:t>л</w:t>
      </w:r>
      <w:r w:rsidRPr="00B724FF">
        <w:rPr>
          <w:rFonts w:ascii="Times New Roman" w:hAnsi="Times New Roman"/>
          <w:spacing w:val="-1"/>
          <w:sz w:val="28"/>
          <w:szCs w:val="28"/>
          <w:u w:val="single"/>
        </w:rPr>
        <w:t>н</w:t>
      </w:r>
      <w:r w:rsidRPr="00B724FF">
        <w:rPr>
          <w:rFonts w:ascii="Times New Roman" w:hAnsi="Times New Roman"/>
          <w:spacing w:val="-4"/>
          <w:sz w:val="28"/>
          <w:szCs w:val="28"/>
          <w:u w:val="single"/>
        </w:rPr>
        <w:t>о</w:t>
      </w:r>
      <w:r w:rsidRPr="00B724FF">
        <w:rPr>
          <w:rFonts w:ascii="Times New Roman" w:hAnsi="Times New Roman"/>
          <w:spacing w:val="-5"/>
          <w:sz w:val="28"/>
          <w:szCs w:val="28"/>
          <w:u w:val="single"/>
        </w:rPr>
        <w:t>ч</w:t>
      </w:r>
      <w:r w:rsidRPr="00B724FF">
        <w:rPr>
          <w:rFonts w:ascii="Times New Roman" w:hAnsi="Times New Roman"/>
          <w:spacing w:val="-2"/>
          <w:sz w:val="28"/>
          <w:szCs w:val="28"/>
          <w:u w:val="single"/>
        </w:rPr>
        <w:t>н</w:t>
      </w:r>
      <w:r w:rsidRPr="00B724FF">
        <w:rPr>
          <w:rFonts w:ascii="Times New Roman" w:hAnsi="Times New Roman"/>
          <w:spacing w:val="-4"/>
          <w:sz w:val="28"/>
          <w:szCs w:val="28"/>
          <w:u w:val="single"/>
        </w:rPr>
        <w:t>ы</w:t>
      </w:r>
      <w:r w:rsidRPr="00B724FF">
        <w:rPr>
          <w:rFonts w:ascii="Times New Roman" w:hAnsi="Times New Roman"/>
          <w:sz w:val="28"/>
          <w:szCs w:val="28"/>
          <w:u w:val="single"/>
        </w:rPr>
        <w:t>й</w:t>
      </w:r>
      <w:r w:rsidRPr="00B724FF">
        <w:rPr>
          <w:rFonts w:ascii="Times New Roman" w:hAnsi="Times New Roman"/>
          <w:spacing w:val="-8"/>
          <w:sz w:val="28"/>
          <w:szCs w:val="28"/>
          <w:u w:val="single"/>
        </w:rPr>
        <w:t xml:space="preserve"> </w:t>
      </w:r>
      <w:r w:rsidRPr="00B724FF">
        <w:rPr>
          <w:rFonts w:ascii="Times New Roman" w:hAnsi="Times New Roman"/>
          <w:spacing w:val="1"/>
          <w:sz w:val="28"/>
          <w:szCs w:val="28"/>
          <w:u w:val="single"/>
        </w:rPr>
        <w:t>б</w:t>
      </w:r>
      <w:r w:rsidRPr="00B724FF">
        <w:rPr>
          <w:rFonts w:ascii="Times New Roman" w:hAnsi="Times New Roman"/>
          <w:spacing w:val="-8"/>
          <w:sz w:val="28"/>
          <w:szCs w:val="28"/>
          <w:u w:val="single"/>
        </w:rPr>
        <w:t>е</w:t>
      </w:r>
      <w:r w:rsidRPr="00B724FF">
        <w:rPr>
          <w:rFonts w:ascii="Times New Roman" w:hAnsi="Times New Roman"/>
          <w:sz w:val="28"/>
          <w:szCs w:val="28"/>
          <w:u w:val="single"/>
        </w:rPr>
        <w:t>г</w:t>
      </w:r>
      <w:r w:rsidRPr="00B724FF">
        <w:rPr>
          <w:rFonts w:ascii="Times New Roman" w:hAnsi="Times New Roman"/>
          <w:spacing w:val="-5"/>
          <w:sz w:val="28"/>
          <w:szCs w:val="28"/>
          <w:u w:val="single"/>
        </w:rPr>
        <w:t xml:space="preserve"> </w:t>
      </w:r>
      <w:r w:rsidRPr="00B724FF">
        <w:rPr>
          <w:rFonts w:ascii="Times New Roman" w:hAnsi="Times New Roman"/>
          <w:sz w:val="28"/>
          <w:szCs w:val="28"/>
          <w:u w:val="single"/>
        </w:rPr>
        <w:t>3</w:t>
      </w:r>
      <w:r w:rsidRPr="00B724FF">
        <w:rPr>
          <w:rFonts w:ascii="Times New Roman" w:hAnsi="Times New Roman"/>
          <w:spacing w:val="-6"/>
          <w:sz w:val="28"/>
          <w:szCs w:val="28"/>
          <w:u w:val="single"/>
        </w:rPr>
        <w:t xml:space="preserve"> </w:t>
      </w:r>
      <w:r w:rsidRPr="00B724FF">
        <w:rPr>
          <w:rFonts w:ascii="Times New Roman" w:hAnsi="Times New Roman"/>
          <w:sz w:val="28"/>
          <w:szCs w:val="28"/>
          <w:u w:val="single"/>
        </w:rPr>
        <w:t>х</w:t>
      </w:r>
      <w:r w:rsidRPr="00B724FF">
        <w:rPr>
          <w:rFonts w:ascii="Times New Roman" w:hAnsi="Times New Roman"/>
          <w:spacing w:val="-6"/>
          <w:sz w:val="28"/>
          <w:szCs w:val="28"/>
          <w:u w:val="single"/>
        </w:rPr>
        <w:t xml:space="preserve"> </w:t>
      </w:r>
      <w:r w:rsidRPr="00B724FF">
        <w:rPr>
          <w:rFonts w:ascii="Times New Roman" w:hAnsi="Times New Roman"/>
          <w:sz w:val="28"/>
          <w:szCs w:val="28"/>
          <w:u w:val="single"/>
        </w:rPr>
        <w:t>10</w:t>
      </w:r>
      <w:r w:rsidRPr="00B724FF">
        <w:rPr>
          <w:rFonts w:ascii="Times New Roman" w:hAnsi="Times New Roman"/>
          <w:spacing w:val="-6"/>
          <w:sz w:val="28"/>
          <w:szCs w:val="28"/>
          <w:u w:val="single"/>
        </w:rPr>
        <w:t xml:space="preserve"> </w:t>
      </w:r>
      <w:r w:rsidRPr="00B724FF">
        <w:rPr>
          <w:rFonts w:ascii="Times New Roman" w:hAnsi="Times New Roman"/>
          <w:spacing w:val="-5"/>
          <w:sz w:val="28"/>
          <w:szCs w:val="28"/>
          <w:u w:val="single"/>
        </w:rPr>
        <w:t>м</w:t>
      </w:r>
      <w:r w:rsidRPr="00B724FF">
        <w:rPr>
          <w:rFonts w:ascii="Times New Roman" w:hAnsi="Times New Roman"/>
          <w:sz w:val="28"/>
          <w:szCs w:val="28"/>
          <w:u w:val="single"/>
        </w:rPr>
        <w:t>.</w:t>
      </w:r>
    </w:p>
    <w:p w:rsidR="00B724FF" w:rsidRPr="00B724FF" w:rsidRDefault="00B724FF" w:rsidP="000A3406">
      <w:pPr>
        <w:widowControl w:val="0"/>
        <w:autoSpaceDE w:val="0"/>
        <w:autoSpaceDN w:val="0"/>
        <w:adjustRightInd w:val="0"/>
        <w:spacing w:after="0" w:line="320" w:lineRule="exact"/>
        <w:ind w:left="108" w:right="-10" w:firstLine="720"/>
        <w:rPr>
          <w:rFonts w:ascii="Times New Roman" w:hAnsi="Times New Roman"/>
          <w:sz w:val="28"/>
          <w:szCs w:val="28"/>
        </w:rPr>
      </w:pPr>
      <w:r w:rsidRPr="00B724FF">
        <w:rPr>
          <w:rFonts w:ascii="Times New Roman" w:hAnsi="Times New Roman"/>
          <w:i/>
          <w:spacing w:val="-2"/>
          <w:sz w:val="28"/>
          <w:szCs w:val="28"/>
        </w:rPr>
        <w:t>О</w:t>
      </w:r>
      <w:r w:rsidRPr="00B724FF">
        <w:rPr>
          <w:rFonts w:ascii="Times New Roman" w:hAnsi="Times New Roman"/>
          <w:i/>
          <w:spacing w:val="-3"/>
          <w:sz w:val="28"/>
          <w:szCs w:val="28"/>
        </w:rPr>
        <w:t>б</w:t>
      </w:r>
      <w:r w:rsidRPr="00B724FF">
        <w:rPr>
          <w:rFonts w:ascii="Times New Roman" w:hAnsi="Times New Roman"/>
          <w:i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i/>
          <w:sz w:val="28"/>
          <w:szCs w:val="28"/>
        </w:rPr>
        <w:t>р</w:t>
      </w:r>
      <w:r w:rsidRPr="00B724FF">
        <w:rPr>
          <w:rFonts w:ascii="Times New Roman" w:hAnsi="Times New Roman"/>
          <w:i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i/>
          <w:spacing w:val="1"/>
          <w:sz w:val="28"/>
          <w:szCs w:val="28"/>
        </w:rPr>
        <w:t>д</w:t>
      </w:r>
      <w:r w:rsidRPr="00B724FF">
        <w:rPr>
          <w:rFonts w:ascii="Times New Roman" w:hAnsi="Times New Roman"/>
          <w:i/>
          <w:spacing w:val="-4"/>
          <w:sz w:val="28"/>
          <w:szCs w:val="28"/>
        </w:rPr>
        <w:t>ов</w:t>
      </w:r>
      <w:r w:rsidRPr="00B724FF">
        <w:rPr>
          <w:rFonts w:ascii="Times New Roman" w:hAnsi="Times New Roman"/>
          <w:i/>
          <w:sz w:val="28"/>
          <w:szCs w:val="28"/>
        </w:rPr>
        <w:t>а</w:t>
      </w:r>
      <w:r w:rsidRPr="00B724FF">
        <w:rPr>
          <w:rFonts w:ascii="Times New Roman" w:hAnsi="Times New Roman"/>
          <w:i/>
          <w:spacing w:val="-2"/>
          <w:sz w:val="28"/>
          <w:szCs w:val="28"/>
        </w:rPr>
        <w:t>ни</w:t>
      </w:r>
      <w:r w:rsidRPr="00B724FF">
        <w:rPr>
          <w:rFonts w:ascii="Times New Roman" w:hAnsi="Times New Roman"/>
          <w:i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i/>
          <w:sz w:val="28"/>
          <w:szCs w:val="28"/>
        </w:rPr>
        <w:t>:</w:t>
      </w:r>
      <w:r w:rsidRPr="00B724FF">
        <w:rPr>
          <w:rFonts w:ascii="Times New Roman" w:hAnsi="Times New Roman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с</w:t>
      </w:r>
      <w:r w:rsidRPr="00B724FF">
        <w:rPr>
          <w:rFonts w:ascii="Times New Roman" w:hAnsi="Times New Roman"/>
          <w:spacing w:val="-9"/>
          <w:sz w:val="28"/>
          <w:szCs w:val="28"/>
        </w:rPr>
        <w:t>е</w:t>
      </w:r>
      <w:r w:rsidRPr="00B724FF">
        <w:rPr>
          <w:rFonts w:ascii="Times New Roman" w:hAnsi="Times New Roman"/>
          <w:spacing w:val="4"/>
          <w:sz w:val="28"/>
          <w:szCs w:val="28"/>
        </w:rPr>
        <w:t>к</w:t>
      </w:r>
      <w:r w:rsidRPr="00B724FF">
        <w:rPr>
          <w:rFonts w:ascii="Times New Roman" w:hAnsi="Times New Roman"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spacing w:val="-6"/>
          <w:sz w:val="28"/>
          <w:szCs w:val="28"/>
        </w:rPr>
        <w:t>н</w:t>
      </w:r>
      <w:r w:rsidRPr="00B724FF">
        <w:rPr>
          <w:rFonts w:ascii="Times New Roman" w:hAnsi="Times New Roman"/>
          <w:spacing w:val="1"/>
          <w:sz w:val="28"/>
          <w:szCs w:val="28"/>
        </w:rPr>
        <w:t>д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pacing w:val="-1"/>
          <w:sz w:val="28"/>
          <w:szCs w:val="28"/>
        </w:rPr>
        <w:t>м</w:t>
      </w:r>
      <w:r w:rsidRPr="00B724FF">
        <w:rPr>
          <w:rFonts w:ascii="Times New Roman" w:hAnsi="Times New Roman"/>
          <w:spacing w:val="-4"/>
          <w:sz w:val="28"/>
          <w:szCs w:val="28"/>
        </w:rPr>
        <w:t>ер</w:t>
      </w:r>
      <w:r w:rsidRPr="00B724FF">
        <w:rPr>
          <w:rFonts w:ascii="Times New Roman" w:hAnsi="Times New Roman"/>
          <w:sz w:val="28"/>
          <w:szCs w:val="28"/>
        </w:rPr>
        <w:t xml:space="preserve">, </w:t>
      </w:r>
      <w:r w:rsidRPr="00B724FF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р</w:t>
      </w:r>
      <w:r w:rsidRPr="00B724FF">
        <w:rPr>
          <w:rFonts w:ascii="Times New Roman" w:hAnsi="Times New Roman"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sz w:val="28"/>
          <w:szCs w:val="28"/>
        </w:rPr>
        <w:t>в</w:t>
      </w:r>
      <w:r w:rsidRPr="00B724FF">
        <w:rPr>
          <w:rFonts w:ascii="Times New Roman" w:hAnsi="Times New Roman"/>
          <w:spacing w:val="-2"/>
          <w:sz w:val="28"/>
          <w:szCs w:val="28"/>
        </w:rPr>
        <w:t>н</w:t>
      </w:r>
      <w:r w:rsidRPr="00B724FF">
        <w:rPr>
          <w:rFonts w:ascii="Times New Roman" w:hAnsi="Times New Roman"/>
          <w:sz w:val="28"/>
          <w:szCs w:val="28"/>
        </w:rPr>
        <w:t>ая</w:t>
      </w:r>
      <w:r w:rsidRPr="00B724FF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1"/>
          <w:sz w:val="28"/>
          <w:szCs w:val="28"/>
        </w:rPr>
        <w:t>д</w:t>
      </w:r>
      <w:r w:rsidRPr="00B724FF">
        <w:rPr>
          <w:rFonts w:ascii="Times New Roman" w:hAnsi="Times New Roman"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sz w:val="28"/>
          <w:szCs w:val="28"/>
        </w:rPr>
        <w:t>р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pacing w:val="-6"/>
          <w:sz w:val="28"/>
          <w:szCs w:val="28"/>
        </w:rPr>
        <w:t>ж</w:t>
      </w:r>
      <w:r w:rsidRPr="00B724FF">
        <w:rPr>
          <w:rFonts w:ascii="Times New Roman" w:hAnsi="Times New Roman"/>
          <w:sz w:val="28"/>
          <w:szCs w:val="28"/>
        </w:rPr>
        <w:t xml:space="preserve">ка </w:t>
      </w:r>
      <w:r w:rsidRPr="00B724FF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3"/>
          <w:sz w:val="28"/>
          <w:szCs w:val="28"/>
        </w:rPr>
        <w:t>д</w:t>
      </w:r>
      <w:r w:rsidRPr="00B724FF">
        <w:rPr>
          <w:rFonts w:ascii="Times New Roman" w:hAnsi="Times New Roman"/>
          <w:spacing w:val="-4"/>
          <w:sz w:val="28"/>
          <w:szCs w:val="28"/>
        </w:rPr>
        <w:t>л</w:t>
      </w:r>
      <w:r w:rsidRPr="00B724FF">
        <w:rPr>
          <w:rFonts w:ascii="Times New Roman" w:hAnsi="Times New Roman"/>
          <w:spacing w:val="-2"/>
          <w:sz w:val="28"/>
          <w:szCs w:val="28"/>
        </w:rPr>
        <w:t>ин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z w:val="28"/>
          <w:szCs w:val="28"/>
        </w:rPr>
        <w:t xml:space="preserve">й </w:t>
      </w:r>
      <w:r w:rsidRPr="00B724FF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4"/>
          <w:sz w:val="28"/>
          <w:szCs w:val="28"/>
        </w:rPr>
        <w:t>1</w:t>
      </w:r>
      <w:r w:rsidRPr="00B724FF">
        <w:rPr>
          <w:rFonts w:ascii="Times New Roman" w:hAnsi="Times New Roman"/>
          <w:sz w:val="28"/>
          <w:szCs w:val="28"/>
        </w:rPr>
        <w:t xml:space="preserve">0 </w:t>
      </w:r>
      <w:r w:rsidRPr="00B724FF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1"/>
          <w:sz w:val="28"/>
          <w:szCs w:val="28"/>
        </w:rPr>
        <w:t>м</w:t>
      </w:r>
      <w:r w:rsidRPr="00B724FF">
        <w:rPr>
          <w:rFonts w:ascii="Times New Roman" w:hAnsi="Times New Roman"/>
          <w:spacing w:val="-8"/>
          <w:sz w:val="28"/>
          <w:szCs w:val="28"/>
        </w:rPr>
        <w:t>е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z w:val="28"/>
          <w:szCs w:val="28"/>
        </w:rPr>
        <w:t>р</w:t>
      </w:r>
      <w:r w:rsidRPr="00B724FF">
        <w:rPr>
          <w:rFonts w:ascii="Times New Roman" w:hAnsi="Times New Roman"/>
          <w:spacing w:val="-4"/>
          <w:sz w:val="28"/>
          <w:szCs w:val="28"/>
        </w:rPr>
        <w:t>ов</w:t>
      </w:r>
      <w:r w:rsidRPr="00B724FF">
        <w:rPr>
          <w:rFonts w:ascii="Times New Roman" w:hAnsi="Times New Roman"/>
          <w:sz w:val="28"/>
          <w:szCs w:val="28"/>
        </w:rPr>
        <w:t xml:space="preserve">, </w:t>
      </w:r>
      <w:r w:rsidRPr="00B724FF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pacing w:val="-3"/>
          <w:sz w:val="28"/>
          <w:szCs w:val="28"/>
        </w:rPr>
        <w:t>г</w:t>
      </w:r>
      <w:r w:rsidRPr="00B724FF">
        <w:rPr>
          <w:rFonts w:ascii="Times New Roman" w:hAnsi="Times New Roman"/>
          <w:spacing w:val="-4"/>
          <w:sz w:val="28"/>
          <w:szCs w:val="28"/>
        </w:rPr>
        <w:t>ра</w:t>
      </w:r>
      <w:r w:rsidRPr="00B724FF">
        <w:rPr>
          <w:rFonts w:ascii="Times New Roman" w:hAnsi="Times New Roman"/>
          <w:spacing w:val="-2"/>
          <w:sz w:val="28"/>
          <w:szCs w:val="28"/>
        </w:rPr>
        <w:t>н</w:t>
      </w:r>
      <w:r w:rsidRPr="00B724FF">
        <w:rPr>
          <w:rFonts w:ascii="Times New Roman" w:hAnsi="Times New Roman"/>
          <w:spacing w:val="-6"/>
          <w:sz w:val="28"/>
          <w:szCs w:val="28"/>
        </w:rPr>
        <w:t>и</w:t>
      </w:r>
      <w:r w:rsidRPr="00B724FF">
        <w:rPr>
          <w:rFonts w:ascii="Times New Roman" w:hAnsi="Times New Roman"/>
          <w:spacing w:val="-1"/>
          <w:sz w:val="28"/>
          <w:szCs w:val="28"/>
        </w:rPr>
        <w:t>ч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pacing w:val="-2"/>
          <w:sz w:val="28"/>
          <w:szCs w:val="28"/>
        </w:rPr>
        <w:t>н</w:t>
      </w:r>
      <w:r w:rsidRPr="00B724FF">
        <w:rPr>
          <w:rFonts w:ascii="Times New Roman" w:hAnsi="Times New Roman"/>
          <w:spacing w:val="-6"/>
          <w:sz w:val="28"/>
          <w:szCs w:val="28"/>
        </w:rPr>
        <w:t>н</w:t>
      </w:r>
      <w:r w:rsidRPr="00B724FF">
        <w:rPr>
          <w:rFonts w:ascii="Times New Roman" w:hAnsi="Times New Roman"/>
          <w:sz w:val="28"/>
          <w:szCs w:val="28"/>
        </w:rPr>
        <w:t xml:space="preserve">ые </w:t>
      </w:r>
      <w:r w:rsidRPr="00B724FF">
        <w:rPr>
          <w:rFonts w:ascii="Times New Roman" w:hAnsi="Times New Roman"/>
          <w:spacing w:val="-3"/>
          <w:sz w:val="28"/>
          <w:szCs w:val="28"/>
        </w:rPr>
        <w:t>д</w:t>
      </w:r>
      <w:r w:rsidRPr="00B724FF">
        <w:rPr>
          <w:rFonts w:ascii="Times New Roman" w:hAnsi="Times New Roman"/>
          <w:sz w:val="28"/>
          <w:szCs w:val="28"/>
        </w:rPr>
        <w:t>в</w:t>
      </w:r>
      <w:r w:rsidRPr="00B724FF">
        <w:rPr>
          <w:rFonts w:ascii="Times New Roman" w:hAnsi="Times New Roman"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spacing w:val="-5"/>
          <w:sz w:val="28"/>
          <w:szCs w:val="28"/>
        </w:rPr>
        <w:t>м</w:t>
      </w:r>
      <w:r w:rsidRPr="00B724FF">
        <w:rPr>
          <w:rFonts w:ascii="Times New Roman" w:hAnsi="Times New Roman"/>
          <w:sz w:val="28"/>
          <w:szCs w:val="28"/>
        </w:rPr>
        <w:t>я</w:t>
      </w:r>
      <w:r w:rsidRPr="00B724F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2"/>
          <w:sz w:val="28"/>
          <w:szCs w:val="28"/>
        </w:rPr>
        <w:t>п</w:t>
      </w:r>
      <w:r w:rsidRPr="00B724FF">
        <w:rPr>
          <w:rFonts w:ascii="Times New Roman" w:hAnsi="Times New Roman"/>
          <w:spacing w:val="-4"/>
          <w:sz w:val="28"/>
          <w:szCs w:val="28"/>
        </w:rPr>
        <w:t>ара</w:t>
      </w:r>
      <w:r w:rsidRPr="00B724FF">
        <w:rPr>
          <w:rFonts w:ascii="Times New Roman" w:hAnsi="Times New Roman"/>
          <w:sz w:val="28"/>
          <w:szCs w:val="28"/>
        </w:rPr>
        <w:t>лл</w:t>
      </w:r>
      <w:r w:rsidRPr="00B724FF">
        <w:rPr>
          <w:rFonts w:ascii="Times New Roman" w:hAnsi="Times New Roman"/>
          <w:spacing w:val="-8"/>
          <w:sz w:val="28"/>
          <w:szCs w:val="28"/>
        </w:rPr>
        <w:t>е</w:t>
      </w:r>
      <w:r w:rsidRPr="00B724FF">
        <w:rPr>
          <w:rFonts w:ascii="Times New Roman" w:hAnsi="Times New Roman"/>
          <w:spacing w:val="-4"/>
          <w:sz w:val="28"/>
          <w:szCs w:val="28"/>
        </w:rPr>
        <w:t>л</w:t>
      </w:r>
      <w:r w:rsidRPr="00B724FF">
        <w:rPr>
          <w:rFonts w:ascii="Times New Roman" w:hAnsi="Times New Roman"/>
          <w:sz w:val="28"/>
          <w:szCs w:val="28"/>
        </w:rPr>
        <w:t>ь</w:t>
      </w:r>
      <w:r w:rsidRPr="00B724FF">
        <w:rPr>
          <w:rFonts w:ascii="Times New Roman" w:hAnsi="Times New Roman"/>
          <w:spacing w:val="-6"/>
          <w:sz w:val="28"/>
          <w:szCs w:val="28"/>
        </w:rPr>
        <w:t>н</w:t>
      </w:r>
      <w:r w:rsidRPr="00B724FF">
        <w:rPr>
          <w:rFonts w:ascii="Times New Roman" w:hAnsi="Times New Roman"/>
          <w:sz w:val="28"/>
          <w:szCs w:val="28"/>
        </w:rPr>
        <w:t>ы</w:t>
      </w:r>
      <w:r w:rsidRPr="00B724FF">
        <w:rPr>
          <w:rFonts w:ascii="Times New Roman" w:hAnsi="Times New Roman"/>
          <w:spacing w:val="-1"/>
          <w:sz w:val="28"/>
          <w:szCs w:val="28"/>
        </w:rPr>
        <w:t>м</w:t>
      </w:r>
      <w:r w:rsidRPr="00B724FF">
        <w:rPr>
          <w:rFonts w:ascii="Times New Roman" w:hAnsi="Times New Roman"/>
          <w:sz w:val="28"/>
          <w:szCs w:val="28"/>
        </w:rPr>
        <w:t>и</w:t>
      </w:r>
      <w:r w:rsidRPr="00B724F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л</w:t>
      </w:r>
      <w:r w:rsidRPr="00B724FF">
        <w:rPr>
          <w:rFonts w:ascii="Times New Roman" w:hAnsi="Times New Roman"/>
          <w:spacing w:val="-1"/>
          <w:sz w:val="28"/>
          <w:szCs w:val="28"/>
        </w:rPr>
        <w:t>и</w:t>
      </w:r>
      <w:r w:rsidRPr="00B724FF">
        <w:rPr>
          <w:rFonts w:ascii="Times New Roman" w:hAnsi="Times New Roman"/>
          <w:spacing w:val="-6"/>
          <w:sz w:val="28"/>
          <w:szCs w:val="28"/>
        </w:rPr>
        <w:t>н</w:t>
      </w:r>
      <w:r w:rsidRPr="00B724FF">
        <w:rPr>
          <w:rFonts w:ascii="Times New Roman" w:hAnsi="Times New Roman"/>
          <w:spacing w:val="-2"/>
          <w:sz w:val="28"/>
          <w:szCs w:val="28"/>
        </w:rPr>
        <w:t>и</w:t>
      </w:r>
      <w:r w:rsidRPr="00B724FF">
        <w:rPr>
          <w:rFonts w:ascii="Times New Roman" w:hAnsi="Times New Roman"/>
          <w:spacing w:val="-5"/>
          <w:sz w:val="28"/>
          <w:szCs w:val="28"/>
        </w:rPr>
        <w:t>я</w:t>
      </w:r>
      <w:r w:rsidRPr="00B724FF">
        <w:rPr>
          <w:rFonts w:ascii="Times New Roman" w:hAnsi="Times New Roman"/>
          <w:spacing w:val="-1"/>
          <w:sz w:val="28"/>
          <w:szCs w:val="28"/>
        </w:rPr>
        <w:t>м</w:t>
      </w:r>
      <w:r w:rsidRPr="00B724FF">
        <w:rPr>
          <w:rFonts w:ascii="Times New Roman" w:hAnsi="Times New Roman"/>
          <w:spacing w:val="-6"/>
          <w:sz w:val="28"/>
          <w:szCs w:val="28"/>
        </w:rPr>
        <w:t>и</w:t>
      </w:r>
      <w:r w:rsidRPr="00B724FF">
        <w:rPr>
          <w:rFonts w:ascii="Times New Roman" w:hAnsi="Times New Roman"/>
          <w:sz w:val="28"/>
          <w:szCs w:val="28"/>
        </w:rPr>
        <w:t>,</w:t>
      </w:r>
      <w:r w:rsidRPr="00B724F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1"/>
          <w:sz w:val="28"/>
          <w:szCs w:val="28"/>
        </w:rPr>
        <w:t>д</w:t>
      </w:r>
      <w:r w:rsidRPr="00B724FF">
        <w:rPr>
          <w:rFonts w:ascii="Times New Roman" w:hAnsi="Times New Roman"/>
          <w:spacing w:val="-4"/>
          <w:sz w:val="28"/>
          <w:szCs w:val="28"/>
        </w:rPr>
        <w:t>в</w:t>
      </w:r>
      <w:r w:rsidRPr="00B724FF">
        <w:rPr>
          <w:rFonts w:ascii="Times New Roman" w:hAnsi="Times New Roman"/>
          <w:sz w:val="28"/>
          <w:szCs w:val="28"/>
        </w:rPr>
        <w:t>а</w:t>
      </w:r>
      <w:r w:rsidRPr="00B724F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к</w:t>
      </w:r>
      <w:r w:rsidRPr="00B724FF">
        <w:rPr>
          <w:rFonts w:ascii="Times New Roman" w:hAnsi="Times New Roman"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spacing w:val="1"/>
          <w:sz w:val="28"/>
          <w:szCs w:val="28"/>
        </w:rPr>
        <w:t>б</w:t>
      </w:r>
      <w:r w:rsidRPr="00B724FF">
        <w:rPr>
          <w:rFonts w:ascii="Times New Roman" w:hAnsi="Times New Roman"/>
          <w:spacing w:val="-6"/>
          <w:sz w:val="28"/>
          <w:szCs w:val="28"/>
        </w:rPr>
        <w:t>и</w:t>
      </w:r>
      <w:r w:rsidRPr="00B724FF">
        <w:rPr>
          <w:rFonts w:ascii="Times New Roman" w:hAnsi="Times New Roman"/>
          <w:sz w:val="28"/>
          <w:szCs w:val="28"/>
        </w:rPr>
        <w:t>ка</w:t>
      </w:r>
      <w:r w:rsidRPr="00B724F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4"/>
          <w:sz w:val="28"/>
          <w:szCs w:val="28"/>
        </w:rPr>
        <w:t>ра</w:t>
      </w:r>
      <w:r w:rsidRPr="00B724FF">
        <w:rPr>
          <w:rFonts w:ascii="Times New Roman" w:hAnsi="Times New Roman"/>
          <w:spacing w:val="1"/>
          <w:sz w:val="28"/>
          <w:szCs w:val="28"/>
        </w:rPr>
        <w:t>з</w:t>
      </w:r>
      <w:r w:rsidRPr="00B724FF">
        <w:rPr>
          <w:rFonts w:ascii="Times New Roman" w:hAnsi="Times New Roman"/>
          <w:spacing w:val="-1"/>
          <w:sz w:val="28"/>
          <w:szCs w:val="28"/>
        </w:rPr>
        <w:t>м</w:t>
      </w:r>
      <w:r w:rsidRPr="00B724FF">
        <w:rPr>
          <w:rFonts w:ascii="Times New Roman" w:hAnsi="Times New Roman"/>
          <w:spacing w:val="-8"/>
          <w:sz w:val="28"/>
          <w:szCs w:val="28"/>
        </w:rPr>
        <w:t>е</w:t>
      </w:r>
      <w:r w:rsidRPr="00B724FF">
        <w:rPr>
          <w:rFonts w:ascii="Times New Roman" w:hAnsi="Times New Roman"/>
          <w:sz w:val="28"/>
          <w:szCs w:val="28"/>
        </w:rPr>
        <w:t>р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z w:val="28"/>
          <w:szCs w:val="28"/>
        </w:rPr>
        <w:t>м</w:t>
      </w:r>
      <w:r w:rsidRPr="00B724F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4"/>
          <w:sz w:val="28"/>
          <w:szCs w:val="28"/>
        </w:rPr>
        <w:t>5</w:t>
      </w:r>
      <w:r w:rsidRPr="00B724FF">
        <w:rPr>
          <w:rFonts w:ascii="Times New Roman" w:hAnsi="Times New Roman"/>
          <w:sz w:val="28"/>
          <w:szCs w:val="28"/>
        </w:rPr>
        <w:t>0</w:t>
      </w:r>
      <w:r w:rsidRPr="00B724F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х</w:t>
      </w:r>
      <w:r w:rsidRPr="00B724F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4"/>
          <w:sz w:val="28"/>
          <w:szCs w:val="28"/>
        </w:rPr>
        <w:t>5</w:t>
      </w:r>
      <w:r w:rsidRPr="00B724FF">
        <w:rPr>
          <w:rFonts w:ascii="Times New Roman" w:hAnsi="Times New Roman"/>
          <w:sz w:val="28"/>
          <w:szCs w:val="28"/>
        </w:rPr>
        <w:t>0</w:t>
      </w:r>
      <w:r w:rsidRPr="00B724F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х</w:t>
      </w:r>
      <w:r w:rsidRPr="00B724F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4"/>
          <w:sz w:val="28"/>
          <w:szCs w:val="28"/>
        </w:rPr>
        <w:t>10</w:t>
      </w:r>
      <w:r w:rsidRPr="00B724FF">
        <w:rPr>
          <w:rFonts w:ascii="Times New Roman" w:hAnsi="Times New Roman"/>
          <w:sz w:val="28"/>
          <w:szCs w:val="28"/>
        </w:rPr>
        <w:t>0</w:t>
      </w:r>
      <w:r w:rsidRPr="00B724FF">
        <w:rPr>
          <w:rFonts w:ascii="Times New Roman" w:hAnsi="Times New Roman"/>
          <w:spacing w:val="-5"/>
          <w:sz w:val="28"/>
          <w:szCs w:val="28"/>
        </w:rPr>
        <w:t>мм</w:t>
      </w:r>
      <w:r w:rsidRPr="00B724FF">
        <w:rPr>
          <w:rFonts w:ascii="Times New Roman" w:hAnsi="Times New Roman"/>
          <w:sz w:val="28"/>
          <w:szCs w:val="28"/>
        </w:rPr>
        <w:t>.</w:t>
      </w:r>
      <w:r w:rsidRPr="00B724F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6"/>
          <w:sz w:val="28"/>
          <w:szCs w:val="28"/>
        </w:rPr>
        <w:t>н</w:t>
      </w:r>
      <w:r w:rsidRPr="00B724FF">
        <w:rPr>
          <w:rFonts w:ascii="Times New Roman" w:hAnsi="Times New Roman"/>
          <w:sz w:val="28"/>
          <w:szCs w:val="28"/>
        </w:rPr>
        <w:t>а</w:t>
      </w:r>
      <w:r w:rsidRPr="00B724F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4"/>
          <w:sz w:val="28"/>
          <w:szCs w:val="28"/>
        </w:rPr>
        <w:t>ра</w:t>
      </w:r>
      <w:r w:rsidRPr="00B724FF">
        <w:rPr>
          <w:rFonts w:ascii="Times New Roman" w:hAnsi="Times New Roman"/>
          <w:sz w:val="28"/>
          <w:szCs w:val="28"/>
        </w:rPr>
        <w:t>с</w:t>
      </w:r>
      <w:r w:rsidRPr="00B724FF">
        <w:rPr>
          <w:rFonts w:ascii="Times New Roman" w:hAnsi="Times New Roman"/>
          <w:spacing w:val="-5"/>
          <w:sz w:val="28"/>
          <w:szCs w:val="28"/>
        </w:rPr>
        <w:t>с</w:t>
      </w:r>
      <w:r w:rsidRPr="00B724FF">
        <w:rPr>
          <w:rFonts w:ascii="Times New Roman" w:hAnsi="Times New Roman"/>
          <w:spacing w:val="1"/>
          <w:sz w:val="28"/>
          <w:szCs w:val="28"/>
        </w:rPr>
        <w:t>т</w:t>
      </w:r>
      <w:r w:rsidRPr="00B724FF">
        <w:rPr>
          <w:rFonts w:ascii="Times New Roman" w:hAnsi="Times New Roman"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sz w:val="28"/>
          <w:szCs w:val="28"/>
        </w:rPr>
        <w:t>я</w:t>
      </w:r>
      <w:r w:rsidRPr="00B724FF">
        <w:rPr>
          <w:rFonts w:ascii="Times New Roman" w:hAnsi="Times New Roman"/>
          <w:spacing w:val="-3"/>
          <w:sz w:val="28"/>
          <w:szCs w:val="28"/>
        </w:rPr>
        <w:t>н</w:t>
      </w:r>
      <w:r w:rsidRPr="00B724FF">
        <w:rPr>
          <w:rFonts w:ascii="Times New Roman" w:hAnsi="Times New Roman"/>
          <w:spacing w:val="-6"/>
          <w:sz w:val="28"/>
          <w:szCs w:val="28"/>
        </w:rPr>
        <w:t>и</w:t>
      </w:r>
      <w:r w:rsidRPr="00B724FF">
        <w:rPr>
          <w:rFonts w:ascii="Times New Roman" w:hAnsi="Times New Roman"/>
          <w:sz w:val="28"/>
          <w:szCs w:val="28"/>
        </w:rPr>
        <w:t xml:space="preserve">и </w:t>
      </w:r>
      <w:r w:rsidRPr="00B724FF">
        <w:rPr>
          <w:rFonts w:ascii="Times New Roman" w:hAnsi="Times New Roman"/>
          <w:spacing w:val="-4"/>
          <w:sz w:val="28"/>
          <w:szCs w:val="28"/>
        </w:rPr>
        <w:t xml:space="preserve">10 </w:t>
      </w:r>
      <w:r w:rsidRPr="00B724FF">
        <w:rPr>
          <w:rFonts w:ascii="Times New Roman" w:hAnsi="Times New Roman"/>
          <w:sz w:val="28"/>
          <w:szCs w:val="28"/>
        </w:rPr>
        <w:t>см</w:t>
      </w:r>
      <w:r w:rsidRPr="00B724F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3"/>
          <w:sz w:val="28"/>
          <w:szCs w:val="28"/>
        </w:rPr>
        <w:t>д</w:t>
      </w:r>
      <w:r w:rsidRPr="00B724FF">
        <w:rPr>
          <w:rFonts w:ascii="Times New Roman" w:hAnsi="Times New Roman"/>
          <w:sz w:val="28"/>
          <w:szCs w:val="28"/>
        </w:rPr>
        <w:t>р</w:t>
      </w:r>
      <w:r w:rsidRPr="00B724FF">
        <w:rPr>
          <w:rFonts w:ascii="Times New Roman" w:hAnsi="Times New Roman"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sz w:val="28"/>
          <w:szCs w:val="28"/>
        </w:rPr>
        <w:t>г</w:t>
      </w:r>
      <w:r w:rsidRPr="00B724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sz w:val="28"/>
          <w:szCs w:val="28"/>
        </w:rPr>
        <w:t>т</w:t>
      </w:r>
      <w:r w:rsidRPr="00B724F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3"/>
          <w:sz w:val="28"/>
          <w:szCs w:val="28"/>
        </w:rPr>
        <w:t>д</w:t>
      </w:r>
      <w:r w:rsidRPr="00B724FF">
        <w:rPr>
          <w:rFonts w:ascii="Times New Roman" w:hAnsi="Times New Roman"/>
          <w:sz w:val="28"/>
          <w:szCs w:val="28"/>
        </w:rPr>
        <w:t>р</w:t>
      </w:r>
      <w:r w:rsidRPr="00B724FF">
        <w:rPr>
          <w:rFonts w:ascii="Times New Roman" w:hAnsi="Times New Roman"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spacing w:val="-3"/>
          <w:sz w:val="28"/>
          <w:szCs w:val="28"/>
        </w:rPr>
        <w:t>г</w:t>
      </w:r>
      <w:r w:rsidRPr="00B724FF">
        <w:rPr>
          <w:rFonts w:ascii="Times New Roman" w:hAnsi="Times New Roman"/>
          <w:spacing w:val="-4"/>
          <w:sz w:val="28"/>
          <w:szCs w:val="28"/>
        </w:rPr>
        <w:t>а</w:t>
      </w:r>
      <w:r w:rsidRPr="00B724FF">
        <w:rPr>
          <w:rFonts w:ascii="Times New Roman" w:hAnsi="Times New Roman"/>
          <w:sz w:val="28"/>
          <w:szCs w:val="28"/>
        </w:rPr>
        <w:t>.</w:t>
      </w:r>
    </w:p>
    <w:p w:rsidR="00B724FF" w:rsidRPr="00B724FF" w:rsidRDefault="00B724FF" w:rsidP="002B4962">
      <w:pPr>
        <w:widowControl w:val="0"/>
        <w:autoSpaceDE w:val="0"/>
        <w:autoSpaceDN w:val="0"/>
        <w:adjustRightInd w:val="0"/>
        <w:spacing w:before="2" w:after="0" w:line="240" w:lineRule="auto"/>
        <w:ind w:left="108" w:right="85"/>
        <w:jc w:val="both"/>
        <w:rPr>
          <w:rFonts w:ascii="Times New Roman" w:hAnsi="Times New Roman"/>
          <w:sz w:val="28"/>
          <w:szCs w:val="28"/>
        </w:rPr>
      </w:pPr>
      <w:r w:rsidRPr="00B724FF">
        <w:rPr>
          <w:rFonts w:ascii="Times New Roman" w:hAnsi="Times New Roman"/>
          <w:spacing w:val="-2"/>
          <w:sz w:val="28"/>
          <w:szCs w:val="28"/>
        </w:rPr>
        <w:t xml:space="preserve">      П</w:t>
      </w:r>
      <w:r w:rsidRPr="00B724FF">
        <w:rPr>
          <w:rFonts w:ascii="Times New Roman" w:hAnsi="Times New Roman"/>
          <w:sz w:val="28"/>
          <w:szCs w:val="28"/>
        </w:rPr>
        <w:t>о  к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pacing w:val="-1"/>
          <w:sz w:val="28"/>
          <w:szCs w:val="28"/>
        </w:rPr>
        <w:t>м</w:t>
      </w:r>
      <w:r w:rsidRPr="00B724FF">
        <w:rPr>
          <w:rFonts w:ascii="Times New Roman" w:hAnsi="Times New Roman"/>
          <w:spacing w:val="-4"/>
          <w:sz w:val="28"/>
          <w:szCs w:val="28"/>
        </w:rPr>
        <w:t>а</w:t>
      </w:r>
      <w:r w:rsidRPr="00B724FF">
        <w:rPr>
          <w:rFonts w:ascii="Times New Roman" w:hAnsi="Times New Roman"/>
          <w:spacing w:val="-6"/>
          <w:sz w:val="28"/>
          <w:szCs w:val="28"/>
        </w:rPr>
        <w:t>н</w:t>
      </w:r>
      <w:r w:rsidRPr="00B724FF">
        <w:rPr>
          <w:rFonts w:ascii="Times New Roman" w:hAnsi="Times New Roman"/>
          <w:spacing w:val="1"/>
          <w:sz w:val="28"/>
          <w:szCs w:val="28"/>
        </w:rPr>
        <w:t>д</w:t>
      </w:r>
      <w:r w:rsidRPr="00B724FF">
        <w:rPr>
          <w:rFonts w:ascii="Times New Roman" w:hAnsi="Times New Roman"/>
          <w:sz w:val="28"/>
          <w:szCs w:val="28"/>
        </w:rPr>
        <w:t xml:space="preserve">е </w:t>
      </w:r>
      <w:r w:rsidRPr="00B724F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12"/>
          <w:sz w:val="28"/>
          <w:szCs w:val="28"/>
        </w:rPr>
        <w:t>«</w:t>
      </w:r>
      <w:r w:rsidRPr="00B724FF">
        <w:rPr>
          <w:rFonts w:ascii="Times New Roman" w:hAnsi="Times New Roman"/>
          <w:spacing w:val="-2"/>
          <w:sz w:val="28"/>
          <w:szCs w:val="28"/>
        </w:rPr>
        <w:t>Н</w:t>
      </w:r>
      <w:r w:rsidRPr="00B724FF">
        <w:rPr>
          <w:rFonts w:ascii="Times New Roman" w:hAnsi="Times New Roman"/>
          <w:sz w:val="28"/>
          <w:szCs w:val="28"/>
        </w:rPr>
        <w:t xml:space="preserve">а </w:t>
      </w:r>
      <w:r w:rsidRPr="00B724F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4"/>
          <w:sz w:val="28"/>
          <w:szCs w:val="28"/>
        </w:rPr>
        <w:t>с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pacing w:val="-4"/>
          <w:sz w:val="28"/>
          <w:szCs w:val="28"/>
        </w:rPr>
        <w:t>ар</w:t>
      </w:r>
      <w:r w:rsidRPr="00B724FF">
        <w:rPr>
          <w:rFonts w:ascii="Times New Roman" w:hAnsi="Times New Roman"/>
          <w:spacing w:val="1"/>
          <w:sz w:val="28"/>
          <w:szCs w:val="28"/>
        </w:rPr>
        <w:t>т</w:t>
      </w:r>
      <w:r w:rsidRPr="00B724FF">
        <w:rPr>
          <w:rFonts w:ascii="Times New Roman" w:hAnsi="Times New Roman"/>
          <w:spacing w:val="-1"/>
          <w:sz w:val="28"/>
          <w:szCs w:val="28"/>
        </w:rPr>
        <w:t>!</w:t>
      </w:r>
      <w:r w:rsidRPr="00B724FF">
        <w:rPr>
          <w:rFonts w:ascii="Times New Roman" w:hAnsi="Times New Roman"/>
          <w:sz w:val="28"/>
          <w:szCs w:val="28"/>
        </w:rPr>
        <w:t xml:space="preserve">»  </w:t>
      </w:r>
      <w:r w:rsidRPr="00B724FF">
        <w:rPr>
          <w:rFonts w:ascii="Times New Roman" w:hAnsi="Times New Roman"/>
          <w:spacing w:val="-2"/>
          <w:sz w:val="28"/>
          <w:szCs w:val="28"/>
        </w:rPr>
        <w:t>и</w:t>
      </w:r>
      <w:r w:rsidRPr="00B724FF">
        <w:rPr>
          <w:rFonts w:ascii="Times New Roman" w:hAnsi="Times New Roman"/>
          <w:sz w:val="28"/>
          <w:szCs w:val="28"/>
        </w:rPr>
        <w:t>с</w:t>
      </w:r>
      <w:r w:rsidRPr="00B724FF">
        <w:rPr>
          <w:rFonts w:ascii="Times New Roman" w:hAnsi="Times New Roman"/>
          <w:spacing w:val="-6"/>
          <w:sz w:val="28"/>
          <w:szCs w:val="28"/>
        </w:rPr>
        <w:t>п</w:t>
      </w:r>
      <w:r w:rsidRPr="00B724FF">
        <w:rPr>
          <w:rFonts w:ascii="Times New Roman" w:hAnsi="Times New Roman"/>
          <w:spacing w:val="-4"/>
          <w:sz w:val="28"/>
          <w:szCs w:val="28"/>
        </w:rPr>
        <w:t>ы</w:t>
      </w:r>
      <w:r w:rsidRPr="00B724FF">
        <w:rPr>
          <w:rFonts w:ascii="Times New Roman" w:hAnsi="Times New Roman"/>
          <w:spacing w:val="1"/>
          <w:sz w:val="28"/>
          <w:szCs w:val="28"/>
        </w:rPr>
        <w:t>т</w:t>
      </w:r>
      <w:r w:rsidRPr="00B724FF">
        <w:rPr>
          <w:rFonts w:ascii="Times New Roman" w:hAnsi="Times New Roman"/>
          <w:spacing w:val="-4"/>
          <w:sz w:val="28"/>
          <w:szCs w:val="28"/>
        </w:rPr>
        <w:t>уе</w:t>
      </w:r>
      <w:r w:rsidRPr="00B724FF">
        <w:rPr>
          <w:rFonts w:ascii="Times New Roman" w:hAnsi="Times New Roman"/>
          <w:spacing w:val="-5"/>
          <w:sz w:val="28"/>
          <w:szCs w:val="28"/>
        </w:rPr>
        <w:t>м</w:t>
      </w:r>
      <w:r w:rsidRPr="00B724FF">
        <w:rPr>
          <w:rFonts w:ascii="Times New Roman" w:hAnsi="Times New Roman"/>
          <w:sz w:val="28"/>
          <w:szCs w:val="28"/>
        </w:rPr>
        <w:t xml:space="preserve">ый </w:t>
      </w:r>
      <w:r w:rsidRPr="00B724F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4"/>
          <w:sz w:val="28"/>
          <w:szCs w:val="28"/>
        </w:rPr>
        <w:t>с</w:t>
      </w:r>
      <w:r w:rsidRPr="00B724FF">
        <w:rPr>
          <w:rFonts w:ascii="Times New Roman" w:hAnsi="Times New Roman"/>
          <w:spacing w:val="1"/>
          <w:sz w:val="28"/>
          <w:szCs w:val="28"/>
        </w:rPr>
        <w:t>т</w:t>
      </w:r>
      <w:r w:rsidRPr="00B724FF">
        <w:rPr>
          <w:rFonts w:ascii="Times New Roman" w:hAnsi="Times New Roman"/>
          <w:spacing w:val="-4"/>
          <w:sz w:val="28"/>
          <w:szCs w:val="28"/>
        </w:rPr>
        <w:t>а</w:t>
      </w:r>
      <w:r w:rsidRPr="00B724FF">
        <w:rPr>
          <w:rFonts w:ascii="Times New Roman" w:hAnsi="Times New Roman"/>
          <w:spacing w:val="-2"/>
          <w:sz w:val="28"/>
          <w:szCs w:val="28"/>
        </w:rPr>
        <w:t>н</w:t>
      </w:r>
      <w:r w:rsidRPr="00B724FF">
        <w:rPr>
          <w:rFonts w:ascii="Times New Roman" w:hAnsi="Times New Roman"/>
          <w:spacing w:val="-4"/>
          <w:sz w:val="28"/>
          <w:szCs w:val="28"/>
        </w:rPr>
        <w:t>ов</w:t>
      </w:r>
      <w:r w:rsidRPr="00B724FF">
        <w:rPr>
          <w:rFonts w:ascii="Times New Roman" w:hAnsi="Times New Roman"/>
          <w:spacing w:val="-6"/>
          <w:sz w:val="28"/>
          <w:szCs w:val="28"/>
        </w:rPr>
        <w:t>и</w:t>
      </w:r>
      <w:r w:rsidRPr="00B724FF">
        <w:rPr>
          <w:rFonts w:ascii="Times New Roman" w:hAnsi="Times New Roman"/>
          <w:spacing w:val="1"/>
          <w:sz w:val="28"/>
          <w:szCs w:val="28"/>
        </w:rPr>
        <w:t>т</w:t>
      </w:r>
      <w:r w:rsidRPr="00B724FF">
        <w:rPr>
          <w:rFonts w:ascii="Times New Roman" w:hAnsi="Times New Roman"/>
          <w:spacing w:val="-4"/>
          <w:sz w:val="28"/>
          <w:szCs w:val="28"/>
        </w:rPr>
        <w:t>с</w:t>
      </w:r>
      <w:r w:rsidRPr="00B724FF">
        <w:rPr>
          <w:rFonts w:ascii="Times New Roman" w:hAnsi="Times New Roman"/>
          <w:sz w:val="28"/>
          <w:szCs w:val="28"/>
        </w:rPr>
        <w:t xml:space="preserve">я </w:t>
      </w:r>
      <w:r w:rsidRPr="00B724F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 xml:space="preserve">в </w:t>
      </w:r>
      <w:r w:rsidRPr="00B724F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2"/>
          <w:sz w:val="28"/>
          <w:szCs w:val="28"/>
        </w:rPr>
        <w:t>п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z w:val="28"/>
          <w:szCs w:val="28"/>
        </w:rPr>
        <w:t>л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pacing w:val="-1"/>
          <w:sz w:val="28"/>
          <w:szCs w:val="28"/>
        </w:rPr>
        <w:t>ж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pacing w:val="-6"/>
          <w:sz w:val="28"/>
          <w:szCs w:val="28"/>
        </w:rPr>
        <w:t>н</w:t>
      </w:r>
      <w:r w:rsidRPr="00B724FF">
        <w:rPr>
          <w:rFonts w:ascii="Times New Roman" w:hAnsi="Times New Roman"/>
          <w:spacing w:val="-2"/>
          <w:sz w:val="28"/>
          <w:szCs w:val="28"/>
        </w:rPr>
        <w:t>и</w:t>
      </w:r>
      <w:r w:rsidRPr="00B724FF">
        <w:rPr>
          <w:rFonts w:ascii="Times New Roman" w:hAnsi="Times New Roman"/>
          <w:sz w:val="28"/>
          <w:szCs w:val="28"/>
        </w:rPr>
        <w:t xml:space="preserve">е </w:t>
      </w:r>
      <w:r w:rsidRPr="00B724F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в</w:t>
      </w:r>
      <w:r w:rsidRPr="00B724FF">
        <w:rPr>
          <w:rFonts w:ascii="Times New Roman" w:hAnsi="Times New Roman"/>
          <w:spacing w:val="-4"/>
          <w:sz w:val="28"/>
          <w:szCs w:val="28"/>
        </w:rPr>
        <w:t>ы</w:t>
      </w:r>
      <w:r w:rsidRPr="00B724FF">
        <w:rPr>
          <w:rFonts w:ascii="Times New Roman" w:hAnsi="Times New Roman"/>
          <w:sz w:val="28"/>
          <w:szCs w:val="28"/>
        </w:rPr>
        <w:t>с</w:t>
      </w:r>
      <w:r w:rsidRPr="00B724FF">
        <w:rPr>
          <w:rFonts w:ascii="Times New Roman" w:hAnsi="Times New Roman"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sz w:val="28"/>
          <w:szCs w:val="28"/>
        </w:rPr>
        <w:t>к</w:t>
      </w:r>
      <w:r w:rsidRPr="00B724FF">
        <w:rPr>
          <w:rFonts w:ascii="Times New Roman" w:hAnsi="Times New Roman"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spacing w:val="1"/>
          <w:sz w:val="28"/>
          <w:szCs w:val="28"/>
        </w:rPr>
        <w:t>г</w:t>
      </w:r>
      <w:r w:rsidRPr="00B724FF">
        <w:rPr>
          <w:rFonts w:ascii="Times New Roman" w:hAnsi="Times New Roman"/>
          <w:sz w:val="28"/>
          <w:szCs w:val="28"/>
        </w:rPr>
        <w:t xml:space="preserve">о </w:t>
      </w:r>
      <w:r w:rsidRPr="00B724F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4"/>
          <w:sz w:val="28"/>
          <w:szCs w:val="28"/>
        </w:rPr>
        <w:t>с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pacing w:val="-4"/>
          <w:sz w:val="28"/>
          <w:szCs w:val="28"/>
        </w:rPr>
        <w:t>ар</w:t>
      </w:r>
      <w:r w:rsidRPr="00B724FF">
        <w:rPr>
          <w:rFonts w:ascii="Times New Roman" w:hAnsi="Times New Roman"/>
          <w:spacing w:val="1"/>
          <w:sz w:val="28"/>
          <w:szCs w:val="28"/>
        </w:rPr>
        <w:t>т</w:t>
      </w:r>
      <w:r w:rsidRPr="00B724FF">
        <w:rPr>
          <w:rFonts w:ascii="Times New Roman" w:hAnsi="Times New Roman"/>
          <w:sz w:val="28"/>
          <w:szCs w:val="28"/>
        </w:rPr>
        <w:t xml:space="preserve">а </w:t>
      </w:r>
      <w:r w:rsidRPr="00B724F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 xml:space="preserve">у </w:t>
      </w:r>
      <w:r w:rsidRPr="00B724FF">
        <w:rPr>
          <w:rFonts w:ascii="Times New Roman" w:hAnsi="Times New Roman"/>
          <w:spacing w:val="-4"/>
          <w:sz w:val="28"/>
          <w:szCs w:val="28"/>
        </w:rPr>
        <w:t>с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pacing w:val="-4"/>
          <w:sz w:val="28"/>
          <w:szCs w:val="28"/>
        </w:rPr>
        <w:t>ар</w:t>
      </w:r>
      <w:r w:rsidRPr="00B724FF">
        <w:rPr>
          <w:rFonts w:ascii="Times New Roman" w:hAnsi="Times New Roman"/>
          <w:spacing w:val="1"/>
          <w:sz w:val="28"/>
          <w:szCs w:val="28"/>
        </w:rPr>
        <w:t>т</w:t>
      </w:r>
      <w:r w:rsidRPr="00B724FF">
        <w:rPr>
          <w:rFonts w:ascii="Times New Roman" w:hAnsi="Times New Roman"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sz w:val="28"/>
          <w:szCs w:val="28"/>
        </w:rPr>
        <w:t>в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z w:val="28"/>
          <w:szCs w:val="28"/>
        </w:rPr>
        <w:t xml:space="preserve">й </w:t>
      </w:r>
      <w:r w:rsidRPr="00B724FF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4"/>
          <w:sz w:val="28"/>
          <w:szCs w:val="28"/>
        </w:rPr>
        <w:t>л</w:t>
      </w:r>
      <w:r w:rsidRPr="00B724FF">
        <w:rPr>
          <w:rFonts w:ascii="Times New Roman" w:hAnsi="Times New Roman"/>
          <w:spacing w:val="-2"/>
          <w:sz w:val="28"/>
          <w:szCs w:val="28"/>
        </w:rPr>
        <w:t>ин</w:t>
      </w:r>
      <w:r w:rsidRPr="00B724FF">
        <w:rPr>
          <w:rFonts w:ascii="Times New Roman" w:hAnsi="Times New Roman"/>
          <w:spacing w:val="-6"/>
          <w:sz w:val="28"/>
          <w:szCs w:val="28"/>
        </w:rPr>
        <w:t>ии</w:t>
      </w:r>
      <w:r w:rsidRPr="00B724FF">
        <w:rPr>
          <w:rFonts w:ascii="Times New Roman" w:hAnsi="Times New Roman"/>
          <w:sz w:val="28"/>
          <w:szCs w:val="28"/>
        </w:rPr>
        <w:t xml:space="preserve">. </w:t>
      </w:r>
      <w:r w:rsidRPr="00B724FF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2"/>
          <w:sz w:val="28"/>
          <w:szCs w:val="28"/>
        </w:rPr>
        <w:t>П</w:t>
      </w:r>
      <w:r w:rsidRPr="00B724FF">
        <w:rPr>
          <w:rFonts w:ascii="Times New Roman" w:hAnsi="Times New Roman"/>
          <w:sz w:val="28"/>
          <w:szCs w:val="28"/>
        </w:rPr>
        <w:t>о</w:t>
      </w:r>
      <w:r w:rsidRPr="00B724FF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к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pacing w:val="-5"/>
          <w:sz w:val="28"/>
          <w:szCs w:val="28"/>
        </w:rPr>
        <w:t>м</w:t>
      </w:r>
      <w:r w:rsidRPr="00B724FF">
        <w:rPr>
          <w:rFonts w:ascii="Times New Roman" w:hAnsi="Times New Roman"/>
          <w:sz w:val="28"/>
          <w:szCs w:val="28"/>
        </w:rPr>
        <w:t>а</w:t>
      </w:r>
      <w:r w:rsidRPr="00B724FF">
        <w:rPr>
          <w:rFonts w:ascii="Times New Roman" w:hAnsi="Times New Roman"/>
          <w:spacing w:val="-6"/>
          <w:sz w:val="28"/>
          <w:szCs w:val="28"/>
        </w:rPr>
        <w:t>н</w:t>
      </w:r>
      <w:r w:rsidRPr="00B724FF">
        <w:rPr>
          <w:rFonts w:ascii="Times New Roman" w:hAnsi="Times New Roman"/>
          <w:spacing w:val="1"/>
          <w:sz w:val="28"/>
          <w:szCs w:val="28"/>
        </w:rPr>
        <w:t>д</w:t>
      </w:r>
      <w:r w:rsidRPr="00B724FF">
        <w:rPr>
          <w:rFonts w:ascii="Times New Roman" w:hAnsi="Times New Roman"/>
          <w:sz w:val="28"/>
          <w:szCs w:val="28"/>
        </w:rPr>
        <w:t xml:space="preserve">е </w:t>
      </w:r>
      <w:r w:rsidRPr="00B724FF">
        <w:rPr>
          <w:rFonts w:ascii="Times New Roman" w:hAnsi="Times New Roman"/>
          <w:spacing w:val="-33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12"/>
          <w:sz w:val="28"/>
          <w:szCs w:val="28"/>
        </w:rPr>
        <w:t>«</w:t>
      </w:r>
      <w:r w:rsidRPr="00B724FF">
        <w:rPr>
          <w:rFonts w:ascii="Times New Roman" w:hAnsi="Times New Roman"/>
          <w:spacing w:val="3"/>
          <w:sz w:val="28"/>
          <w:szCs w:val="28"/>
        </w:rPr>
        <w:t>М</w:t>
      </w:r>
      <w:r w:rsidRPr="00B724FF">
        <w:rPr>
          <w:rFonts w:ascii="Times New Roman" w:hAnsi="Times New Roman"/>
          <w:spacing w:val="-4"/>
          <w:sz w:val="28"/>
          <w:szCs w:val="28"/>
        </w:rPr>
        <w:t>ар</w:t>
      </w:r>
      <w:r w:rsidRPr="00B724FF">
        <w:rPr>
          <w:rFonts w:ascii="Times New Roman" w:hAnsi="Times New Roman"/>
          <w:spacing w:val="4"/>
          <w:sz w:val="28"/>
          <w:szCs w:val="28"/>
        </w:rPr>
        <w:t>ш</w:t>
      </w:r>
      <w:r w:rsidRPr="00B724FF">
        <w:rPr>
          <w:rFonts w:ascii="Times New Roman" w:hAnsi="Times New Roman"/>
          <w:sz w:val="28"/>
          <w:szCs w:val="28"/>
        </w:rPr>
        <w:t>»</w:t>
      </w:r>
      <w:r w:rsidRPr="00B724F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1"/>
          <w:sz w:val="28"/>
          <w:szCs w:val="28"/>
        </w:rPr>
        <w:t>б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z w:val="28"/>
          <w:szCs w:val="28"/>
        </w:rPr>
        <w:t>р</w:t>
      </w:r>
      <w:r w:rsidR="0005190D">
        <w:rPr>
          <w:rFonts w:ascii="Times New Roman" w:hAnsi="Times New Roman"/>
          <w:spacing w:val="-8"/>
          <w:sz w:val="28"/>
          <w:szCs w:val="28"/>
        </w:rPr>
        <w:t>ё</w:t>
      </w:r>
      <w:r w:rsidRPr="00B724FF">
        <w:rPr>
          <w:rFonts w:ascii="Times New Roman" w:hAnsi="Times New Roman"/>
          <w:sz w:val="28"/>
          <w:szCs w:val="28"/>
        </w:rPr>
        <w:t xml:space="preserve">т </w:t>
      </w:r>
      <w:r w:rsidRPr="00B724FF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spacing w:val="1"/>
          <w:sz w:val="28"/>
          <w:szCs w:val="28"/>
        </w:rPr>
        <w:t>д</w:t>
      </w:r>
      <w:r w:rsidRPr="00B724FF">
        <w:rPr>
          <w:rFonts w:ascii="Times New Roman" w:hAnsi="Times New Roman"/>
          <w:spacing w:val="-2"/>
          <w:sz w:val="28"/>
          <w:szCs w:val="28"/>
        </w:rPr>
        <w:t>и</w:t>
      </w:r>
      <w:r w:rsidRPr="00B724FF">
        <w:rPr>
          <w:rFonts w:ascii="Times New Roman" w:hAnsi="Times New Roman"/>
          <w:sz w:val="28"/>
          <w:szCs w:val="28"/>
        </w:rPr>
        <w:t xml:space="preserve">н </w:t>
      </w:r>
      <w:r w:rsidRPr="00B724FF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6"/>
          <w:sz w:val="28"/>
          <w:szCs w:val="28"/>
        </w:rPr>
        <w:t>и</w:t>
      </w:r>
      <w:r w:rsidRPr="00B724FF">
        <w:rPr>
          <w:rFonts w:ascii="Times New Roman" w:hAnsi="Times New Roman"/>
          <w:sz w:val="28"/>
          <w:szCs w:val="28"/>
        </w:rPr>
        <w:t xml:space="preserve">з </w:t>
      </w:r>
      <w:r w:rsidRPr="00B724FF">
        <w:rPr>
          <w:rFonts w:ascii="Times New Roman" w:hAnsi="Times New Roman"/>
          <w:spacing w:val="-35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к</w:t>
      </w:r>
      <w:r w:rsidRPr="00B724FF">
        <w:rPr>
          <w:rFonts w:ascii="Times New Roman" w:hAnsi="Times New Roman"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spacing w:val="1"/>
          <w:sz w:val="28"/>
          <w:szCs w:val="28"/>
        </w:rPr>
        <w:t>б</w:t>
      </w:r>
      <w:r w:rsidRPr="00B724FF">
        <w:rPr>
          <w:rFonts w:ascii="Times New Roman" w:hAnsi="Times New Roman"/>
          <w:spacing w:val="-6"/>
          <w:sz w:val="28"/>
          <w:szCs w:val="28"/>
        </w:rPr>
        <w:t>и</w:t>
      </w:r>
      <w:r w:rsidRPr="00B724FF">
        <w:rPr>
          <w:rFonts w:ascii="Times New Roman" w:hAnsi="Times New Roman"/>
          <w:sz w:val="28"/>
          <w:szCs w:val="28"/>
        </w:rPr>
        <w:t>к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z w:val="28"/>
          <w:szCs w:val="28"/>
        </w:rPr>
        <w:t xml:space="preserve">в </w:t>
      </w:r>
      <w:r w:rsidRPr="00B724FF">
        <w:rPr>
          <w:rFonts w:ascii="Times New Roman" w:hAnsi="Times New Roman"/>
          <w:spacing w:val="-32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и</w:t>
      </w:r>
      <w:r w:rsidRPr="00B724F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как</w:t>
      </w:r>
      <w:r w:rsidRPr="00B724FF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1"/>
          <w:sz w:val="28"/>
          <w:szCs w:val="28"/>
        </w:rPr>
        <w:t>м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pacing w:val="-1"/>
          <w:sz w:val="28"/>
          <w:szCs w:val="28"/>
        </w:rPr>
        <w:t>ж</w:t>
      </w:r>
      <w:r w:rsidRPr="00B724FF">
        <w:rPr>
          <w:rFonts w:ascii="Times New Roman" w:hAnsi="Times New Roman"/>
          <w:spacing w:val="-2"/>
          <w:sz w:val="28"/>
          <w:szCs w:val="28"/>
        </w:rPr>
        <w:t>н</w:t>
      </w:r>
      <w:r w:rsidRPr="00B724FF">
        <w:rPr>
          <w:rFonts w:ascii="Times New Roman" w:hAnsi="Times New Roman"/>
          <w:sz w:val="28"/>
          <w:szCs w:val="28"/>
        </w:rPr>
        <w:t>о</w:t>
      </w:r>
      <w:r w:rsidRPr="00B724F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3"/>
          <w:sz w:val="28"/>
          <w:szCs w:val="28"/>
        </w:rPr>
        <w:t>б</w:t>
      </w:r>
      <w:r w:rsidRPr="00B724FF">
        <w:rPr>
          <w:rFonts w:ascii="Times New Roman" w:hAnsi="Times New Roman"/>
          <w:sz w:val="28"/>
          <w:szCs w:val="28"/>
        </w:rPr>
        <w:t>ы</w:t>
      </w:r>
      <w:r w:rsidRPr="00B724FF">
        <w:rPr>
          <w:rFonts w:ascii="Times New Roman" w:hAnsi="Times New Roman"/>
          <w:spacing w:val="-4"/>
          <w:sz w:val="28"/>
          <w:szCs w:val="28"/>
        </w:rPr>
        <w:t>с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z w:val="28"/>
          <w:szCs w:val="28"/>
        </w:rPr>
        <w:t>р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z w:val="28"/>
          <w:szCs w:val="28"/>
        </w:rPr>
        <w:t xml:space="preserve">е </w:t>
      </w:r>
      <w:r w:rsidRPr="00B724FF">
        <w:rPr>
          <w:rFonts w:ascii="Times New Roman" w:hAnsi="Times New Roman"/>
          <w:spacing w:val="-4"/>
          <w:sz w:val="28"/>
          <w:szCs w:val="28"/>
        </w:rPr>
        <w:t>с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pacing w:val="-4"/>
          <w:sz w:val="28"/>
          <w:szCs w:val="28"/>
        </w:rPr>
        <w:t>ар</w:t>
      </w:r>
      <w:r w:rsidRPr="00B724FF">
        <w:rPr>
          <w:rFonts w:ascii="Times New Roman" w:hAnsi="Times New Roman"/>
          <w:sz w:val="28"/>
          <w:szCs w:val="28"/>
        </w:rPr>
        <w:t>а</w:t>
      </w:r>
      <w:r w:rsidRPr="00B724FF">
        <w:rPr>
          <w:rFonts w:ascii="Times New Roman" w:hAnsi="Times New Roman"/>
          <w:spacing w:val="-9"/>
          <w:sz w:val="28"/>
          <w:szCs w:val="28"/>
        </w:rPr>
        <w:t>е</w:t>
      </w:r>
      <w:r w:rsidRPr="00B724FF">
        <w:rPr>
          <w:rFonts w:ascii="Times New Roman" w:hAnsi="Times New Roman"/>
          <w:spacing w:val="1"/>
          <w:sz w:val="28"/>
          <w:szCs w:val="28"/>
        </w:rPr>
        <w:t>т</w:t>
      </w:r>
      <w:r w:rsidRPr="00B724FF">
        <w:rPr>
          <w:rFonts w:ascii="Times New Roman" w:hAnsi="Times New Roman"/>
          <w:spacing w:val="-4"/>
          <w:sz w:val="28"/>
          <w:szCs w:val="28"/>
        </w:rPr>
        <w:t>с</w:t>
      </w:r>
      <w:r w:rsidRPr="00B724FF">
        <w:rPr>
          <w:rFonts w:ascii="Times New Roman" w:hAnsi="Times New Roman"/>
          <w:sz w:val="28"/>
          <w:szCs w:val="28"/>
        </w:rPr>
        <w:t xml:space="preserve">я </w:t>
      </w:r>
      <w:r w:rsidRPr="00B724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1"/>
          <w:sz w:val="28"/>
          <w:szCs w:val="28"/>
        </w:rPr>
        <w:t>д</w:t>
      </w:r>
      <w:r w:rsidRPr="00B724FF">
        <w:rPr>
          <w:rFonts w:ascii="Times New Roman" w:hAnsi="Times New Roman"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spacing w:val="-4"/>
          <w:sz w:val="28"/>
          <w:szCs w:val="28"/>
        </w:rPr>
        <w:t>с</w:t>
      </w:r>
      <w:r w:rsidRPr="00B724FF">
        <w:rPr>
          <w:rFonts w:ascii="Times New Roman" w:hAnsi="Times New Roman"/>
          <w:spacing w:val="1"/>
          <w:sz w:val="28"/>
          <w:szCs w:val="28"/>
        </w:rPr>
        <w:t>т</w:t>
      </w:r>
      <w:r w:rsidRPr="00B724FF">
        <w:rPr>
          <w:rFonts w:ascii="Times New Roman" w:hAnsi="Times New Roman"/>
          <w:spacing w:val="-6"/>
          <w:sz w:val="28"/>
          <w:szCs w:val="28"/>
        </w:rPr>
        <w:t>и</w:t>
      </w:r>
      <w:r w:rsidRPr="00B724FF">
        <w:rPr>
          <w:rFonts w:ascii="Times New Roman" w:hAnsi="Times New Roman"/>
          <w:spacing w:val="-1"/>
          <w:sz w:val="28"/>
          <w:szCs w:val="28"/>
        </w:rPr>
        <w:t>ч</w:t>
      </w:r>
      <w:r w:rsidRPr="00B724FF">
        <w:rPr>
          <w:rFonts w:ascii="Times New Roman" w:hAnsi="Times New Roman"/>
          <w:sz w:val="28"/>
          <w:szCs w:val="28"/>
        </w:rPr>
        <w:t xml:space="preserve">ь </w:t>
      </w:r>
      <w:r w:rsidRPr="00B724F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pacing w:val="-1"/>
          <w:sz w:val="28"/>
          <w:szCs w:val="28"/>
        </w:rPr>
        <w:t>м</w:t>
      </w:r>
      <w:r w:rsidRPr="00B724FF">
        <w:rPr>
          <w:rFonts w:ascii="Times New Roman" w:hAnsi="Times New Roman"/>
          <w:spacing w:val="-8"/>
          <w:sz w:val="28"/>
          <w:szCs w:val="28"/>
        </w:rPr>
        <w:t>е</w:t>
      </w:r>
      <w:r w:rsidRPr="00B724FF">
        <w:rPr>
          <w:rFonts w:ascii="Times New Roman" w:hAnsi="Times New Roman"/>
          <w:spacing w:val="1"/>
          <w:sz w:val="28"/>
          <w:szCs w:val="28"/>
        </w:rPr>
        <w:t>т</w:t>
      </w:r>
      <w:r w:rsidRPr="00B724FF">
        <w:rPr>
          <w:rFonts w:ascii="Times New Roman" w:hAnsi="Times New Roman"/>
          <w:spacing w:val="-4"/>
          <w:sz w:val="28"/>
          <w:szCs w:val="28"/>
        </w:rPr>
        <w:t>к</w:t>
      </w:r>
      <w:r w:rsidRPr="00B724FF">
        <w:rPr>
          <w:rFonts w:ascii="Times New Roman" w:hAnsi="Times New Roman"/>
          <w:sz w:val="28"/>
          <w:szCs w:val="28"/>
        </w:rPr>
        <w:t xml:space="preserve">и </w:t>
      </w:r>
      <w:r w:rsidRPr="00B724F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4"/>
          <w:sz w:val="28"/>
          <w:szCs w:val="28"/>
        </w:rPr>
        <w:t>1</w:t>
      </w:r>
      <w:r w:rsidRPr="00B724FF">
        <w:rPr>
          <w:rFonts w:ascii="Times New Roman" w:hAnsi="Times New Roman"/>
          <w:sz w:val="28"/>
          <w:szCs w:val="28"/>
        </w:rPr>
        <w:t xml:space="preserve">0  </w:t>
      </w:r>
      <w:r w:rsidRPr="00B724FF">
        <w:rPr>
          <w:rFonts w:ascii="Times New Roman" w:hAnsi="Times New Roman"/>
          <w:spacing w:val="-5"/>
          <w:sz w:val="28"/>
          <w:szCs w:val="28"/>
        </w:rPr>
        <w:t>м</w:t>
      </w:r>
      <w:r w:rsidRPr="00B724FF">
        <w:rPr>
          <w:rFonts w:ascii="Times New Roman" w:hAnsi="Times New Roman"/>
          <w:spacing w:val="2"/>
          <w:sz w:val="28"/>
          <w:szCs w:val="28"/>
        </w:rPr>
        <w:t>.</w:t>
      </w:r>
      <w:r w:rsidRPr="00B724FF">
        <w:rPr>
          <w:rFonts w:ascii="Times New Roman" w:hAnsi="Times New Roman"/>
          <w:sz w:val="28"/>
          <w:szCs w:val="28"/>
        </w:rPr>
        <w:t xml:space="preserve">, </w:t>
      </w:r>
      <w:r w:rsidRPr="00B724F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3"/>
          <w:sz w:val="28"/>
          <w:szCs w:val="28"/>
        </w:rPr>
        <w:t>гд</w:t>
      </w:r>
      <w:r w:rsidRPr="00B724FF">
        <w:rPr>
          <w:rFonts w:ascii="Times New Roman" w:hAnsi="Times New Roman"/>
          <w:sz w:val="28"/>
          <w:szCs w:val="28"/>
        </w:rPr>
        <w:t xml:space="preserve">е </w:t>
      </w:r>
      <w:r w:rsidRPr="00B724F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4"/>
          <w:sz w:val="28"/>
          <w:szCs w:val="28"/>
        </w:rPr>
        <w:t>к</w:t>
      </w:r>
      <w:r w:rsidRPr="00B724FF">
        <w:rPr>
          <w:rFonts w:ascii="Times New Roman" w:hAnsi="Times New Roman"/>
          <w:sz w:val="28"/>
          <w:szCs w:val="28"/>
        </w:rPr>
        <w:t>л</w:t>
      </w:r>
      <w:r w:rsidRPr="00B724FF">
        <w:rPr>
          <w:rFonts w:ascii="Times New Roman" w:hAnsi="Times New Roman"/>
          <w:spacing w:val="-4"/>
          <w:sz w:val="28"/>
          <w:szCs w:val="28"/>
        </w:rPr>
        <w:t>а</w:t>
      </w:r>
      <w:r w:rsidRPr="00B724FF">
        <w:rPr>
          <w:rFonts w:ascii="Times New Roman" w:hAnsi="Times New Roman"/>
          <w:spacing w:val="1"/>
          <w:sz w:val="28"/>
          <w:szCs w:val="28"/>
        </w:rPr>
        <w:t>д</w:t>
      </w:r>
      <w:r w:rsidR="002B4962">
        <w:rPr>
          <w:rFonts w:ascii="Times New Roman" w:hAnsi="Times New Roman"/>
          <w:spacing w:val="-8"/>
          <w:sz w:val="28"/>
          <w:szCs w:val="28"/>
        </w:rPr>
        <w:t>ё</w:t>
      </w:r>
      <w:r w:rsidRPr="00B724FF">
        <w:rPr>
          <w:rFonts w:ascii="Times New Roman" w:hAnsi="Times New Roman"/>
          <w:sz w:val="28"/>
          <w:szCs w:val="28"/>
        </w:rPr>
        <w:t xml:space="preserve">т </w:t>
      </w:r>
      <w:r w:rsidRPr="00B724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к</w:t>
      </w:r>
      <w:r w:rsidRPr="00B724FF">
        <w:rPr>
          <w:rFonts w:ascii="Times New Roman" w:hAnsi="Times New Roman"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spacing w:val="1"/>
          <w:sz w:val="28"/>
          <w:szCs w:val="28"/>
        </w:rPr>
        <w:t>б</w:t>
      </w:r>
      <w:r w:rsidRPr="00B724FF">
        <w:rPr>
          <w:rFonts w:ascii="Times New Roman" w:hAnsi="Times New Roman"/>
          <w:spacing w:val="-6"/>
          <w:sz w:val="28"/>
          <w:szCs w:val="28"/>
        </w:rPr>
        <w:t>и</w:t>
      </w:r>
      <w:r w:rsidRPr="00B724FF">
        <w:rPr>
          <w:rFonts w:ascii="Times New Roman" w:hAnsi="Times New Roman"/>
          <w:sz w:val="28"/>
          <w:szCs w:val="28"/>
        </w:rPr>
        <w:t xml:space="preserve">к  </w:t>
      </w:r>
      <w:r w:rsidRPr="00B724FF">
        <w:rPr>
          <w:rFonts w:ascii="Times New Roman" w:hAnsi="Times New Roman"/>
          <w:spacing w:val="-3"/>
          <w:sz w:val="28"/>
          <w:szCs w:val="28"/>
        </w:rPr>
        <w:t>з</w:t>
      </w:r>
      <w:r w:rsidRPr="00B724FF">
        <w:rPr>
          <w:rFonts w:ascii="Times New Roman" w:hAnsi="Times New Roman"/>
          <w:sz w:val="28"/>
          <w:szCs w:val="28"/>
        </w:rPr>
        <w:t>а  л</w:t>
      </w:r>
      <w:r w:rsidRPr="00B724FF">
        <w:rPr>
          <w:rFonts w:ascii="Times New Roman" w:hAnsi="Times New Roman"/>
          <w:spacing w:val="-1"/>
          <w:sz w:val="28"/>
          <w:szCs w:val="28"/>
        </w:rPr>
        <w:t>и</w:t>
      </w:r>
      <w:r w:rsidRPr="00B724FF">
        <w:rPr>
          <w:rFonts w:ascii="Times New Roman" w:hAnsi="Times New Roman"/>
          <w:spacing w:val="-6"/>
          <w:sz w:val="28"/>
          <w:szCs w:val="28"/>
        </w:rPr>
        <w:t>н</w:t>
      </w:r>
      <w:r w:rsidRPr="00B724FF">
        <w:rPr>
          <w:rFonts w:ascii="Times New Roman" w:hAnsi="Times New Roman"/>
          <w:spacing w:val="-2"/>
          <w:sz w:val="28"/>
          <w:szCs w:val="28"/>
        </w:rPr>
        <w:t>и</w:t>
      </w:r>
      <w:r w:rsidRPr="00B724FF">
        <w:rPr>
          <w:rFonts w:ascii="Times New Roman" w:hAnsi="Times New Roman"/>
          <w:spacing w:val="-5"/>
          <w:sz w:val="28"/>
          <w:szCs w:val="28"/>
        </w:rPr>
        <w:t>ю</w:t>
      </w:r>
      <w:r w:rsidRPr="00B724FF">
        <w:rPr>
          <w:rFonts w:ascii="Times New Roman" w:hAnsi="Times New Roman"/>
          <w:sz w:val="28"/>
          <w:szCs w:val="28"/>
        </w:rPr>
        <w:t xml:space="preserve">. </w:t>
      </w:r>
      <w:r w:rsidRPr="00B724FF">
        <w:rPr>
          <w:rFonts w:ascii="Times New Roman" w:hAnsi="Times New Roman"/>
          <w:spacing w:val="2"/>
          <w:sz w:val="28"/>
          <w:szCs w:val="28"/>
        </w:rPr>
        <w:t xml:space="preserve"> Н</w:t>
      </w:r>
      <w:r w:rsidRPr="00B724FF">
        <w:rPr>
          <w:rFonts w:ascii="Times New Roman" w:hAnsi="Times New Roman"/>
          <w:sz w:val="28"/>
          <w:szCs w:val="28"/>
        </w:rPr>
        <w:t xml:space="preserve">е  </w:t>
      </w:r>
      <w:r w:rsidRPr="00B724FF">
        <w:rPr>
          <w:rFonts w:ascii="Times New Roman" w:hAnsi="Times New Roman"/>
          <w:spacing w:val="-4"/>
          <w:sz w:val="28"/>
          <w:szCs w:val="28"/>
        </w:rPr>
        <w:t>ос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z w:val="28"/>
          <w:szCs w:val="28"/>
        </w:rPr>
        <w:t>а</w:t>
      </w:r>
      <w:r w:rsidRPr="00B724FF">
        <w:rPr>
          <w:rFonts w:ascii="Times New Roman" w:hAnsi="Times New Roman"/>
          <w:spacing w:val="-6"/>
          <w:sz w:val="28"/>
          <w:szCs w:val="28"/>
        </w:rPr>
        <w:t>н</w:t>
      </w:r>
      <w:r w:rsidRPr="00B724FF">
        <w:rPr>
          <w:rFonts w:ascii="Times New Roman" w:hAnsi="Times New Roman"/>
          <w:spacing w:val="-4"/>
          <w:sz w:val="28"/>
          <w:szCs w:val="28"/>
        </w:rPr>
        <w:t>а</w:t>
      </w:r>
      <w:r w:rsidRPr="00B724FF">
        <w:rPr>
          <w:rFonts w:ascii="Times New Roman" w:hAnsi="Times New Roman"/>
          <w:sz w:val="28"/>
          <w:szCs w:val="28"/>
        </w:rPr>
        <w:t>в</w:t>
      </w:r>
      <w:r w:rsidRPr="00B724FF">
        <w:rPr>
          <w:rFonts w:ascii="Times New Roman" w:hAnsi="Times New Roman"/>
          <w:spacing w:val="-4"/>
          <w:sz w:val="28"/>
          <w:szCs w:val="28"/>
        </w:rPr>
        <w:t>л</w:t>
      </w:r>
      <w:r w:rsidRPr="00B724FF">
        <w:rPr>
          <w:rFonts w:ascii="Times New Roman" w:hAnsi="Times New Roman"/>
          <w:spacing w:val="-2"/>
          <w:sz w:val="28"/>
          <w:szCs w:val="28"/>
        </w:rPr>
        <w:t>и</w:t>
      </w:r>
      <w:r w:rsidRPr="00B724FF">
        <w:rPr>
          <w:rFonts w:ascii="Times New Roman" w:hAnsi="Times New Roman"/>
          <w:spacing w:val="-4"/>
          <w:sz w:val="28"/>
          <w:szCs w:val="28"/>
        </w:rPr>
        <w:t>ва</w:t>
      </w:r>
      <w:r w:rsidRPr="00B724FF">
        <w:rPr>
          <w:rFonts w:ascii="Times New Roman" w:hAnsi="Times New Roman"/>
          <w:sz w:val="28"/>
          <w:szCs w:val="28"/>
        </w:rPr>
        <w:t>я</w:t>
      </w:r>
      <w:r w:rsidRPr="00B724FF">
        <w:rPr>
          <w:rFonts w:ascii="Times New Roman" w:hAnsi="Times New Roman"/>
          <w:spacing w:val="-5"/>
          <w:sz w:val="28"/>
          <w:szCs w:val="28"/>
        </w:rPr>
        <w:t>с</w:t>
      </w:r>
      <w:r w:rsidRPr="00B724FF">
        <w:rPr>
          <w:rFonts w:ascii="Times New Roman" w:hAnsi="Times New Roman"/>
          <w:spacing w:val="-4"/>
          <w:sz w:val="28"/>
          <w:szCs w:val="28"/>
        </w:rPr>
        <w:t>ь</w:t>
      </w:r>
      <w:r w:rsidRPr="00B724FF">
        <w:rPr>
          <w:rFonts w:ascii="Times New Roman" w:hAnsi="Times New Roman"/>
          <w:sz w:val="28"/>
          <w:szCs w:val="28"/>
        </w:rPr>
        <w:t>, в</w:t>
      </w:r>
      <w:r w:rsidRPr="00B724FF">
        <w:rPr>
          <w:rFonts w:ascii="Times New Roman" w:hAnsi="Times New Roman"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spacing w:val="-3"/>
          <w:sz w:val="28"/>
          <w:szCs w:val="28"/>
        </w:rPr>
        <w:t>з</w:t>
      </w:r>
      <w:r w:rsidRPr="00B724FF">
        <w:rPr>
          <w:rFonts w:ascii="Times New Roman" w:hAnsi="Times New Roman"/>
          <w:spacing w:val="-4"/>
          <w:sz w:val="28"/>
          <w:szCs w:val="28"/>
        </w:rPr>
        <w:t>вра</w:t>
      </w:r>
      <w:r w:rsidRPr="00B724FF">
        <w:rPr>
          <w:rFonts w:ascii="Times New Roman" w:hAnsi="Times New Roman"/>
          <w:sz w:val="28"/>
          <w:szCs w:val="28"/>
        </w:rPr>
        <w:t>ща</w:t>
      </w:r>
      <w:r w:rsidRPr="00B724FF">
        <w:rPr>
          <w:rFonts w:ascii="Times New Roman" w:hAnsi="Times New Roman"/>
          <w:spacing w:val="-8"/>
          <w:sz w:val="28"/>
          <w:szCs w:val="28"/>
        </w:rPr>
        <w:t>е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z w:val="28"/>
          <w:szCs w:val="28"/>
        </w:rPr>
        <w:t xml:space="preserve">ся </w:t>
      </w:r>
      <w:r w:rsidRPr="00B724F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3"/>
          <w:sz w:val="28"/>
          <w:szCs w:val="28"/>
        </w:rPr>
        <w:t>з</w:t>
      </w:r>
      <w:r w:rsidRPr="00B724FF">
        <w:rPr>
          <w:rFonts w:ascii="Times New Roman" w:hAnsi="Times New Roman"/>
          <w:sz w:val="28"/>
          <w:szCs w:val="28"/>
        </w:rPr>
        <w:t xml:space="preserve">а  </w:t>
      </w:r>
      <w:r w:rsidRPr="00B724FF">
        <w:rPr>
          <w:rFonts w:ascii="Times New Roman" w:hAnsi="Times New Roman"/>
          <w:spacing w:val="-4"/>
          <w:sz w:val="28"/>
          <w:szCs w:val="28"/>
        </w:rPr>
        <w:t>в</w:t>
      </w:r>
      <w:r w:rsidRPr="00B724FF">
        <w:rPr>
          <w:rFonts w:ascii="Times New Roman" w:hAnsi="Times New Roman"/>
          <w:spacing w:val="1"/>
          <w:sz w:val="28"/>
          <w:szCs w:val="28"/>
        </w:rPr>
        <w:t>т</w:t>
      </w:r>
      <w:r w:rsidRPr="00B724FF">
        <w:rPr>
          <w:rFonts w:ascii="Times New Roman" w:hAnsi="Times New Roman"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spacing w:val="-4"/>
          <w:sz w:val="28"/>
          <w:szCs w:val="28"/>
        </w:rPr>
        <w:t>р</w:t>
      </w:r>
      <w:r w:rsidRPr="00B724FF">
        <w:rPr>
          <w:rFonts w:ascii="Times New Roman" w:hAnsi="Times New Roman"/>
          <w:sz w:val="28"/>
          <w:szCs w:val="28"/>
        </w:rPr>
        <w:t xml:space="preserve">ым </w:t>
      </w:r>
      <w:r w:rsidRPr="00B724F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к</w:t>
      </w:r>
      <w:r w:rsidRPr="00B724FF">
        <w:rPr>
          <w:rFonts w:ascii="Times New Roman" w:hAnsi="Times New Roman"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spacing w:val="1"/>
          <w:sz w:val="28"/>
          <w:szCs w:val="28"/>
        </w:rPr>
        <w:t>б</w:t>
      </w:r>
      <w:r w:rsidRPr="00B724FF">
        <w:rPr>
          <w:rFonts w:ascii="Times New Roman" w:hAnsi="Times New Roman"/>
          <w:spacing w:val="-6"/>
          <w:sz w:val="28"/>
          <w:szCs w:val="28"/>
        </w:rPr>
        <w:t>и</w:t>
      </w:r>
      <w:r w:rsidRPr="00B724FF">
        <w:rPr>
          <w:rFonts w:ascii="Times New Roman" w:hAnsi="Times New Roman"/>
          <w:sz w:val="28"/>
          <w:szCs w:val="28"/>
        </w:rPr>
        <w:t>к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pacing w:val="-5"/>
          <w:sz w:val="28"/>
          <w:szCs w:val="28"/>
        </w:rPr>
        <w:t>м</w:t>
      </w:r>
      <w:r w:rsidRPr="00B724FF">
        <w:rPr>
          <w:rFonts w:ascii="Times New Roman" w:hAnsi="Times New Roman"/>
          <w:sz w:val="28"/>
          <w:szCs w:val="28"/>
        </w:rPr>
        <w:t xml:space="preserve">,  </w:t>
      </w:r>
      <w:r w:rsidRPr="00B724FF">
        <w:rPr>
          <w:rFonts w:ascii="Times New Roman" w:hAnsi="Times New Roman"/>
          <w:spacing w:val="1"/>
          <w:sz w:val="28"/>
          <w:szCs w:val="28"/>
        </w:rPr>
        <w:t>б</w:t>
      </w:r>
      <w:r w:rsidRPr="00B724FF">
        <w:rPr>
          <w:rFonts w:ascii="Times New Roman" w:hAnsi="Times New Roman"/>
          <w:spacing w:val="-8"/>
          <w:sz w:val="28"/>
          <w:szCs w:val="28"/>
        </w:rPr>
        <w:t>е</w:t>
      </w:r>
      <w:r w:rsidRPr="00B724FF">
        <w:rPr>
          <w:rFonts w:ascii="Times New Roman" w:hAnsi="Times New Roman"/>
          <w:spacing w:val="-1"/>
          <w:sz w:val="28"/>
          <w:szCs w:val="28"/>
        </w:rPr>
        <w:t>ж</w:t>
      </w:r>
      <w:r w:rsidRPr="00B724FF">
        <w:rPr>
          <w:rFonts w:ascii="Times New Roman" w:hAnsi="Times New Roman"/>
          <w:spacing w:val="-6"/>
          <w:sz w:val="28"/>
          <w:szCs w:val="28"/>
        </w:rPr>
        <w:t>и</w:t>
      </w:r>
      <w:r w:rsidRPr="00B724FF">
        <w:rPr>
          <w:rFonts w:ascii="Times New Roman" w:hAnsi="Times New Roman"/>
          <w:sz w:val="28"/>
          <w:szCs w:val="28"/>
        </w:rPr>
        <w:t xml:space="preserve">т </w:t>
      </w:r>
      <w:r w:rsidRPr="00B724F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 xml:space="preserve">к  </w:t>
      </w:r>
      <w:r w:rsidRPr="00B724FF">
        <w:rPr>
          <w:rFonts w:ascii="Times New Roman" w:hAnsi="Times New Roman"/>
          <w:spacing w:val="-1"/>
          <w:sz w:val="28"/>
          <w:szCs w:val="28"/>
        </w:rPr>
        <w:t>ф</w:t>
      </w:r>
      <w:r w:rsidRPr="00B724FF">
        <w:rPr>
          <w:rFonts w:ascii="Times New Roman" w:hAnsi="Times New Roman"/>
          <w:spacing w:val="-6"/>
          <w:sz w:val="28"/>
          <w:szCs w:val="28"/>
        </w:rPr>
        <w:t>и</w:t>
      </w:r>
      <w:r w:rsidRPr="00B724FF">
        <w:rPr>
          <w:rFonts w:ascii="Times New Roman" w:hAnsi="Times New Roman"/>
          <w:spacing w:val="-2"/>
          <w:sz w:val="28"/>
          <w:szCs w:val="28"/>
        </w:rPr>
        <w:t>н</w:t>
      </w:r>
      <w:r w:rsidRPr="00B724FF">
        <w:rPr>
          <w:rFonts w:ascii="Times New Roman" w:hAnsi="Times New Roman"/>
          <w:spacing w:val="-6"/>
          <w:sz w:val="28"/>
          <w:szCs w:val="28"/>
        </w:rPr>
        <w:t>и</w:t>
      </w:r>
      <w:r w:rsidRPr="00B724FF">
        <w:rPr>
          <w:rFonts w:ascii="Times New Roman" w:hAnsi="Times New Roman"/>
          <w:sz w:val="28"/>
          <w:szCs w:val="28"/>
        </w:rPr>
        <w:t xml:space="preserve">шу </w:t>
      </w:r>
      <w:r w:rsidRPr="00B724F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 xml:space="preserve">и </w:t>
      </w:r>
      <w:r w:rsidRPr="00B724F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1"/>
          <w:sz w:val="28"/>
          <w:szCs w:val="28"/>
        </w:rPr>
        <w:t>т</w:t>
      </w:r>
      <w:r w:rsidRPr="00B724FF">
        <w:rPr>
          <w:rFonts w:ascii="Times New Roman" w:hAnsi="Times New Roman"/>
          <w:spacing w:val="-4"/>
          <w:sz w:val="28"/>
          <w:szCs w:val="28"/>
        </w:rPr>
        <w:t>а</w:t>
      </w:r>
      <w:r w:rsidRPr="00B724FF">
        <w:rPr>
          <w:rFonts w:ascii="Times New Roman" w:hAnsi="Times New Roman"/>
          <w:sz w:val="28"/>
          <w:szCs w:val="28"/>
        </w:rPr>
        <w:t>к</w:t>
      </w:r>
      <w:r w:rsidRPr="00B724FF">
        <w:rPr>
          <w:rFonts w:ascii="Times New Roman" w:hAnsi="Times New Roman"/>
          <w:spacing w:val="-2"/>
          <w:sz w:val="28"/>
          <w:szCs w:val="28"/>
        </w:rPr>
        <w:t>ж</w:t>
      </w:r>
      <w:r w:rsidRPr="00B724FF">
        <w:rPr>
          <w:rFonts w:ascii="Times New Roman" w:hAnsi="Times New Roman"/>
          <w:sz w:val="28"/>
          <w:szCs w:val="28"/>
        </w:rPr>
        <w:t xml:space="preserve">е </w:t>
      </w:r>
      <w:r w:rsidRPr="00B724F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4"/>
          <w:sz w:val="28"/>
          <w:szCs w:val="28"/>
        </w:rPr>
        <w:t>к</w:t>
      </w:r>
      <w:r w:rsidRPr="00B724FF">
        <w:rPr>
          <w:rFonts w:ascii="Times New Roman" w:hAnsi="Times New Roman"/>
          <w:sz w:val="28"/>
          <w:szCs w:val="28"/>
        </w:rPr>
        <w:t>л</w:t>
      </w:r>
      <w:r w:rsidRPr="00B724FF">
        <w:rPr>
          <w:rFonts w:ascii="Times New Roman" w:hAnsi="Times New Roman"/>
          <w:spacing w:val="-4"/>
          <w:sz w:val="28"/>
          <w:szCs w:val="28"/>
        </w:rPr>
        <w:t>а</w:t>
      </w:r>
      <w:r w:rsidRPr="00B724FF">
        <w:rPr>
          <w:rFonts w:ascii="Times New Roman" w:hAnsi="Times New Roman"/>
          <w:spacing w:val="1"/>
          <w:sz w:val="28"/>
          <w:szCs w:val="28"/>
        </w:rPr>
        <w:t>д</w:t>
      </w:r>
      <w:r w:rsidR="0005190D">
        <w:rPr>
          <w:rFonts w:ascii="Times New Roman" w:hAnsi="Times New Roman"/>
          <w:spacing w:val="-8"/>
          <w:sz w:val="28"/>
          <w:szCs w:val="28"/>
        </w:rPr>
        <w:t>ё</w:t>
      </w:r>
      <w:r w:rsidRPr="00B724FF">
        <w:rPr>
          <w:rFonts w:ascii="Times New Roman" w:hAnsi="Times New Roman"/>
          <w:sz w:val="28"/>
          <w:szCs w:val="28"/>
        </w:rPr>
        <w:t xml:space="preserve">т </w:t>
      </w:r>
      <w:r w:rsidRPr="00B724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8"/>
          <w:sz w:val="28"/>
          <w:szCs w:val="28"/>
        </w:rPr>
        <w:t>е</w:t>
      </w:r>
      <w:r w:rsidRPr="00B724FF">
        <w:rPr>
          <w:rFonts w:ascii="Times New Roman" w:hAnsi="Times New Roman"/>
          <w:spacing w:val="1"/>
          <w:sz w:val="28"/>
          <w:szCs w:val="28"/>
        </w:rPr>
        <w:t>г</w:t>
      </w:r>
      <w:r w:rsidRPr="00B724FF">
        <w:rPr>
          <w:rFonts w:ascii="Times New Roman" w:hAnsi="Times New Roman"/>
          <w:sz w:val="28"/>
          <w:szCs w:val="28"/>
        </w:rPr>
        <w:t xml:space="preserve">о </w:t>
      </w:r>
      <w:r w:rsidRPr="00B724F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3"/>
          <w:sz w:val="28"/>
          <w:szCs w:val="28"/>
        </w:rPr>
        <w:t>з</w:t>
      </w:r>
      <w:r w:rsidRPr="00B724FF">
        <w:rPr>
          <w:rFonts w:ascii="Times New Roman" w:hAnsi="Times New Roman"/>
          <w:sz w:val="28"/>
          <w:szCs w:val="28"/>
        </w:rPr>
        <w:t xml:space="preserve">а  </w:t>
      </w:r>
      <w:r w:rsidRPr="00B724FF">
        <w:rPr>
          <w:rFonts w:ascii="Times New Roman" w:hAnsi="Times New Roman"/>
          <w:spacing w:val="-4"/>
          <w:sz w:val="28"/>
          <w:szCs w:val="28"/>
        </w:rPr>
        <w:t>л</w:t>
      </w:r>
      <w:r w:rsidRPr="00B724FF">
        <w:rPr>
          <w:rFonts w:ascii="Times New Roman" w:hAnsi="Times New Roman"/>
          <w:spacing w:val="-2"/>
          <w:sz w:val="28"/>
          <w:szCs w:val="28"/>
        </w:rPr>
        <w:t>ини</w:t>
      </w:r>
      <w:r w:rsidRPr="00B724FF">
        <w:rPr>
          <w:rFonts w:ascii="Times New Roman" w:hAnsi="Times New Roman"/>
          <w:sz w:val="28"/>
          <w:szCs w:val="28"/>
        </w:rPr>
        <w:t xml:space="preserve">ю </w:t>
      </w:r>
      <w:r w:rsidRPr="00B724FF">
        <w:rPr>
          <w:rFonts w:ascii="Times New Roman" w:hAnsi="Times New Roman"/>
          <w:spacing w:val="-5"/>
          <w:sz w:val="28"/>
          <w:szCs w:val="28"/>
        </w:rPr>
        <w:t>ф</w:t>
      </w:r>
      <w:r w:rsidRPr="00B724FF">
        <w:rPr>
          <w:rFonts w:ascii="Times New Roman" w:hAnsi="Times New Roman"/>
          <w:spacing w:val="-2"/>
          <w:sz w:val="28"/>
          <w:szCs w:val="28"/>
        </w:rPr>
        <w:t>ин</w:t>
      </w:r>
      <w:r w:rsidRPr="00B724FF">
        <w:rPr>
          <w:rFonts w:ascii="Times New Roman" w:hAnsi="Times New Roman"/>
          <w:spacing w:val="-6"/>
          <w:sz w:val="28"/>
          <w:szCs w:val="28"/>
        </w:rPr>
        <w:t>и</w:t>
      </w:r>
      <w:r w:rsidRPr="00B724FF">
        <w:rPr>
          <w:rFonts w:ascii="Times New Roman" w:hAnsi="Times New Roman"/>
          <w:spacing w:val="-4"/>
          <w:sz w:val="28"/>
          <w:szCs w:val="28"/>
        </w:rPr>
        <w:t>ша</w:t>
      </w:r>
      <w:r w:rsidRPr="00B724FF">
        <w:rPr>
          <w:rFonts w:ascii="Times New Roman" w:hAnsi="Times New Roman"/>
          <w:sz w:val="28"/>
          <w:szCs w:val="28"/>
        </w:rPr>
        <w:t>.</w:t>
      </w:r>
      <w:r w:rsidRPr="00B724F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Бр</w:t>
      </w:r>
      <w:r w:rsidRPr="00B724FF">
        <w:rPr>
          <w:rFonts w:ascii="Times New Roman" w:hAnsi="Times New Roman"/>
          <w:spacing w:val="-9"/>
          <w:sz w:val="28"/>
          <w:szCs w:val="28"/>
        </w:rPr>
        <w:t>о</w:t>
      </w:r>
      <w:r w:rsidRPr="00B724FF">
        <w:rPr>
          <w:rFonts w:ascii="Times New Roman" w:hAnsi="Times New Roman"/>
          <w:sz w:val="28"/>
          <w:szCs w:val="28"/>
        </w:rPr>
        <w:t>с</w:t>
      </w:r>
      <w:r w:rsidRPr="00B724FF">
        <w:rPr>
          <w:rFonts w:ascii="Times New Roman" w:hAnsi="Times New Roman"/>
          <w:spacing w:val="-5"/>
          <w:sz w:val="28"/>
          <w:szCs w:val="28"/>
        </w:rPr>
        <w:t>а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z w:val="28"/>
          <w:szCs w:val="28"/>
        </w:rPr>
        <w:t>ь</w:t>
      </w:r>
      <w:r w:rsidRPr="00B724F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к</w:t>
      </w:r>
      <w:r w:rsidRPr="00B724FF">
        <w:rPr>
          <w:rFonts w:ascii="Times New Roman" w:hAnsi="Times New Roman"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spacing w:val="1"/>
          <w:sz w:val="28"/>
          <w:szCs w:val="28"/>
        </w:rPr>
        <w:t>б</w:t>
      </w:r>
      <w:r w:rsidRPr="00B724FF">
        <w:rPr>
          <w:rFonts w:ascii="Times New Roman" w:hAnsi="Times New Roman"/>
          <w:spacing w:val="-6"/>
          <w:sz w:val="28"/>
          <w:szCs w:val="28"/>
        </w:rPr>
        <w:t>и</w:t>
      </w:r>
      <w:r w:rsidRPr="00B724FF">
        <w:rPr>
          <w:rFonts w:ascii="Times New Roman" w:hAnsi="Times New Roman"/>
          <w:sz w:val="28"/>
          <w:szCs w:val="28"/>
        </w:rPr>
        <w:t>ки</w:t>
      </w:r>
      <w:r w:rsidRPr="00B724F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3"/>
          <w:sz w:val="28"/>
          <w:szCs w:val="28"/>
        </w:rPr>
        <w:t>з</w:t>
      </w:r>
      <w:r w:rsidRPr="00B724FF">
        <w:rPr>
          <w:rFonts w:ascii="Times New Roman" w:hAnsi="Times New Roman"/>
          <w:sz w:val="28"/>
          <w:szCs w:val="28"/>
        </w:rPr>
        <w:t>а</w:t>
      </w:r>
      <w:r w:rsidRPr="00B724FF">
        <w:rPr>
          <w:rFonts w:ascii="Times New Roman" w:hAnsi="Times New Roman"/>
          <w:spacing w:val="-6"/>
          <w:sz w:val="28"/>
          <w:szCs w:val="28"/>
        </w:rPr>
        <w:t>п</w:t>
      </w:r>
      <w:r w:rsidRPr="00B724FF">
        <w:rPr>
          <w:rFonts w:ascii="Times New Roman" w:hAnsi="Times New Roman"/>
          <w:sz w:val="28"/>
          <w:szCs w:val="28"/>
        </w:rPr>
        <w:t>р</w:t>
      </w:r>
      <w:r w:rsidRPr="00B724FF">
        <w:rPr>
          <w:rFonts w:ascii="Times New Roman" w:hAnsi="Times New Roman"/>
          <w:spacing w:val="-8"/>
          <w:sz w:val="28"/>
          <w:szCs w:val="28"/>
        </w:rPr>
        <w:t>е</w:t>
      </w:r>
      <w:r w:rsidRPr="00B724FF">
        <w:rPr>
          <w:rFonts w:ascii="Times New Roman" w:hAnsi="Times New Roman"/>
          <w:sz w:val="28"/>
          <w:szCs w:val="28"/>
        </w:rPr>
        <w:t>ща</w:t>
      </w:r>
      <w:r w:rsidRPr="00B724FF">
        <w:rPr>
          <w:rFonts w:ascii="Times New Roman" w:hAnsi="Times New Roman"/>
          <w:spacing w:val="-8"/>
          <w:sz w:val="28"/>
          <w:szCs w:val="28"/>
        </w:rPr>
        <w:t>е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z w:val="28"/>
          <w:szCs w:val="28"/>
        </w:rPr>
        <w:t>с</w:t>
      </w:r>
      <w:r w:rsidRPr="00B724FF">
        <w:rPr>
          <w:rFonts w:ascii="Times New Roman" w:hAnsi="Times New Roman"/>
          <w:spacing w:val="-5"/>
          <w:sz w:val="28"/>
          <w:szCs w:val="28"/>
        </w:rPr>
        <w:t>я</w:t>
      </w:r>
      <w:r w:rsidRPr="00B724FF">
        <w:rPr>
          <w:rFonts w:ascii="Times New Roman" w:hAnsi="Times New Roman"/>
          <w:sz w:val="28"/>
          <w:szCs w:val="28"/>
        </w:rPr>
        <w:t>.</w:t>
      </w:r>
      <w:r w:rsidRPr="00B724F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1"/>
          <w:sz w:val="28"/>
          <w:szCs w:val="28"/>
        </w:rPr>
        <w:t>С</w:t>
      </w:r>
      <w:r w:rsidRPr="00B724FF">
        <w:rPr>
          <w:rFonts w:ascii="Times New Roman" w:hAnsi="Times New Roman"/>
          <w:spacing w:val="-8"/>
          <w:sz w:val="28"/>
          <w:szCs w:val="28"/>
        </w:rPr>
        <w:t>е</w:t>
      </w:r>
      <w:r w:rsidRPr="00B724FF">
        <w:rPr>
          <w:rFonts w:ascii="Times New Roman" w:hAnsi="Times New Roman"/>
          <w:sz w:val="28"/>
          <w:szCs w:val="28"/>
        </w:rPr>
        <w:t>к</w:t>
      </w:r>
      <w:r w:rsidRPr="00B724FF">
        <w:rPr>
          <w:rFonts w:ascii="Times New Roman" w:hAnsi="Times New Roman"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spacing w:val="-2"/>
          <w:sz w:val="28"/>
          <w:szCs w:val="28"/>
        </w:rPr>
        <w:t>н</w:t>
      </w:r>
      <w:r w:rsidRPr="00B724FF">
        <w:rPr>
          <w:rFonts w:ascii="Times New Roman" w:hAnsi="Times New Roman"/>
          <w:spacing w:val="1"/>
          <w:sz w:val="28"/>
          <w:szCs w:val="28"/>
        </w:rPr>
        <w:t>д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pacing w:val="-1"/>
          <w:sz w:val="28"/>
          <w:szCs w:val="28"/>
        </w:rPr>
        <w:t>м</w:t>
      </w:r>
      <w:r w:rsidRPr="00B724FF">
        <w:rPr>
          <w:rFonts w:ascii="Times New Roman" w:hAnsi="Times New Roman"/>
          <w:spacing w:val="-8"/>
          <w:sz w:val="28"/>
          <w:szCs w:val="28"/>
        </w:rPr>
        <w:t>е</w:t>
      </w:r>
      <w:r w:rsidRPr="00B724FF">
        <w:rPr>
          <w:rFonts w:ascii="Times New Roman" w:hAnsi="Times New Roman"/>
          <w:sz w:val="28"/>
          <w:szCs w:val="28"/>
        </w:rPr>
        <w:t>р</w:t>
      </w:r>
      <w:r w:rsidRPr="00B724F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4"/>
          <w:sz w:val="28"/>
          <w:szCs w:val="28"/>
        </w:rPr>
        <w:t>вык</w:t>
      </w:r>
      <w:r w:rsidRPr="00B724FF">
        <w:rPr>
          <w:rFonts w:ascii="Times New Roman" w:hAnsi="Times New Roman"/>
          <w:sz w:val="28"/>
          <w:szCs w:val="28"/>
        </w:rPr>
        <w:t>л</w:t>
      </w:r>
      <w:r w:rsidRPr="00B724FF">
        <w:rPr>
          <w:rFonts w:ascii="Times New Roman" w:hAnsi="Times New Roman"/>
          <w:spacing w:val="-5"/>
          <w:sz w:val="28"/>
          <w:szCs w:val="28"/>
        </w:rPr>
        <w:t>ю</w:t>
      </w:r>
      <w:r w:rsidRPr="00B724FF">
        <w:rPr>
          <w:rFonts w:ascii="Times New Roman" w:hAnsi="Times New Roman"/>
          <w:spacing w:val="-1"/>
          <w:sz w:val="28"/>
          <w:szCs w:val="28"/>
        </w:rPr>
        <w:t>ч</w:t>
      </w:r>
      <w:r w:rsidRPr="00B724FF">
        <w:rPr>
          <w:rFonts w:ascii="Times New Roman" w:hAnsi="Times New Roman"/>
          <w:sz w:val="28"/>
          <w:szCs w:val="28"/>
        </w:rPr>
        <w:t>а</w:t>
      </w:r>
      <w:r w:rsidRPr="00B724FF">
        <w:rPr>
          <w:rFonts w:ascii="Times New Roman" w:hAnsi="Times New Roman"/>
          <w:spacing w:val="-9"/>
          <w:sz w:val="28"/>
          <w:szCs w:val="28"/>
        </w:rPr>
        <w:t>е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z w:val="28"/>
          <w:szCs w:val="28"/>
        </w:rPr>
        <w:t>ся</w:t>
      </w:r>
      <w:r w:rsidRPr="00B724F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в</w:t>
      </w:r>
      <w:r w:rsidRPr="00B724F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sz w:val="28"/>
          <w:szCs w:val="28"/>
        </w:rPr>
        <w:t>т</w:t>
      </w:r>
      <w:r w:rsidRPr="00B724F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1"/>
          <w:sz w:val="28"/>
          <w:szCs w:val="28"/>
        </w:rPr>
        <w:t>м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pacing w:val="-1"/>
          <w:sz w:val="28"/>
          <w:szCs w:val="28"/>
        </w:rPr>
        <w:t>м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pacing w:val="-6"/>
          <w:sz w:val="28"/>
          <w:szCs w:val="28"/>
        </w:rPr>
        <w:t>н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z w:val="28"/>
          <w:szCs w:val="28"/>
        </w:rPr>
        <w:t>,</w:t>
      </w:r>
      <w:r w:rsidRPr="00B724F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к</w:t>
      </w:r>
      <w:r w:rsidRPr="00B724FF">
        <w:rPr>
          <w:rFonts w:ascii="Times New Roman" w:hAnsi="Times New Roman"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spacing w:val="-3"/>
          <w:sz w:val="28"/>
          <w:szCs w:val="28"/>
        </w:rPr>
        <w:t>г</w:t>
      </w:r>
      <w:r w:rsidRPr="00B724FF">
        <w:rPr>
          <w:rFonts w:ascii="Times New Roman" w:hAnsi="Times New Roman"/>
          <w:spacing w:val="1"/>
          <w:sz w:val="28"/>
          <w:szCs w:val="28"/>
        </w:rPr>
        <w:t>д</w:t>
      </w:r>
      <w:r w:rsidRPr="00B724FF">
        <w:rPr>
          <w:rFonts w:ascii="Times New Roman" w:hAnsi="Times New Roman"/>
          <w:sz w:val="28"/>
          <w:szCs w:val="28"/>
        </w:rPr>
        <w:t xml:space="preserve">а </w:t>
      </w:r>
      <w:r w:rsidRPr="00B724FF">
        <w:rPr>
          <w:rFonts w:ascii="Times New Roman" w:hAnsi="Times New Roman"/>
          <w:spacing w:val="-4"/>
          <w:sz w:val="28"/>
          <w:szCs w:val="28"/>
        </w:rPr>
        <w:t>в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z w:val="28"/>
          <w:szCs w:val="28"/>
        </w:rPr>
        <w:t>р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z w:val="28"/>
          <w:szCs w:val="28"/>
        </w:rPr>
        <w:t>й</w:t>
      </w:r>
      <w:r w:rsidRPr="00B724F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к</w:t>
      </w:r>
      <w:r w:rsidRPr="00B724FF">
        <w:rPr>
          <w:rFonts w:ascii="Times New Roman" w:hAnsi="Times New Roman"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spacing w:val="-3"/>
          <w:sz w:val="28"/>
          <w:szCs w:val="28"/>
        </w:rPr>
        <w:t>б</w:t>
      </w:r>
      <w:r w:rsidRPr="00B724FF">
        <w:rPr>
          <w:rFonts w:ascii="Times New Roman" w:hAnsi="Times New Roman"/>
          <w:spacing w:val="-2"/>
          <w:sz w:val="28"/>
          <w:szCs w:val="28"/>
        </w:rPr>
        <w:t>и</w:t>
      </w:r>
      <w:r w:rsidRPr="00B724FF">
        <w:rPr>
          <w:rFonts w:ascii="Times New Roman" w:hAnsi="Times New Roman"/>
          <w:sz w:val="28"/>
          <w:szCs w:val="28"/>
        </w:rPr>
        <w:t>к</w:t>
      </w:r>
      <w:r w:rsidRPr="00B724F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к</w:t>
      </w:r>
      <w:r w:rsidRPr="00B724FF">
        <w:rPr>
          <w:rFonts w:ascii="Times New Roman" w:hAnsi="Times New Roman"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sz w:val="28"/>
          <w:szCs w:val="28"/>
        </w:rPr>
        <w:t>с</w:t>
      </w:r>
      <w:r w:rsidRPr="00B724FF">
        <w:rPr>
          <w:rFonts w:ascii="Times New Roman" w:hAnsi="Times New Roman"/>
          <w:spacing w:val="-2"/>
          <w:sz w:val="28"/>
          <w:szCs w:val="28"/>
        </w:rPr>
        <w:t>н</w:t>
      </w:r>
      <w:r w:rsidR="0005190D">
        <w:rPr>
          <w:rFonts w:ascii="Times New Roman" w:hAnsi="Times New Roman"/>
          <w:spacing w:val="-8"/>
          <w:sz w:val="28"/>
          <w:szCs w:val="28"/>
        </w:rPr>
        <w:t>ё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z w:val="28"/>
          <w:szCs w:val="28"/>
        </w:rPr>
        <w:t>ся</w:t>
      </w:r>
      <w:r w:rsidRPr="00B724F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2"/>
          <w:sz w:val="28"/>
          <w:szCs w:val="28"/>
        </w:rPr>
        <w:t>п</w:t>
      </w:r>
      <w:r w:rsidRPr="00B724FF">
        <w:rPr>
          <w:rFonts w:ascii="Times New Roman" w:hAnsi="Times New Roman"/>
          <w:spacing w:val="-4"/>
          <w:sz w:val="28"/>
          <w:szCs w:val="28"/>
        </w:rPr>
        <w:t>ола</w:t>
      </w:r>
      <w:r w:rsidRPr="00B724FF">
        <w:rPr>
          <w:rFonts w:ascii="Times New Roman" w:hAnsi="Times New Roman"/>
          <w:sz w:val="28"/>
          <w:szCs w:val="28"/>
        </w:rPr>
        <w:t>.</w:t>
      </w:r>
    </w:p>
    <w:p w:rsidR="00B724FF" w:rsidRPr="00B724FF" w:rsidRDefault="00B724FF" w:rsidP="002B4962">
      <w:pPr>
        <w:spacing w:after="0" w:line="240" w:lineRule="auto"/>
        <w:rPr>
          <w:rFonts w:ascii="Times New Roman" w:hAnsi="Times New Roman"/>
          <w:spacing w:val="-8"/>
          <w:sz w:val="28"/>
          <w:szCs w:val="28"/>
        </w:rPr>
      </w:pPr>
      <w:r w:rsidRPr="00B724FF">
        <w:rPr>
          <w:rFonts w:ascii="Times New Roman" w:hAnsi="Times New Roman"/>
          <w:spacing w:val="-11"/>
          <w:sz w:val="28"/>
          <w:szCs w:val="28"/>
        </w:rPr>
        <w:t xml:space="preserve">   В</w:t>
      </w:r>
      <w:r w:rsidRPr="00B724FF">
        <w:rPr>
          <w:rFonts w:ascii="Times New Roman" w:hAnsi="Times New Roman"/>
          <w:spacing w:val="-8"/>
          <w:sz w:val="28"/>
          <w:szCs w:val="28"/>
        </w:rPr>
        <w:t>р</w:t>
      </w:r>
      <w:r w:rsidRPr="00B724FF">
        <w:rPr>
          <w:rFonts w:ascii="Times New Roman" w:hAnsi="Times New Roman"/>
          <w:spacing w:val="-12"/>
          <w:sz w:val="28"/>
          <w:szCs w:val="28"/>
        </w:rPr>
        <w:t>е</w:t>
      </w:r>
      <w:r w:rsidRPr="00B724FF">
        <w:rPr>
          <w:rFonts w:ascii="Times New Roman" w:hAnsi="Times New Roman"/>
          <w:spacing w:val="-9"/>
          <w:sz w:val="28"/>
          <w:szCs w:val="28"/>
        </w:rPr>
        <w:t>м</w:t>
      </w:r>
      <w:r w:rsidRPr="00B724FF">
        <w:rPr>
          <w:rFonts w:ascii="Times New Roman" w:hAnsi="Times New Roman"/>
          <w:sz w:val="28"/>
          <w:szCs w:val="28"/>
        </w:rPr>
        <w:t>я</w:t>
      </w:r>
      <w:r w:rsidRPr="00B724FF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12"/>
          <w:sz w:val="28"/>
          <w:szCs w:val="28"/>
        </w:rPr>
        <w:t>о</w:t>
      </w:r>
      <w:r w:rsidRPr="00B724FF">
        <w:rPr>
          <w:rFonts w:ascii="Times New Roman" w:hAnsi="Times New Roman"/>
          <w:spacing w:val="-10"/>
          <w:sz w:val="28"/>
          <w:szCs w:val="28"/>
        </w:rPr>
        <w:t>п</w:t>
      </w:r>
      <w:r w:rsidRPr="00B724FF">
        <w:rPr>
          <w:rFonts w:ascii="Times New Roman" w:hAnsi="Times New Roman"/>
          <w:spacing w:val="-4"/>
          <w:sz w:val="28"/>
          <w:szCs w:val="28"/>
        </w:rPr>
        <w:t>р</w:t>
      </w:r>
      <w:r w:rsidRPr="00B724FF">
        <w:rPr>
          <w:rFonts w:ascii="Times New Roman" w:hAnsi="Times New Roman"/>
          <w:spacing w:val="-12"/>
          <w:sz w:val="28"/>
          <w:szCs w:val="28"/>
        </w:rPr>
        <w:t>е</w:t>
      </w:r>
      <w:r w:rsidRPr="00B724FF">
        <w:rPr>
          <w:rFonts w:ascii="Times New Roman" w:hAnsi="Times New Roman"/>
          <w:spacing w:val="-3"/>
          <w:sz w:val="28"/>
          <w:szCs w:val="28"/>
        </w:rPr>
        <w:t>д</w:t>
      </w:r>
      <w:r w:rsidRPr="00B724FF">
        <w:rPr>
          <w:rFonts w:ascii="Times New Roman" w:hAnsi="Times New Roman"/>
          <w:spacing w:val="-12"/>
          <w:sz w:val="28"/>
          <w:szCs w:val="28"/>
        </w:rPr>
        <w:t>е</w:t>
      </w:r>
      <w:r w:rsidRPr="00B724FF">
        <w:rPr>
          <w:rFonts w:ascii="Times New Roman" w:hAnsi="Times New Roman"/>
          <w:spacing w:val="-8"/>
          <w:sz w:val="28"/>
          <w:szCs w:val="28"/>
        </w:rPr>
        <w:t>л</w:t>
      </w:r>
      <w:r w:rsidRPr="00B724FF">
        <w:rPr>
          <w:rFonts w:ascii="Times New Roman" w:hAnsi="Times New Roman"/>
          <w:spacing w:val="-5"/>
          <w:sz w:val="28"/>
          <w:szCs w:val="28"/>
        </w:rPr>
        <w:t>я</w:t>
      </w:r>
      <w:r w:rsidRPr="00B724FF">
        <w:rPr>
          <w:rFonts w:ascii="Times New Roman" w:hAnsi="Times New Roman"/>
          <w:spacing w:val="-9"/>
          <w:sz w:val="28"/>
          <w:szCs w:val="28"/>
        </w:rPr>
        <w:t>ю</w:t>
      </w:r>
      <w:r w:rsidRPr="00B724FF">
        <w:rPr>
          <w:rFonts w:ascii="Times New Roman" w:hAnsi="Times New Roman"/>
          <w:sz w:val="28"/>
          <w:szCs w:val="28"/>
        </w:rPr>
        <w:t>т</w:t>
      </w:r>
      <w:r w:rsidRPr="00B724F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10"/>
          <w:sz w:val="28"/>
          <w:szCs w:val="28"/>
        </w:rPr>
        <w:t>п</w:t>
      </w:r>
      <w:r w:rsidRPr="00B724FF">
        <w:rPr>
          <w:rFonts w:ascii="Times New Roman" w:hAnsi="Times New Roman"/>
          <w:sz w:val="28"/>
          <w:szCs w:val="28"/>
        </w:rPr>
        <w:t>о</w:t>
      </w:r>
      <w:r w:rsidRPr="00B724FF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8"/>
          <w:sz w:val="28"/>
          <w:szCs w:val="28"/>
        </w:rPr>
        <w:t>с</w:t>
      </w:r>
      <w:r w:rsidRPr="00B724FF">
        <w:rPr>
          <w:rFonts w:ascii="Times New Roman" w:hAnsi="Times New Roman"/>
          <w:spacing w:val="-12"/>
          <w:sz w:val="28"/>
          <w:szCs w:val="28"/>
        </w:rPr>
        <w:t>е</w:t>
      </w:r>
      <w:r w:rsidRPr="00B724FF">
        <w:rPr>
          <w:rFonts w:ascii="Times New Roman" w:hAnsi="Times New Roman"/>
          <w:spacing w:val="-4"/>
          <w:sz w:val="28"/>
          <w:szCs w:val="28"/>
        </w:rPr>
        <w:t>к</w:t>
      </w:r>
      <w:r w:rsidRPr="00B724FF">
        <w:rPr>
          <w:rFonts w:ascii="Times New Roman" w:hAnsi="Times New Roman"/>
          <w:spacing w:val="-12"/>
          <w:sz w:val="28"/>
          <w:szCs w:val="28"/>
        </w:rPr>
        <w:t>у</w:t>
      </w:r>
      <w:r w:rsidRPr="00B724FF">
        <w:rPr>
          <w:rFonts w:ascii="Times New Roman" w:hAnsi="Times New Roman"/>
          <w:spacing w:val="-6"/>
          <w:sz w:val="28"/>
          <w:szCs w:val="28"/>
        </w:rPr>
        <w:t>н</w:t>
      </w:r>
      <w:r w:rsidRPr="00B724FF">
        <w:rPr>
          <w:rFonts w:ascii="Times New Roman" w:hAnsi="Times New Roman"/>
          <w:spacing w:val="-3"/>
          <w:sz w:val="28"/>
          <w:szCs w:val="28"/>
        </w:rPr>
        <w:t>д</w:t>
      </w:r>
      <w:r w:rsidRPr="00B724FF">
        <w:rPr>
          <w:rFonts w:ascii="Times New Roman" w:hAnsi="Times New Roman"/>
          <w:spacing w:val="-12"/>
          <w:sz w:val="28"/>
          <w:szCs w:val="28"/>
        </w:rPr>
        <w:t>о</w:t>
      </w:r>
      <w:r w:rsidRPr="00B724FF">
        <w:rPr>
          <w:rFonts w:ascii="Times New Roman" w:hAnsi="Times New Roman"/>
          <w:spacing w:val="-5"/>
          <w:sz w:val="28"/>
          <w:szCs w:val="28"/>
        </w:rPr>
        <w:t>м</w:t>
      </w:r>
      <w:r w:rsidRPr="00B724FF">
        <w:rPr>
          <w:rFonts w:ascii="Times New Roman" w:hAnsi="Times New Roman"/>
          <w:spacing w:val="-12"/>
          <w:sz w:val="28"/>
          <w:szCs w:val="28"/>
        </w:rPr>
        <w:t>е</w:t>
      </w:r>
      <w:r w:rsidRPr="00B724FF">
        <w:rPr>
          <w:rFonts w:ascii="Times New Roman" w:hAnsi="Times New Roman"/>
          <w:spacing w:val="-4"/>
          <w:sz w:val="28"/>
          <w:szCs w:val="28"/>
        </w:rPr>
        <w:t>р</w:t>
      </w:r>
      <w:r w:rsidRPr="00B724FF">
        <w:rPr>
          <w:rFonts w:ascii="Times New Roman" w:hAnsi="Times New Roman"/>
          <w:sz w:val="28"/>
          <w:szCs w:val="28"/>
        </w:rPr>
        <w:t>у</w:t>
      </w:r>
      <w:r w:rsidRPr="00B724FF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с</w:t>
      </w:r>
      <w:r w:rsidRPr="00B724F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6"/>
          <w:sz w:val="28"/>
          <w:szCs w:val="28"/>
        </w:rPr>
        <w:t>т</w:t>
      </w:r>
      <w:r w:rsidRPr="00B724FF">
        <w:rPr>
          <w:rFonts w:ascii="Times New Roman" w:hAnsi="Times New Roman"/>
          <w:spacing w:val="-12"/>
          <w:sz w:val="28"/>
          <w:szCs w:val="28"/>
        </w:rPr>
        <w:t>о</w:t>
      </w:r>
      <w:r w:rsidRPr="00B724FF">
        <w:rPr>
          <w:rFonts w:ascii="Times New Roman" w:hAnsi="Times New Roman"/>
          <w:spacing w:val="-9"/>
          <w:sz w:val="28"/>
          <w:szCs w:val="28"/>
        </w:rPr>
        <w:t>ч</w:t>
      </w:r>
      <w:r w:rsidRPr="00B724FF">
        <w:rPr>
          <w:rFonts w:ascii="Times New Roman" w:hAnsi="Times New Roman"/>
          <w:spacing w:val="-6"/>
          <w:sz w:val="28"/>
          <w:szCs w:val="28"/>
        </w:rPr>
        <w:t>н</w:t>
      </w:r>
      <w:r w:rsidRPr="00B724FF">
        <w:rPr>
          <w:rFonts w:ascii="Times New Roman" w:hAnsi="Times New Roman"/>
          <w:spacing w:val="-12"/>
          <w:sz w:val="28"/>
          <w:szCs w:val="28"/>
        </w:rPr>
        <w:t>о</w:t>
      </w:r>
      <w:r w:rsidRPr="00B724FF">
        <w:rPr>
          <w:rFonts w:ascii="Times New Roman" w:hAnsi="Times New Roman"/>
          <w:spacing w:val="-8"/>
          <w:sz w:val="28"/>
          <w:szCs w:val="28"/>
        </w:rPr>
        <w:t>с</w:t>
      </w:r>
      <w:r w:rsidRPr="00B724FF">
        <w:rPr>
          <w:rFonts w:ascii="Times New Roman" w:hAnsi="Times New Roman"/>
          <w:spacing w:val="-6"/>
          <w:sz w:val="28"/>
          <w:szCs w:val="28"/>
        </w:rPr>
        <w:t>т</w:t>
      </w:r>
      <w:r w:rsidRPr="00B724FF">
        <w:rPr>
          <w:rFonts w:ascii="Times New Roman" w:hAnsi="Times New Roman"/>
          <w:spacing w:val="-8"/>
          <w:sz w:val="28"/>
          <w:szCs w:val="28"/>
        </w:rPr>
        <w:t>ь</w:t>
      </w:r>
      <w:r w:rsidRPr="00B724FF">
        <w:rPr>
          <w:rFonts w:ascii="Times New Roman" w:hAnsi="Times New Roman"/>
          <w:sz w:val="28"/>
          <w:szCs w:val="28"/>
        </w:rPr>
        <w:t>ю</w:t>
      </w:r>
      <w:r w:rsidRPr="00B724FF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6"/>
          <w:sz w:val="28"/>
          <w:szCs w:val="28"/>
        </w:rPr>
        <w:t>д</w:t>
      </w:r>
      <w:r w:rsidRPr="00B724FF">
        <w:rPr>
          <w:rFonts w:ascii="Times New Roman" w:hAnsi="Times New Roman"/>
          <w:sz w:val="28"/>
          <w:szCs w:val="28"/>
        </w:rPr>
        <w:t>о</w:t>
      </w:r>
      <w:r w:rsidRPr="00B724F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8"/>
          <w:sz w:val="28"/>
          <w:szCs w:val="28"/>
        </w:rPr>
        <w:t>0</w:t>
      </w:r>
      <w:r w:rsidRPr="00B724FF">
        <w:rPr>
          <w:rFonts w:ascii="Times New Roman" w:hAnsi="Times New Roman"/>
          <w:spacing w:val="-6"/>
          <w:sz w:val="28"/>
          <w:szCs w:val="28"/>
        </w:rPr>
        <w:t>,</w:t>
      </w:r>
      <w:r w:rsidRPr="00B724FF">
        <w:rPr>
          <w:rFonts w:ascii="Times New Roman" w:hAnsi="Times New Roman"/>
          <w:sz w:val="28"/>
          <w:szCs w:val="28"/>
        </w:rPr>
        <w:t>1</w:t>
      </w:r>
      <w:r w:rsidRPr="00B724F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8"/>
          <w:sz w:val="28"/>
          <w:szCs w:val="28"/>
        </w:rPr>
        <w:t>с</w:t>
      </w:r>
    </w:p>
    <w:p w:rsidR="00B724FF" w:rsidRPr="00B724FF" w:rsidRDefault="00B724FF" w:rsidP="00B724FF">
      <w:pPr>
        <w:widowControl w:val="0"/>
        <w:autoSpaceDE w:val="0"/>
        <w:autoSpaceDN w:val="0"/>
        <w:adjustRightInd w:val="0"/>
        <w:spacing w:before="7" w:after="0" w:line="320" w:lineRule="exact"/>
        <w:ind w:left="821" w:right="711" w:firstLine="8"/>
        <w:rPr>
          <w:rFonts w:ascii="Times New Roman" w:hAnsi="Times New Roman"/>
          <w:sz w:val="28"/>
          <w:szCs w:val="28"/>
        </w:rPr>
      </w:pPr>
      <w:r w:rsidRPr="00B724FF">
        <w:rPr>
          <w:rFonts w:ascii="Times New Roman" w:hAnsi="Times New Roman"/>
          <w:spacing w:val="-2"/>
          <w:sz w:val="28"/>
          <w:szCs w:val="28"/>
          <w:u w:val="single"/>
        </w:rPr>
        <w:t>Н</w:t>
      </w:r>
      <w:r w:rsidRPr="00B724FF">
        <w:rPr>
          <w:rFonts w:ascii="Times New Roman" w:hAnsi="Times New Roman"/>
          <w:spacing w:val="-4"/>
          <w:sz w:val="28"/>
          <w:szCs w:val="28"/>
          <w:u w:val="single"/>
        </w:rPr>
        <w:t>ак</w:t>
      </w:r>
      <w:r w:rsidRPr="00B724FF">
        <w:rPr>
          <w:rFonts w:ascii="Times New Roman" w:hAnsi="Times New Roman"/>
          <w:sz w:val="28"/>
          <w:szCs w:val="28"/>
          <w:u w:val="single"/>
        </w:rPr>
        <w:t>л</w:t>
      </w:r>
      <w:r w:rsidRPr="00B724FF">
        <w:rPr>
          <w:rFonts w:ascii="Times New Roman" w:hAnsi="Times New Roman"/>
          <w:spacing w:val="-4"/>
          <w:sz w:val="28"/>
          <w:szCs w:val="28"/>
          <w:u w:val="single"/>
        </w:rPr>
        <w:t>о</w:t>
      </w:r>
      <w:r w:rsidRPr="00B724FF">
        <w:rPr>
          <w:rFonts w:ascii="Times New Roman" w:hAnsi="Times New Roman"/>
          <w:sz w:val="28"/>
          <w:szCs w:val="28"/>
          <w:u w:val="single"/>
        </w:rPr>
        <w:t>н</w:t>
      </w:r>
      <w:r w:rsidRPr="00B724FF">
        <w:rPr>
          <w:rFonts w:ascii="Times New Roman" w:hAnsi="Times New Roman"/>
          <w:spacing w:val="-8"/>
          <w:sz w:val="28"/>
          <w:szCs w:val="28"/>
          <w:u w:val="single"/>
        </w:rPr>
        <w:t xml:space="preserve"> </w:t>
      </w:r>
      <w:r w:rsidRPr="00B724FF">
        <w:rPr>
          <w:rFonts w:ascii="Times New Roman" w:hAnsi="Times New Roman"/>
          <w:spacing w:val="-4"/>
          <w:sz w:val="28"/>
          <w:szCs w:val="28"/>
          <w:u w:val="single"/>
        </w:rPr>
        <w:t>в</w:t>
      </w:r>
      <w:r w:rsidRPr="00B724FF">
        <w:rPr>
          <w:rFonts w:ascii="Times New Roman" w:hAnsi="Times New Roman"/>
          <w:spacing w:val="-2"/>
          <w:sz w:val="28"/>
          <w:szCs w:val="28"/>
          <w:u w:val="single"/>
        </w:rPr>
        <w:t>п</w:t>
      </w:r>
      <w:r w:rsidRPr="00B724FF">
        <w:rPr>
          <w:rFonts w:ascii="Times New Roman" w:hAnsi="Times New Roman"/>
          <w:spacing w:val="-4"/>
          <w:sz w:val="28"/>
          <w:szCs w:val="28"/>
          <w:u w:val="single"/>
        </w:rPr>
        <w:t>е</w:t>
      </w:r>
      <w:r w:rsidRPr="00B724FF">
        <w:rPr>
          <w:rFonts w:ascii="Times New Roman" w:hAnsi="Times New Roman"/>
          <w:sz w:val="28"/>
          <w:szCs w:val="28"/>
          <w:u w:val="single"/>
        </w:rPr>
        <w:t>р</w:t>
      </w:r>
      <w:r w:rsidR="002B4962">
        <w:rPr>
          <w:rFonts w:ascii="Times New Roman" w:hAnsi="Times New Roman"/>
          <w:spacing w:val="-8"/>
          <w:sz w:val="28"/>
          <w:szCs w:val="28"/>
          <w:u w:val="single"/>
        </w:rPr>
        <w:t>ё</w:t>
      </w:r>
      <w:r w:rsidRPr="00B724FF">
        <w:rPr>
          <w:rFonts w:ascii="Times New Roman" w:hAnsi="Times New Roman"/>
          <w:spacing w:val="-3"/>
          <w:sz w:val="28"/>
          <w:szCs w:val="28"/>
          <w:u w:val="single"/>
        </w:rPr>
        <w:t>д</w:t>
      </w:r>
      <w:r w:rsidRPr="00B724FF">
        <w:rPr>
          <w:rFonts w:ascii="Times New Roman" w:hAnsi="Times New Roman"/>
          <w:sz w:val="28"/>
          <w:szCs w:val="28"/>
          <w:u w:val="single"/>
        </w:rPr>
        <w:t>,</w:t>
      </w:r>
      <w:r w:rsidRPr="00B724FF">
        <w:rPr>
          <w:rFonts w:ascii="Times New Roman" w:hAnsi="Times New Roman"/>
          <w:spacing w:val="-4"/>
          <w:sz w:val="28"/>
          <w:szCs w:val="28"/>
          <w:u w:val="single"/>
        </w:rPr>
        <w:t xml:space="preserve"> с</w:t>
      </w:r>
      <w:r w:rsidRPr="00B724FF">
        <w:rPr>
          <w:rFonts w:ascii="Times New Roman" w:hAnsi="Times New Roman"/>
          <w:spacing w:val="1"/>
          <w:sz w:val="28"/>
          <w:szCs w:val="28"/>
          <w:u w:val="single"/>
        </w:rPr>
        <w:t>т</w:t>
      </w:r>
      <w:r w:rsidRPr="00B724FF">
        <w:rPr>
          <w:rFonts w:ascii="Times New Roman" w:hAnsi="Times New Roman"/>
          <w:spacing w:val="-8"/>
          <w:sz w:val="28"/>
          <w:szCs w:val="28"/>
          <w:u w:val="single"/>
        </w:rPr>
        <w:t>о</w:t>
      </w:r>
      <w:r w:rsidRPr="00B724FF">
        <w:rPr>
          <w:rFonts w:ascii="Times New Roman" w:hAnsi="Times New Roman"/>
          <w:sz w:val="28"/>
          <w:szCs w:val="28"/>
          <w:u w:val="single"/>
        </w:rPr>
        <w:t>я</w:t>
      </w:r>
      <w:r w:rsidRPr="00B724FF">
        <w:rPr>
          <w:rFonts w:ascii="Times New Roman" w:hAnsi="Times New Roman"/>
          <w:spacing w:val="-3"/>
          <w:sz w:val="28"/>
          <w:szCs w:val="28"/>
          <w:u w:val="single"/>
        </w:rPr>
        <w:t xml:space="preserve"> </w:t>
      </w:r>
      <w:r w:rsidRPr="00B724FF">
        <w:rPr>
          <w:rFonts w:ascii="Times New Roman" w:hAnsi="Times New Roman"/>
          <w:spacing w:val="-6"/>
          <w:sz w:val="28"/>
          <w:szCs w:val="28"/>
          <w:u w:val="single"/>
        </w:rPr>
        <w:t>н</w:t>
      </w:r>
      <w:r w:rsidRPr="00B724FF">
        <w:rPr>
          <w:rFonts w:ascii="Times New Roman" w:hAnsi="Times New Roman"/>
          <w:sz w:val="28"/>
          <w:szCs w:val="28"/>
          <w:u w:val="single"/>
        </w:rPr>
        <w:t>а</w:t>
      </w:r>
      <w:r w:rsidRPr="00B724FF">
        <w:rPr>
          <w:rFonts w:ascii="Times New Roman" w:hAnsi="Times New Roman"/>
          <w:spacing w:val="-6"/>
          <w:sz w:val="28"/>
          <w:szCs w:val="28"/>
          <w:u w:val="single"/>
        </w:rPr>
        <w:t xml:space="preserve"> </w:t>
      </w:r>
      <w:r w:rsidRPr="00B724FF">
        <w:rPr>
          <w:rFonts w:ascii="Times New Roman" w:hAnsi="Times New Roman"/>
          <w:sz w:val="28"/>
          <w:szCs w:val="28"/>
          <w:u w:val="single"/>
        </w:rPr>
        <w:t>в</w:t>
      </w:r>
      <w:r w:rsidRPr="00B724FF">
        <w:rPr>
          <w:rFonts w:ascii="Times New Roman" w:hAnsi="Times New Roman"/>
          <w:spacing w:val="-8"/>
          <w:sz w:val="28"/>
          <w:szCs w:val="28"/>
          <w:u w:val="single"/>
        </w:rPr>
        <w:t>о</w:t>
      </w:r>
      <w:r w:rsidRPr="00B724FF">
        <w:rPr>
          <w:rFonts w:ascii="Times New Roman" w:hAnsi="Times New Roman"/>
          <w:spacing w:val="1"/>
          <w:sz w:val="28"/>
          <w:szCs w:val="28"/>
          <w:u w:val="single"/>
        </w:rPr>
        <w:t>з</w:t>
      </w:r>
      <w:r w:rsidRPr="00B724FF">
        <w:rPr>
          <w:rFonts w:ascii="Times New Roman" w:hAnsi="Times New Roman"/>
          <w:spacing w:val="-4"/>
          <w:sz w:val="28"/>
          <w:szCs w:val="28"/>
          <w:u w:val="single"/>
        </w:rPr>
        <w:t>вы</w:t>
      </w:r>
      <w:r w:rsidRPr="00B724FF">
        <w:rPr>
          <w:rFonts w:ascii="Times New Roman" w:hAnsi="Times New Roman"/>
          <w:sz w:val="28"/>
          <w:szCs w:val="28"/>
          <w:u w:val="single"/>
        </w:rPr>
        <w:t>ш</w:t>
      </w:r>
      <w:r w:rsidRPr="00B724FF">
        <w:rPr>
          <w:rFonts w:ascii="Times New Roman" w:hAnsi="Times New Roman"/>
          <w:spacing w:val="-4"/>
          <w:sz w:val="28"/>
          <w:szCs w:val="28"/>
          <w:u w:val="single"/>
        </w:rPr>
        <w:t>е</w:t>
      </w:r>
      <w:r w:rsidRPr="00B724FF">
        <w:rPr>
          <w:rFonts w:ascii="Times New Roman" w:hAnsi="Times New Roman"/>
          <w:spacing w:val="-2"/>
          <w:sz w:val="28"/>
          <w:szCs w:val="28"/>
          <w:u w:val="single"/>
        </w:rPr>
        <w:t>ни</w:t>
      </w:r>
      <w:r w:rsidRPr="00B724FF">
        <w:rPr>
          <w:rFonts w:ascii="Times New Roman" w:hAnsi="Times New Roman"/>
          <w:sz w:val="28"/>
          <w:szCs w:val="28"/>
          <w:u w:val="single"/>
        </w:rPr>
        <w:t>и</w:t>
      </w:r>
    </w:p>
    <w:p w:rsidR="00B724FF" w:rsidRPr="00B724FF" w:rsidRDefault="00B724FF" w:rsidP="00B724FF">
      <w:pPr>
        <w:widowControl w:val="0"/>
        <w:autoSpaceDE w:val="0"/>
        <w:autoSpaceDN w:val="0"/>
        <w:adjustRightInd w:val="0"/>
        <w:spacing w:after="0" w:line="320" w:lineRule="exact"/>
        <w:ind w:left="821" w:right="-20"/>
        <w:rPr>
          <w:rFonts w:ascii="Times New Roman" w:hAnsi="Times New Roman"/>
          <w:sz w:val="28"/>
          <w:szCs w:val="28"/>
        </w:rPr>
      </w:pPr>
      <w:r w:rsidRPr="00B724FF">
        <w:rPr>
          <w:rFonts w:ascii="Times New Roman" w:hAnsi="Times New Roman"/>
          <w:i/>
          <w:spacing w:val="-2"/>
          <w:sz w:val="28"/>
          <w:szCs w:val="28"/>
        </w:rPr>
        <w:t>О</w:t>
      </w:r>
      <w:r w:rsidRPr="00B724FF">
        <w:rPr>
          <w:rFonts w:ascii="Times New Roman" w:hAnsi="Times New Roman"/>
          <w:i/>
          <w:spacing w:val="-3"/>
          <w:sz w:val="28"/>
          <w:szCs w:val="28"/>
        </w:rPr>
        <w:t>б</w:t>
      </w:r>
      <w:r w:rsidRPr="00B724FF">
        <w:rPr>
          <w:rFonts w:ascii="Times New Roman" w:hAnsi="Times New Roman"/>
          <w:i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i/>
          <w:sz w:val="28"/>
          <w:szCs w:val="28"/>
        </w:rPr>
        <w:t>р</w:t>
      </w:r>
      <w:r w:rsidRPr="00B724FF">
        <w:rPr>
          <w:rFonts w:ascii="Times New Roman" w:hAnsi="Times New Roman"/>
          <w:i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i/>
          <w:spacing w:val="1"/>
          <w:sz w:val="28"/>
          <w:szCs w:val="28"/>
        </w:rPr>
        <w:t>д</w:t>
      </w:r>
      <w:r w:rsidRPr="00B724FF">
        <w:rPr>
          <w:rFonts w:ascii="Times New Roman" w:hAnsi="Times New Roman"/>
          <w:i/>
          <w:spacing w:val="-4"/>
          <w:sz w:val="28"/>
          <w:szCs w:val="28"/>
        </w:rPr>
        <w:t>ов</w:t>
      </w:r>
      <w:r w:rsidRPr="00B724FF">
        <w:rPr>
          <w:rFonts w:ascii="Times New Roman" w:hAnsi="Times New Roman"/>
          <w:i/>
          <w:sz w:val="28"/>
          <w:szCs w:val="28"/>
        </w:rPr>
        <w:t>а</w:t>
      </w:r>
      <w:r w:rsidRPr="00B724FF">
        <w:rPr>
          <w:rFonts w:ascii="Times New Roman" w:hAnsi="Times New Roman"/>
          <w:i/>
          <w:spacing w:val="-2"/>
          <w:sz w:val="28"/>
          <w:szCs w:val="28"/>
        </w:rPr>
        <w:t>ни</w:t>
      </w:r>
      <w:r w:rsidRPr="00B724FF">
        <w:rPr>
          <w:rFonts w:ascii="Times New Roman" w:hAnsi="Times New Roman"/>
          <w:i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i/>
          <w:sz w:val="28"/>
          <w:szCs w:val="28"/>
        </w:rPr>
        <w:t>:</w:t>
      </w:r>
      <w:r w:rsidRPr="00B724F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1"/>
          <w:sz w:val="28"/>
          <w:szCs w:val="28"/>
        </w:rPr>
        <w:t>г</w:t>
      </w:r>
      <w:r w:rsidRPr="00B724FF">
        <w:rPr>
          <w:rFonts w:ascii="Times New Roman" w:hAnsi="Times New Roman"/>
          <w:spacing w:val="-2"/>
          <w:sz w:val="28"/>
          <w:szCs w:val="28"/>
        </w:rPr>
        <w:t>и</w:t>
      </w:r>
      <w:r w:rsidRPr="00B724FF">
        <w:rPr>
          <w:rFonts w:ascii="Times New Roman" w:hAnsi="Times New Roman"/>
          <w:spacing w:val="-5"/>
          <w:sz w:val="28"/>
          <w:szCs w:val="28"/>
        </w:rPr>
        <w:t>м</w:t>
      </w:r>
      <w:r w:rsidRPr="00B724FF">
        <w:rPr>
          <w:rFonts w:ascii="Times New Roman" w:hAnsi="Times New Roman"/>
          <w:spacing w:val="-2"/>
          <w:sz w:val="28"/>
          <w:szCs w:val="28"/>
        </w:rPr>
        <w:t>н</w:t>
      </w:r>
      <w:r w:rsidRPr="00B724FF">
        <w:rPr>
          <w:rFonts w:ascii="Times New Roman" w:hAnsi="Times New Roman"/>
          <w:spacing w:val="-4"/>
          <w:sz w:val="28"/>
          <w:szCs w:val="28"/>
        </w:rPr>
        <w:t>ас</w:t>
      </w:r>
      <w:r w:rsidRPr="00B724FF">
        <w:rPr>
          <w:rFonts w:ascii="Times New Roman" w:hAnsi="Times New Roman"/>
          <w:spacing w:val="-2"/>
          <w:sz w:val="28"/>
          <w:szCs w:val="28"/>
        </w:rPr>
        <w:t>ти</w:t>
      </w:r>
      <w:r w:rsidRPr="00B724FF">
        <w:rPr>
          <w:rFonts w:ascii="Times New Roman" w:hAnsi="Times New Roman"/>
          <w:spacing w:val="-1"/>
          <w:sz w:val="28"/>
          <w:szCs w:val="28"/>
        </w:rPr>
        <w:t>ч</w:t>
      </w:r>
      <w:r w:rsidRPr="00B724FF">
        <w:rPr>
          <w:rFonts w:ascii="Times New Roman" w:hAnsi="Times New Roman"/>
          <w:spacing w:val="-4"/>
          <w:sz w:val="28"/>
          <w:szCs w:val="28"/>
        </w:rPr>
        <w:t>еск</w:t>
      </w:r>
      <w:r w:rsidRPr="00B724FF">
        <w:rPr>
          <w:rFonts w:ascii="Times New Roman" w:hAnsi="Times New Roman"/>
          <w:sz w:val="28"/>
          <w:szCs w:val="28"/>
        </w:rPr>
        <w:t>ая</w:t>
      </w:r>
      <w:r w:rsidRPr="00B724F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4"/>
          <w:sz w:val="28"/>
          <w:szCs w:val="28"/>
        </w:rPr>
        <w:t>с</w:t>
      </w:r>
      <w:r w:rsidRPr="00B724FF">
        <w:rPr>
          <w:rFonts w:ascii="Times New Roman" w:hAnsi="Times New Roman"/>
          <w:sz w:val="28"/>
          <w:szCs w:val="28"/>
        </w:rPr>
        <w:t>к</w:t>
      </w:r>
      <w:r w:rsidRPr="00B724FF">
        <w:rPr>
          <w:rFonts w:ascii="Times New Roman" w:hAnsi="Times New Roman"/>
          <w:spacing w:val="-4"/>
          <w:sz w:val="28"/>
          <w:szCs w:val="28"/>
        </w:rPr>
        <w:t>а</w:t>
      </w:r>
      <w:r w:rsidRPr="00B724FF">
        <w:rPr>
          <w:rFonts w:ascii="Times New Roman" w:hAnsi="Times New Roman"/>
          <w:spacing w:val="-1"/>
          <w:sz w:val="28"/>
          <w:szCs w:val="28"/>
        </w:rPr>
        <w:t>м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pacing w:val="-6"/>
          <w:sz w:val="28"/>
          <w:szCs w:val="28"/>
        </w:rPr>
        <w:t>й</w:t>
      </w:r>
      <w:r w:rsidRPr="00B724FF">
        <w:rPr>
          <w:rFonts w:ascii="Times New Roman" w:hAnsi="Times New Roman"/>
          <w:spacing w:val="-4"/>
          <w:sz w:val="28"/>
          <w:szCs w:val="28"/>
        </w:rPr>
        <w:t>ка</w:t>
      </w:r>
      <w:r w:rsidRPr="00B724FF">
        <w:rPr>
          <w:rFonts w:ascii="Times New Roman" w:hAnsi="Times New Roman"/>
          <w:sz w:val="28"/>
          <w:szCs w:val="28"/>
        </w:rPr>
        <w:t>,</w:t>
      </w:r>
      <w:r w:rsidRPr="00B724F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л</w:t>
      </w:r>
      <w:r w:rsidRPr="00B724FF">
        <w:rPr>
          <w:rFonts w:ascii="Times New Roman" w:hAnsi="Times New Roman"/>
          <w:spacing w:val="-1"/>
          <w:sz w:val="28"/>
          <w:szCs w:val="28"/>
        </w:rPr>
        <w:t>и</w:t>
      </w:r>
      <w:r w:rsidRPr="00B724FF">
        <w:rPr>
          <w:rFonts w:ascii="Times New Roman" w:hAnsi="Times New Roman"/>
          <w:spacing w:val="-2"/>
          <w:sz w:val="28"/>
          <w:szCs w:val="28"/>
        </w:rPr>
        <w:t>н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pacing w:val="-6"/>
          <w:sz w:val="28"/>
          <w:szCs w:val="28"/>
        </w:rPr>
        <w:t>й</w:t>
      </w:r>
      <w:r w:rsidRPr="00B724FF">
        <w:rPr>
          <w:rFonts w:ascii="Times New Roman" w:hAnsi="Times New Roman"/>
          <w:spacing w:val="-4"/>
          <w:sz w:val="28"/>
          <w:szCs w:val="28"/>
        </w:rPr>
        <w:t>ка</w:t>
      </w:r>
      <w:r w:rsidRPr="00B724FF">
        <w:rPr>
          <w:rFonts w:ascii="Times New Roman" w:hAnsi="Times New Roman"/>
          <w:sz w:val="28"/>
          <w:szCs w:val="28"/>
        </w:rPr>
        <w:t>.</w:t>
      </w:r>
    </w:p>
    <w:p w:rsidR="00B724FF" w:rsidRPr="00B724FF" w:rsidRDefault="0005190D" w:rsidP="000A3406">
      <w:pPr>
        <w:widowControl w:val="0"/>
        <w:autoSpaceDE w:val="0"/>
        <w:autoSpaceDN w:val="0"/>
        <w:adjustRightInd w:val="0"/>
        <w:spacing w:after="0" w:line="321" w:lineRule="exact"/>
        <w:ind w:left="142" w:righ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И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с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п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ы</w:t>
      </w:r>
      <w:r w:rsidR="00B724FF" w:rsidRPr="00B724FF">
        <w:rPr>
          <w:rFonts w:ascii="Times New Roman" w:hAnsi="Times New Roman"/>
          <w:spacing w:val="1"/>
          <w:sz w:val="28"/>
          <w:szCs w:val="28"/>
        </w:rPr>
        <w:t>т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уе</w:t>
      </w:r>
      <w:r w:rsidR="00B724FF" w:rsidRPr="00B724FF">
        <w:rPr>
          <w:rFonts w:ascii="Times New Roman" w:hAnsi="Times New Roman"/>
          <w:spacing w:val="-5"/>
          <w:sz w:val="28"/>
          <w:szCs w:val="28"/>
        </w:rPr>
        <w:t>м</w:t>
      </w:r>
      <w:r w:rsidR="00B724FF" w:rsidRPr="00B724FF">
        <w:rPr>
          <w:rFonts w:ascii="Times New Roman" w:hAnsi="Times New Roman"/>
          <w:sz w:val="28"/>
          <w:szCs w:val="28"/>
        </w:rPr>
        <w:t>ый</w:t>
      </w:r>
      <w:r w:rsidR="00B724FF" w:rsidRPr="00B724FF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z w:val="28"/>
          <w:szCs w:val="28"/>
        </w:rPr>
        <w:t>в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с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т</w:t>
      </w:r>
      <w:r w:rsidR="00B724FF" w:rsidRPr="00B724F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>ё</w:t>
      </w:r>
      <w:r w:rsidR="00B724FF" w:rsidRPr="00B724FF">
        <w:rPr>
          <w:rFonts w:ascii="Times New Roman" w:hAnsi="Times New Roman"/>
          <w:sz w:val="28"/>
          <w:szCs w:val="28"/>
        </w:rPr>
        <w:t>т</w:t>
      </w:r>
      <w:r w:rsidR="00B724FF" w:rsidRPr="00B724FF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н</w:t>
      </w:r>
      <w:r w:rsidR="00B724FF" w:rsidRPr="00B724FF">
        <w:rPr>
          <w:rFonts w:ascii="Times New Roman" w:hAnsi="Times New Roman"/>
          <w:sz w:val="28"/>
          <w:szCs w:val="28"/>
        </w:rPr>
        <w:t>а</w:t>
      </w:r>
      <w:r w:rsidR="00B724FF" w:rsidRPr="00B724FF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1"/>
          <w:sz w:val="28"/>
          <w:szCs w:val="28"/>
        </w:rPr>
        <w:t>г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и</w:t>
      </w:r>
      <w:r w:rsidR="00B724FF" w:rsidRPr="00B724FF">
        <w:rPr>
          <w:rFonts w:ascii="Times New Roman" w:hAnsi="Times New Roman"/>
          <w:spacing w:val="-1"/>
          <w:sz w:val="28"/>
          <w:szCs w:val="28"/>
        </w:rPr>
        <w:t>м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н</w:t>
      </w:r>
      <w:r w:rsidR="00B724FF" w:rsidRPr="00B724FF">
        <w:rPr>
          <w:rFonts w:ascii="Times New Roman" w:hAnsi="Times New Roman"/>
          <w:sz w:val="28"/>
          <w:szCs w:val="28"/>
        </w:rPr>
        <w:t>а</w:t>
      </w:r>
      <w:r w:rsidR="00B724FF" w:rsidRPr="00B724FF">
        <w:rPr>
          <w:rFonts w:ascii="Times New Roman" w:hAnsi="Times New Roman"/>
          <w:spacing w:val="-5"/>
          <w:sz w:val="28"/>
          <w:szCs w:val="28"/>
        </w:rPr>
        <w:t>с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ти</w:t>
      </w:r>
      <w:r w:rsidR="00B724FF" w:rsidRPr="00B724FF">
        <w:rPr>
          <w:rFonts w:ascii="Times New Roman" w:hAnsi="Times New Roman"/>
          <w:spacing w:val="-1"/>
          <w:sz w:val="28"/>
          <w:szCs w:val="28"/>
        </w:rPr>
        <w:t>ч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ес</w:t>
      </w:r>
      <w:r w:rsidR="00B724FF" w:rsidRPr="00B724FF">
        <w:rPr>
          <w:rFonts w:ascii="Times New Roman" w:hAnsi="Times New Roman"/>
          <w:sz w:val="28"/>
          <w:szCs w:val="28"/>
        </w:rPr>
        <w:t>к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у</w:t>
      </w:r>
      <w:r w:rsidR="00B724FF" w:rsidRPr="00B724FF">
        <w:rPr>
          <w:rFonts w:ascii="Times New Roman" w:hAnsi="Times New Roman"/>
          <w:sz w:val="28"/>
          <w:szCs w:val="28"/>
        </w:rPr>
        <w:t>ю</w:t>
      </w:r>
      <w:r w:rsidR="00B724FF" w:rsidRPr="00B724FF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с</w:t>
      </w:r>
      <w:r w:rsidR="00B724FF" w:rsidRPr="00B724FF">
        <w:rPr>
          <w:rFonts w:ascii="Times New Roman" w:hAnsi="Times New Roman"/>
          <w:sz w:val="28"/>
          <w:szCs w:val="28"/>
        </w:rPr>
        <w:t>к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а</w:t>
      </w:r>
      <w:r w:rsidR="00B724FF" w:rsidRPr="00B724FF">
        <w:rPr>
          <w:rFonts w:ascii="Times New Roman" w:hAnsi="Times New Roman"/>
          <w:spacing w:val="-1"/>
          <w:sz w:val="28"/>
          <w:szCs w:val="28"/>
        </w:rPr>
        <w:t>м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е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й</w:t>
      </w:r>
      <w:r w:rsidR="00B724FF" w:rsidRPr="00B724FF">
        <w:rPr>
          <w:rFonts w:ascii="Times New Roman" w:hAnsi="Times New Roman"/>
          <w:spacing w:val="4"/>
          <w:sz w:val="28"/>
          <w:szCs w:val="28"/>
        </w:rPr>
        <w:t>к</w:t>
      </w:r>
      <w:r w:rsidR="00B724FF" w:rsidRPr="00B724FF">
        <w:rPr>
          <w:rFonts w:ascii="Times New Roman" w:hAnsi="Times New Roman"/>
          <w:spacing w:val="-12"/>
          <w:sz w:val="28"/>
          <w:szCs w:val="28"/>
        </w:rPr>
        <w:t>у</w:t>
      </w:r>
      <w:r w:rsidR="00B724FF" w:rsidRPr="00B724FF">
        <w:rPr>
          <w:rFonts w:ascii="Times New Roman" w:hAnsi="Times New Roman"/>
          <w:sz w:val="28"/>
          <w:szCs w:val="28"/>
        </w:rPr>
        <w:t>.</w:t>
      </w:r>
      <w:r w:rsidR="00B724FF" w:rsidRPr="00B724FF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3"/>
          <w:sz w:val="28"/>
          <w:szCs w:val="28"/>
        </w:rPr>
        <w:t>В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ы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п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B724FF">
        <w:rPr>
          <w:rFonts w:ascii="Times New Roman" w:hAnsi="Times New Roman"/>
          <w:sz w:val="28"/>
          <w:szCs w:val="28"/>
        </w:rPr>
        <w:t>л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н</w:t>
      </w:r>
      <w:r w:rsidR="00B724FF" w:rsidRPr="00B724FF">
        <w:rPr>
          <w:rFonts w:ascii="Times New Roman" w:hAnsi="Times New Roman"/>
          <w:sz w:val="28"/>
          <w:szCs w:val="28"/>
        </w:rPr>
        <w:t>я</w:t>
      </w:r>
      <w:r w:rsidR="00B724FF" w:rsidRPr="00B724FF">
        <w:rPr>
          <w:rFonts w:ascii="Times New Roman" w:hAnsi="Times New Roman"/>
          <w:spacing w:val="-9"/>
          <w:sz w:val="28"/>
          <w:szCs w:val="28"/>
        </w:rPr>
        <w:t>е</w:t>
      </w:r>
      <w:r w:rsidR="00B724FF" w:rsidRPr="00B724FF">
        <w:rPr>
          <w:rFonts w:ascii="Times New Roman" w:hAnsi="Times New Roman"/>
          <w:spacing w:val="1"/>
          <w:sz w:val="28"/>
          <w:szCs w:val="28"/>
        </w:rPr>
        <w:t>т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с</w:t>
      </w:r>
      <w:r w:rsidR="00B724FF" w:rsidRPr="00B724FF">
        <w:rPr>
          <w:rFonts w:ascii="Times New Roman" w:hAnsi="Times New Roman"/>
          <w:sz w:val="28"/>
          <w:szCs w:val="28"/>
        </w:rPr>
        <w:t>я</w:t>
      </w:r>
      <w:r w:rsidR="00B724FF" w:rsidRPr="00B724FF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н</w:t>
      </w:r>
      <w:r w:rsidR="00B724FF" w:rsidRPr="00B724FF">
        <w:rPr>
          <w:rFonts w:ascii="Times New Roman" w:hAnsi="Times New Roman"/>
          <w:sz w:val="28"/>
          <w:szCs w:val="28"/>
        </w:rPr>
        <w:t>а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к</w:t>
      </w:r>
      <w:r w:rsidR="00B724FF" w:rsidRPr="00B724FF">
        <w:rPr>
          <w:rFonts w:ascii="Times New Roman" w:hAnsi="Times New Roman"/>
          <w:sz w:val="28"/>
          <w:szCs w:val="28"/>
        </w:rPr>
        <w:t>л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о</w:t>
      </w:r>
      <w:r w:rsidR="00B724FF" w:rsidRPr="00B724FF">
        <w:rPr>
          <w:rFonts w:ascii="Times New Roman" w:hAnsi="Times New Roman"/>
          <w:sz w:val="28"/>
          <w:szCs w:val="28"/>
        </w:rPr>
        <w:t>н</w:t>
      </w:r>
      <w:r w:rsidR="00B724FF" w:rsidRPr="00B724FF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в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п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е</w:t>
      </w:r>
      <w:r w:rsidR="00B724FF" w:rsidRPr="00B724F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ё</w:t>
      </w:r>
      <w:r w:rsidR="00B724FF" w:rsidRPr="00B724FF">
        <w:rPr>
          <w:rFonts w:ascii="Times New Roman" w:hAnsi="Times New Roman"/>
          <w:spacing w:val="-3"/>
          <w:sz w:val="28"/>
          <w:szCs w:val="28"/>
        </w:rPr>
        <w:t>д</w:t>
      </w:r>
      <w:r w:rsidR="00B724FF" w:rsidRPr="00B724FF">
        <w:rPr>
          <w:rFonts w:ascii="Times New Roman" w:hAnsi="Times New Roman"/>
          <w:sz w:val="28"/>
          <w:szCs w:val="28"/>
        </w:rPr>
        <w:t xml:space="preserve">, 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н</w:t>
      </w:r>
      <w:r w:rsidR="00B724FF" w:rsidRPr="00B724FF">
        <w:rPr>
          <w:rFonts w:ascii="Times New Roman" w:hAnsi="Times New Roman"/>
          <w:sz w:val="28"/>
          <w:szCs w:val="28"/>
        </w:rPr>
        <w:t xml:space="preserve">е 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с</w:t>
      </w:r>
      <w:r w:rsidR="00B724FF" w:rsidRPr="00B724FF">
        <w:rPr>
          <w:rFonts w:ascii="Times New Roman" w:hAnsi="Times New Roman"/>
          <w:spacing w:val="1"/>
          <w:sz w:val="28"/>
          <w:szCs w:val="28"/>
        </w:rPr>
        <w:t>г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и</w:t>
      </w:r>
      <w:r w:rsidR="00B724FF" w:rsidRPr="00B724FF">
        <w:rPr>
          <w:rFonts w:ascii="Times New Roman" w:hAnsi="Times New Roman"/>
          <w:spacing w:val="-3"/>
          <w:sz w:val="28"/>
          <w:szCs w:val="28"/>
        </w:rPr>
        <w:t>б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а</w:t>
      </w:r>
      <w:r w:rsidR="00B724FF" w:rsidRPr="00B724FF">
        <w:rPr>
          <w:rFonts w:ascii="Times New Roman" w:hAnsi="Times New Roman"/>
          <w:sz w:val="28"/>
          <w:szCs w:val="28"/>
        </w:rPr>
        <w:t xml:space="preserve">я </w:t>
      </w:r>
      <w:r w:rsidR="00B724FF" w:rsidRPr="00B724FF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н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B724FF">
        <w:rPr>
          <w:rFonts w:ascii="Times New Roman" w:hAnsi="Times New Roman"/>
          <w:sz w:val="28"/>
          <w:szCs w:val="28"/>
        </w:rPr>
        <w:t xml:space="preserve">г </w:t>
      </w:r>
      <w:r w:rsidR="00B724FF" w:rsidRPr="00B724FF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z w:val="28"/>
          <w:szCs w:val="28"/>
        </w:rPr>
        <w:t xml:space="preserve">в 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z w:val="28"/>
          <w:szCs w:val="28"/>
        </w:rPr>
        <w:t>к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B724FF">
        <w:rPr>
          <w:rFonts w:ascii="Times New Roman" w:hAnsi="Times New Roman"/>
          <w:sz w:val="28"/>
          <w:szCs w:val="28"/>
        </w:rPr>
        <w:t>л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е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н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н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B724FF">
        <w:rPr>
          <w:rFonts w:ascii="Times New Roman" w:hAnsi="Times New Roman"/>
          <w:sz w:val="28"/>
          <w:szCs w:val="28"/>
        </w:rPr>
        <w:t xml:space="preserve">м </w:t>
      </w:r>
      <w:r w:rsidR="00B724FF" w:rsidRPr="00B724FF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z w:val="28"/>
          <w:szCs w:val="28"/>
        </w:rPr>
        <w:t>с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у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с</w:t>
      </w:r>
      <w:r w:rsidR="00B724FF" w:rsidRPr="00B724FF">
        <w:rPr>
          <w:rFonts w:ascii="Times New Roman" w:hAnsi="Times New Roman"/>
          <w:spacing w:val="1"/>
          <w:sz w:val="28"/>
          <w:szCs w:val="28"/>
        </w:rPr>
        <w:t>т</w:t>
      </w:r>
      <w:r w:rsidR="00B724FF" w:rsidRPr="00B724FF">
        <w:rPr>
          <w:rFonts w:ascii="Times New Roman" w:hAnsi="Times New Roman"/>
          <w:sz w:val="28"/>
          <w:szCs w:val="28"/>
        </w:rPr>
        <w:t>ав</w:t>
      </w:r>
      <w:r w:rsidR="00B724FF" w:rsidRPr="00B724FF">
        <w:rPr>
          <w:rFonts w:ascii="Times New Roman" w:hAnsi="Times New Roman"/>
          <w:spacing w:val="-9"/>
          <w:sz w:val="28"/>
          <w:szCs w:val="28"/>
        </w:rPr>
        <w:t>е</w:t>
      </w:r>
      <w:r w:rsidR="00B724FF" w:rsidRPr="00B724FF">
        <w:rPr>
          <w:rFonts w:ascii="Times New Roman" w:hAnsi="Times New Roman"/>
          <w:sz w:val="28"/>
          <w:szCs w:val="28"/>
        </w:rPr>
        <w:t xml:space="preserve">, 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п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у</w:t>
      </w:r>
      <w:r w:rsidR="00B724FF" w:rsidRPr="00B724FF">
        <w:rPr>
          <w:rFonts w:ascii="Times New Roman" w:hAnsi="Times New Roman"/>
          <w:sz w:val="28"/>
          <w:szCs w:val="28"/>
        </w:rPr>
        <w:t>с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ка</w:t>
      </w:r>
      <w:r w:rsidR="00B724FF" w:rsidRPr="00B724FF">
        <w:rPr>
          <w:rFonts w:ascii="Times New Roman" w:hAnsi="Times New Roman"/>
          <w:sz w:val="28"/>
          <w:szCs w:val="28"/>
        </w:rPr>
        <w:t xml:space="preserve">я </w:t>
      </w:r>
      <w:r w:rsidR="00B724FF" w:rsidRPr="00B724FF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z w:val="28"/>
          <w:szCs w:val="28"/>
        </w:rPr>
        <w:t>р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у</w:t>
      </w:r>
      <w:r w:rsidR="00B724FF" w:rsidRPr="00B724FF">
        <w:rPr>
          <w:rFonts w:ascii="Times New Roman" w:hAnsi="Times New Roman"/>
          <w:sz w:val="28"/>
          <w:szCs w:val="28"/>
        </w:rPr>
        <w:t xml:space="preserve">ки 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в</w:t>
      </w:r>
      <w:r w:rsidR="00B724FF" w:rsidRPr="00B724FF">
        <w:rPr>
          <w:rFonts w:ascii="Times New Roman" w:hAnsi="Times New Roman"/>
          <w:spacing w:val="1"/>
          <w:sz w:val="28"/>
          <w:szCs w:val="28"/>
        </w:rPr>
        <w:t>д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о</w:t>
      </w:r>
      <w:r w:rsidR="00B724FF" w:rsidRPr="00B724FF">
        <w:rPr>
          <w:rFonts w:ascii="Times New Roman" w:hAnsi="Times New Roman"/>
          <w:sz w:val="28"/>
          <w:szCs w:val="28"/>
        </w:rPr>
        <w:t xml:space="preserve">ль 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z w:val="28"/>
          <w:szCs w:val="28"/>
        </w:rPr>
        <w:t>л</w:t>
      </w:r>
      <w:r w:rsidR="00B724FF" w:rsidRPr="00B724FF">
        <w:rPr>
          <w:rFonts w:ascii="Times New Roman" w:hAnsi="Times New Roman"/>
          <w:spacing w:val="-1"/>
          <w:sz w:val="28"/>
          <w:szCs w:val="28"/>
        </w:rPr>
        <w:t>и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н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е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й</w:t>
      </w:r>
      <w:r w:rsidR="00B724FF" w:rsidRPr="00B724FF">
        <w:rPr>
          <w:rFonts w:ascii="Times New Roman" w:hAnsi="Times New Roman"/>
          <w:sz w:val="28"/>
          <w:szCs w:val="28"/>
        </w:rPr>
        <w:t xml:space="preserve">ки 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ка</w:t>
      </w:r>
      <w:r w:rsidR="00B724FF" w:rsidRPr="00B724FF">
        <w:rPr>
          <w:rFonts w:ascii="Times New Roman" w:hAnsi="Times New Roman"/>
          <w:sz w:val="28"/>
          <w:szCs w:val="28"/>
        </w:rPr>
        <w:t xml:space="preserve">к 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1"/>
          <w:sz w:val="28"/>
          <w:szCs w:val="28"/>
        </w:rPr>
        <w:t>м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B724FF">
        <w:rPr>
          <w:rFonts w:ascii="Times New Roman" w:hAnsi="Times New Roman"/>
          <w:spacing w:val="-1"/>
          <w:sz w:val="28"/>
          <w:szCs w:val="28"/>
        </w:rPr>
        <w:t>ж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н</w:t>
      </w:r>
      <w:r w:rsidR="00B724FF" w:rsidRPr="00B724FF">
        <w:rPr>
          <w:rFonts w:ascii="Times New Roman" w:hAnsi="Times New Roman"/>
          <w:sz w:val="28"/>
          <w:szCs w:val="28"/>
        </w:rPr>
        <w:t xml:space="preserve">о 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ни</w:t>
      </w:r>
      <w:r w:rsidR="00B724FF" w:rsidRPr="00B724FF">
        <w:rPr>
          <w:rFonts w:ascii="Times New Roman" w:hAnsi="Times New Roman"/>
          <w:spacing w:val="-1"/>
          <w:sz w:val="28"/>
          <w:szCs w:val="28"/>
        </w:rPr>
        <w:t>ж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е</w:t>
      </w:r>
      <w:r w:rsidR="00B724FF" w:rsidRPr="00B724FF">
        <w:rPr>
          <w:rFonts w:ascii="Times New Roman" w:hAnsi="Times New Roman"/>
          <w:sz w:val="28"/>
          <w:szCs w:val="28"/>
        </w:rPr>
        <w:t xml:space="preserve">. 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П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о</w:t>
      </w:r>
      <w:r w:rsidR="00B724FF" w:rsidRPr="00B724FF">
        <w:rPr>
          <w:rFonts w:ascii="Times New Roman" w:hAnsi="Times New Roman"/>
          <w:sz w:val="28"/>
          <w:szCs w:val="28"/>
        </w:rPr>
        <w:t>л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B724FF">
        <w:rPr>
          <w:rFonts w:ascii="Times New Roman" w:hAnsi="Times New Roman"/>
          <w:spacing w:val="-1"/>
          <w:sz w:val="28"/>
          <w:szCs w:val="28"/>
        </w:rPr>
        <w:t>ж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е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ни</w:t>
      </w:r>
      <w:r w:rsidR="00B724FF" w:rsidRPr="00B724FF">
        <w:rPr>
          <w:rFonts w:ascii="Times New Roman" w:hAnsi="Times New Roman"/>
          <w:sz w:val="28"/>
          <w:szCs w:val="28"/>
        </w:rPr>
        <w:t xml:space="preserve">е </w:t>
      </w:r>
      <w:r w:rsidR="00B724FF" w:rsidRPr="00B724FF">
        <w:rPr>
          <w:rFonts w:ascii="Times New Roman" w:hAnsi="Times New Roman"/>
          <w:spacing w:val="-25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5"/>
          <w:sz w:val="28"/>
          <w:szCs w:val="28"/>
        </w:rPr>
        <w:t>м</w:t>
      </w:r>
      <w:r w:rsidR="00B724FF" w:rsidRPr="00B724FF">
        <w:rPr>
          <w:rFonts w:ascii="Times New Roman" w:hAnsi="Times New Roman"/>
          <w:sz w:val="28"/>
          <w:szCs w:val="28"/>
        </w:rPr>
        <w:t>а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к</w:t>
      </w:r>
      <w:r w:rsidR="00B724FF" w:rsidRPr="00B724FF">
        <w:rPr>
          <w:rFonts w:ascii="Times New Roman" w:hAnsi="Times New Roman"/>
          <w:sz w:val="28"/>
          <w:szCs w:val="28"/>
        </w:rPr>
        <w:t>с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и</w:t>
      </w:r>
      <w:r w:rsidR="00B724FF" w:rsidRPr="00B724FF">
        <w:rPr>
          <w:rFonts w:ascii="Times New Roman" w:hAnsi="Times New Roman"/>
          <w:spacing w:val="-5"/>
          <w:sz w:val="28"/>
          <w:szCs w:val="28"/>
        </w:rPr>
        <w:t>м</w:t>
      </w:r>
      <w:r w:rsidR="00B724FF" w:rsidRPr="00B724FF">
        <w:rPr>
          <w:rFonts w:ascii="Times New Roman" w:hAnsi="Times New Roman"/>
          <w:sz w:val="28"/>
          <w:szCs w:val="28"/>
        </w:rPr>
        <w:t>а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л</w:t>
      </w:r>
      <w:r w:rsidR="00B724FF" w:rsidRPr="00B724FF">
        <w:rPr>
          <w:rFonts w:ascii="Times New Roman" w:hAnsi="Times New Roman"/>
          <w:sz w:val="28"/>
          <w:szCs w:val="28"/>
        </w:rPr>
        <w:t>ь</w:t>
      </w:r>
      <w:r w:rsidR="00B724FF" w:rsidRPr="00B724FF">
        <w:rPr>
          <w:rFonts w:ascii="Times New Roman" w:hAnsi="Times New Roman"/>
          <w:spacing w:val="-1"/>
          <w:sz w:val="28"/>
          <w:szCs w:val="28"/>
        </w:rPr>
        <w:t>н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о</w:t>
      </w:r>
      <w:r w:rsidR="00B724FF" w:rsidRPr="00B724FF">
        <w:rPr>
          <w:rFonts w:ascii="Times New Roman" w:hAnsi="Times New Roman"/>
          <w:spacing w:val="1"/>
          <w:sz w:val="28"/>
          <w:szCs w:val="28"/>
        </w:rPr>
        <w:t>г</w:t>
      </w:r>
      <w:r w:rsidR="00B724FF" w:rsidRPr="00B724FF">
        <w:rPr>
          <w:rFonts w:ascii="Times New Roman" w:hAnsi="Times New Roman"/>
          <w:sz w:val="28"/>
          <w:szCs w:val="28"/>
        </w:rPr>
        <w:t xml:space="preserve">о </w:t>
      </w:r>
      <w:r w:rsidR="00B724FF" w:rsidRPr="00B724FF">
        <w:rPr>
          <w:rFonts w:ascii="Times New Roman" w:hAnsi="Times New Roman"/>
          <w:spacing w:val="-24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н</w:t>
      </w:r>
      <w:r w:rsidR="00B724FF" w:rsidRPr="00B724FF">
        <w:rPr>
          <w:rFonts w:ascii="Times New Roman" w:hAnsi="Times New Roman"/>
          <w:sz w:val="28"/>
          <w:szCs w:val="28"/>
        </w:rPr>
        <w:t>а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к</w:t>
      </w:r>
      <w:r w:rsidR="00B724FF" w:rsidRPr="00B724FF">
        <w:rPr>
          <w:rFonts w:ascii="Times New Roman" w:hAnsi="Times New Roman"/>
          <w:sz w:val="28"/>
          <w:szCs w:val="28"/>
        </w:rPr>
        <w:t>л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н</w:t>
      </w:r>
      <w:r w:rsidR="00B724FF" w:rsidRPr="00B724FF">
        <w:rPr>
          <w:rFonts w:ascii="Times New Roman" w:hAnsi="Times New Roman"/>
          <w:sz w:val="28"/>
          <w:szCs w:val="28"/>
        </w:rPr>
        <w:t xml:space="preserve">а </w:t>
      </w:r>
      <w:r w:rsidR="00B724FF" w:rsidRPr="00B724FF">
        <w:rPr>
          <w:rFonts w:ascii="Times New Roman" w:hAnsi="Times New Roman"/>
          <w:spacing w:val="-20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z w:val="28"/>
          <w:szCs w:val="28"/>
        </w:rPr>
        <w:t>с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о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х</w:t>
      </w:r>
      <w:r w:rsidR="00B724FF" w:rsidRPr="00B724FF">
        <w:rPr>
          <w:rFonts w:ascii="Times New Roman" w:hAnsi="Times New Roman"/>
          <w:sz w:val="28"/>
          <w:szCs w:val="28"/>
        </w:rPr>
        <w:t>р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а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н</w:t>
      </w:r>
      <w:r w:rsidR="00B724FF" w:rsidRPr="00B724FF">
        <w:rPr>
          <w:rFonts w:ascii="Times New Roman" w:hAnsi="Times New Roman"/>
          <w:sz w:val="28"/>
          <w:szCs w:val="28"/>
        </w:rPr>
        <w:t>я</w:t>
      </w:r>
      <w:r w:rsidR="00B724FF" w:rsidRPr="00B724FF">
        <w:rPr>
          <w:rFonts w:ascii="Times New Roman" w:hAnsi="Times New Roman"/>
          <w:spacing w:val="-9"/>
          <w:sz w:val="28"/>
          <w:szCs w:val="28"/>
        </w:rPr>
        <w:t>е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т</w:t>
      </w:r>
      <w:r w:rsidR="00B724FF" w:rsidRPr="00B724FF">
        <w:rPr>
          <w:rFonts w:ascii="Times New Roman" w:hAnsi="Times New Roman"/>
          <w:sz w:val="28"/>
          <w:szCs w:val="28"/>
        </w:rPr>
        <w:t xml:space="preserve">ся </w:t>
      </w:r>
      <w:r w:rsidR="00B724FF" w:rsidRPr="00B724FF">
        <w:rPr>
          <w:rFonts w:ascii="Times New Roman" w:hAnsi="Times New Roman"/>
          <w:spacing w:val="-25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z w:val="28"/>
          <w:szCs w:val="28"/>
        </w:rPr>
        <w:t xml:space="preserve">в </w:t>
      </w:r>
      <w:r w:rsidR="00B724FF" w:rsidRPr="00B724FF">
        <w:rPr>
          <w:rFonts w:ascii="Times New Roman" w:hAnsi="Times New Roman"/>
          <w:spacing w:val="-20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1"/>
          <w:sz w:val="28"/>
          <w:szCs w:val="28"/>
        </w:rPr>
        <w:t>т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е</w:t>
      </w:r>
      <w:r w:rsidR="00B724FF" w:rsidRPr="00B724FF">
        <w:rPr>
          <w:rFonts w:ascii="Times New Roman" w:hAnsi="Times New Roman"/>
          <w:spacing w:val="-1"/>
          <w:sz w:val="28"/>
          <w:szCs w:val="28"/>
        </w:rPr>
        <w:t>ч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е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ни</w:t>
      </w:r>
      <w:r w:rsidR="00B724FF" w:rsidRPr="00B724FF">
        <w:rPr>
          <w:rFonts w:ascii="Times New Roman" w:hAnsi="Times New Roman"/>
          <w:sz w:val="28"/>
          <w:szCs w:val="28"/>
        </w:rPr>
        <w:t xml:space="preserve">е </w:t>
      </w:r>
      <w:r w:rsidR="00B724FF" w:rsidRPr="00B724FF">
        <w:rPr>
          <w:rFonts w:ascii="Times New Roman" w:hAnsi="Times New Roman"/>
          <w:spacing w:val="-29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1"/>
          <w:sz w:val="28"/>
          <w:szCs w:val="28"/>
        </w:rPr>
        <w:t>д</w:t>
      </w:r>
      <w:r w:rsidR="00B724FF" w:rsidRPr="00B724FF">
        <w:rPr>
          <w:rFonts w:ascii="Times New Roman" w:hAnsi="Times New Roman"/>
          <w:sz w:val="28"/>
          <w:szCs w:val="28"/>
        </w:rPr>
        <w:t>в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у</w:t>
      </w:r>
      <w:r w:rsidR="00B724FF" w:rsidRPr="00B724FF">
        <w:rPr>
          <w:rFonts w:ascii="Times New Roman" w:hAnsi="Times New Roman"/>
          <w:sz w:val="28"/>
          <w:szCs w:val="28"/>
        </w:rPr>
        <w:t xml:space="preserve">х </w:t>
      </w:r>
      <w:r w:rsidR="00B724FF" w:rsidRPr="00B724FF">
        <w:rPr>
          <w:rFonts w:ascii="Times New Roman" w:hAnsi="Times New Roman"/>
          <w:spacing w:val="-20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z w:val="28"/>
          <w:szCs w:val="28"/>
        </w:rPr>
        <w:t>с</w:t>
      </w:r>
      <w:r w:rsidR="00B724FF" w:rsidRPr="00B724FF">
        <w:rPr>
          <w:rFonts w:ascii="Times New Roman" w:hAnsi="Times New Roman"/>
          <w:spacing w:val="-5"/>
          <w:sz w:val="28"/>
          <w:szCs w:val="28"/>
        </w:rPr>
        <w:t>е</w:t>
      </w:r>
      <w:r w:rsidR="00B724FF" w:rsidRPr="00B724FF">
        <w:rPr>
          <w:rFonts w:ascii="Times New Roman" w:hAnsi="Times New Roman"/>
          <w:sz w:val="28"/>
          <w:szCs w:val="28"/>
        </w:rPr>
        <w:t>к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у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н</w:t>
      </w:r>
      <w:r w:rsidR="00B724FF" w:rsidRPr="00B724FF">
        <w:rPr>
          <w:rFonts w:ascii="Times New Roman" w:hAnsi="Times New Roman"/>
          <w:spacing w:val="-3"/>
          <w:sz w:val="28"/>
          <w:szCs w:val="28"/>
        </w:rPr>
        <w:t>д</w:t>
      </w:r>
      <w:r w:rsidR="00B724FF" w:rsidRPr="00B724FF">
        <w:rPr>
          <w:rFonts w:ascii="Times New Roman" w:hAnsi="Times New Roman"/>
          <w:sz w:val="28"/>
          <w:szCs w:val="28"/>
        </w:rPr>
        <w:t xml:space="preserve">. </w:t>
      </w:r>
      <w:r w:rsidR="00B724FF" w:rsidRPr="00B724FF">
        <w:rPr>
          <w:rFonts w:ascii="Times New Roman" w:hAnsi="Times New Roman"/>
          <w:spacing w:val="-22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И</w:t>
      </w:r>
      <w:r w:rsidR="00B724FF" w:rsidRPr="00B724FF">
        <w:rPr>
          <w:rFonts w:ascii="Times New Roman" w:hAnsi="Times New Roman"/>
          <w:spacing w:val="1"/>
          <w:sz w:val="28"/>
          <w:szCs w:val="28"/>
        </w:rPr>
        <w:t>з</w:t>
      </w:r>
      <w:r w:rsidR="00B724FF" w:rsidRPr="00B724FF">
        <w:rPr>
          <w:rFonts w:ascii="Times New Roman" w:hAnsi="Times New Roman"/>
          <w:spacing w:val="-1"/>
          <w:sz w:val="28"/>
          <w:szCs w:val="28"/>
        </w:rPr>
        <w:t>м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е</w:t>
      </w:r>
      <w:r w:rsidR="00B724FF" w:rsidRPr="00B724FF">
        <w:rPr>
          <w:rFonts w:ascii="Times New Roman" w:hAnsi="Times New Roman"/>
          <w:sz w:val="28"/>
          <w:szCs w:val="28"/>
        </w:rPr>
        <w:t>ря</w:t>
      </w:r>
      <w:r w:rsidR="00B724FF" w:rsidRPr="00B724FF">
        <w:rPr>
          <w:rFonts w:ascii="Times New Roman" w:hAnsi="Times New Roman"/>
          <w:spacing w:val="-9"/>
          <w:sz w:val="28"/>
          <w:szCs w:val="28"/>
        </w:rPr>
        <w:t>е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т</w:t>
      </w:r>
      <w:r w:rsidR="00B724FF" w:rsidRPr="00B724FF">
        <w:rPr>
          <w:rFonts w:ascii="Times New Roman" w:hAnsi="Times New Roman"/>
          <w:sz w:val="28"/>
          <w:szCs w:val="28"/>
        </w:rPr>
        <w:t xml:space="preserve">ся 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расс</w:t>
      </w:r>
      <w:r w:rsidR="00B724FF" w:rsidRPr="00B724FF">
        <w:rPr>
          <w:rFonts w:ascii="Times New Roman" w:hAnsi="Times New Roman"/>
          <w:spacing w:val="1"/>
          <w:sz w:val="28"/>
          <w:szCs w:val="28"/>
        </w:rPr>
        <w:t>т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B724FF">
        <w:rPr>
          <w:rFonts w:ascii="Times New Roman" w:hAnsi="Times New Roman"/>
          <w:spacing w:val="-5"/>
          <w:sz w:val="28"/>
          <w:szCs w:val="28"/>
        </w:rPr>
        <w:t>я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ни</w:t>
      </w:r>
      <w:r w:rsidR="00B724FF" w:rsidRPr="00B724FF">
        <w:rPr>
          <w:rFonts w:ascii="Times New Roman" w:hAnsi="Times New Roman"/>
          <w:sz w:val="28"/>
          <w:szCs w:val="28"/>
        </w:rPr>
        <w:t>е</w:t>
      </w:r>
      <w:r w:rsidR="00B724FF" w:rsidRPr="00B724FF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о</w:t>
      </w:r>
      <w:r w:rsidR="00B724FF" w:rsidRPr="00B724FF">
        <w:rPr>
          <w:rFonts w:ascii="Times New Roman" w:hAnsi="Times New Roman"/>
          <w:sz w:val="28"/>
          <w:szCs w:val="28"/>
        </w:rPr>
        <w:t>т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z w:val="28"/>
          <w:szCs w:val="28"/>
        </w:rPr>
        <w:t>к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ра</w:t>
      </w:r>
      <w:r w:rsidR="00B724FF" w:rsidRPr="00B724FF">
        <w:rPr>
          <w:rFonts w:ascii="Times New Roman" w:hAnsi="Times New Roman"/>
          <w:sz w:val="28"/>
          <w:szCs w:val="28"/>
        </w:rPr>
        <w:t>я</w:t>
      </w:r>
      <w:r w:rsidR="00B724FF" w:rsidRPr="00B724FF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z w:val="28"/>
          <w:szCs w:val="28"/>
        </w:rPr>
        <w:t>с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к</w:t>
      </w:r>
      <w:r w:rsidR="00B724FF" w:rsidRPr="00B724FF">
        <w:rPr>
          <w:rFonts w:ascii="Times New Roman" w:hAnsi="Times New Roman"/>
          <w:sz w:val="28"/>
          <w:szCs w:val="28"/>
        </w:rPr>
        <w:t>а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м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ь</w:t>
      </w:r>
      <w:r w:rsidR="00B724FF" w:rsidRPr="00B724FF">
        <w:rPr>
          <w:rFonts w:ascii="Times New Roman" w:hAnsi="Times New Roman"/>
          <w:sz w:val="28"/>
          <w:szCs w:val="28"/>
        </w:rPr>
        <w:t>и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1"/>
          <w:sz w:val="28"/>
          <w:szCs w:val="28"/>
        </w:rPr>
        <w:t>д</w:t>
      </w:r>
      <w:r w:rsidR="00B724FF" w:rsidRPr="00B724FF">
        <w:rPr>
          <w:rFonts w:ascii="Times New Roman" w:hAnsi="Times New Roman"/>
          <w:sz w:val="28"/>
          <w:szCs w:val="28"/>
        </w:rPr>
        <w:t>о</w:t>
      </w:r>
      <w:r w:rsidR="00B724FF" w:rsidRPr="00B724FF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z w:val="28"/>
          <w:szCs w:val="28"/>
        </w:rPr>
        <w:t>к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н</w:t>
      </w:r>
      <w:r w:rsidR="00B724FF" w:rsidRPr="00B724FF">
        <w:rPr>
          <w:rFonts w:ascii="Times New Roman" w:hAnsi="Times New Roman"/>
          <w:spacing w:val="-1"/>
          <w:sz w:val="28"/>
          <w:szCs w:val="28"/>
        </w:rPr>
        <w:t>ч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и</w:t>
      </w:r>
      <w:r w:rsidR="00B724FF" w:rsidRPr="00B724FF">
        <w:rPr>
          <w:rFonts w:ascii="Times New Roman" w:hAnsi="Times New Roman"/>
          <w:sz w:val="28"/>
          <w:szCs w:val="28"/>
        </w:rPr>
        <w:t>к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B724FF">
        <w:rPr>
          <w:rFonts w:ascii="Times New Roman" w:hAnsi="Times New Roman"/>
          <w:sz w:val="28"/>
          <w:szCs w:val="28"/>
        </w:rPr>
        <w:t>в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с</w:t>
      </w:r>
      <w:r w:rsidR="00B724FF" w:rsidRPr="00B724FF">
        <w:rPr>
          <w:rFonts w:ascii="Times New Roman" w:hAnsi="Times New Roman"/>
          <w:sz w:val="28"/>
          <w:szCs w:val="28"/>
        </w:rPr>
        <w:t>р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е</w:t>
      </w:r>
      <w:r w:rsidR="00B724FF" w:rsidRPr="00B724FF">
        <w:rPr>
          <w:rFonts w:ascii="Times New Roman" w:hAnsi="Times New Roman"/>
          <w:spacing w:val="1"/>
          <w:sz w:val="28"/>
          <w:szCs w:val="28"/>
        </w:rPr>
        <w:t>д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н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и</w:t>
      </w:r>
      <w:r w:rsidR="00B724FF" w:rsidRPr="00B724FF">
        <w:rPr>
          <w:rFonts w:ascii="Times New Roman" w:hAnsi="Times New Roman"/>
          <w:sz w:val="28"/>
          <w:szCs w:val="28"/>
        </w:rPr>
        <w:t>х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 xml:space="preserve"> п</w:t>
      </w:r>
      <w:r w:rsidR="00B724FF" w:rsidRPr="00B724FF">
        <w:rPr>
          <w:rFonts w:ascii="Times New Roman" w:hAnsi="Times New Roman"/>
          <w:sz w:val="28"/>
          <w:szCs w:val="28"/>
        </w:rPr>
        <w:t>а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л</w:t>
      </w:r>
      <w:r w:rsidR="00B724FF" w:rsidRPr="00B724FF">
        <w:rPr>
          <w:rFonts w:ascii="Times New Roman" w:hAnsi="Times New Roman"/>
          <w:sz w:val="28"/>
          <w:szCs w:val="28"/>
        </w:rPr>
        <w:t>ь</w:t>
      </w:r>
      <w:r w:rsidR="00B724FF" w:rsidRPr="00B724FF">
        <w:rPr>
          <w:rFonts w:ascii="Times New Roman" w:hAnsi="Times New Roman"/>
          <w:spacing w:val="-1"/>
          <w:sz w:val="28"/>
          <w:szCs w:val="28"/>
        </w:rPr>
        <w:t>ц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е</w:t>
      </w:r>
      <w:r w:rsidR="00B724FF" w:rsidRPr="00B724FF">
        <w:rPr>
          <w:rFonts w:ascii="Times New Roman" w:hAnsi="Times New Roman"/>
          <w:sz w:val="28"/>
          <w:szCs w:val="28"/>
        </w:rPr>
        <w:t>в</w:t>
      </w:r>
      <w:r w:rsidR="00B724FF" w:rsidRPr="00B724FF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п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у</w:t>
      </w:r>
      <w:r w:rsidR="00B724FF" w:rsidRPr="00B724FF">
        <w:rPr>
          <w:rFonts w:ascii="Times New Roman" w:hAnsi="Times New Roman"/>
          <w:sz w:val="28"/>
          <w:szCs w:val="28"/>
        </w:rPr>
        <w:t>щ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е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н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н</w:t>
      </w:r>
      <w:r w:rsidR="00B724FF" w:rsidRPr="00B724FF">
        <w:rPr>
          <w:rFonts w:ascii="Times New Roman" w:hAnsi="Times New Roman"/>
          <w:sz w:val="28"/>
          <w:szCs w:val="28"/>
        </w:rPr>
        <w:t>ых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в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н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и</w:t>
      </w:r>
      <w:r w:rsidR="00B724FF" w:rsidRPr="00B724FF">
        <w:rPr>
          <w:rFonts w:ascii="Times New Roman" w:hAnsi="Times New Roman"/>
          <w:sz w:val="28"/>
          <w:szCs w:val="28"/>
        </w:rPr>
        <w:t>з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z w:val="28"/>
          <w:szCs w:val="28"/>
        </w:rPr>
        <w:t>р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у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к</w:t>
      </w:r>
      <w:r w:rsidR="00B724FF" w:rsidRPr="00B724FF">
        <w:rPr>
          <w:rFonts w:ascii="Times New Roman" w:hAnsi="Times New Roman"/>
          <w:sz w:val="28"/>
          <w:szCs w:val="28"/>
        </w:rPr>
        <w:t>.</w:t>
      </w:r>
    </w:p>
    <w:p w:rsidR="00B724FF" w:rsidRPr="00B724FF" w:rsidRDefault="00B724FF" w:rsidP="000A3406">
      <w:pPr>
        <w:widowControl w:val="0"/>
        <w:autoSpaceDE w:val="0"/>
        <w:autoSpaceDN w:val="0"/>
        <w:adjustRightInd w:val="0"/>
        <w:spacing w:after="0" w:line="320" w:lineRule="exact"/>
        <w:ind w:left="142" w:firstLine="679"/>
        <w:rPr>
          <w:rFonts w:ascii="Times New Roman" w:hAnsi="Times New Roman"/>
          <w:sz w:val="28"/>
          <w:szCs w:val="28"/>
        </w:rPr>
      </w:pPr>
      <w:r w:rsidRPr="00B724FF">
        <w:rPr>
          <w:rFonts w:ascii="Times New Roman" w:hAnsi="Times New Roman"/>
          <w:spacing w:val="-2"/>
          <w:sz w:val="28"/>
          <w:szCs w:val="28"/>
        </w:rPr>
        <w:t>Оц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pacing w:val="-6"/>
          <w:sz w:val="28"/>
          <w:szCs w:val="28"/>
        </w:rPr>
        <w:t>н</w:t>
      </w:r>
      <w:r w:rsidRPr="00B724FF">
        <w:rPr>
          <w:rFonts w:ascii="Times New Roman" w:hAnsi="Times New Roman"/>
          <w:spacing w:val="-4"/>
          <w:sz w:val="28"/>
          <w:szCs w:val="28"/>
        </w:rPr>
        <w:t>к</w:t>
      </w:r>
      <w:r w:rsidRPr="00B724FF">
        <w:rPr>
          <w:rFonts w:ascii="Times New Roman" w:hAnsi="Times New Roman"/>
          <w:sz w:val="28"/>
          <w:szCs w:val="28"/>
        </w:rPr>
        <w:t xml:space="preserve">а </w:t>
      </w:r>
      <w:r w:rsidRPr="00B724FF">
        <w:rPr>
          <w:rFonts w:ascii="Times New Roman" w:hAnsi="Times New Roman"/>
          <w:spacing w:val="-29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р</w:t>
      </w:r>
      <w:r w:rsidRPr="00B724FF">
        <w:rPr>
          <w:rFonts w:ascii="Times New Roman" w:hAnsi="Times New Roman"/>
          <w:spacing w:val="-8"/>
          <w:sz w:val="28"/>
          <w:szCs w:val="28"/>
        </w:rPr>
        <w:t>е</w:t>
      </w:r>
      <w:r w:rsidRPr="00B724FF">
        <w:rPr>
          <w:rFonts w:ascii="Times New Roman" w:hAnsi="Times New Roman"/>
          <w:spacing w:val="1"/>
          <w:sz w:val="28"/>
          <w:szCs w:val="28"/>
        </w:rPr>
        <w:t>з</w:t>
      </w:r>
      <w:r w:rsidRPr="00B724FF">
        <w:rPr>
          <w:rFonts w:ascii="Times New Roman" w:hAnsi="Times New Roman"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sz w:val="28"/>
          <w:szCs w:val="28"/>
        </w:rPr>
        <w:t>л</w:t>
      </w:r>
      <w:r w:rsidRPr="00B724FF">
        <w:rPr>
          <w:rFonts w:ascii="Times New Roman" w:hAnsi="Times New Roman"/>
          <w:spacing w:val="-3"/>
          <w:sz w:val="28"/>
          <w:szCs w:val="28"/>
        </w:rPr>
        <w:t>ь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pacing w:val="-4"/>
          <w:sz w:val="28"/>
          <w:szCs w:val="28"/>
        </w:rPr>
        <w:t>а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pacing w:val="-4"/>
          <w:sz w:val="28"/>
          <w:szCs w:val="28"/>
        </w:rPr>
        <w:t>а</w:t>
      </w:r>
      <w:r w:rsidRPr="00B724FF">
        <w:rPr>
          <w:rFonts w:ascii="Times New Roman" w:hAnsi="Times New Roman"/>
          <w:sz w:val="28"/>
          <w:szCs w:val="28"/>
        </w:rPr>
        <w:t xml:space="preserve">. </w:t>
      </w:r>
      <w:r w:rsidRPr="00B724FF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2"/>
          <w:sz w:val="28"/>
          <w:szCs w:val="28"/>
        </w:rPr>
        <w:t>П</w:t>
      </w:r>
      <w:r w:rsidRPr="00B724FF">
        <w:rPr>
          <w:rFonts w:ascii="Times New Roman" w:hAnsi="Times New Roman"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sz w:val="28"/>
          <w:szCs w:val="28"/>
        </w:rPr>
        <w:t>к</w:t>
      </w:r>
      <w:r w:rsidRPr="00B724FF">
        <w:rPr>
          <w:rFonts w:ascii="Times New Roman" w:hAnsi="Times New Roman"/>
          <w:spacing w:val="-4"/>
          <w:sz w:val="28"/>
          <w:szCs w:val="28"/>
        </w:rPr>
        <w:t>а</w:t>
      </w:r>
      <w:r w:rsidRPr="00B724FF">
        <w:rPr>
          <w:rFonts w:ascii="Times New Roman" w:hAnsi="Times New Roman"/>
          <w:spacing w:val="-3"/>
          <w:sz w:val="28"/>
          <w:szCs w:val="28"/>
        </w:rPr>
        <w:t>з</w:t>
      </w:r>
      <w:r w:rsidRPr="00B724FF">
        <w:rPr>
          <w:rFonts w:ascii="Times New Roman" w:hAnsi="Times New Roman"/>
          <w:spacing w:val="-4"/>
          <w:sz w:val="28"/>
          <w:szCs w:val="28"/>
        </w:rPr>
        <w:t>а</w:t>
      </w:r>
      <w:r w:rsidRPr="00B724FF">
        <w:rPr>
          <w:rFonts w:ascii="Times New Roman" w:hAnsi="Times New Roman"/>
          <w:spacing w:val="1"/>
          <w:sz w:val="28"/>
          <w:szCs w:val="28"/>
        </w:rPr>
        <w:t>т</w:t>
      </w:r>
      <w:r w:rsidRPr="00B724FF">
        <w:rPr>
          <w:rFonts w:ascii="Times New Roman" w:hAnsi="Times New Roman"/>
          <w:spacing w:val="-8"/>
          <w:sz w:val="28"/>
          <w:szCs w:val="28"/>
        </w:rPr>
        <w:t>е</w:t>
      </w:r>
      <w:r w:rsidRPr="00B724FF">
        <w:rPr>
          <w:rFonts w:ascii="Times New Roman" w:hAnsi="Times New Roman"/>
          <w:sz w:val="28"/>
          <w:szCs w:val="28"/>
        </w:rPr>
        <w:t xml:space="preserve">ли </w:t>
      </w:r>
      <w:r w:rsidRPr="00B724FF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2"/>
          <w:sz w:val="28"/>
          <w:szCs w:val="28"/>
        </w:rPr>
        <w:t>н</w:t>
      </w:r>
      <w:r w:rsidRPr="00B724FF">
        <w:rPr>
          <w:rFonts w:ascii="Times New Roman" w:hAnsi="Times New Roman"/>
          <w:spacing w:val="-6"/>
          <w:sz w:val="28"/>
          <w:szCs w:val="28"/>
        </w:rPr>
        <w:t>и</w:t>
      </w:r>
      <w:r w:rsidRPr="00B724FF">
        <w:rPr>
          <w:rFonts w:ascii="Times New Roman" w:hAnsi="Times New Roman"/>
          <w:spacing w:val="-1"/>
          <w:sz w:val="28"/>
          <w:szCs w:val="28"/>
        </w:rPr>
        <w:t>ж</w:t>
      </w:r>
      <w:r w:rsidRPr="00B724FF">
        <w:rPr>
          <w:rFonts w:ascii="Times New Roman" w:hAnsi="Times New Roman"/>
          <w:sz w:val="28"/>
          <w:szCs w:val="28"/>
        </w:rPr>
        <w:t xml:space="preserve">е </w:t>
      </w:r>
      <w:r w:rsidRPr="00B724FF">
        <w:rPr>
          <w:rFonts w:ascii="Times New Roman" w:hAnsi="Times New Roman"/>
          <w:spacing w:val="-29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2"/>
          <w:sz w:val="28"/>
          <w:szCs w:val="28"/>
        </w:rPr>
        <w:t>н</w:t>
      </w:r>
      <w:r w:rsidRPr="00B724FF">
        <w:rPr>
          <w:rFonts w:ascii="Times New Roman" w:hAnsi="Times New Roman"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sz w:val="28"/>
          <w:szCs w:val="28"/>
        </w:rPr>
        <w:t>л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z w:val="28"/>
          <w:szCs w:val="28"/>
        </w:rPr>
        <w:t>в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z w:val="28"/>
          <w:szCs w:val="28"/>
        </w:rPr>
        <w:t xml:space="preserve">й </w:t>
      </w:r>
      <w:r w:rsidRPr="00B724FF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spacing w:val="1"/>
          <w:sz w:val="28"/>
          <w:szCs w:val="28"/>
        </w:rPr>
        <w:t>т</w:t>
      </w:r>
      <w:r w:rsidRPr="00B724FF">
        <w:rPr>
          <w:rFonts w:ascii="Times New Roman" w:hAnsi="Times New Roman"/>
          <w:spacing w:val="-1"/>
          <w:sz w:val="28"/>
          <w:szCs w:val="28"/>
        </w:rPr>
        <w:t>м</w:t>
      </w:r>
      <w:r w:rsidRPr="00B724FF">
        <w:rPr>
          <w:rFonts w:ascii="Times New Roman" w:hAnsi="Times New Roman"/>
          <w:spacing w:val="-8"/>
          <w:sz w:val="28"/>
          <w:szCs w:val="28"/>
        </w:rPr>
        <w:t>е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z w:val="28"/>
          <w:szCs w:val="28"/>
        </w:rPr>
        <w:t xml:space="preserve">ки </w:t>
      </w:r>
      <w:r w:rsidRPr="00B724FF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pacing w:val="-2"/>
          <w:sz w:val="28"/>
          <w:szCs w:val="28"/>
        </w:rPr>
        <w:t>ц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pacing w:val="-2"/>
          <w:sz w:val="28"/>
          <w:szCs w:val="28"/>
        </w:rPr>
        <w:t>н</w:t>
      </w:r>
      <w:r w:rsidRPr="00B724FF">
        <w:rPr>
          <w:rFonts w:ascii="Times New Roman" w:hAnsi="Times New Roman"/>
          <w:spacing w:val="-6"/>
          <w:sz w:val="28"/>
          <w:szCs w:val="28"/>
        </w:rPr>
        <w:t>и</w:t>
      </w:r>
      <w:r w:rsidRPr="00B724FF">
        <w:rPr>
          <w:rFonts w:ascii="Times New Roman" w:hAnsi="Times New Roman"/>
          <w:spacing w:val="-4"/>
          <w:sz w:val="28"/>
          <w:szCs w:val="28"/>
        </w:rPr>
        <w:t>в</w:t>
      </w:r>
      <w:r w:rsidRPr="00B724FF">
        <w:rPr>
          <w:rFonts w:ascii="Times New Roman" w:hAnsi="Times New Roman"/>
          <w:sz w:val="28"/>
          <w:szCs w:val="28"/>
        </w:rPr>
        <w:t>а</w:t>
      </w:r>
      <w:r w:rsidRPr="00B724FF">
        <w:rPr>
          <w:rFonts w:ascii="Times New Roman" w:hAnsi="Times New Roman"/>
          <w:spacing w:val="-6"/>
          <w:sz w:val="28"/>
          <w:szCs w:val="28"/>
        </w:rPr>
        <w:t>ю</w:t>
      </w:r>
      <w:r w:rsidRPr="00B724FF">
        <w:rPr>
          <w:rFonts w:ascii="Times New Roman" w:hAnsi="Times New Roman"/>
          <w:spacing w:val="1"/>
          <w:sz w:val="28"/>
          <w:szCs w:val="28"/>
        </w:rPr>
        <w:t>т</w:t>
      </w:r>
      <w:r w:rsidRPr="00B724FF">
        <w:rPr>
          <w:rFonts w:ascii="Times New Roman" w:hAnsi="Times New Roman"/>
          <w:spacing w:val="-4"/>
          <w:sz w:val="28"/>
          <w:szCs w:val="28"/>
        </w:rPr>
        <w:t>с</w:t>
      </w:r>
      <w:r w:rsidRPr="00B724FF">
        <w:rPr>
          <w:rFonts w:ascii="Times New Roman" w:hAnsi="Times New Roman"/>
          <w:sz w:val="28"/>
          <w:szCs w:val="28"/>
        </w:rPr>
        <w:t xml:space="preserve">я </w:t>
      </w:r>
      <w:r w:rsidRPr="00B724FF">
        <w:rPr>
          <w:rFonts w:ascii="Times New Roman" w:hAnsi="Times New Roman"/>
          <w:spacing w:val="-33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 xml:space="preserve">со </w:t>
      </w:r>
      <w:r w:rsidRPr="00B724FF">
        <w:rPr>
          <w:rFonts w:ascii="Times New Roman" w:hAnsi="Times New Roman"/>
          <w:spacing w:val="-32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1"/>
          <w:sz w:val="28"/>
          <w:szCs w:val="28"/>
        </w:rPr>
        <w:t>з</w:t>
      </w:r>
      <w:r w:rsidRPr="00B724FF">
        <w:rPr>
          <w:rFonts w:ascii="Times New Roman" w:hAnsi="Times New Roman"/>
          <w:spacing w:val="-6"/>
          <w:sz w:val="28"/>
          <w:szCs w:val="28"/>
        </w:rPr>
        <w:t>н</w:t>
      </w:r>
      <w:r w:rsidRPr="00B724FF">
        <w:rPr>
          <w:rFonts w:ascii="Times New Roman" w:hAnsi="Times New Roman"/>
          <w:spacing w:val="-4"/>
          <w:sz w:val="28"/>
          <w:szCs w:val="28"/>
        </w:rPr>
        <w:t>а</w:t>
      </w:r>
      <w:r w:rsidRPr="00B724FF">
        <w:rPr>
          <w:rFonts w:ascii="Times New Roman" w:hAnsi="Times New Roman"/>
          <w:sz w:val="28"/>
          <w:szCs w:val="28"/>
        </w:rPr>
        <w:t>к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z w:val="28"/>
          <w:szCs w:val="28"/>
        </w:rPr>
        <w:t xml:space="preserve">м </w:t>
      </w:r>
      <w:r w:rsidRPr="00B724FF">
        <w:rPr>
          <w:rFonts w:ascii="Times New Roman" w:hAnsi="Times New Roman"/>
          <w:spacing w:val="-8"/>
          <w:sz w:val="28"/>
          <w:szCs w:val="28"/>
        </w:rPr>
        <w:t>«</w:t>
      </w:r>
      <w:r w:rsidRPr="00B724FF">
        <w:rPr>
          <w:rFonts w:ascii="Times New Roman" w:hAnsi="Times New Roman"/>
          <w:spacing w:val="2"/>
          <w:sz w:val="28"/>
          <w:szCs w:val="28"/>
        </w:rPr>
        <w:t>+</w:t>
      </w:r>
      <w:r w:rsidRPr="00B724FF">
        <w:rPr>
          <w:rFonts w:ascii="Times New Roman" w:hAnsi="Times New Roman"/>
          <w:spacing w:val="-12"/>
          <w:sz w:val="28"/>
          <w:szCs w:val="28"/>
        </w:rPr>
        <w:t>»</w:t>
      </w:r>
      <w:r w:rsidRPr="00B724FF">
        <w:rPr>
          <w:rFonts w:ascii="Times New Roman" w:hAnsi="Times New Roman"/>
          <w:sz w:val="28"/>
          <w:szCs w:val="28"/>
        </w:rPr>
        <w:t xml:space="preserve">,  </w:t>
      </w:r>
      <w:r w:rsidRPr="00B724FF">
        <w:rPr>
          <w:rFonts w:ascii="Times New Roman" w:hAnsi="Times New Roman"/>
          <w:spacing w:val="-29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в</w:t>
      </w:r>
      <w:r w:rsidRPr="00B724FF">
        <w:rPr>
          <w:rFonts w:ascii="Times New Roman" w:hAnsi="Times New Roman"/>
          <w:spacing w:val="-4"/>
          <w:sz w:val="28"/>
          <w:szCs w:val="28"/>
        </w:rPr>
        <w:t>ы</w:t>
      </w:r>
      <w:r w:rsidRPr="00B724FF">
        <w:rPr>
          <w:rFonts w:ascii="Times New Roman" w:hAnsi="Times New Roman"/>
          <w:sz w:val="28"/>
          <w:szCs w:val="28"/>
        </w:rPr>
        <w:t xml:space="preserve">ше  </w:t>
      </w:r>
      <w:r w:rsidRPr="00B724FF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2"/>
          <w:sz w:val="28"/>
          <w:szCs w:val="28"/>
        </w:rPr>
        <w:t>н</w:t>
      </w:r>
      <w:r w:rsidRPr="00B724FF">
        <w:rPr>
          <w:rFonts w:ascii="Times New Roman" w:hAnsi="Times New Roman"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sz w:val="28"/>
          <w:szCs w:val="28"/>
        </w:rPr>
        <w:t>л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z w:val="28"/>
          <w:szCs w:val="28"/>
        </w:rPr>
        <w:t>в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z w:val="28"/>
          <w:szCs w:val="28"/>
        </w:rPr>
        <w:t xml:space="preserve">й  </w:t>
      </w:r>
      <w:r w:rsidRPr="00B724FF">
        <w:rPr>
          <w:rFonts w:ascii="Times New Roman" w:hAnsi="Times New Roman"/>
          <w:spacing w:val="-32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spacing w:val="1"/>
          <w:sz w:val="28"/>
          <w:szCs w:val="28"/>
        </w:rPr>
        <w:t>т</w:t>
      </w:r>
      <w:r w:rsidRPr="00B724FF">
        <w:rPr>
          <w:rFonts w:ascii="Times New Roman" w:hAnsi="Times New Roman"/>
          <w:spacing w:val="-1"/>
          <w:sz w:val="28"/>
          <w:szCs w:val="28"/>
        </w:rPr>
        <w:t>м</w:t>
      </w:r>
      <w:r w:rsidRPr="00B724FF">
        <w:rPr>
          <w:rFonts w:ascii="Times New Roman" w:hAnsi="Times New Roman"/>
          <w:spacing w:val="-8"/>
          <w:sz w:val="28"/>
          <w:szCs w:val="28"/>
        </w:rPr>
        <w:t>е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z w:val="28"/>
          <w:szCs w:val="28"/>
        </w:rPr>
        <w:t xml:space="preserve">ки  </w:t>
      </w:r>
      <w:r w:rsidRPr="00B724FF">
        <w:rPr>
          <w:rFonts w:ascii="Times New Roman" w:hAnsi="Times New Roman"/>
          <w:spacing w:val="-33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 xml:space="preserve">–  </w:t>
      </w:r>
      <w:r w:rsidRPr="00B724FF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 xml:space="preserve">со </w:t>
      </w:r>
      <w:r w:rsidRPr="00B724F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3"/>
          <w:sz w:val="28"/>
          <w:szCs w:val="28"/>
        </w:rPr>
        <w:t>з</w:t>
      </w:r>
      <w:r w:rsidRPr="00B724FF">
        <w:rPr>
          <w:rFonts w:ascii="Times New Roman" w:hAnsi="Times New Roman"/>
          <w:spacing w:val="-2"/>
          <w:sz w:val="28"/>
          <w:szCs w:val="28"/>
        </w:rPr>
        <w:t>н</w:t>
      </w:r>
      <w:r w:rsidRPr="00B724FF">
        <w:rPr>
          <w:rFonts w:ascii="Times New Roman" w:hAnsi="Times New Roman"/>
          <w:spacing w:val="-4"/>
          <w:sz w:val="28"/>
          <w:szCs w:val="28"/>
        </w:rPr>
        <w:t>а</w:t>
      </w:r>
      <w:r w:rsidRPr="00B724FF">
        <w:rPr>
          <w:rFonts w:ascii="Times New Roman" w:hAnsi="Times New Roman"/>
          <w:sz w:val="28"/>
          <w:szCs w:val="28"/>
        </w:rPr>
        <w:t>к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z w:val="28"/>
          <w:szCs w:val="28"/>
        </w:rPr>
        <w:t xml:space="preserve">м  </w:t>
      </w:r>
      <w:r w:rsidRPr="00B724FF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11"/>
          <w:sz w:val="28"/>
          <w:szCs w:val="28"/>
        </w:rPr>
        <w:t>«</w:t>
      </w:r>
      <w:r w:rsidRPr="00B724FF">
        <w:rPr>
          <w:rFonts w:ascii="Times New Roman" w:hAnsi="Times New Roman"/>
          <w:spacing w:val="4"/>
          <w:sz w:val="28"/>
          <w:szCs w:val="28"/>
        </w:rPr>
        <w:t>–</w:t>
      </w:r>
      <w:r w:rsidRPr="00B724FF">
        <w:rPr>
          <w:rFonts w:ascii="Times New Roman" w:hAnsi="Times New Roman"/>
          <w:spacing w:val="-12"/>
          <w:sz w:val="28"/>
          <w:szCs w:val="28"/>
        </w:rPr>
        <w:t>»</w:t>
      </w:r>
      <w:r w:rsidRPr="00B724FF">
        <w:rPr>
          <w:rFonts w:ascii="Times New Roman" w:hAnsi="Times New Roman"/>
          <w:sz w:val="28"/>
          <w:szCs w:val="28"/>
        </w:rPr>
        <w:t xml:space="preserve">.  </w:t>
      </w:r>
      <w:r w:rsidRPr="00B724FF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 xml:space="preserve">В  </w:t>
      </w:r>
      <w:r w:rsidRPr="00B724FF">
        <w:rPr>
          <w:rFonts w:ascii="Times New Roman" w:hAnsi="Times New Roman"/>
          <w:spacing w:val="-33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6"/>
          <w:sz w:val="28"/>
          <w:szCs w:val="28"/>
        </w:rPr>
        <w:t>п</w:t>
      </w:r>
      <w:r w:rsidRPr="00B724FF">
        <w:rPr>
          <w:rFonts w:ascii="Times New Roman" w:hAnsi="Times New Roman"/>
          <w:sz w:val="28"/>
          <w:szCs w:val="28"/>
        </w:rPr>
        <w:t>р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pacing w:val="1"/>
          <w:sz w:val="28"/>
          <w:szCs w:val="28"/>
        </w:rPr>
        <w:t>т</w:t>
      </w:r>
      <w:r w:rsidRPr="00B724FF">
        <w:rPr>
          <w:rFonts w:ascii="Times New Roman" w:hAnsi="Times New Roman"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sz w:val="28"/>
          <w:szCs w:val="28"/>
        </w:rPr>
        <w:t>к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z w:val="28"/>
          <w:szCs w:val="28"/>
        </w:rPr>
        <w:t xml:space="preserve">л  </w:t>
      </w:r>
      <w:r w:rsidRPr="00B724FF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в</w:t>
      </w:r>
      <w:r w:rsidRPr="00B724FF">
        <w:rPr>
          <w:rFonts w:ascii="Times New Roman" w:hAnsi="Times New Roman"/>
          <w:spacing w:val="-2"/>
          <w:sz w:val="28"/>
          <w:szCs w:val="28"/>
        </w:rPr>
        <w:t>н</w:t>
      </w:r>
      <w:r w:rsidRPr="00B724FF">
        <w:rPr>
          <w:rFonts w:ascii="Times New Roman" w:hAnsi="Times New Roman"/>
          <w:spacing w:val="-4"/>
          <w:sz w:val="28"/>
          <w:szCs w:val="28"/>
        </w:rPr>
        <w:t>ос</w:t>
      </w:r>
      <w:r w:rsidRPr="00B724FF">
        <w:rPr>
          <w:rFonts w:ascii="Times New Roman" w:hAnsi="Times New Roman"/>
          <w:spacing w:val="-6"/>
          <w:sz w:val="28"/>
          <w:szCs w:val="28"/>
        </w:rPr>
        <w:t>и</w:t>
      </w:r>
      <w:r w:rsidRPr="00B724FF">
        <w:rPr>
          <w:rFonts w:ascii="Times New Roman" w:hAnsi="Times New Roman"/>
          <w:sz w:val="28"/>
          <w:szCs w:val="28"/>
        </w:rPr>
        <w:t>л</w:t>
      </w:r>
      <w:r w:rsidRPr="00B724FF">
        <w:rPr>
          <w:rFonts w:ascii="Times New Roman" w:hAnsi="Times New Roman"/>
          <w:spacing w:val="-4"/>
          <w:sz w:val="28"/>
          <w:szCs w:val="28"/>
        </w:rPr>
        <w:t>с</w:t>
      </w:r>
      <w:r w:rsidRPr="00B724FF">
        <w:rPr>
          <w:rFonts w:ascii="Times New Roman" w:hAnsi="Times New Roman"/>
          <w:sz w:val="28"/>
          <w:szCs w:val="28"/>
        </w:rPr>
        <w:t xml:space="preserve">я  </w:t>
      </w:r>
      <w:r w:rsidRPr="00B724FF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р</w:t>
      </w:r>
      <w:r w:rsidRPr="00B724FF">
        <w:rPr>
          <w:rFonts w:ascii="Times New Roman" w:hAnsi="Times New Roman"/>
          <w:spacing w:val="-8"/>
          <w:sz w:val="28"/>
          <w:szCs w:val="28"/>
        </w:rPr>
        <w:t>е</w:t>
      </w:r>
      <w:r w:rsidRPr="00B724FF">
        <w:rPr>
          <w:rFonts w:ascii="Times New Roman" w:hAnsi="Times New Roman"/>
          <w:spacing w:val="1"/>
          <w:sz w:val="28"/>
          <w:szCs w:val="28"/>
        </w:rPr>
        <w:t>з</w:t>
      </w:r>
      <w:r w:rsidRPr="00B724FF">
        <w:rPr>
          <w:rFonts w:ascii="Times New Roman" w:hAnsi="Times New Roman"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spacing w:val="-4"/>
          <w:sz w:val="28"/>
          <w:szCs w:val="28"/>
        </w:rPr>
        <w:t>ль</w:t>
      </w:r>
      <w:r w:rsidRPr="00B724FF">
        <w:rPr>
          <w:rFonts w:ascii="Times New Roman" w:hAnsi="Times New Roman"/>
          <w:spacing w:val="1"/>
          <w:sz w:val="28"/>
          <w:szCs w:val="28"/>
        </w:rPr>
        <w:t>т</w:t>
      </w:r>
      <w:r w:rsidRPr="00B724FF">
        <w:rPr>
          <w:rFonts w:ascii="Times New Roman" w:hAnsi="Times New Roman"/>
          <w:spacing w:val="-4"/>
          <w:sz w:val="28"/>
          <w:szCs w:val="28"/>
        </w:rPr>
        <w:t>а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z w:val="28"/>
          <w:szCs w:val="28"/>
        </w:rPr>
        <w:t xml:space="preserve">, </w:t>
      </w:r>
      <w:r w:rsidRPr="00B724FF">
        <w:rPr>
          <w:rFonts w:ascii="Times New Roman" w:hAnsi="Times New Roman"/>
          <w:spacing w:val="-4"/>
          <w:sz w:val="28"/>
          <w:szCs w:val="28"/>
        </w:rPr>
        <w:t>выр</w:t>
      </w:r>
      <w:r w:rsidRPr="00B724FF">
        <w:rPr>
          <w:rFonts w:ascii="Times New Roman" w:hAnsi="Times New Roman"/>
          <w:sz w:val="28"/>
          <w:szCs w:val="28"/>
        </w:rPr>
        <w:t>а</w:t>
      </w:r>
      <w:r w:rsidRPr="00B724FF">
        <w:rPr>
          <w:rFonts w:ascii="Times New Roman" w:hAnsi="Times New Roman"/>
          <w:spacing w:val="-2"/>
          <w:sz w:val="28"/>
          <w:szCs w:val="28"/>
        </w:rPr>
        <w:t>ж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pacing w:val="-2"/>
          <w:sz w:val="28"/>
          <w:szCs w:val="28"/>
        </w:rPr>
        <w:t>н</w:t>
      </w:r>
      <w:r w:rsidRPr="00B724FF">
        <w:rPr>
          <w:rFonts w:ascii="Times New Roman" w:hAnsi="Times New Roman"/>
          <w:spacing w:val="-6"/>
          <w:sz w:val="28"/>
          <w:szCs w:val="28"/>
        </w:rPr>
        <w:t>н</w:t>
      </w:r>
      <w:r w:rsidRPr="00B724FF">
        <w:rPr>
          <w:rFonts w:ascii="Times New Roman" w:hAnsi="Times New Roman"/>
          <w:sz w:val="28"/>
          <w:szCs w:val="28"/>
        </w:rPr>
        <w:t>ый</w:t>
      </w:r>
      <w:r w:rsidRPr="00B724F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в</w:t>
      </w:r>
      <w:r w:rsidRPr="00B724F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4"/>
          <w:sz w:val="28"/>
          <w:szCs w:val="28"/>
        </w:rPr>
        <w:t>с</w:t>
      </w:r>
      <w:r w:rsidRPr="00B724FF">
        <w:rPr>
          <w:rFonts w:ascii="Times New Roman" w:hAnsi="Times New Roman"/>
          <w:sz w:val="28"/>
          <w:szCs w:val="28"/>
        </w:rPr>
        <w:t>а</w:t>
      </w:r>
      <w:r w:rsidRPr="00B724FF">
        <w:rPr>
          <w:rFonts w:ascii="Times New Roman" w:hAnsi="Times New Roman"/>
          <w:spacing w:val="-6"/>
          <w:sz w:val="28"/>
          <w:szCs w:val="28"/>
        </w:rPr>
        <w:t>н</w:t>
      </w:r>
      <w:r w:rsidRPr="00B724FF">
        <w:rPr>
          <w:rFonts w:ascii="Times New Roman" w:hAnsi="Times New Roman"/>
          <w:spacing w:val="-2"/>
          <w:sz w:val="28"/>
          <w:szCs w:val="28"/>
        </w:rPr>
        <w:t>ти</w:t>
      </w:r>
      <w:r w:rsidRPr="00B724FF">
        <w:rPr>
          <w:rFonts w:ascii="Times New Roman" w:hAnsi="Times New Roman"/>
          <w:spacing w:val="-1"/>
          <w:sz w:val="28"/>
          <w:szCs w:val="28"/>
        </w:rPr>
        <w:t>м</w:t>
      </w:r>
      <w:r w:rsidRPr="00B724FF">
        <w:rPr>
          <w:rFonts w:ascii="Times New Roman" w:hAnsi="Times New Roman"/>
          <w:spacing w:val="-8"/>
          <w:sz w:val="28"/>
          <w:szCs w:val="28"/>
        </w:rPr>
        <w:t>е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pacing w:val="-4"/>
          <w:sz w:val="28"/>
          <w:szCs w:val="28"/>
        </w:rPr>
        <w:t>р</w:t>
      </w:r>
      <w:r w:rsidRPr="00B724FF">
        <w:rPr>
          <w:rFonts w:ascii="Times New Roman" w:hAnsi="Times New Roman"/>
          <w:sz w:val="28"/>
          <w:szCs w:val="28"/>
        </w:rPr>
        <w:t>а</w:t>
      </w:r>
      <w:r w:rsidRPr="00B724FF">
        <w:rPr>
          <w:rFonts w:ascii="Times New Roman" w:hAnsi="Times New Roman"/>
          <w:spacing w:val="-4"/>
          <w:sz w:val="28"/>
          <w:szCs w:val="28"/>
        </w:rPr>
        <w:t>х</w:t>
      </w:r>
      <w:r w:rsidRPr="00B724FF">
        <w:rPr>
          <w:rFonts w:ascii="Times New Roman" w:hAnsi="Times New Roman"/>
          <w:sz w:val="28"/>
          <w:szCs w:val="28"/>
        </w:rPr>
        <w:t>,</w:t>
      </w:r>
      <w:r w:rsidRPr="00B724F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с</w:t>
      </w:r>
      <w:r w:rsidRPr="00B724F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pacing w:val="-1"/>
          <w:sz w:val="28"/>
          <w:szCs w:val="28"/>
        </w:rPr>
        <w:t>ч</w:t>
      </w:r>
      <w:r w:rsidRPr="00B724FF">
        <w:rPr>
          <w:rFonts w:ascii="Times New Roman" w:hAnsi="Times New Roman"/>
          <w:spacing w:val="-2"/>
          <w:sz w:val="28"/>
          <w:szCs w:val="28"/>
        </w:rPr>
        <w:t>н</w:t>
      </w:r>
      <w:r w:rsidRPr="00B724FF">
        <w:rPr>
          <w:rFonts w:ascii="Times New Roman" w:hAnsi="Times New Roman"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spacing w:val="-4"/>
          <w:sz w:val="28"/>
          <w:szCs w:val="28"/>
        </w:rPr>
        <w:t>с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z w:val="28"/>
          <w:szCs w:val="28"/>
        </w:rPr>
        <w:t>ью</w:t>
      </w:r>
      <w:r w:rsidRPr="00B724F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1"/>
          <w:sz w:val="28"/>
          <w:szCs w:val="28"/>
        </w:rPr>
        <w:t>д</w:t>
      </w:r>
      <w:r w:rsidRPr="00B724FF">
        <w:rPr>
          <w:rFonts w:ascii="Times New Roman" w:hAnsi="Times New Roman"/>
          <w:sz w:val="28"/>
          <w:szCs w:val="28"/>
        </w:rPr>
        <w:t>о</w:t>
      </w:r>
      <w:r w:rsidRPr="00B724F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1</w:t>
      </w:r>
      <w:r w:rsidRPr="00B724F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4"/>
          <w:sz w:val="28"/>
          <w:szCs w:val="28"/>
        </w:rPr>
        <w:t>с</w:t>
      </w:r>
      <w:r w:rsidRPr="00B724FF">
        <w:rPr>
          <w:rFonts w:ascii="Times New Roman" w:hAnsi="Times New Roman"/>
          <w:spacing w:val="-5"/>
          <w:sz w:val="28"/>
          <w:szCs w:val="28"/>
        </w:rPr>
        <w:t>м</w:t>
      </w:r>
      <w:r w:rsidRPr="00B724FF">
        <w:rPr>
          <w:rFonts w:ascii="Times New Roman" w:hAnsi="Times New Roman"/>
          <w:sz w:val="28"/>
          <w:szCs w:val="28"/>
        </w:rPr>
        <w:t>.</w:t>
      </w:r>
    </w:p>
    <w:p w:rsidR="00B724FF" w:rsidRPr="00B724FF" w:rsidRDefault="00B724FF" w:rsidP="00B724FF">
      <w:pPr>
        <w:widowControl w:val="0"/>
        <w:autoSpaceDE w:val="0"/>
        <w:autoSpaceDN w:val="0"/>
        <w:adjustRightInd w:val="0"/>
        <w:spacing w:after="0" w:line="321" w:lineRule="exact"/>
        <w:ind w:left="829" w:right="-20"/>
        <w:rPr>
          <w:rFonts w:ascii="Times New Roman" w:hAnsi="Times New Roman"/>
          <w:sz w:val="28"/>
          <w:szCs w:val="28"/>
        </w:rPr>
      </w:pPr>
      <w:r w:rsidRPr="00B724FF">
        <w:rPr>
          <w:rFonts w:ascii="Times New Roman" w:hAnsi="Times New Roman"/>
          <w:spacing w:val="-5"/>
          <w:sz w:val="28"/>
          <w:szCs w:val="28"/>
          <w:u w:val="single"/>
        </w:rPr>
        <w:t>Б</w:t>
      </w:r>
      <w:r w:rsidRPr="00B724FF">
        <w:rPr>
          <w:rFonts w:ascii="Times New Roman" w:hAnsi="Times New Roman"/>
          <w:sz w:val="28"/>
          <w:szCs w:val="28"/>
          <w:u w:val="single"/>
        </w:rPr>
        <w:t>р</w:t>
      </w:r>
      <w:r w:rsidRPr="00B724FF">
        <w:rPr>
          <w:rFonts w:ascii="Times New Roman" w:hAnsi="Times New Roman"/>
          <w:spacing w:val="-8"/>
          <w:sz w:val="28"/>
          <w:szCs w:val="28"/>
          <w:u w:val="single"/>
        </w:rPr>
        <w:t>о</w:t>
      </w:r>
      <w:r w:rsidRPr="00B724FF">
        <w:rPr>
          <w:rFonts w:ascii="Times New Roman" w:hAnsi="Times New Roman"/>
          <w:sz w:val="28"/>
          <w:szCs w:val="28"/>
          <w:u w:val="single"/>
        </w:rPr>
        <w:t>с</w:t>
      </w:r>
      <w:r w:rsidRPr="00B724FF">
        <w:rPr>
          <w:rFonts w:ascii="Times New Roman" w:hAnsi="Times New Roman"/>
          <w:spacing w:val="-4"/>
          <w:sz w:val="28"/>
          <w:szCs w:val="28"/>
          <w:u w:val="single"/>
        </w:rPr>
        <w:t>о</w:t>
      </w:r>
      <w:r w:rsidRPr="00B724FF">
        <w:rPr>
          <w:rFonts w:ascii="Times New Roman" w:hAnsi="Times New Roman"/>
          <w:sz w:val="28"/>
          <w:szCs w:val="28"/>
          <w:u w:val="single"/>
        </w:rPr>
        <w:t>к</w:t>
      </w:r>
      <w:r w:rsidRPr="00B724FF">
        <w:rPr>
          <w:rFonts w:ascii="Times New Roman" w:hAnsi="Times New Roman"/>
          <w:spacing w:val="-6"/>
          <w:sz w:val="28"/>
          <w:szCs w:val="28"/>
          <w:u w:val="single"/>
        </w:rPr>
        <w:t xml:space="preserve"> </w:t>
      </w:r>
      <w:r w:rsidRPr="00B724FF">
        <w:rPr>
          <w:rFonts w:ascii="Times New Roman" w:hAnsi="Times New Roman"/>
          <w:spacing w:val="-2"/>
          <w:sz w:val="28"/>
          <w:szCs w:val="28"/>
          <w:u w:val="single"/>
        </w:rPr>
        <w:t>н</w:t>
      </w:r>
      <w:r w:rsidRPr="00B724FF">
        <w:rPr>
          <w:rFonts w:ascii="Times New Roman" w:hAnsi="Times New Roman"/>
          <w:spacing w:val="-4"/>
          <w:sz w:val="28"/>
          <w:szCs w:val="28"/>
          <w:u w:val="single"/>
        </w:rPr>
        <w:t>а</w:t>
      </w:r>
      <w:r w:rsidRPr="00B724FF">
        <w:rPr>
          <w:rFonts w:ascii="Times New Roman" w:hAnsi="Times New Roman"/>
          <w:spacing w:val="-3"/>
          <w:sz w:val="28"/>
          <w:szCs w:val="28"/>
          <w:u w:val="single"/>
        </w:rPr>
        <w:t>б</w:t>
      </w:r>
      <w:r w:rsidRPr="00B724FF">
        <w:rPr>
          <w:rFonts w:ascii="Times New Roman" w:hAnsi="Times New Roman"/>
          <w:spacing w:val="-6"/>
          <w:sz w:val="28"/>
          <w:szCs w:val="28"/>
          <w:u w:val="single"/>
        </w:rPr>
        <w:t>и</w:t>
      </w:r>
      <w:r w:rsidRPr="00B724FF">
        <w:rPr>
          <w:rFonts w:ascii="Times New Roman" w:hAnsi="Times New Roman"/>
          <w:sz w:val="28"/>
          <w:szCs w:val="28"/>
          <w:u w:val="single"/>
        </w:rPr>
        <w:t>в</w:t>
      </w:r>
      <w:r w:rsidRPr="00B724FF">
        <w:rPr>
          <w:rFonts w:ascii="Times New Roman" w:hAnsi="Times New Roman"/>
          <w:spacing w:val="-2"/>
          <w:sz w:val="28"/>
          <w:szCs w:val="28"/>
          <w:u w:val="single"/>
        </w:rPr>
        <w:t>н</w:t>
      </w:r>
      <w:r w:rsidRPr="00B724FF">
        <w:rPr>
          <w:rFonts w:ascii="Times New Roman" w:hAnsi="Times New Roman"/>
          <w:spacing w:val="-8"/>
          <w:sz w:val="28"/>
          <w:szCs w:val="28"/>
          <w:u w:val="single"/>
        </w:rPr>
        <w:t>о</w:t>
      </w:r>
      <w:r w:rsidRPr="00B724FF">
        <w:rPr>
          <w:rFonts w:ascii="Times New Roman" w:hAnsi="Times New Roman"/>
          <w:spacing w:val="1"/>
          <w:sz w:val="28"/>
          <w:szCs w:val="28"/>
          <w:u w:val="single"/>
        </w:rPr>
        <w:t>г</w:t>
      </w:r>
      <w:r w:rsidRPr="00B724FF">
        <w:rPr>
          <w:rFonts w:ascii="Times New Roman" w:hAnsi="Times New Roman"/>
          <w:sz w:val="28"/>
          <w:szCs w:val="28"/>
          <w:u w:val="single"/>
        </w:rPr>
        <w:t>о</w:t>
      </w:r>
      <w:r w:rsidRPr="00B724FF">
        <w:rPr>
          <w:rFonts w:ascii="Times New Roman" w:hAnsi="Times New Roman"/>
          <w:spacing w:val="-6"/>
          <w:sz w:val="28"/>
          <w:szCs w:val="28"/>
          <w:u w:val="single"/>
        </w:rPr>
        <w:t xml:space="preserve"> </w:t>
      </w:r>
      <w:r w:rsidRPr="00B724FF">
        <w:rPr>
          <w:rFonts w:ascii="Times New Roman" w:hAnsi="Times New Roman"/>
          <w:spacing w:val="-5"/>
          <w:sz w:val="28"/>
          <w:szCs w:val="28"/>
          <w:u w:val="single"/>
        </w:rPr>
        <w:t>м</w:t>
      </w:r>
      <w:r w:rsidRPr="00B724FF">
        <w:rPr>
          <w:rFonts w:ascii="Times New Roman" w:hAnsi="Times New Roman"/>
          <w:sz w:val="28"/>
          <w:szCs w:val="28"/>
          <w:u w:val="single"/>
        </w:rPr>
        <w:t>я</w:t>
      </w:r>
      <w:r w:rsidRPr="00B724FF">
        <w:rPr>
          <w:rFonts w:ascii="Times New Roman" w:hAnsi="Times New Roman"/>
          <w:spacing w:val="-6"/>
          <w:sz w:val="28"/>
          <w:szCs w:val="28"/>
          <w:u w:val="single"/>
        </w:rPr>
        <w:t>ч</w:t>
      </w:r>
      <w:r w:rsidRPr="00B724FF">
        <w:rPr>
          <w:rFonts w:ascii="Times New Roman" w:hAnsi="Times New Roman"/>
          <w:sz w:val="28"/>
          <w:szCs w:val="28"/>
          <w:u w:val="single"/>
        </w:rPr>
        <w:t>а</w:t>
      </w:r>
    </w:p>
    <w:p w:rsidR="00B724FF" w:rsidRPr="00B724FF" w:rsidRDefault="00B724FF" w:rsidP="000A3406">
      <w:pPr>
        <w:widowControl w:val="0"/>
        <w:tabs>
          <w:tab w:val="left" w:pos="2840"/>
          <w:tab w:val="left" w:pos="4260"/>
          <w:tab w:val="left" w:pos="4960"/>
          <w:tab w:val="left" w:pos="5700"/>
          <w:tab w:val="left" w:pos="6120"/>
          <w:tab w:val="left" w:pos="6880"/>
          <w:tab w:val="left" w:pos="7660"/>
          <w:tab w:val="left" w:pos="9680"/>
        </w:tabs>
        <w:autoSpaceDE w:val="0"/>
        <w:autoSpaceDN w:val="0"/>
        <w:adjustRightInd w:val="0"/>
        <w:spacing w:after="0" w:line="320" w:lineRule="exact"/>
        <w:ind w:left="829" w:right="-248"/>
        <w:rPr>
          <w:rFonts w:ascii="Times New Roman" w:hAnsi="Times New Roman"/>
          <w:sz w:val="28"/>
          <w:szCs w:val="28"/>
        </w:rPr>
      </w:pPr>
      <w:r w:rsidRPr="00B724FF">
        <w:rPr>
          <w:rFonts w:ascii="Times New Roman" w:hAnsi="Times New Roman"/>
          <w:i/>
          <w:spacing w:val="-2"/>
          <w:sz w:val="28"/>
          <w:szCs w:val="28"/>
        </w:rPr>
        <w:lastRenderedPageBreak/>
        <w:t>О</w:t>
      </w:r>
      <w:r w:rsidRPr="00B724FF">
        <w:rPr>
          <w:rFonts w:ascii="Times New Roman" w:hAnsi="Times New Roman"/>
          <w:i/>
          <w:spacing w:val="-3"/>
          <w:sz w:val="28"/>
          <w:szCs w:val="28"/>
        </w:rPr>
        <w:t>б</w:t>
      </w:r>
      <w:r w:rsidRPr="00B724FF">
        <w:rPr>
          <w:rFonts w:ascii="Times New Roman" w:hAnsi="Times New Roman"/>
          <w:i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i/>
          <w:sz w:val="28"/>
          <w:szCs w:val="28"/>
        </w:rPr>
        <w:t>р</w:t>
      </w:r>
      <w:r w:rsidRPr="00B724FF">
        <w:rPr>
          <w:rFonts w:ascii="Times New Roman" w:hAnsi="Times New Roman"/>
          <w:i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i/>
          <w:spacing w:val="1"/>
          <w:sz w:val="28"/>
          <w:szCs w:val="28"/>
        </w:rPr>
        <w:t>д</w:t>
      </w:r>
      <w:r w:rsidRPr="00B724FF">
        <w:rPr>
          <w:rFonts w:ascii="Times New Roman" w:hAnsi="Times New Roman"/>
          <w:i/>
          <w:spacing w:val="-4"/>
          <w:sz w:val="28"/>
          <w:szCs w:val="28"/>
        </w:rPr>
        <w:t>ов</w:t>
      </w:r>
      <w:r w:rsidRPr="00B724FF">
        <w:rPr>
          <w:rFonts w:ascii="Times New Roman" w:hAnsi="Times New Roman"/>
          <w:i/>
          <w:sz w:val="28"/>
          <w:szCs w:val="28"/>
        </w:rPr>
        <w:t>а</w:t>
      </w:r>
      <w:r w:rsidRPr="00B724FF">
        <w:rPr>
          <w:rFonts w:ascii="Times New Roman" w:hAnsi="Times New Roman"/>
          <w:i/>
          <w:spacing w:val="-2"/>
          <w:sz w:val="28"/>
          <w:szCs w:val="28"/>
        </w:rPr>
        <w:t>ни</w:t>
      </w:r>
      <w:r w:rsidRPr="00B724FF">
        <w:rPr>
          <w:rFonts w:ascii="Times New Roman" w:hAnsi="Times New Roman"/>
          <w:i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i/>
          <w:sz w:val="28"/>
          <w:szCs w:val="28"/>
        </w:rPr>
        <w:t>:</w:t>
      </w:r>
      <w:r w:rsidRPr="00B724FF">
        <w:rPr>
          <w:rFonts w:ascii="Times New Roman" w:hAnsi="Times New Roman"/>
          <w:sz w:val="28"/>
          <w:szCs w:val="28"/>
        </w:rPr>
        <w:tab/>
      </w:r>
      <w:r w:rsidRPr="00B724FF">
        <w:rPr>
          <w:rFonts w:ascii="Times New Roman" w:hAnsi="Times New Roman"/>
          <w:spacing w:val="-4"/>
          <w:sz w:val="28"/>
          <w:szCs w:val="28"/>
        </w:rPr>
        <w:t>н</w:t>
      </w:r>
      <w:r w:rsidRPr="00B724FF">
        <w:rPr>
          <w:rFonts w:ascii="Times New Roman" w:hAnsi="Times New Roman"/>
          <w:sz w:val="28"/>
          <w:szCs w:val="28"/>
        </w:rPr>
        <w:t>а</w:t>
      </w:r>
      <w:r w:rsidRPr="00B724FF">
        <w:rPr>
          <w:rFonts w:ascii="Times New Roman" w:hAnsi="Times New Roman"/>
          <w:spacing w:val="1"/>
          <w:sz w:val="28"/>
          <w:szCs w:val="28"/>
        </w:rPr>
        <w:t>б</w:t>
      </w:r>
      <w:r w:rsidRPr="00B724FF">
        <w:rPr>
          <w:rFonts w:ascii="Times New Roman" w:hAnsi="Times New Roman"/>
          <w:spacing w:val="-2"/>
          <w:sz w:val="28"/>
          <w:szCs w:val="28"/>
        </w:rPr>
        <w:t>и</w:t>
      </w:r>
      <w:r w:rsidRPr="00B724FF">
        <w:rPr>
          <w:rFonts w:ascii="Times New Roman" w:hAnsi="Times New Roman"/>
          <w:sz w:val="28"/>
          <w:szCs w:val="28"/>
        </w:rPr>
        <w:t>в</w:t>
      </w:r>
      <w:r w:rsidRPr="00B724FF">
        <w:rPr>
          <w:rFonts w:ascii="Times New Roman" w:hAnsi="Times New Roman"/>
          <w:spacing w:val="2"/>
          <w:sz w:val="28"/>
          <w:szCs w:val="28"/>
        </w:rPr>
        <w:t>н</w:t>
      </w:r>
      <w:r w:rsidRPr="00B724FF">
        <w:rPr>
          <w:rFonts w:ascii="Times New Roman" w:hAnsi="Times New Roman"/>
          <w:sz w:val="28"/>
          <w:szCs w:val="28"/>
        </w:rPr>
        <w:t>ой</w:t>
      </w:r>
      <w:r w:rsidRPr="00B724FF">
        <w:rPr>
          <w:rFonts w:ascii="Times New Roman" w:hAnsi="Times New Roman"/>
          <w:sz w:val="28"/>
          <w:szCs w:val="28"/>
        </w:rPr>
        <w:tab/>
      </w:r>
      <w:r w:rsidRPr="00B724FF">
        <w:rPr>
          <w:rFonts w:ascii="Times New Roman" w:hAnsi="Times New Roman"/>
          <w:spacing w:val="-1"/>
          <w:sz w:val="28"/>
          <w:szCs w:val="28"/>
        </w:rPr>
        <w:t>м</w:t>
      </w:r>
      <w:r w:rsidRPr="00B724FF">
        <w:rPr>
          <w:rFonts w:ascii="Times New Roman" w:hAnsi="Times New Roman"/>
          <w:spacing w:val="3"/>
          <w:sz w:val="28"/>
          <w:szCs w:val="28"/>
        </w:rPr>
        <w:t>я</w:t>
      </w:r>
      <w:r w:rsidRPr="00B724FF">
        <w:rPr>
          <w:rFonts w:ascii="Times New Roman" w:hAnsi="Times New Roman"/>
          <w:sz w:val="28"/>
          <w:szCs w:val="28"/>
        </w:rPr>
        <w:t>ч</w:t>
      </w:r>
      <w:r w:rsidRPr="00B724FF">
        <w:rPr>
          <w:rFonts w:ascii="Times New Roman" w:hAnsi="Times New Roman"/>
          <w:sz w:val="28"/>
          <w:szCs w:val="28"/>
        </w:rPr>
        <w:tab/>
      </w:r>
      <w:r w:rsidRPr="00B724FF">
        <w:rPr>
          <w:rFonts w:ascii="Times New Roman" w:hAnsi="Times New Roman"/>
          <w:spacing w:val="-1"/>
          <w:sz w:val="28"/>
          <w:szCs w:val="28"/>
        </w:rPr>
        <w:t>(</w:t>
      </w:r>
      <w:r w:rsidRPr="00B724FF">
        <w:rPr>
          <w:rFonts w:ascii="Times New Roman" w:hAnsi="Times New Roman"/>
          <w:spacing w:val="4"/>
          <w:sz w:val="28"/>
          <w:szCs w:val="28"/>
        </w:rPr>
        <w:t>в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z w:val="28"/>
          <w:szCs w:val="28"/>
        </w:rPr>
        <w:t>с 1</w:t>
      </w:r>
      <w:r w:rsidRPr="00B724FF">
        <w:rPr>
          <w:rFonts w:ascii="Times New Roman" w:hAnsi="Times New Roman"/>
          <w:sz w:val="28"/>
          <w:szCs w:val="28"/>
        </w:rPr>
        <w:tab/>
        <w:t>к</w:t>
      </w:r>
      <w:r w:rsidRPr="00B724FF">
        <w:rPr>
          <w:rFonts w:ascii="Times New Roman" w:hAnsi="Times New Roman"/>
          <w:spacing w:val="1"/>
          <w:sz w:val="28"/>
          <w:szCs w:val="28"/>
        </w:rPr>
        <w:t>г</w:t>
      </w:r>
      <w:r w:rsidRPr="00B724FF">
        <w:rPr>
          <w:rFonts w:ascii="Times New Roman" w:hAnsi="Times New Roman"/>
          <w:spacing w:val="2"/>
          <w:sz w:val="28"/>
          <w:szCs w:val="28"/>
        </w:rPr>
        <w:t>.</w:t>
      </w:r>
      <w:r w:rsidRPr="00B724FF">
        <w:rPr>
          <w:rFonts w:ascii="Times New Roman" w:hAnsi="Times New Roman"/>
          <w:spacing w:val="-1"/>
          <w:sz w:val="28"/>
          <w:szCs w:val="28"/>
        </w:rPr>
        <w:t>)</w:t>
      </w:r>
      <w:r w:rsidRPr="00B724FF">
        <w:rPr>
          <w:rFonts w:ascii="Times New Roman" w:hAnsi="Times New Roman"/>
          <w:sz w:val="28"/>
          <w:szCs w:val="28"/>
        </w:rPr>
        <w:t xml:space="preserve">, </w:t>
      </w:r>
      <w:r w:rsidRPr="00B724FF">
        <w:rPr>
          <w:rFonts w:ascii="Times New Roman" w:hAnsi="Times New Roman"/>
          <w:spacing w:val="3"/>
          <w:sz w:val="28"/>
          <w:szCs w:val="28"/>
        </w:rPr>
        <w:t>м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z w:val="28"/>
          <w:szCs w:val="28"/>
        </w:rPr>
        <w:t>л,</w:t>
      </w:r>
      <w:r w:rsidRPr="00B724FF">
        <w:rPr>
          <w:rFonts w:ascii="Times New Roman" w:hAnsi="Times New Roman"/>
          <w:sz w:val="28"/>
          <w:szCs w:val="28"/>
        </w:rPr>
        <w:tab/>
      </w:r>
      <w:r w:rsidRPr="00B724FF">
        <w:rPr>
          <w:rFonts w:ascii="Times New Roman" w:hAnsi="Times New Roman"/>
          <w:spacing w:val="-2"/>
          <w:sz w:val="28"/>
          <w:szCs w:val="28"/>
        </w:rPr>
        <w:t>и</w:t>
      </w:r>
      <w:r w:rsidRPr="00B724FF">
        <w:rPr>
          <w:rFonts w:ascii="Times New Roman" w:hAnsi="Times New Roman"/>
          <w:spacing w:val="1"/>
          <w:sz w:val="28"/>
          <w:szCs w:val="28"/>
        </w:rPr>
        <w:t>з</w:t>
      </w:r>
      <w:r w:rsidRPr="00B724FF">
        <w:rPr>
          <w:rFonts w:ascii="Times New Roman" w:hAnsi="Times New Roman"/>
          <w:spacing w:val="3"/>
          <w:sz w:val="28"/>
          <w:szCs w:val="28"/>
        </w:rPr>
        <w:t>м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z w:val="28"/>
          <w:szCs w:val="28"/>
        </w:rPr>
        <w:t>р</w:t>
      </w:r>
      <w:r w:rsidRPr="00B724FF">
        <w:rPr>
          <w:rFonts w:ascii="Times New Roman" w:hAnsi="Times New Roman"/>
          <w:spacing w:val="-2"/>
          <w:sz w:val="28"/>
          <w:szCs w:val="28"/>
        </w:rPr>
        <w:t>и</w:t>
      </w:r>
      <w:r w:rsidRPr="00B724FF">
        <w:rPr>
          <w:rFonts w:ascii="Times New Roman" w:hAnsi="Times New Roman"/>
          <w:spacing w:val="5"/>
          <w:sz w:val="28"/>
          <w:szCs w:val="28"/>
        </w:rPr>
        <w:t>т</w:t>
      </w:r>
      <w:r w:rsidRPr="00B724FF">
        <w:rPr>
          <w:rFonts w:ascii="Times New Roman" w:hAnsi="Times New Roman"/>
          <w:sz w:val="28"/>
          <w:szCs w:val="28"/>
        </w:rPr>
        <w:t>ель</w:t>
      </w:r>
      <w:r w:rsidRPr="00B724FF">
        <w:rPr>
          <w:rFonts w:ascii="Times New Roman" w:hAnsi="Times New Roman"/>
          <w:spacing w:val="-1"/>
          <w:sz w:val="28"/>
          <w:szCs w:val="28"/>
        </w:rPr>
        <w:t>н</w:t>
      </w:r>
      <w:r w:rsidRPr="00B724FF">
        <w:rPr>
          <w:rFonts w:ascii="Times New Roman" w:hAnsi="Times New Roman"/>
          <w:sz w:val="28"/>
          <w:szCs w:val="28"/>
        </w:rPr>
        <w:t xml:space="preserve">ая </w:t>
      </w:r>
      <w:r w:rsidRPr="00B724FF">
        <w:rPr>
          <w:rFonts w:ascii="Times New Roman" w:hAnsi="Times New Roman"/>
          <w:spacing w:val="4"/>
          <w:sz w:val="28"/>
          <w:szCs w:val="28"/>
        </w:rPr>
        <w:t>л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pacing w:val="-2"/>
          <w:sz w:val="28"/>
          <w:szCs w:val="28"/>
        </w:rPr>
        <w:t>н</w:t>
      </w:r>
      <w:r w:rsidRPr="00B724FF">
        <w:rPr>
          <w:rFonts w:ascii="Times New Roman" w:hAnsi="Times New Roman"/>
          <w:spacing w:val="1"/>
          <w:sz w:val="28"/>
          <w:szCs w:val="28"/>
        </w:rPr>
        <w:t>т</w:t>
      </w:r>
      <w:r w:rsidRPr="00B724FF">
        <w:rPr>
          <w:rFonts w:ascii="Times New Roman" w:hAnsi="Times New Roman"/>
          <w:sz w:val="28"/>
          <w:szCs w:val="28"/>
        </w:rPr>
        <w:t>а.</w:t>
      </w:r>
    </w:p>
    <w:p w:rsidR="00B724FF" w:rsidRPr="00B724FF" w:rsidRDefault="0005190D" w:rsidP="000A3406">
      <w:pPr>
        <w:widowControl w:val="0"/>
        <w:autoSpaceDE w:val="0"/>
        <w:autoSpaceDN w:val="0"/>
        <w:adjustRightInd w:val="0"/>
        <w:spacing w:after="0"/>
        <w:ind w:left="108" w:right="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И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с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п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ы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т</w:t>
      </w:r>
      <w:r w:rsidR="00B724FF" w:rsidRPr="00B724FF">
        <w:rPr>
          <w:rFonts w:ascii="Times New Roman" w:hAnsi="Times New Roman"/>
          <w:sz w:val="28"/>
          <w:szCs w:val="28"/>
        </w:rPr>
        <w:t>а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н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и</w:t>
      </w:r>
      <w:r w:rsidR="00B724FF" w:rsidRPr="00B724FF">
        <w:rPr>
          <w:rFonts w:ascii="Times New Roman" w:hAnsi="Times New Roman"/>
          <w:sz w:val="28"/>
          <w:szCs w:val="28"/>
        </w:rPr>
        <w:t>е</w:t>
      </w:r>
      <w:r w:rsidR="00B724FF" w:rsidRPr="00B724F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п</w:t>
      </w:r>
      <w:r w:rsidR="00B724FF" w:rsidRPr="00B724FF">
        <w:rPr>
          <w:rFonts w:ascii="Times New Roman" w:hAnsi="Times New Roman"/>
          <w:sz w:val="28"/>
          <w:szCs w:val="28"/>
        </w:rPr>
        <w:t>р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B724FF">
        <w:rPr>
          <w:rFonts w:ascii="Times New Roman" w:hAnsi="Times New Roman"/>
          <w:sz w:val="28"/>
          <w:szCs w:val="28"/>
        </w:rPr>
        <w:t>в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о</w:t>
      </w:r>
      <w:r w:rsidR="00B724FF" w:rsidRPr="00B724FF">
        <w:rPr>
          <w:rFonts w:ascii="Times New Roman" w:hAnsi="Times New Roman"/>
          <w:spacing w:val="1"/>
          <w:sz w:val="28"/>
          <w:szCs w:val="28"/>
        </w:rPr>
        <w:t>д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и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т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с</w:t>
      </w:r>
      <w:r w:rsidR="00B724FF" w:rsidRPr="00B724FF">
        <w:rPr>
          <w:rFonts w:ascii="Times New Roman" w:hAnsi="Times New Roman"/>
          <w:sz w:val="28"/>
          <w:szCs w:val="28"/>
        </w:rPr>
        <w:t>я</w:t>
      </w:r>
      <w:r w:rsidR="00B724FF" w:rsidRPr="00B724FF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н</w:t>
      </w:r>
      <w:r w:rsidR="00B724FF" w:rsidRPr="00B724FF">
        <w:rPr>
          <w:rFonts w:ascii="Times New Roman" w:hAnsi="Times New Roman"/>
          <w:sz w:val="28"/>
          <w:szCs w:val="28"/>
        </w:rPr>
        <w:t>а</w:t>
      </w:r>
      <w:r w:rsidR="00B724FF" w:rsidRPr="00B724F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z w:val="28"/>
          <w:szCs w:val="28"/>
        </w:rPr>
        <w:t>р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ов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н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B724FF">
        <w:rPr>
          <w:rFonts w:ascii="Times New Roman" w:hAnsi="Times New Roman"/>
          <w:sz w:val="28"/>
          <w:szCs w:val="28"/>
        </w:rPr>
        <w:t>й</w:t>
      </w:r>
      <w:r w:rsidR="00B724FF" w:rsidRPr="00B724FF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п</w:t>
      </w:r>
      <w:r w:rsidR="00B724FF" w:rsidRPr="00B724FF">
        <w:rPr>
          <w:rFonts w:ascii="Times New Roman" w:hAnsi="Times New Roman"/>
          <w:sz w:val="28"/>
          <w:szCs w:val="28"/>
        </w:rPr>
        <w:t>л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о</w:t>
      </w:r>
      <w:r w:rsidR="00B724FF" w:rsidRPr="00B724FF">
        <w:rPr>
          <w:rFonts w:ascii="Times New Roman" w:hAnsi="Times New Roman"/>
          <w:sz w:val="28"/>
          <w:szCs w:val="28"/>
        </w:rPr>
        <w:t>щ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а</w:t>
      </w:r>
      <w:r w:rsidR="00B724FF" w:rsidRPr="00B724FF">
        <w:rPr>
          <w:rFonts w:ascii="Times New Roman" w:hAnsi="Times New Roman"/>
          <w:spacing w:val="-3"/>
          <w:sz w:val="28"/>
          <w:szCs w:val="28"/>
        </w:rPr>
        <w:t>д</w:t>
      </w:r>
      <w:r w:rsidR="00B724FF" w:rsidRPr="00B724FF">
        <w:rPr>
          <w:rFonts w:ascii="Times New Roman" w:hAnsi="Times New Roman"/>
          <w:sz w:val="28"/>
          <w:szCs w:val="28"/>
        </w:rPr>
        <w:t>ке</w:t>
      </w:r>
      <w:r w:rsidR="00B724FF" w:rsidRPr="00B724FF">
        <w:rPr>
          <w:rFonts w:ascii="Times New Roman" w:hAnsi="Times New Roman"/>
          <w:spacing w:val="-3"/>
          <w:sz w:val="28"/>
          <w:szCs w:val="28"/>
        </w:rPr>
        <w:t xml:space="preserve"> д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л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ин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B724FF">
        <w:rPr>
          <w:rFonts w:ascii="Times New Roman" w:hAnsi="Times New Roman"/>
          <w:sz w:val="28"/>
          <w:szCs w:val="28"/>
        </w:rPr>
        <w:t xml:space="preserve">й </w:t>
      </w:r>
      <w:r w:rsidR="00B724FF" w:rsidRPr="00B724FF">
        <w:rPr>
          <w:rFonts w:ascii="Times New Roman" w:hAnsi="Times New Roman"/>
          <w:spacing w:val="2"/>
          <w:sz w:val="28"/>
          <w:szCs w:val="28"/>
        </w:rPr>
        <w:t>н</w:t>
      </w:r>
      <w:r w:rsidR="00B724FF" w:rsidRPr="00B724FF">
        <w:rPr>
          <w:rFonts w:ascii="Times New Roman" w:hAnsi="Times New Roman"/>
          <w:sz w:val="28"/>
          <w:szCs w:val="28"/>
        </w:rPr>
        <w:t xml:space="preserve">е </w:t>
      </w:r>
      <w:r w:rsidR="00B724FF" w:rsidRPr="00B724FF">
        <w:rPr>
          <w:rFonts w:ascii="Times New Roman" w:hAnsi="Times New Roman"/>
          <w:spacing w:val="-1"/>
          <w:sz w:val="28"/>
          <w:szCs w:val="28"/>
        </w:rPr>
        <w:t>м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е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н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е</w:t>
      </w:r>
      <w:r w:rsidR="00B724FF" w:rsidRPr="00B724FF">
        <w:rPr>
          <w:rFonts w:ascii="Times New Roman" w:hAnsi="Times New Roman"/>
          <w:sz w:val="28"/>
          <w:szCs w:val="28"/>
        </w:rPr>
        <w:t>е</w:t>
      </w:r>
      <w:r w:rsidR="00B724FF" w:rsidRPr="00B724FF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1</w:t>
      </w:r>
      <w:r w:rsidR="00B724FF" w:rsidRPr="00B724FF">
        <w:rPr>
          <w:rFonts w:ascii="Times New Roman" w:hAnsi="Times New Roman"/>
          <w:sz w:val="28"/>
          <w:szCs w:val="28"/>
        </w:rPr>
        <w:t>0</w:t>
      </w:r>
      <w:r w:rsidR="00B724FF" w:rsidRPr="00B724FF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1"/>
          <w:sz w:val="28"/>
          <w:szCs w:val="28"/>
        </w:rPr>
        <w:t>м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е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т</w:t>
      </w:r>
      <w:r w:rsidR="00B724FF" w:rsidRPr="00B724FF">
        <w:rPr>
          <w:rFonts w:ascii="Times New Roman" w:hAnsi="Times New Roman"/>
          <w:sz w:val="28"/>
          <w:szCs w:val="28"/>
        </w:rPr>
        <w:t>р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ов</w:t>
      </w:r>
      <w:r w:rsidR="00B724FF" w:rsidRPr="00B724FF">
        <w:rPr>
          <w:rFonts w:ascii="Times New Roman" w:hAnsi="Times New Roman"/>
          <w:sz w:val="28"/>
          <w:szCs w:val="28"/>
        </w:rPr>
        <w:t>.</w:t>
      </w:r>
      <w:r w:rsidR="00B724FF" w:rsidRPr="00B724FF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У</w:t>
      </w:r>
      <w:r w:rsidR="00B724FF" w:rsidRPr="00B724FF">
        <w:rPr>
          <w:rFonts w:ascii="Times New Roman" w:hAnsi="Times New Roman"/>
          <w:spacing w:val="-5"/>
          <w:sz w:val="28"/>
          <w:szCs w:val="28"/>
        </w:rPr>
        <w:t>ч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ащ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и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й</w:t>
      </w:r>
      <w:r w:rsidR="00B724FF" w:rsidRPr="00B724FF">
        <w:rPr>
          <w:rFonts w:ascii="Times New Roman" w:hAnsi="Times New Roman"/>
          <w:sz w:val="28"/>
          <w:szCs w:val="28"/>
        </w:rPr>
        <w:t>ся</w:t>
      </w:r>
      <w:r w:rsidR="00B724FF" w:rsidRPr="00B724FF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вс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т</w:t>
      </w:r>
      <w:r w:rsidR="00B724FF" w:rsidRPr="00B724F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ё</w:t>
      </w:r>
      <w:r w:rsidR="00B724FF" w:rsidRPr="00B724FF">
        <w:rPr>
          <w:rFonts w:ascii="Times New Roman" w:hAnsi="Times New Roman"/>
          <w:sz w:val="28"/>
          <w:szCs w:val="28"/>
        </w:rPr>
        <w:t>т</w:t>
      </w:r>
      <w:r w:rsidR="00B724FF" w:rsidRPr="00B724F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z w:val="28"/>
          <w:szCs w:val="28"/>
        </w:rPr>
        <w:t>у</w:t>
      </w:r>
      <w:r w:rsidR="00B724FF" w:rsidRPr="00B724F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z w:val="28"/>
          <w:szCs w:val="28"/>
        </w:rPr>
        <w:t>к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н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т</w:t>
      </w:r>
      <w:r w:rsidR="00B724FF" w:rsidRPr="00B724FF">
        <w:rPr>
          <w:rFonts w:ascii="Times New Roman" w:hAnsi="Times New Roman"/>
          <w:sz w:val="28"/>
          <w:szCs w:val="28"/>
        </w:rPr>
        <w:t>р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о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л</w:t>
      </w:r>
      <w:r w:rsidR="00B724FF" w:rsidRPr="00B724FF">
        <w:rPr>
          <w:rFonts w:ascii="Times New Roman" w:hAnsi="Times New Roman"/>
          <w:sz w:val="28"/>
          <w:szCs w:val="28"/>
        </w:rPr>
        <w:t>ь</w:t>
      </w:r>
      <w:r w:rsidR="00B724FF" w:rsidRPr="00B724FF">
        <w:rPr>
          <w:rFonts w:ascii="Times New Roman" w:hAnsi="Times New Roman"/>
          <w:spacing w:val="-1"/>
          <w:sz w:val="28"/>
          <w:szCs w:val="28"/>
        </w:rPr>
        <w:t>н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B724FF">
        <w:rPr>
          <w:rFonts w:ascii="Times New Roman" w:hAnsi="Times New Roman"/>
          <w:sz w:val="28"/>
          <w:szCs w:val="28"/>
        </w:rPr>
        <w:t>й</w:t>
      </w:r>
      <w:r w:rsidR="00B724FF" w:rsidRPr="00B724FF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л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ини</w:t>
      </w:r>
      <w:r w:rsidR="00B724FF" w:rsidRPr="00B724FF">
        <w:rPr>
          <w:rFonts w:ascii="Times New Roman" w:hAnsi="Times New Roman"/>
          <w:sz w:val="28"/>
          <w:szCs w:val="28"/>
        </w:rPr>
        <w:t>и</w:t>
      </w:r>
      <w:r w:rsidR="00B724FF" w:rsidRPr="00B724FF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ра</w:t>
      </w:r>
      <w:r w:rsidR="00B724FF" w:rsidRPr="00B724FF">
        <w:rPr>
          <w:rFonts w:ascii="Times New Roman" w:hAnsi="Times New Roman"/>
          <w:spacing w:val="-3"/>
          <w:sz w:val="28"/>
          <w:szCs w:val="28"/>
        </w:rPr>
        <w:t>з</w:t>
      </w:r>
      <w:r w:rsidR="00B724FF" w:rsidRPr="00B724FF">
        <w:rPr>
          <w:rFonts w:ascii="Times New Roman" w:hAnsi="Times New Roman"/>
          <w:spacing w:val="-1"/>
          <w:sz w:val="28"/>
          <w:szCs w:val="28"/>
        </w:rPr>
        <w:t>м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е</w:t>
      </w:r>
      <w:r w:rsidR="00B724FF" w:rsidRPr="00B724FF">
        <w:rPr>
          <w:rFonts w:ascii="Times New Roman" w:hAnsi="Times New Roman"/>
          <w:spacing w:val="1"/>
          <w:sz w:val="28"/>
          <w:szCs w:val="28"/>
        </w:rPr>
        <w:t>т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к</w:t>
      </w:r>
      <w:r w:rsidR="00B724FF" w:rsidRPr="00B724FF">
        <w:rPr>
          <w:rFonts w:ascii="Times New Roman" w:hAnsi="Times New Roman"/>
          <w:sz w:val="28"/>
          <w:szCs w:val="28"/>
        </w:rPr>
        <w:t>и</w:t>
      </w:r>
      <w:r w:rsidR="00B724FF" w:rsidRPr="00B724FF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z w:val="28"/>
          <w:szCs w:val="28"/>
        </w:rPr>
        <w:t>и</w:t>
      </w:r>
      <w:r w:rsidR="00B724FF" w:rsidRPr="00B724FF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3"/>
          <w:sz w:val="28"/>
          <w:szCs w:val="28"/>
        </w:rPr>
        <w:t>б</w:t>
      </w:r>
      <w:r w:rsidR="00B724FF" w:rsidRPr="00B724FF">
        <w:rPr>
          <w:rFonts w:ascii="Times New Roman" w:hAnsi="Times New Roman"/>
          <w:sz w:val="28"/>
          <w:szCs w:val="28"/>
        </w:rPr>
        <w:t>р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о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с</w:t>
      </w:r>
      <w:r w:rsidR="00B724FF" w:rsidRPr="00B724FF">
        <w:rPr>
          <w:rFonts w:ascii="Times New Roman" w:hAnsi="Times New Roman"/>
          <w:sz w:val="28"/>
          <w:szCs w:val="28"/>
        </w:rPr>
        <w:t>а</w:t>
      </w:r>
      <w:r w:rsidR="00B724FF" w:rsidRPr="00B724FF">
        <w:rPr>
          <w:rFonts w:ascii="Times New Roman" w:hAnsi="Times New Roman"/>
          <w:spacing w:val="-5"/>
          <w:sz w:val="28"/>
          <w:szCs w:val="28"/>
        </w:rPr>
        <w:t>е</w:t>
      </w:r>
      <w:r w:rsidR="00B724FF" w:rsidRPr="00B724FF">
        <w:rPr>
          <w:rFonts w:ascii="Times New Roman" w:hAnsi="Times New Roman"/>
          <w:sz w:val="28"/>
          <w:szCs w:val="28"/>
        </w:rPr>
        <w:t>т</w:t>
      </w:r>
      <w:r w:rsidR="00B724FF" w:rsidRPr="00B724FF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5"/>
          <w:sz w:val="28"/>
          <w:szCs w:val="28"/>
        </w:rPr>
        <w:t>м</w:t>
      </w:r>
      <w:r w:rsidR="00B724FF" w:rsidRPr="00B724FF">
        <w:rPr>
          <w:rFonts w:ascii="Times New Roman" w:hAnsi="Times New Roman"/>
          <w:sz w:val="28"/>
          <w:szCs w:val="28"/>
        </w:rPr>
        <w:t>яч</w:t>
      </w:r>
      <w:r w:rsidR="00B724FF" w:rsidRPr="00B724FF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и</w:t>
      </w:r>
      <w:r w:rsidR="00B724FF" w:rsidRPr="00B724FF">
        <w:rPr>
          <w:rFonts w:ascii="Times New Roman" w:hAnsi="Times New Roman"/>
          <w:spacing w:val="2"/>
          <w:sz w:val="28"/>
          <w:szCs w:val="28"/>
        </w:rPr>
        <w:t>з</w:t>
      </w:r>
      <w:r w:rsidR="00B724FF" w:rsidRPr="00B724FF">
        <w:rPr>
          <w:rFonts w:ascii="Times New Roman" w:hAnsi="Times New Roman"/>
          <w:spacing w:val="-5"/>
          <w:sz w:val="28"/>
          <w:szCs w:val="28"/>
        </w:rPr>
        <w:t>-</w:t>
      </w:r>
      <w:r w:rsidR="00B724FF" w:rsidRPr="00B724FF">
        <w:rPr>
          <w:rFonts w:ascii="Times New Roman" w:hAnsi="Times New Roman"/>
          <w:spacing w:val="1"/>
          <w:sz w:val="28"/>
          <w:szCs w:val="28"/>
        </w:rPr>
        <w:t>з</w:t>
      </w:r>
      <w:r w:rsidR="00B724FF" w:rsidRPr="00B724FF">
        <w:rPr>
          <w:rFonts w:ascii="Times New Roman" w:hAnsi="Times New Roman"/>
          <w:sz w:val="28"/>
          <w:szCs w:val="28"/>
        </w:rPr>
        <w:t xml:space="preserve">а </w:t>
      </w:r>
      <w:r w:rsidR="00B724FF" w:rsidRPr="00B724FF">
        <w:rPr>
          <w:rFonts w:ascii="Times New Roman" w:hAnsi="Times New Roman"/>
          <w:spacing w:val="-3"/>
          <w:sz w:val="28"/>
          <w:szCs w:val="28"/>
        </w:rPr>
        <w:t>г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о</w:t>
      </w:r>
      <w:r w:rsidR="00B724FF" w:rsidRPr="00B724FF">
        <w:rPr>
          <w:rFonts w:ascii="Times New Roman" w:hAnsi="Times New Roman"/>
          <w:sz w:val="28"/>
          <w:szCs w:val="28"/>
        </w:rPr>
        <w:t>л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ов</w:t>
      </w:r>
      <w:r w:rsidR="00B724FF" w:rsidRPr="00B724FF">
        <w:rPr>
          <w:rFonts w:ascii="Times New Roman" w:hAnsi="Times New Roman"/>
          <w:sz w:val="28"/>
          <w:szCs w:val="28"/>
        </w:rPr>
        <w:t>ы</w:t>
      </w:r>
      <w:r w:rsidR="00B724FF" w:rsidRPr="00B724FF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3"/>
          <w:sz w:val="28"/>
          <w:szCs w:val="28"/>
        </w:rPr>
        <w:t>д</w:t>
      </w:r>
      <w:r w:rsidR="00B724FF" w:rsidRPr="00B724FF">
        <w:rPr>
          <w:rFonts w:ascii="Times New Roman" w:hAnsi="Times New Roman"/>
          <w:sz w:val="28"/>
          <w:szCs w:val="28"/>
        </w:rPr>
        <w:t>в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у</w:t>
      </w:r>
      <w:r w:rsidR="00B724FF" w:rsidRPr="00B724FF">
        <w:rPr>
          <w:rFonts w:ascii="Times New Roman" w:hAnsi="Times New Roman"/>
          <w:spacing w:val="-1"/>
          <w:sz w:val="28"/>
          <w:szCs w:val="28"/>
        </w:rPr>
        <w:t>м</w:t>
      </w:r>
      <w:r w:rsidR="00B724FF" w:rsidRPr="00B724FF">
        <w:rPr>
          <w:rFonts w:ascii="Times New Roman" w:hAnsi="Times New Roman"/>
          <w:sz w:val="28"/>
          <w:szCs w:val="28"/>
        </w:rPr>
        <w:t>я</w:t>
      </w:r>
      <w:r w:rsidR="00B724FF" w:rsidRPr="00B724FF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z w:val="28"/>
          <w:szCs w:val="28"/>
        </w:rPr>
        <w:t>р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у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к</w:t>
      </w:r>
      <w:r w:rsidR="00B724FF" w:rsidRPr="00B724FF">
        <w:rPr>
          <w:rFonts w:ascii="Times New Roman" w:hAnsi="Times New Roman"/>
          <w:sz w:val="28"/>
          <w:szCs w:val="28"/>
        </w:rPr>
        <w:t>а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м</w:t>
      </w:r>
      <w:r w:rsidR="00B724FF" w:rsidRPr="00B724FF">
        <w:rPr>
          <w:rFonts w:ascii="Times New Roman" w:hAnsi="Times New Roman"/>
          <w:sz w:val="28"/>
          <w:szCs w:val="28"/>
        </w:rPr>
        <w:t>и</w:t>
      </w:r>
      <w:r w:rsidR="00B724FF" w:rsidRPr="00B724FF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z w:val="28"/>
          <w:szCs w:val="28"/>
        </w:rPr>
        <w:t>в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п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е</w:t>
      </w:r>
      <w:r w:rsidR="00B724FF" w:rsidRPr="00B724F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ё</w:t>
      </w:r>
      <w:r w:rsidR="00B724FF" w:rsidRPr="00B724FF">
        <w:rPr>
          <w:rFonts w:ascii="Times New Roman" w:hAnsi="Times New Roman"/>
          <w:sz w:val="28"/>
          <w:szCs w:val="28"/>
        </w:rPr>
        <w:t>д</w:t>
      </w:r>
      <w:r w:rsidR="00B724FF" w:rsidRPr="00B724FF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и</w:t>
      </w:r>
      <w:r w:rsidR="00B724FF" w:rsidRPr="00B724FF">
        <w:rPr>
          <w:rFonts w:ascii="Times New Roman" w:hAnsi="Times New Roman"/>
          <w:sz w:val="28"/>
          <w:szCs w:val="28"/>
        </w:rPr>
        <w:t>з</w:t>
      </w:r>
      <w:r w:rsidR="00B724FF" w:rsidRPr="00B724FF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и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с</w:t>
      </w:r>
      <w:r w:rsidR="00B724FF" w:rsidRPr="00B724FF">
        <w:rPr>
          <w:rFonts w:ascii="Times New Roman" w:hAnsi="Times New Roman"/>
          <w:sz w:val="28"/>
          <w:szCs w:val="28"/>
        </w:rPr>
        <w:t>х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о</w:t>
      </w:r>
      <w:r w:rsidR="00B724FF" w:rsidRPr="00B724FF">
        <w:rPr>
          <w:rFonts w:ascii="Times New Roman" w:hAnsi="Times New Roman"/>
          <w:spacing w:val="-3"/>
          <w:sz w:val="28"/>
          <w:szCs w:val="28"/>
        </w:rPr>
        <w:t>д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н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B724FF">
        <w:rPr>
          <w:rFonts w:ascii="Times New Roman" w:hAnsi="Times New Roman"/>
          <w:spacing w:val="1"/>
          <w:sz w:val="28"/>
          <w:szCs w:val="28"/>
        </w:rPr>
        <w:t>г</w:t>
      </w:r>
      <w:r w:rsidR="00B724FF" w:rsidRPr="00B724FF">
        <w:rPr>
          <w:rFonts w:ascii="Times New Roman" w:hAnsi="Times New Roman"/>
          <w:sz w:val="28"/>
          <w:szCs w:val="28"/>
        </w:rPr>
        <w:t>о</w:t>
      </w:r>
      <w:r w:rsidR="00B724FF" w:rsidRPr="00B724FF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п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о</w:t>
      </w:r>
      <w:r w:rsidR="00B724FF" w:rsidRPr="00B724FF">
        <w:rPr>
          <w:rFonts w:ascii="Times New Roman" w:hAnsi="Times New Roman"/>
          <w:sz w:val="28"/>
          <w:szCs w:val="28"/>
        </w:rPr>
        <w:t>л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B724FF">
        <w:rPr>
          <w:rFonts w:ascii="Times New Roman" w:hAnsi="Times New Roman"/>
          <w:spacing w:val="-1"/>
          <w:sz w:val="28"/>
          <w:szCs w:val="28"/>
        </w:rPr>
        <w:t>ж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е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н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и</w:t>
      </w:r>
      <w:r w:rsidR="00B724FF" w:rsidRPr="00B724FF">
        <w:rPr>
          <w:rFonts w:ascii="Times New Roman" w:hAnsi="Times New Roman"/>
          <w:sz w:val="28"/>
          <w:szCs w:val="28"/>
        </w:rPr>
        <w:t>я</w:t>
      </w:r>
      <w:r w:rsidR="00B724FF" w:rsidRPr="00B724FF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с</w:t>
      </w:r>
      <w:r w:rsidR="00B724FF" w:rsidRPr="00B724FF">
        <w:rPr>
          <w:rFonts w:ascii="Times New Roman" w:hAnsi="Times New Roman"/>
          <w:spacing w:val="1"/>
          <w:sz w:val="28"/>
          <w:szCs w:val="28"/>
        </w:rPr>
        <w:t>т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B724FF">
        <w:rPr>
          <w:rFonts w:ascii="Times New Roman" w:hAnsi="Times New Roman"/>
          <w:spacing w:val="-5"/>
          <w:sz w:val="28"/>
          <w:szCs w:val="28"/>
        </w:rPr>
        <w:t>я</w:t>
      </w:r>
      <w:r w:rsidR="00B724FF" w:rsidRPr="00B724FF">
        <w:rPr>
          <w:rFonts w:ascii="Times New Roman" w:hAnsi="Times New Roman"/>
          <w:sz w:val="28"/>
          <w:szCs w:val="28"/>
        </w:rPr>
        <w:t>,</w:t>
      </w:r>
      <w:r w:rsidR="00B724FF" w:rsidRPr="00B724FF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о</w:t>
      </w:r>
      <w:r w:rsidR="00B724FF" w:rsidRPr="00B724FF">
        <w:rPr>
          <w:rFonts w:ascii="Times New Roman" w:hAnsi="Times New Roman"/>
          <w:spacing w:val="1"/>
          <w:sz w:val="28"/>
          <w:szCs w:val="28"/>
        </w:rPr>
        <w:t>д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н</w:t>
      </w:r>
      <w:r w:rsidR="00B724FF" w:rsidRPr="00B724FF">
        <w:rPr>
          <w:rFonts w:ascii="Times New Roman" w:hAnsi="Times New Roman"/>
          <w:sz w:val="28"/>
          <w:szCs w:val="28"/>
        </w:rPr>
        <w:t>а</w:t>
      </w:r>
      <w:r w:rsidR="00B724FF" w:rsidRPr="00B724FF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н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B724FF">
        <w:rPr>
          <w:rFonts w:ascii="Times New Roman" w:hAnsi="Times New Roman"/>
          <w:spacing w:val="-3"/>
          <w:sz w:val="28"/>
          <w:szCs w:val="28"/>
        </w:rPr>
        <w:t>г</w:t>
      </w:r>
      <w:r w:rsidR="00B724FF" w:rsidRPr="00B724FF">
        <w:rPr>
          <w:rFonts w:ascii="Times New Roman" w:hAnsi="Times New Roman"/>
          <w:sz w:val="28"/>
          <w:szCs w:val="28"/>
        </w:rPr>
        <w:t>а</w:t>
      </w:r>
      <w:r w:rsidR="00B724FF" w:rsidRPr="00B724FF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z w:val="28"/>
          <w:szCs w:val="28"/>
        </w:rPr>
        <w:t>в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п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е</w:t>
      </w:r>
      <w:r w:rsidR="00B724FF" w:rsidRPr="00B724FF">
        <w:rPr>
          <w:rFonts w:ascii="Times New Roman" w:hAnsi="Times New Roman"/>
          <w:sz w:val="28"/>
          <w:szCs w:val="28"/>
        </w:rPr>
        <w:t>р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е</w:t>
      </w:r>
      <w:r w:rsidR="00B724FF" w:rsidRPr="00B724FF">
        <w:rPr>
          <w:rFonts w:ascii="Times New Roman" w:hAnsi="Times New Roman"/>
          <w:spacing w:val="1"/>
          <w:sz w:val="28"/>
          <w:szCs w:val="28"/>
        </w:rPr>
        <w:t>д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и</w:t>
      </w:r>
      <w:r w:rsidR="00B724FF" w:rsidRPr="00B724FF">
        <w:rPr>
          <w:rFonts w:ascii="Times New Roman" w:hAnsi="Times New Roman"/>
          <w:sz w:val="28"/>
          <w:szCs w:val="28"/>
        </w:rPr>
        <w:t>,</w:t>
      </w:r>
      <w:r w:rsidR="00B724FF" w:rsidRPr="00B724FF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3"/>
          <w:sz w:val="28"/>
          <w:szCs w:val="28"/>
        </w:rPr>
        <w:t>д</w:t>
      </w:r>
      <w:r w:rsidR="00B724FF" w:rsidRPr="00B724FF">
        <w:rPr>
          <w:rFonts w:ascii="Times New Roman" w:hAnsi="Times New Roman"/>
          <w:spacing w:val="4"/>
          <w:sz w:val="28"/>
          <w:szCs w:val="28"/>
        </w:rPr>
        <w:t>р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у</w:t>
      </w:r>
      <w:r w:rsidR="00B724FF" w:rsidRPr="00B724FF">
        <w:rPr>
          <w:rFonts w:ascii="Times New Roman" w:hAnsi="Times New Roman"/>
          <w:spacing w:val="-3"/>
          <w:sz w:val="28"/>
          <w:szCs w:val="28"/>
        </w:rPr>
        <w:t>г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а</w:t>
      </w:r>
      <w:r w:rsidR="00B724FF" w:rsidRPr="00B724FF">
        <w:rPr>
          <w:rFonts w:ascii="Times New Roman" w:hAnsi="Times New Roman"/>
          <w:sz w:val="28"/>
          <w:szCs w:val="28"/>
        </w:rPr>
        <w:t xml:space="preserve">я 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с</w:t>
      </w:r>
      <w:r w:rsidR="00B724FF" w:rsidRPr="00B724FF">
        <w:rPr>
          <w:rFonts w:ascii="Times New Roman" w:hAnsi="Times New Roman"/>
          <w:spacing w:val="-3"/>
          <w:sz w:val="28"/>
          <w:szCs w:val="28"/>
        </w:rPr>
        <w:t>з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а</w:t>
      </w:r>
      <w:r w:rsidR="00B724FF" w:rsidRPr="00B724FF">
        <w:rPr>
          <w:rFonts w:ascii="Times New Roman" w:hAnsi="Times New Roman"/>
          <w:spacing w:val="-3"/>
          <w:sz w:val="28"/>
          <w:szCs w:val="28"/>
        </w:rPr>
        <w:t>д</w:t>
      </w:r>
      <w:r w:rsidR="00B724FF" w:rsidRPr="00B724FF">
        <w:rPr>
          <w:rFonts w:ascii="Times New Roman" w:hAnsi="Times New Roman"/>
          <w:sz w:val="28"/>
          <w:szCs w:val="28"/>
        </w:rPr>
        <w:t xml:space="preserve">и </w:t>
      </w:r>
      <w:r w:rsidR="00B724FF" w:rsidRPr="00B724FF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и</w:t>
      </w:r>
      <w:r w:rsidR="00B724FF" w:rsidRPr="00B724FF">
        <w:rPr>
          <w:rFonts w:ascii="Times New Roman" w:hAnsi="Times New Roman"/>
          <w:sz w:val="28"/>
          <w:szCs w:val="28"/>
        </w:rPr>
        <w:t xml:space="preserve">ли </w:t>
      </w:r>
      <w:r w:rsidR="00B724FF" w:rsidRPr="00B724FF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н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о</w:t>
      </w:r>
      <w:r w:rsidR="00B724FF" w:rsidRPr="00B724FF">
        <w:rPr>
          <w:rFonts w:ascii="Times New Roman" w:hAnsi="Times New Roman"/>
          <w:spacing w:val="1"/>
          <w:sz w:val="28"/>
          <w:szCs w:val="28"/>
        </w:rPr>
        <w:t>г</w:t>
      </w:r>
      <w:r w:rsidR="00B724FF" w:rsidRPr="00B724FF">
        <w:rPr>
          <w:rFonts w:ascii="Times New Roman" w:hAnsi="Times New Roman"/>
          <w:sz w:val="28"/>
          <w:szCs w:val="28"/>
        </w:rPr>
        <w:t xml:space="preserve">и </w:t>
      </w:r>
      <w:r w:rsidR="00B724FF" w:rsidRPr="00B724FF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в</w:t>
      </w:r>
      <w:r w:rsidR="00B724FF" w:rsidRPr="00B724FF">
        <w:rPr>
          <w:rFonts w:ascii="Times New Roman" w:hAnsi="Times New Roman"/>
          <w:sz w:val="28"/>
          <w:szCs w:val="28"/>
        </w:rPr>
        <w:t>р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о</w:t>
      </w:r>
      <w:r w:rsidR="00B724FF" w:rsidRPr="00B724FF">
        <w:rPr>
          <w:rFonts w:ascii="Times New Roman" w:hAnsi="Times New Roman"/>
          <w:spacing w:val="1"/>
          <w:sz w:val="28"/>
          <w:szCs w:val="28"/>
        </w:rPr>
        <w:t>з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ь</w:t>
      </w:r>
      <w:r w:rsidR="00B724FF" w:rsidRPr="00B724FF">
        <w:rPr>
          <w:rFonts w:ascii="Times New Roman" w:hAnsi="Times New Roman"/>
          <w:sz w:val="28"/>
          <w:szCs w:val="28"/>
        </w:rPr>
        <w:t xml:space="preserve">. </w:t>
      </w:r>
      <w:r w:rsidR="00B724FF" w:rsidRPr="00B724FF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П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р</w:t>
      </w:r>
      <w:r w:rsidR="00B724FF" w:rsidRPr="00B724FF">
        <w:rPr>
          <w:rFonts w:ascii="Times New Roman" w:hAnsi="Times New Roman"/>
          <w:sz w:val="28"/>
          <w:szCs w:val="28"/>
        </w:rPr>
        <w:t xml:space="preserve">и </w:t>
      </w:r>
      <w:r w:rsidR="00B724FF" w:rsidRPr="00B724FF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3"/>
          <w:sz w:val="28"/>
          <w:szCs w:val="28"/>
        </w:rPr>
        <w:t>б</w:t>
      </w:r>
      <w:r w:rsidR="00B724FF" w:rsidRPr="00B724FF">
        <w:rPr>
          <w:rFonts w:ascii="Times New Roman" w:hAnsi="Times New Roman"/>
          <w:sz w:val="28"/>
          <w:szCs w:val="28"/>
        </w:rPr>
        <w:t>р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ос</w:t>
      </w:r>
      <w:r w:rsidR="00B724FF" w:rsidRPr="00B724FF">
        <w:rPr>
          <w:rFonts w:ascii="Times New Roman" w:hAnsi="Times New Roman"/>
          <w:sz w:val="28"/>
          <w:szCs w:val="28"/>
        </w:rPr>
        <w:t xml:space="preserve">ке </w:t>
      </w:r>
      <w:r w:rsidR="00B724FF" w:rsidRPr="00B724FF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с</w:t>
      </w:r>
      <w:r w:rsidR="00B724FF" w:rsidRPr="00B724FF">
        <w:rPr>
          <w:rFonts w:ascii="Times New Roman" w:hAnsi="Times New Roman"/>
          <w:spacing w:val="1"/>
          <w:sz w:val="28"/>
          <w:szCs w:val="28"/>
        </w:rPr>
        <w:t>т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у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пн</w:t>
      </w:r>
      <w:r w:rsidR="00B724FF" w:rsidRPr="00B724FF">
        <w:rPr>
          <w:rFonts w:ascii="Times New Roman" w:hAnsi="Times New Roman"/>
          <w:sz w:val="28"/>
          <w:szCs w:val="28"/>
        </w:rPr>
        <w:t xml:space="preserve">и </w:t>
      </w:r>
      <w:r w:rsidR="00B724FF" w:rsidRPr="00B724FF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1"/>
          <w:sz w:val="28"/>
          <w:szCs w:val="28"/>
        </w:rPr>
        <w:t>д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о</w:t>
      </w:r>
      <w:r w:rsidR="00B724FF" w:rsidRPr="00B724FF">
        <w:rPr>
          <w:rFonts w:ascii="Times New Roman" w:hAnsi="Times New Roman"/>
          <w:sz w:val="28"/>
          <w:szCs w:val="28"/>
        </w:rPr>
        <w:t>л</w:t>
      </w:r>
      <w:r w:rsidR="00B724FF" w:rsidRPr="00B724FF">
        <w:rPr>
          <w:rFonts w:ascii="Times New Roman" w:hAnsi="Times New Roman"/>
          <w:spacing w:val="-1"/>
          <w:sz w:val="28"/>
          <w:szCs w:val="28"/>
        </w:rPr>
        <w:t>ж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н</w:t>
      </w:r>
      <w:r w:rsidR="00B724FF" w:rsidRPr="00B724FF">
        <w:rPr>
          <w:rFonts w:ascii="Times New Roman" w:hAnsi="Times New Roman"/>
          <w:sz w:val="28"/>
          <w:szCs w:val="28"/>
        </w:rPr>
        <w:t xml:space="preserve">ы </w:t>
      </w:r>
      <w:r w:rsidR="00B724FF" w:rsidRPr="00B724FF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z w:val="28"/>
          <w:szCs w:val="28"/>
        </w:rPr>
        <w:t>с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охр</w:t>
      </w:r>
      <w:r w:rsidR="00B724FF" w:rsidRPr="00B724FF">
        <w:rPr>
          <w:rFonts w:ascii="Times New Roman" w:hAnsi="Times New Roman"/>
          <w:sz w:val="28"/>
          <w:szCs w:val="28"/>
        </w:rPr>
        <w:t>а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н</w:t>
      </w:r>
      <w:r w:rsidR="00B724FF" w:rsidRPr="00B724FF">
        <w:rPr>
          <w:rFonts w:ascii="Times New Roman" w:hAnsi="Times New Roman"/>
          <w:spacing w:val="-5"/>
          <w:sz w:val="28"/>
          <w:szCs w:val="28"/>
        </w:rPr>
        <w:t>я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т</w:t>
      </w:r>
      <w:r w:rsidR="00B724FF" w:rsidRPr="00B724FF">
        <w:rPr>
          <w:rFonts w:ascii="Times New Roman" w:hAnsi="Times New Roman"/>
          <w:sz w:val="28"/>
          <w:szCs w:val="28"/>
        </w:rPr>
        <w:t xml:space="preserve">ь </w:t>
      </w:r>
      <w:r w:rsidR="00B724FF" w:rsidRPr="00B724FF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z w:val="28"/>
          <w:szCs w:val="28"/>
        </w:rPr>
        <w:t>к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о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н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т</w:t>
      </w:r>
      <w:r w:rsidR="00B724FF" w:rsidRPr="00B724FF">
        <w:rPr>
          <w:rFonts w:ascii="Times New Roman" w:hAnsi="Times New Roman"/>
          <w:sz w:val="28"/>
          <w:szCs w:val="28"/>
        </w:rPr>
        <w:t>а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к</w:t>
      </w:r>
      <w:r w:rsidR="00B724FF" w:rsidRPr="00B724FF">
        <w:rPr>
          <w:rFonts w:ascii="Times New Roman" w:hAnsi="Times New Roman"/>
          <w:sz w:val="28"/>
          <w:szCs w:val="28"/>
        </w:rPr>
        <w:t xml:space="preserve">т </w:t>
      </w:r>
      <w:r w:rsidR="00B724FF" w:rsidRPr="00B724FF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z w:val="28"/>
          <w:szCs w:val="28"/>
        </w:rPr>
        <w:t xml:space="preserve">с </w:t>
      </w:r>
      <w:r w:rsidR="00B724FF" w:rsidRPr="00B724FF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1"/>
          <w:sz w:val="28"/>
          <w:szCs w:val="28"/>
        </w:rPr>
        <w:t>з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е</w:t>
      </w:r>
      <w:r w:rsidR="00B724FF" w:rsidRPr="00B724FF">
        <w:rPr>
          <w:rFonts w:ascii="Times New Roman" w:hAnsi="Times New Roman"/>
          <w:spacing w:val="-5"/>
          <w:sz w:val="28"/>
          <w:szCs w:val="28"/>
        </w:rPr>
        <w:t>м</w:t>
      </w:r>
      <w:r w:rsidR="00B724FF" w:rsidRPr="00B724FF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ё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й</w:t>
      </w:r>
      <w:r w:rsidR="00B724FF" w:rsidRPr="00B724FF">
        <w:rPr>
          <w:rFonts w:ascii="Times New Roman" w:hAnsi="Times New Roman"/>
          <w:sz w:val="28"/>
          <w:szCs w:val="28"/>
        </w:rPr>
        <w:t xml:space="preserve">. </w:t>
      </w:r>
      <w:r w:rsidR="00B724FF" w:rsidRPr="00B724FF">
        <w:rPr>
          <w:rFonts w:ascii="Times New Roman" w:hAnsi="Times New Roman"/>
          <w:spacing w:val="-3"/>
          <w:sz w:val="28"/>
          <w:szCs w:val="28"/>
        </w:rPr>
        <w:t>Д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ела</w:t>
      </w:r>
      <w:r w:rsidR="00B724FF" w:rsidRPr="00B724FF">
        <w:rPr>
          <w:rFonts w:ascii="Times New Roman" w:hAnsi="Times New Roman"/>
          <w:spacing w:val="-5"/>
          <w:sz w:val="28"/>
          <w:szCs w:val="28"/>
        </w:rPr>
        <w:t>ю</w:t>
      </w:r>
      <w:r w:rsidR="00B724FF" w:rsidRPr="00B724FF">
        <w:rPr>
          <w:rFonts w:ascii="Times New Roman" w:hAnsi="Times New Roman"/>
          <w:spacing w:val="1"/>
          <w:sz w:val="28"/>
          <w:szCs w:val="28"/>
        </w:rPr>
        <w:t>т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с</w:t>
      </w:r>
      <w:r w:rsidR="00B724FF" w:rsidRPr="00B724FF">
        <w:rPr>
          <w:rFonts w:ascii="Times New Roman" w:hAnsi="Times New Roman"/>
          <w:sz w:val="28"/>
          <w:szCs w:val="28"/>
        </w:rPr>
        <w:t>я</w:t>
      </w:r>
      <w:r w:rsidR="00B724FF" w:rsidRPr="00B724FF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т</w:t>
      </w:r>
      <w:r w:rsidR="00B724FF" w:rsidRPr="00B724FF">
        <w:rPr>
          <w:rFonts w:ascii="Times New Roman" w:hAnsi="Times New Roman"/>
          <w:sz w:val="28"/>
          <w:szCs w:val="28"/>
        </w:rPr>
        <w:t>ри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п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п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ы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т</w:t>
      </w:r>
      <w:r w:rsidR="00B724FF" w:rsidRPr="00B724FF">
        <w:rPr>
          <w:rFonts w:ascii="Times New Roman" w:hAnsi="Times New Roman"/>
          <w:sz w:val="28"/>
          <w:szCs w:val="28"/>
        </w:rPr>
        <w:t>к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и</w:t>
      </w:r>
      <w:r w:rsidR="00B724FF" w:rsidRPr="00B724FF">
        <w:rPr>
          <w:rFonts w:ascii="Times New Roman" w:hAnsi="Times New Roman"/>
          <w:sz w:val="28"/>
          <w:szCs w:val="28"/>
        </w:rPr>
        <w:t>.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 xml:space="preserve"> З</w:t>
      </w:r>
      <w:r w:rsidR="00B724FF" w:rsidRPr="00B724FF">
        <w:rPr>
          <w:rFonts w:ascii="Times New Roman" w:hAnsi="Times New Roman"/>
          <w:sz w:val="28"/>
          <w:szCs w:val="28"/>
        </w:rPr>
        <w:t>а</w:t>
      </w:r>
      <w:r w:rsidR="00B724FF" w:rsidRPr="00B724FF">
        <w:rPr>
          <w:rFonts w:ascii="Times New Roman" w:hAnsi="Times New Roman"/>
          <w:spacing w:val="-5"/>
          <w:sz w:val="28"/>
          <w:szCs w:val="28"/>
        </w:rPr>
        <w:t>с</w:t>
      </w:r>
      <w:r w:rsidR="00B724FF" w:rsidRPr="00B724FF">
        <w:rPr>
          <w:rFonts w:ascii="Times New Roman" w:hAnsi="Times New Roman"/>
          <w:spacing w:val="-1"/>
          <w:sz w:val="28"/>
          <w:szCs w:val="28"/>
        </w:rPr>
        <w:t>ч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и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т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ыв</w:t>
      </w:r>
      <w:r w:rsidR="00B724FF" w:rsidRPr="00B724FF">
        <w:rPr>
          <w:rFonts w:ascii="Times New Roman" w:hAnsi="Times New Roman"/>
          <w:sz w:val="28"/>
          <w:szCs w:val="28"/>
        </w:rPr>
        <w:t>а</w:t>
      </w:r>
      <w:r w:rsidR="00B724FF" w:rsidRPr="00B724FF">
        <w:rPr>
          <w:rFonts w:ascii="Times New Roman" w:hAnsi="Times New Roman"/>
          <w:spacing w:val="-9"/>
          <w:sz w:val="28"/>
          <w:szCs w:val="28"/>
        </w:rPr>
        <w:t>е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т</w:t>
      </w:r>
      <w:r w:rsidR="00B724FF" w:rsidRPr="00B724FF">
        <w:rPr>
          <w:rFonts w:ascii="Times New Roman" w:hAnsi="Times New Roman"/>
          <w:sz w:val="28"/>
          <w:szCs w:val="28"/>
        </w:rPr>
        <w:t>ся</w:t>
      </w:r>
      <w:r w:rsidR="00B724FF" w:rsidRPr="00B724FF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z w:val="28"/>
          <w:szCs w:val="28"/>
        </w:rPr>
        <w:t>л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у</w:t>
      </w:r>
      <w:r w:rsidR="00B724FF" w:rsidRPr="00B724FF">
        <w:rPr>
          <w:rFonts w:ascii="Times New Roman" w:hAnsi="Times New Roman"/>
          <w:spacing w:val="-1"/>
          <w:sz w:val="28"/>
          <w:szCs w:val="28"/>
        </w:rPr>
        <w:t>ч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ш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и</w:t>
      </w:r>
      <w:r w:rsidR="00B724FF" w:rsidRPr="00B724FF">
        <w:rPr>
          <w:rFonts w:ascii="Times New Roman" w:hAnsi="Times New Roman"/>
          <w:sz w:val="28"/>
          <w:szCs w:val="28"/>
        </w:rPr>
        <w:t>й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z w:val="28"/>
          <w:szCs w:val="28"/>
        </w:rPr>
        <w:t>р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е</w:t>
      </w:r>
      <w:r w:rsidR="00B724FF" w:rsidRPr="00B724FF">
        <w:rPr>
          <w:rFonts w:ascii="Times New Roman" w:hAnsi="Times New Roman"/>
          <w:spacing w:val="5"/>
          <w:sz w:val="28"/>
          <w:szCs w:val="28"/>
        </w:rPr>
        <w:t>з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у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л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ь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т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а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т</w:t>
      </w:r>
      <w:r w:rsidR="00B724FF" w:rsidRPr="00B724FF">
        <w:rPr>
          <w:rFonts w:ascii="Times New Roman" w:hAnsi="Times New Roman"/>
          <w:sz w:val="28"/>
          <w:szCs w:val="28"/>
        </w:rPr>
        <w:t>.</w:t>
      </w:r>
    </w:p>
    <w:p w:rsidR="00B724FF" w:rsidRPr="00B724FF" w:rsidRDefault="0005190D" w:rsidP="0005190D">
      <w:pPr>
        <w:widowControl w:val="0"/>
        <w:autoSpaceDE w:val="0"/>
        <w:autoSpaceDN w:val="0"/>
        <w:adjustRightInd w:val="0"/>
        <w:spacing w:after="0" w:line="324" w:lineRule="exact"/>
        <w:ind w:left="108" w:right="-2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Оц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е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н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к</w:t>
      </w:r>
      <w:r w:rsidR="00B724FF" w:rsidRPr="00B724FF">
        <w:rPr>
          <w:rFonts w:ascii="Times New Roman" w:hAnsi="Times New Roman"/>
          <w:sz w:val="28"/>
          <w:szCs w:val="28"/>
        </w:rPr>
        <w:t>а</w:t>
      </w:r>
      <w:r w:rsidR="00B724FF" w:rsidRPr="00B724FF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z w:val="28"/>
          <w:szCs w:val="28"/>
        </w:rPr>
        <w:t>р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е</w:t>
      </w:r>
      <w:r w:rsidR="00B724FF" w:rsidRPr="00B724FF">
        <w:rPr>
          <w:rFonts w:ascii="Times New Roman" w:hAnsi="Times New Roman"/>
          <w:spacing w:val="1"/>
          <w:sz w:val="28"/>
          <w:szCs w:val="28"/>
        </w:rPr>
        <w:t>з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у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ль</w:t>
      </w:r>
      <w:r w:rsidR="00B724FF" w:rsidRPr="00B724FF">
        <w:rPr>
          <w:rFonts w:ascii="Times New Roman" w:hAnsi="Times New Roman"/>
          <w:spacing w:val="1"/>
          <w:sz w:val="28"/>
          <w:szCs w:val="28"/>
        </w:rPr>
        <w:t>т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а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т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а</w:t>
      </w:r>
      <w:r w:rsidR="00B724FF" w:rsidRPr="00B724FF">
        <w:rPr>
          <w:rFonts w:ascii="Times New Roman" w:hAnsi="Times New Roman"/>
          <w:sz w:val="28"/>
          <w:szCs w:val="28"/>
        </w:rPr>
        <w:t>.</w:t>
      </w:r>
      <w:r w:rsidR="00B724FF" w:rsidRPr="00B724FF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Оц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е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н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и</w:t>
      </w:r>
      <w:r w:rsidR="00B724FF" w:rsidRPr="00B724FF">
        <w:rPr>
          <w:rFonts w:ascii="Times New Roman" w:hAnsi="Times New Roman"/>
          <w:sz w:val="28"/>
          <w:szCs w:val="28"/>
        </w:rPr>
        <w:t>ва</w:t>
      </w:r>
      <w:r w:rsidR="00B724FF" w:rsidRPr="00B724FF">
        <w:rPr>
          <w:rFonts w:ascii="Times New Roman" w:hAnsi="Times New Roman"/>
          <w:spacing w:val="-9"/>
          <w:sz w:val="28"/>
          <w:szCs w:val="28"/>
        </w:rPr>
        <w:t>е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т</w:t>
      </w:r>
      <w:r w:rsidR="00B724FF" w:rsidRPr="00B724FF">
        <w:rPr>
          <w:rFonts w:ascii="Times New Roman" w:hAnsi="Times New Roman"/>
          <w:sz w:val="28"/>
          <w:szCs w:val="28"/>
        </w:rPr>
        <w:t>ся</w:t>
      </w:r>
      <w:r w:rsidR="00B724FF" w:rsidRPr="00B724FF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3"/>
          <w:sz w:val="28"/>
          <w:szCs w:val="28"/>
        </w:rPr>
        <w:t>д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аль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н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ос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т</w:t>
      </w:r>
      <w:r w:rsidR="00B724FF" w:rsidRPr="00B724FF">
        <w:rPr>
          <w:rFonts w:ascii="Times New Roman" w:hAnsi="Times New Roman"/>
          <w:sz w:val="28"/>
          <w:szCs w:val="28"/>
        </w:rPr>
        <w:t>ь</w:t>
      </w:r>
      <w:r w:rsidR="00B724FF" w:rsidRPr="00B724FF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3"/>
          <w:sz w:val="28"/>
          <w:szCs w:val="28"/>
        </w:rPr>
        <w:t>б</w:t>
      </w:r>
      <w:r w:rsidR="00B724FF" w:rsidRPr="00B724FF">
        <w:rPr>
          <w:rFonts w:ascii="Times New Roman" w:hAnsi="Times New Roman"/>
          <w:sz w:val="28"/>
          <w:szCs w:val="28"/>
        </w:rPr>
        <w:t>р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оск</w:t>
      </w:r>
      <w:r w:rsidR="00B724FF" w:rsidRPr="00B724FF">
        <w:rPr>
          <w:rFonts w:ascii="Times New Roman" w:hAnsi="Times New Roman"/>
          <w:sz w:val="28"/>
          <w:szCs w:val="28"/>
        </w:rPr>
        <w:t>а</w:t>
      </w:r>
      <w:r w:rsidR="00B724FF" w:rsidRPr="00B724FF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1"/>
          <w:sz w:val="28"/>
          <w:szCs w:val="28"/>
        </w:rPr>
        <w:t>м</w:t>
      </w:r>
      <w:r w:rsidR="00B724FF" w:rsidRPr="00B724FF">
        <w:rPr>
          <w:rFonts w:ascii="Times New Roman" w:hAnsi="Times New Roman"/>
          <w:spacing w:val="-5"/>
          <w:sz w:val="28"/>
          <w:szCs w:val="28"/>
        </w:rPr>
        <w:t>яч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а</w:t>
      </w:r>
      <w:r w:rsidR="00B724FF" w:rsidRPr="00B724FF">
        <w:rPr>
          <w:rFonts w:ascii="Times New Roman" w:hAnsi="Times New Roman"/>
          <w:sz w:val="28"/>
          <w:szCs w:val="28"/>
        </w:rPr>
        <w:t>.</w:t>
      </w:r>
      <w:r w:rsidR="00B724FF" w:rsidRPr="00B724FF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И</w:t>
      </w:r>
      <w:r w:rsidR="00B724FF" w:rsidRPr="00B724FF">
        <w:rPr>
          <w:rFonts w:ascii="Times New Roman" w:hAnsi="Times New Roman"/>
          <w:spacing w:val="1"/>
          <w:sz w:val="28"/>
          <w:szCs w:val="28"/>
        </w:rPr>
        <w:t>з</w:t>
      </w:r>
      <w:r w:rsidR="00B724FF" w:rsidRPr="00B724FF">
        <w:rPr>
          <w:rFonts w:ascii="Times New Roman" w:hAnsi="Times New Roman"/>
          <w:spacing w:val="-1"/>
          <w:sz w:val="28"/>
          <w:szCs w:val="28"/>
        </w:rPr>
        <w:t>м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е</w:t>
      </w:r>
      <w:r w:rsidR="00B724FF" w:rsidRPr="00B724FF">
        <w:rPr>
          <w:rFonts w:ascii="Times New Roman" w:hAnsi="Times New Roman"/>
          <w:sz w:val="28"/>
          <w:szCs w:val="28"/>
        </w:rPr>
        <w:t>р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е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ни</w:t>
      </w:r>
      <w:r w:rsidR="00B724FF" w:rsidRPr="00B724FF">
        <w:rPr>
          <w:rFonts w:ascii="Times New Roman" w:hAnsi="Times New Roman"/>
          <w:sz w:val="28"/>
          <w:szCs w:val="28"/>
        </w:rPr>
        <w:t>е</w:t>
      </w:r>
      <w:r w:rsidR="00B724FF" w:rsidRPr="00B724FF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п</w:t>
      </w:r>
      <w:r w:rsidR="00B724FF" w:rsidRPr="00B724FF">
        <w:rPr>
          <w:rFonts w:ascii="Times New Roman" w:hAnsi="Times New Roman"/>
          <w:sz w:val="28"/>
          <w:szCs w:val="28"/>
        </w:rPr>
        <w:t>р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о</w:t>
      </w:r>
      <w:r w:rsidR="00B724FF" w:rsidRPr="00B724FF">
        <w:rPr>
          <w:rFonts w:ascii="Times New Roman" w:hAnsi="Times New Roman"/>
          <w:sz w:val="28"/>
          <w:szCs w:val="28"/>
        </w:rPr>
        <w:t>в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о</w:t>
      </w:r>
      <w:r w:rsidR="00B724FF" w:rsidRPr="00B724FF">
        <w:rPr>
          <w:rFonts w:ascii="Times New Roman" w:hAnsi="Times New Roman"/>
          <w:spacing w:val="1"/>
          <w:sz w:val="28"/>
          <w:szCs w:val="28"/>
        </w:rPr>
        <w:t>д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>и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т</w:t>
      </w:r>
      <w:r w:rsidR="00B724FF" w:rsidRPr="00B724FF">
        <w:rPr>
          <w:rFonts w:ascii="Times New Roman" w:hAnsi="Times New Roman"/>
          <w:sz w:val="28"/>
          <w:szCs w:val="28"/>
        </w:rPr>
        <w:t>ся р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у</w:t>
      </w:r>
      <w:r w:rsidR="00B724FF" w:rsidRPr="00B724FF">
        <w:rPr>
          <w:rFonts w:ascii="Times New Roman" w:hAnsi="Times New Roman"/>
          <w:sz w:val="28"/>
          <w:szCs w:val="28"/>
        </w:rPr>
        <w:t>л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е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т</w:t>
      </w:r>
      <w:r w:rsidR="00B724FF" w:rsidRPr="00B724FF">
        <w:rPr>
          <w:rFonts w:ascii="Times New Roman" w:hAnsi="Times New Roman"/>
          <w:sz w:val="28"/>
          <w:szCs w:val="28"/>
        </w:rPr>
        <w:t>к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о</w:t>
      </w:r>
      <w:r w:rsidR="00B724FF" w:rsidRPr="00B724FF">
        <w:rPr>
          <w:rFonts w:ascii="Times New Roman" w:hAnsi="Times New Roman"/>
          <w:sz w:val="28"/>
          <w:szCs w:val="28"/>
        </w:rPr>
        <w:t>й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z w:val="28"/>
          <w:szCs w:val="28"/>
        </w:rPr>
        <w:t>с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1"/>
          <w:sz w:val="28"/>
          <w:szCs w:val="28"/>
        </w:rPr>
        <w:t>т</w:t>
      </w:r>
      <w:r w:rsidR="00B724FF" w:rsidRPr="00B724FF">
        <w:rPr>
          <w:rFonts w:ascii="Times New Roman" w:hAnsi="Times New Roman"/>
          <w:spacing w:val="-8"/>
          <w:sz w:val="28"/>
          <w:szCs w:val="28"/>
        </w:rPr>
        <w:t>о</w:t>
      </w:r>
      <w:r w:rsidR="00B724FF" w:rsidRPr="00B724FF">
        <w:rPr>
          <w:rFonts w:ascii="Times New Roman" w:hAnsi="Times New Roman"/>
          <w:spacing w:val="-1"/>
          <w:sz w:val="28"/>
          <w:szCs w:val="28"/>
        </w:rPr>
        <w:t>ч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н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ос</w:t>
      </w:r>
      <w:r w:rsidR="00B724FF" w:rsidRPr="00B724FF">
        <w:rPr>
          <w:rFonts w:ascii="Times New Roman" w:hAnsi="Times New Roman"/>
          <w:spacing w:val="-2"/>
          <w:sz w:val="28"/>
          <w:szCs w:val="28"/>
        </w:rPr>
        <w:t>т</w:t>
      </w:r>
      <w:r w:rsidR="00B724FF" w:rsidRPr="00B724FF">
        <w:rPr>
          <w:rFonts w:ascii="Times New Roman" w:hAnsi="Times New Roman"/>
          <w:spacing w:val="-4"/>
          <w:sz w:val="28"/>
          <w:szCs w:val="28"/>
        </w:rPr>
        <w:t>ь</w:t>
      </w:r>
      <w:r w:rsidR="00B724FF" w:rsidRPr="00B724FF">
        <w:rPr>
          <w:rFonts w:ascii="Times New Roman" w:hAnsi="Times New Roman"/>
          <w:sz w:val="28"/>
          <w:szCs w:val="28"/>
        </w:rPr>
        <w:t>ю</w:t>
      </w:r>
      <w:r w:rsidR="00B724FF" w:rsidRPr="00B724FF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pacing w:val="1"/>
          <w:sz w:val="28"/>
          <w:szCs w:val="28"/>
        </w:rPr>
        <w:t>д</w:t>
      </w:r>
      <w:r w:rsidR="00B724FF" w:rsidRPr="00B724FF">
        <w:rPr>
          <w:rFonts w:ascii="Times New Roman" w:hAnsi="Times New Roman"/>
          <w:sz w:val="28"/>
          <w:szCs w:val="28"/>
        </w:rPr>
        <w:t>о</w:t>
      </w:r>
      <w:r w:rsidR="00B724FF" w:rsidRPr="00B724FF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z w:val="28"/>
          <w:szCs w:val="28"/>
        </w:rPr>
        <w:t>1</w:t>
      </w:r>
      <w:r w:rsidR="00B724FF" w:rsidRPr="00B724F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724FF" w:rsidRPr="00B724FF">
        <w:rPr>
          <w:rFonts w:ascii="Times New Roman" w:hAnsi="Times New Roman"/>
          <w:sz w:val="28"/>
          <w:szCs w:val="28"/>
        </w:rPr>
        <w:t>с</w:t>
      </w:r>
      <w:r w:rsidR="00B724FF" w:rsidRPr="00B724FF">
        <w:rPr>
          <w:rFonts w:ascii="Times New Roman" w:hAnsi="Times New Roman"/>
          <w:spacing w:val="-5"/>
          <w:sz w:val="28"/>
          <w:szCs w:val="28"/>
        </w:rPr>
        <w:t>м</w:t>
      </w:r>
      <w:r w:rsidR="00B724FF" w:rsidRPr="00B724FF">
        <w:rPr>
          <w:rFonts w:ascii="Times New Roman" w:hAnsi="Times New Roman"/>
          <w:sz w:val="28"/>
          <w:szCs w:val="28"/>
        </w:rPr>
        <w:t>.</w:t>
      </w:r>
    </w:p>
    <w:p w:rsidR="00B724FF" w:rsidRPr="00B724FF" w:rsidRDefault="00B724FF" w:rsidP="00B724FF">
      <w:pPr>
        <w:widowControl w:val="0"/>
        <w:autoSpaceDE w:val="0"/>
        <w:autoSpaceDN w:val="0"/>
        <w:adjustRightInd w:val="0"/>
        <w:spacing w:after="0" w:line="316" w:lineRule="exact"/>
        <w:ind w:left="829" w:right="-20"/>
        <w:rPr>
          <w:rFonts w:ascii="Times New Roman" w:hAnsi="Times New Roman"/>
          <w:sz w:val="28"/>
          <w:szCs w:val="28"/>
        </w:rPr>
      </w:pPr>
      <w:r w:rsidRPr="00B724FF">
        <w:rPr>
          <w:rFonts w:ascii="Times New Roman" w:hAnsi="Times New Roman"/>
          <w:spacing w:val="-3"/>
          <w:sz w:val="28"/>
          <w:szCs w:val="28"/>
          <w:u w:val="single"/>
        </w:rPr>
        <w:t>В</w:t>
      </w:r>
      <w:r w:rsidRPr="00B724FF">
        <w:rPr>
          <w:rFonts w:ascii="Times New Roman" w:hAnsi="Times New Roman"/>
          <w:sz w:val="28"/>
          <w:szCs w:val="28"/>
          <w:u w:val="single"/>
        </w:rPr>
        <w:t>ык</w:t>
      </w:r>
      <w:r w:rsidRPr="00B724FF">
        <w:rPr>
          <w:rFonts w:ascii="Times New Roman" w:hAnsi="Times New Roman"/>
          <w:spacing w:val="3"/>
          <w:sz w:val="28"/>
          <w:szCs w:val="28"/>
          <w:u w:val="single"/>
        </w:rPr>
        <w:t>р</w:t>
      </w:r>
      <w:r w:rsidRPr="00B724FF">
        <w:rPr>
          <w:rFonts w:ascii="Times New Roman" w:hAnsi="Times New Roman"/>
          <w:spacing w:val="-8"/>
          <w:sz w:val="28"/>
          <w:szCs w:val="28"/>
          <w:u w:val="single"/>
        </w:rPr>
        <w:t>у</w:t>
      </w:r>
      <w:r w:rsidRPr="00B724FF">
        <w:rPr>
          <w:rFonts w:ascii="Times New Roman" w:hAnsi="Times New Roman"/>
          <w:sz w:val="28"/>
          <w:szCs w:val="28"/>
          <w:u w:val="single"/>
        </w:rPr>
        <w:t xml:space="preserve">т </w:t>
      </w:r>
      <w:r w:rsidRPr="00B724FF">
        <w:rPr>
          <w:rFonts w:ascii="Times New Roman" w:hAnsi="Times New Roman"/>
          <w:spacing w:val="5"/>
          <w:sz w:val="28"/>
          <w:szCs w:val="28"/>
          <w:u w:val="single"/>
        </w:rPr>
        <w:t xml:space="preserve"> </w:t>
      </w:r>
      <w:r w:rsidRPr="00B724FF">
        <w:rPr>
          <w:rFonts w:ascii="Times New Roman" w:hAnsi="Times New Roman"/>
          <w:spacing w:val="-2"/>
          <w:sz w:val="28"/>
          <w:szCs w:val="28"/>
          <w:u w:val="single"/>
        </w:rPr>
        <w:t>п</w:t>
      </w:r>
      <w:r w:rsidRPr="00B724FF">
        <w:rPr>
          <w:rFonts w:ascii="Times New Roman" w:hAnsi="Times New Roman"/>
          <w:sz w:val="28"/>
          <w:szCs w:val="28"/>
          <w:u w:val="single"/>
        </w:rPr>
        <w:t>ря</w:t>
      </w:r>
      <w:r w:rsidRPr="00B724FF">
        <w:rPr>
          <w:rFonts w:ascii="Times New Roman" w:hAnsi="Times New Roman"/>
          <w:spacing w:val="-2"/>
          <w:sz w:val="28"/>
          <w:szCs w:val="28"/>
          <w:u w:val="single"/>
        </w:rPr>
        <w:t>м</w:t>
      </w:r>
      <w:r w:rsidRPr="00B724FF">
        <w:rPr>
          <w:rFonts w:ascii="Times New Roman" w:hAnsi="Times New Roman"/>
          <w:sz w:val="28"/>
          <w:szCs w:val="28"/>
          <w:u w:val="single"/>
        </w:rPr>
        <w:t xml:space="preserve">ых </w:t>
      </w:r>
      <w:r w:rsidRPr="00B724FF">
        <w:rPr>
          <w:rFonts w:ascii="Times New Roman" w:hAnsi="Times New Roman"/>
          <w:spacing w:val="3"/>
          <w:sz w:val="28"/>
          <w:szCs w:val="28"/>
          <w:u w:val="single"/>
        </w:rPr>
        <w:t xml:space="preserve"> </w:t>
      </w:r>
      <w:r w:rsidRPr="00B724FF">
        <w:rPr>
          <w:rFonts w:ascii="Times New Roman" w:hAnsi="Times New Roman"/>
          <w:spacing w:val="4"/>
          <w:sz w:val="28"/>
          <w:szCs w:val="28"/>
          <w:u w:val="single"/>
        </w:rPr>
        <w:t>р</w:t>
      </w:r>
      <w:r w:rsidRPr="00B724FF">
        <w:rPr>
          <w:rFonts w:ascii="Times New Roman" w:hAnsi="Times New Roman"/>
          <w:spacing w:val="-8"/>
          <w:sz w:val="28"/>
          <w:szCs w:val="28"/>
          <w:u w:val="single"/>
        </w:rPr>
        <w:t>у</w:t>
      </w:r>
      <w:r w:rsidRPr="00B724FF">
        <w:rPr>
          <w:rFonts w:ascii="Times New Roman" w:hAnsi="Times New Roman"/>
          <w:sz w:val="28"/>
          <w:szCs w:val="28"/>
          <w:u w:val="single"/>
        </w:rPr>
        <w:t xml:space="preserve">к </w:t>
      </w:r>
      <w:r w:rsidRPr="00B724FF">
        <w:rPr>
          <w:rFonts w:ascii="Times New Roman" w:hAnsi="Times New Roman"/>
          <w:spacing w:val="3"/>
          <w:sz w:val="28"/>
          <w:szCs w:val="28"/>
          <w:u w:val="single"/>
        </w:rPr>
        <w:t xml:space="preserve"> </w:t>
      </w:r>
      <w:r w:rsidRPr="00B724FF">
        <w:rPr>
          <w:rFonts w:ascii="Times New Roman" w:hAnsi="Times New Roman"/>
          <w:sz w:val="28"/>
          <w:szCs w:val="28"/>
          <w:u w:val="single"/>
        </w:rPr>
        <w:t>в</w:t>
      </w:r>
      <w:r w:rsidRPr="00B724FF">
        <w:rPr>
          <w:rFonts w:ascii="Times New Roman" w:hAnsi="Times New Roman"/>
          <w:spacing w:val="2"/>
          <w:sz w:val="28"/>
          <w:szCs w:val="28"/>
          <w:u w:val="single"/>
        </w:rPr>
        <w:t>п</w:t>
      </w:r>
      <w:r w:rsidRPr="00B724FF">
        <w:rPr>
          <w:rFonts w:ascii="Times New Roman" w:hAnsi="Times New Roman"/>
          <w:spacing w:val="-4"/>
          <w:sz w:val="28"/>
          <w:szCs w:val="28"/>
          <w:u w:val="single"/>
        </w:rPr>
        <w:t>е</w:t>
      </w:r>
      <w:r w:rsidRPr="00B724FF">
        <w:rPr>
          <w:rFonts w:ascii="Times New Roman" w:hAnsi="Times New Roman"/>
          <w:spacing w:val="4"/>
          <w:sz w:val="28"/>
          <w:szCs w:val="28"/>
          <w:u w:val="single"/>
        </w:rPr>
        <w:t>р</w:t>
      </w:r>
      <w:r w:rsidR="000A3406">
        <w:rPr>
          <w:rFonts w:ascii="Times New Roman" w:hAnsi="Times New Roman"/>
          <w:spacing w:val="-4"/>
          <w:sz w:val="28"/>
          <w:szCs w:val="28"/>
          <w:u w:val="single"/>
        </w:rPr>
        <w:t>ё</w:t>
      </w:r>
      <w:r w:rsidRPr="00B724FF">
        <w:rPr>
          <w:rFonts w:ascii="Times New Roman" w:hAnsi="Times New Roman"/>
          <w:sz w:val="28"/>
          <w:szCs w:val="28"/>
          <w:u w:val="single"/>
        </w:rPr>
        <w:t>д</w:t>
      </w:r>
      <w:r w:rsidRPr="00B724FF">
        <w:rPr>
          <w:rFonts w:ascii="Times New Roman" w:hAnsi="Times New Roman"/>
          <w:spacing w:val="8"/>
          <w:sz w:val="28"/>
          <w:szCs w:val="28"/>
          <w:u w:val="single"/>
        </w:rPr>
        <w:t xml:space="preserve"> </w:t>
      </w:r>
      <w:r w:rsidRPr="00B724FF">
        <w:rPr>
          <w:rFonts w:ascii="Times New Roman" w:hAnsi="Times New Roman"/>
          <w:sz w:val="28"/>
          <w:szCs w:val="28"/>
          <w:u w:val="single"/>
        </w:rPr>
        <w:t>–</w:t>
      </w:r>
      <w:r w:rsidRPr="00B724FF">
        <w:rPr>
          <w:rFonts w:ascii="Times New Roman" w:hAnsi="Times New Roman"/>
          <w:spacing w:val="2"/>
          <w:sz w:val="28"/>
          <w:szCs w:val="28"/>
          <w:u w:val="single"/>
        </w:rPr>
        <w:t xml:space="preserve"> </w:t>
      </w:r>
      <w:r w:rsidRPr="00B724FF">
        <w:rPr>
          <w:rFonts w:ascii="Times New Roman" w:hAnsi="Times New Roman"/>
          <w:spacing w:val="-2"/>
          <w:sz w:val="28"/>
          <w:szCs w:val="28"/>
          <w:u w:val="single"/>
        </w:rPr>
        <w:t>н</w:t>
      </w:r>
      <w:r w:rsidRPr="00B724FF">
        <w:rPr>
          <w:rFonts w:ascii="Times New Roman" w:hAnsi="Times New Roman"/>
          <w:sz w:val="28"/>
          <w:szCs w:val="28"/>
          <w:u w:val="single"/>
        </w:rPr>
        <w:t>а</w:t>
      </w:r>
      <w:r w:rsidRPr="00B724FF">
        <w:rPr>
          <w:rFonts w:ascii="Times New Roman" w:hAnsi="Times New Roman"/>
          <w:spacing w:val="1"/>
          <w:sz w:val="28"/>
          <w:szCs w:val="28"/>
          <w:u w:val="single"/>
        </w:rPr>
        <w:t>з</w:t>
      </w:r>
      <w:r w:rsidRPr="00B724FF">
        <w:rPr>
          <w:rFonts w:ascii="Times New Roman" w:hAnsi="Times New Roman"/>
          <w:sz w:val="28"/>
          <w:szCs w:val="28"/>
          <w:u w:val="single"/>
        </w:rPr>
        <w:t>а</w:t>
      </w:r>
      <w:r w:rsidRPr="00B724FF">
        <w:rPr>
          <w:rFonts w:ascii="Times New Roman" w:hAnsi="Times New Roman"/>
          <w:spacing w:val="1"/>
          <w:sz w:val="28"/>
          <w:szCs w:val="28"/>
          <w:u w:val="single"/>
        </w:rPr>
        <w:t>д</w:t>
      </w:r>
      <w:r w:rsidRPr="00B724FF">
        <w:rPr>
          <w:rFonts w:ascii="Times New Roman" w:hAnsi="Times New Roman"/>
          <w:sz w:val="28"/>
          <w:szCs w:val="28"/>
          <w:u w:val="single"/>
        </w:rPr>
        <w:t>.</w:t>
      </w:r>
    </w:p>
    <w:p w:rsidR="00B724FF" w:rsidRPr="00B724FF" w:rsidRDefault="00B724FF" w:rsidP="00B724FF">
      <w:pPr>
        <w:widowControl w:val="0"/>
        <w:autoSpaceDE w:val="0"/>
        <w:autoSpaceDN w:val="0"/>
        <w:adjustRightInd w:val="0"/>
        <w:spacing w:before="2" w:after="0"/>
        <w:ind w:left="829" w:right="-20"/>
        <w:rPr>
          <w:rFonts w:ascii="Times New Roman" w:hAnsi="Times New Roman"/>
          <w:sz w:val="28"/>
          <w:szCs w:val="28"/>
        </w:rPr>
      </w:pPr>
      <w:r w:rsidRPr="00B724FF">
        <w:rPr>
          <w:rFonts w:ascii="Times New Roman" w:hAnsi="Times New Roman"/>
          <w:i/>
          <w:spacing w:val="-2"/>
          <w:sz w:val="28"/>
          <w:szCs w:val="28"/>
        </w:rPr>
        <w:t>О</w:t>
      </w:r>
      <w:r w:rsidRPr="00B724FF">
        <w:rPr>
          <w:rFonts w:ascii="Times New Roman" w:hAnsi="Times New Roman"/>
          <w:i/>
          <w:spacing w:val="-3"/>
          <w:sz w:val="28"/>
          <w:szCs w:val="28"/>
        </w:rPr>
        <w:t>б</w:t>
      </w:r>
      <w:r w:rsidRPr="00B724FF">
        <w:rPr>
          <w:rFonts w:ascii="Times New Roman" w:hAnsi="Times New Roman"/>
          <w:i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i/>
          <w:sz w:val="28"/>
          <w:szCs w:val="28"/>
        </w:rPr>
        <w:t>р</w:t>
      </w:r>
      <w:r w:rsidRPr="00B724FF">
        <w:rPr>
          <w:rFonts w:ascii="Times New Roman" w:hAnsi="Times New Roman"/>
          <w:i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i/>
          <w:spacing w:val="1"/>
          <w:sz w:val="28"/>
          <w:szCs w:val="28"/>
        </w:rPr>
        <w:t>д</w:t>
      </w:r>
      <w:r w:rsidRPr="00B724FF">
        <w:rPr>
          <w:rFonts w:ascii="Times New Roman" w:hAnsi="Times New Roman"/>
          <w:i/>
          <w:spacing w:val="-4"/>
          <w:sz w:val="28"/>
          <w:szCs w:val="28"/>
        </w:rPr>
        <w:t>ов</w:t>
      </w:r>
      <w:r w:rsidRPr="00B724FF">
        <w:rPr>
          <w:rFonts w:ascii="Times New Roman" w:hAnsi="Times New Roman"/>
          <w:i/>
          <w:sz w:val="28"/>
          <w:szCs w:val="28"/>
        </w:rPr>
        <w:t>а</w:t>
      </w:r>
      <w:r w:rsidRPr="00B724FF">
        <w:rPr>
          <w:rFonts w:ascii="Times New Roman" w:hAnsi="Times New Roman"/>
          <w:i/>
          <w:spacing w:val="-2"/>
          <w:sz w:val="28"/>
          <w:szCs w:val="28"/>
        </w:rPr>
        <w:t>ни</w:t>
      </w:r>
      <w:r w:rsidRPr="00B724FF">
        <w:rPr>
          <w:rFonts w:ascii="Times New Roman" w:hAnsi="Times New Roman"/>
          <w:i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i/>
          <w:sz w:val="28"/>
          <w:szCs w:val="28"/>
        </w:rPr>
        <w:t>:</w:t>
      </w:r>
      <w:r w:rsidRPr="00B724F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1"/>
          <w:sz w:val="28"/>
          <w:szCs w:val="28"/>
        </w:rPr>
        <w:t>г</w:t>
      </w:r>
      <w:r w:rsidRPr="00B724FF">
        <w:rPr>
          <w:rFonts w:ascii="Times New Roman" w:hAnsi="Times New Roman"/>
          <w:spacing w:val="-2"/>
          <w:sz w:val="28"/>
          <w:szCs w:val="28"/>
        </w:rPr>
        <w:t>и</w:t>
      </w:r>
      <w:r w:rsidRPr="00B724FF">
        <w:rPr>
          <w:rFonts w:ascii="Times New Roman" w:hAnsi="Times New Roman"/>
          <w:spacing w:val="-5"/>
          <w:sz w:val="28"/>
          <w:szCs w:val="28"/>
        </w:rPr>
        <w:t>м</w:t>
      </w:r>
      <w:r w:rsidRPr="00B724FF">
        <w:rPr>
          <w:rFonts w:ascii="Times New Roman" w:hAnsi="Times New Roman"/>
          <w:spacing w:val="-2"/>
          <w:sz w:val="28"/>
          <w:szCs w:val="28"/>
        </w:rPr>
        <w:t>н</w:t>
      </w:r>
      <w:r w:rsidRPr="00B724FF">
        <w:rPr>
          <w:rFonts w:ascii="Times New Roman" w:hAnsi="Times New Roman"/>
          <w:spacing w:val="-4"/>
          <w:sz w:val="28"/>
          <w:szCs w:val="28"/>
        </w:rPr>
        <w:t>ас</w:t>
      </w:r>
      <w:r w:rsidRPr="00B724FF">
        <w:rPr>
          <w:rFonts w:ascii="Times New Roman" w:hAnsi="Times New Roman"/>
          <w:spacing w:val="-2"/>
          <w:sz w:val="28"/>
          <w:szCs w:val="28"/>
        </w:rPr>
        <w:t>ти</w:t>
      </w:r>
      <w:r w:rsidRPr="00B724FF">
        <w:rPr>
          <w:rFonts w:ascii="Times New Roman" w:hAnsi="Times New Roman"/>
          <w:spacing w:val="-1"/>
          <w:sz w:val="28"/>
          <w:szCs w:val="28"/>
        </w:rPr>
        <w:t>ч</w:t>
      </w:r>
      <w:r w:rsidRPr="00B724FF">
        <w:rPr>
          <w:rFonts w:ascii="Times New Roman" w:hAnsi="Times New Roman"/>
          <w:spacing w:val="-4"/>
          <w:sz w:val="28"/>
          <w:szCs w:val="28"/>
        </w:rPr>
        <w:t>еск</w:t>
      </w:r>
      <w:r w:rsidRPr="00B724FF">
        <w:rPr>
          <w:rFonts w:ascii="Times New Roman" w:hAnsi="Times New Roman"/>
          <w:sz w:val="28"/>
          <w:szCs w:val="28"/>
        </w:rPr>
        <w:t>ая</w:t>
      </w:r>
      <w:r w:rsidRPr="00B724F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6"/>
          <w:sz w:val="28"/>
          <w:szCs w:val="28"/>
        </w:rPr>
        <w:t>п</w:t>
      </w:r>
      <w:r w:rsidRPr="00B724FF">
        <w:rPr>
          <w:rFonts w:ascii="Times New Roman" w:hAnsi="Times New Roman"/>
          <w:sz w:val="28"/>
          <w:szCs w:val="28"/>
        </w:rPr>
        <w:t>а</w:t>
      </w:r>
      <w:r w:rsidRPr="00B724FF">
        <w:rPr>
          <w:rFonts w:ascii="Times New Roman" w:hAnsi="Times New Roman"/>
          <w:spacing w:val="-4"/>
          <w:sz w:val="28"/>
          <w:szCs w:val="28"/>
        </w:rPr>
        <w:t>лка</w:t>
      </w:r>
      <w:r w:rsidRPr="00B724FF">
        <w:rPr>
          <w:rFonts w:ascii="Times New Roman" w:hAnsi="Times New Roman"/>
          <w:sz w:val="28"/>
          <w:szCs w:val="28"/>
        </w:rPr>
        <w:t>,</w:t>
      </w:r>
      <w:r w:rsidRPr="00B724FF">
        <w:rPr>
          <w:rFonts w:ascii="Times New Roman" w:hAnsi="Times New Roman"/>
          <w:spacing w:val="-4"/>
          <w:sz w:val="28"/>
          <w:szCs w:val="28"/>
        </w:rPr>
        <w:t xml:space="preserve"> с</w:t>
      </w:r>
      <w:r w:rsidRPr="00B724FF">
        <w:rPr>
          <w:rFonts w:ascii="Times New Roman" w:hAnsi="Times New Roman"/>
          <w:sz w:val="28"/>
          <w:szCs w:val="28"/>
        </w:rPr>
        <w:t>а</w:t>
      </w:r>
      <w:r w:rsidRPr="00B724FF">
        <w:rPr>
          <w:rFonts w:ascii="Times New Roman" w:hAnsi="Times New Roman"/>
          <w:spacing w:val="-6"/>
          <w:sz w:val="28"/>
          <w:szCs w:val="28"/>
        </w:rPr>
        <w:t>н</w:t>
      </w:r>
      <w:r w:rsidRPr="00B724FF">
        <w:rPr>
          <w:rFonts w:ascii="Times New Roman" w:hAnsi="Times New Roman"/>
          <w:spacing w:val="-2"/>
          <w:sz w:val="28"/>
          <w:szCs w:val="28"/>
        </w:rPr>
        <w:t>ти</w:t>
      </w:r>
      <w:r w:rsidRPr="00B724FF">
        <w:rPr>
          <w:rFonts w:ascii="Times New Roman" w:hAnsi="Times New Roman"/>
          <w:spacing w:val="-1"/>
          <w:sz w:val="28"/>
          <w:szCs w:val="28"/>
        </w:rPr>
        <w:t>м</w:t>
      </w:r>
      <w:r w:rsidRPr="00B724FF">
        <w:rPr>
          <w:rFonts w:ascii="Times New Roman" w:hAnsi="Times New Roman"/>
          <w:spacing w:val="-8"/>
          <w:sz w:val="28"/>
          <w:szCs w:val="28"/>
        </w:rPr>
        <w:t>е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z w:val="28"/>
          <w:szCs w:val="28"/>
        </w:rPr>
        <w:t>р</w:t>
      </w:r>
      <w:r w:rsidRPr="00B724FF">
        <w:rPr>
          <w:rFonts w:ascii="Times New Roman" w:hAnsi="Times New Roman"/>
          <w:spacing w:val="-4"/>
          <w:sz w:val="28"/>
          <w:szCs w:val="28"/>
        </w:rPr>
        <w:t>ова</w:t>
      </w:r>
      <w:r w:rsidRPr="00B724FF">
        <w:rPr>
          <w:rFonts w:ascii="Times New Roman" w:hAnsi="Times New Roman"/>
          <w:sz w:val="28"/>
          <w:szCs w:val="28"/>
        </w:rPr>
        <w:t>я</w:t>
      </w:r>
      <w:r w:rsidRPr="00B724F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л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pacing w:val="-6"/>
          <w:sz w:val="28"/>
          <w:szCs w:val="28"/>
        </w:rPr>
        <w:t>н</w:t>
      </w:r>
      <w:r w:rsidRPr="00B724FF">
        <w:rPr>
          <w:rFonts w:ascii="Times New Roman" w:hAnsi="Times New Roman"/>
          <w:spacing w:val="1"/>
          <w:sz w:val="28"/>
          <w:szCs w:val="28"/>
        </w:rPr>
        <w:t>т</w:t>
      </w:r>
      <w:r w:rsidRPr="00B724FF">
        <w:rPr>
          <w:rFonts w:ascii="Times New Roman" w:hAnsi="Times New Roman"/>
          <w:sz w:val="28"/>
          <w:szCs w:val="28"/>
        </w:rPr>
        <w:t>а</w:t>
      </w:r>
      <w:r w:rsidRPr="00B724F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5"/>
          <w:sz w:val="28"/>
          <w:szCs w:val="28"/>
        </w:rPr>
        <w:t>(</w:t>
      </w:r>
      <w:r w:rsidRPr="00B724FF">
        <w:rPr>
          <w:rFonts w:ascii="Times New Roman" w:hAnsi="Times New Roman"/>
          <w:sz w:val="28"/>
          <w:szCs w:val="28"/>
        </w:rPr>
        <w:t>р</w:t>
      </w:r>
      <w:r w:rsidRPr="00B724FF">
        <w:rPr>
          <w:rFonts w:ascii="Times New Roman" w:hAnsi="Times New Roman"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sz w:val="28"/>
          <w:szCs w:val="28"/>
        </w:rPr>
        <w:t>л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pacing w:val="-4"/>
          <w:sz w:val="28"/>
          <w:szCs w:val="28"/>
        </w:rPr>
        <w:t>к</w:t>
      </w:r>
      <w:r w:rsidRPr="00B724FF">
        <w:rPr>
          <w:rFonts w:ascii="Times New Roman" w:hAnsi="Times New Roman"/>
          <w:sz w:val="28"/>
          <w:szCs w:val="28"/>
        </w:rPr>
        <w:t>а)</w:t>
      </w:r>
    </w:p>
    <w:p w:rsidR="00B724FF" w:rsidRPr="00B724FF" w:rsidRDefault="00B724FF" w:rsidP="00B724FF">
      <w:pPr>
        <w:widowControl w:val="0"/>
        <w:autoSpaceDE w:val="0"/>
        <w:autoSpaceDN w:val="0"/>
        <w:adjustRightInd w:val="0"/>
        <w:spacing w:after="0" w:line="320" w:lineRule="exact"/>
        <w:ind w:left="142" w:right="-338" w:firstLine="687"/>
        <w:rPr>
          <w:rFonts w:ascii="Times New Roman" w:hAnsi="Times New Roman"/>
          <w:sz w:val="28"/>
          <w:szCs w:val="28"/>
        </w:rPr>
      </w:pPr>
      <w:r w:rsidRPr="00B724FF">
        <w:rPr>
          <w:rFonts w:ascii="Times New Roman" w:hAnsi="Times New Roman"/>
          <w:spacing w:val="-2"/>
          <w:sz w:val="28"/>
          <w:szCs w:val="28"/>
        </w:rPr>
        <w:t>И</w:t>
      </w:r>
      <w:r w:rsidRPr="00B724FF">
        <w:rPr>
          <w:rFonts w:ascii="Times New Roman" w:hAnsi="Times New Roman"/>
          <w:spacing w:val="-4"/>
          <w:sz w:val="28"/>
          <w:szCs w:val="28"/>
        </w:rPr>
        <w:t>с</w:t>
      </w:r>
      <w:r w:rsidRPr="00B724FF">
        <w:rPr>
          <w:rFonts w:ascii="Times New Roman" w:hAnsi="Times New Roman"/>
          <w:spacing w:val="-2"/>
          <w:sz w:val="28"/>
          <w:szCs w:val="28"/>
        </w:rPr>
        <w:t>п</w:t>
      </w:r>
      <w:r w:rsidRPr="00B724FF">
        <w:rPr>
          <w:rFonts w:ascii="Times New Roman" w:hAnsi="Times New Roman"/>
          <w:spacing w:val="-4"/>
          <w:sz w:val="28"/>
          <w:szCs w:val="28"/>
        </w:rPr>
        <w:t>ы</w:t>
      </w:r>
      <w:r w:rsidRPr="00B724FF">
        <w:rPr>
          <w:rFonts w:ascii="Times New Roman" w:hAnsi="Times New Roman"/>
          <w:spacing w:val="1"/>
          <w:sz w:val="28"/>
          <w:szCs w:val="28"/>
        </w:rPr>
        <w:t>т</w:t>
      </w:r>
      <w:r w:rsidRPr="00B724FF">
        <w:rPr>
          <w:rFonts w:ascii="Times New Roman" w:hAnsi="Times New Roman"/>
          <w:spacing w:val="-4"/>
          <w:sz w:val="28"/>
          <w:szCs w:val="28"/>
        </w:rPr>
        <w:t>уе</w:t>
      </w:r>
      <w:r w:rsidRPr="00B724FF">
        <w:rPr>
          <w:rFonts w:ascii="Times New Roman" w:hAnsi="Times New Roman"/>
          <w:spacing w:val="-5"/>
          <w:sz w:val="28"/>
          <w:szCs w:val="28"/>
        </w:rPr>
        <w:t>м</w:t>
      </w:r>
      <w:r w:rsidRPr="00B724FF">
        <w:rPr>
          <w:rFonts w:ascii="Times New Roman" w:hAnsi="Times New Roman"/>
          <w:sz w:val="28"/>
          <w:szCs w:val="28"/>
        </w:rPr>
        <w:t xml:space="preserve">ый </w:t>
      </w:r>
      <w:r w:rsidRPr="00B724FF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4"/>
          <w:sz w:val="28"/>
          <w:szCs w:val="28"/>
        </w:rPr>
        <w:t>в</w:t>
      </w:r>
      <w:r w:rsidRPr="00B724FF">
        <w:rPr>
          <w:rFonts w:ascii="Times New Roman" w:hAnsi="Times New Roman"/>
          <w:sz w:val="28"/>
          <w:szCs w:val="28"/>
        </w:rPr>
        <w:t>ы</w:t>
      </w:r>
      <w:r w:rsidRPr="00B724FF">
        <w:rPr>
          <w:rFonts w:ascii="Times New Roman" w:hAnsi="Times New Roman"/>
          <w:spacing w:val="-2"/>
          <w:sz w:val="28"/>
          <w:szCs w:val="28"/>
        </w:rPr>
        <w:t>п</w:t>
      </w:r>
      <w:r w:rsidRPr="00B724FF">
        <w:rPr>
          <w:rFonts w:ascii="Times New Roman" w:hAnsi="Times New Roman"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sz w:val="28"/>
          <w:szCs w:val="28"/>
        </w:rPr>
        <w:t>л</w:t>
      </w:r>
      <w:r w:rsidRPr="00B724FF">
        <w:rPr>
          <w:rFonts w:ascii="Times New Roman" w:hAnsi="Times New Roman"/>
          <w:spacing w:val="-6"/>
          <w:sz w:val="28"/>
          <w:szCs w:val="28"/>
        </w:rPr>
        <w:t>н</w:t>
      </w:r>
      <w:r w:rsidRPr="00B724FF">
        <w:rPr>
          <w:rFonts w:ascii="Times New Roman" w:hAnsi="Times New Roman"/>
          <w:sz w:val="28"/>
          <w:szCs w:val="28"/>
        </w:rPr>
        <w:t>я</w:t>
      </w:r>
      <w:r w:rsidRPr="00B724FF">
        <w:rPr>
          <w:rFonts w:ascii="Times New Roman" w:hAnsi="Times New Roman"/>
          <w:spacing w:val="-9"/>
          <w:sz w:val="28"/>
          <w:szCs w:val="28"/>
        </w:rPr>
        <w:t>е</w:t>
      </w:r>
      <w:r w:rsidRPr="00B724FF">
        <w:rPr>
          <w:rFonts w:ascii="Times New Roman" w:hAnsi="Times New Roman"/>
          <w:sz w:val="28"/>
          <w:szCs w:val="28"/>
        </w:rPr>
        <w:t xml:space="preserve">т </w:t>
      </w:r>
      <w:r w:rsidRPr="00B724FF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4"/>
          <w:sz w:val="28"/>
          <w:szCs w:val="28"/>
        </w:rPr>
        <w:t>вы</w:t>
      </w:r>
      <w:r w:rsidRPr="00B724FF">
        <w:rPr>
          <w:rFonts w:ascii="Times New Roman" w:hAnsi="Times New Roman"/>
          <w:sz w:val="28"/>
          <w:szCs w:val="28"/>
        </w:rPr>
        <w:t>кр</w:t>
      </w:r>
      <w:r w:rsidRPr="00B724FF">
        <w:rPr>
          <w:rFonts w:ascii="Times New Roman" w:hAnsi="Times New Roman"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sz w:val="28"/>
          <w:szCs w:val="28"/>
        </w:rPr>
        <w:t xml:space="preserve">т </w:t>
      </w:r>
      <w:r w:rsidRPr="00B724FF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6"/>
          <w:sz w:val="28"/>
          <w:szCs w:val="28"/>
        </w:rPr>
        <w:t>п</w:t>
      </w:r>
      <w:r w:rsidRPr="00B724FF">
        <w:rPr>
          <w:rFonts w:ascii="Times New Roman" w:hAnsi="Times New Roman"/>
          <w:sz w:val="28"/>
          <w:szCs w:val="28"/>
        </w:rPr>
        <w:t>р</w:t>
      </w:r>
      <w:r w:rsidRPr="00B724FF">
        <w:rPr>
          <w:rFonts w:ascii="Times New Roman" w:hAnsi="Times New Roman"/>
          <w:spacing w:val="-5"/>
          <w:sz w:val="28"/>
          <w:szCs w:val="28"/>
        </w:rPr>
        <w:t>ям</w:t>
      </w:r>
      <w:r w:rsidRPr="00B724FF">
        <w:rPr>
          <w:rFonts w:ascii="Times New Roman" w:hAnsi="Times New Roman"/>
          <w:sz w:val="28"/>
          <w:szCs w:val="28"/>
        </w:rPr>
        <w:t xml:space="preserve">ых </w:t>
      </w:r>
      <w:r w:rsidRPr="00B724FF">
        <w:rPr>
          <w:rFonts w:ascii="Times New Roman" w:hAnsi="Times New Roman"/>
          <w:spacing w:val="-29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р</w:t>
      </w:r>
      <w:r w:rsidRPr="00B724FF">
        <w:rPr>
          <w:rFonts w:ascii="Times New Roman" w:hAnsi="Times New Roman"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sz w:val="28"/>
          <w:szCs w:val="28"/>
        </w:rPr>
        <w:t xml:space="preserve">к </w:t>
      </w:r>
      <w:r w:rsidRPr="00B724FF">
        <w:rPr>
          <w:rFonts w:ascii="Times New Roman" w:hAnsi="Times New Roman"/>
          <w:spacing w:val="-32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в</w:t>
      </w:r>
      <w:r w:rsidRPr="00B724FF">
        <w:rPr>
          <w:rFonts w:ascii="Times New Roman" w:hAnsi="Times New Roman"/>
          <w:spacing w:val="-2"/>
          <w:sz w:val="28"/>
          <w:szCs w:val="28"/>
        </w:rPr>
        <w:t>п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z w:val="28"/>
          <w:szCs w:val="28"/>
        </w:rPr>
        <w:t>р</w:t>
      </w:r>
      <w:r w:rsidR="002B4962">
        <w:rPr>
          <w:rFonts w:ascii="Times New Roman" w:hAnsi="Times New Roman"/>
          <w:spacing w:val="-8"/>
          <w:sz w:val="28"/>
          <w:szCs w:val="28"/>
        </w:rPr>
        <w:t>ё</w:t>
      </w:r>
      <w:r w:rsidRPr="00B724FF">
        <w:rPr>
          <w:rFonts w:ascii="Times New Roman" w:hAnsi="Times New Roman"/>
          <w:spacing w:val="1"/>
          <w:sz w:val="28"/>
          <w:szCs w:val="28"/>
        </w:rPr>
        <w:t>д</w:t>
      </w:r>
      <w:r w:rsidRPr="00B724FF">
        <w:rPr>
          <w:rFonts w:ascii="Times New Roman" w:hAnsi="Times New Roman"/>
          <w:sz w:val="28"/>
          <w:szCs w:val="28"/>
        </w:rPr>
        <w:t xml:space="preserve">- </w:t>
      </w:r>
      <w:r w:rsidRPr="00B724FF">
        <w:rPr>
          <w:rFonts w:ascii="Times New Roman" w:hAnsi="Times New Roman"/>
          <w:spacing w:val="-6"/>
          <w:sz w:val="28"/>
          <w:szCs w:val="28"/>
        </w:rPr>
        <w:t>н</w:t>
      </w:r>
      <w:r w:rsidRPr="00B724FF">
        <w:rPr>
          <w:rFonts w:ascii="Times New Roman" w:hAnsi="Times New Roman"/>
          <w:spacing w:val="-4"/>
          <w:sz w:val="28"/>
          <w:szCs w:val="28"/>
        </w:rPr>
        <w:t>а</w:t>
      </w:r>
      <w:r w:rsidRPr="00B724FF">
        <w:rPr>
          <w:rFonts w:ascii="Times New Roman" w:hAnsi="Times New Roman"/>
          <w:spacing w:val="-3"/>
          <w:sz w:val="28"/>
          <w:szCs w:val="28"/>
        </w:rPr>
        <w:t>з</w:t>
      </w:r>
      <w:r w:rsidRPr="00B724FF">
        <w:rPr>
          <w:rFonts w:ascii="Times New Roman" w:hAnsi="Times New Roman"/>
          <w:spacing w:val="-4"/>
          <w:sz w:val="28"/>
          <w:szCs w:val="28"/>
        </w:rPr>
        <w:t>а</w:t>
      </w:r>
      <w:r w:rsidRPr="00B724FF">
        <w:rPr>
          <w:rFonts w:ascii="Times New Roman" w:hAnsi="Times New Roman"/>
          <w:spacing w:val="-3"/>
          <w:sz w:val="28"/>
          <w:szCs w:val="28"/>
        </w:rPr>
        <w:t>д</w:t>
      </w:r>
      <w:r w:rsidRPr="00B724FF">
        <w:rPr>
          <w:rFonts w:ascii="Times New Roman" w:hAnsi="Times New Roman"/>
          <w:sz w:val="28"/>
          <w:szCs w:val="28"/>
        </w:rPr>
        <w:t>,</w:t>
      </w:r>
      <w:r w:rsidRPr="00B724F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1"/>
          <w:sz w:val="28"/>
          <w:szCs w:val="28"/>
        </w:rPr>
        <w:t>д</w:t>
      </w:r>
      <w:r w:rsidRPr="00B724FF">
        <w:rPr>
          <w:rFonts w:ascii="Times New Roman" w:hAnsi="Times New Roman"/>
          <w:spacing w:val="-8"/>
          <w:sz w:val="28"/>
          <w:szCs w:val="28"/>
        </w:rPr>
        <w:t>е</w:t>
      </w:r>
      <w:r w:rsidRPr="00B724FF">
        <w:rPr>
          <w:rFonts w:ascii="Times New Roman" w:hAnsi="Times New Roman"/>
          <w:sz w:val="28"/>
          <w:szCs w:val="28"/>
        </w:rPr>
        <w:t>р</w:t>
      </w:r>
      <w:r w:rsidRPr="00B724FF">
        <w:rPr>
          <w:rFonts w:ascii="Times New Roman" w:hAnsi="Times New Roman"/>
          <w:spacing w:val="-6"/>
          <w:sz w:val="28"/>
          <w:szCs w:val="28"/>
        </w:rPr>
        <w:t>ж</w:t>
      </w:r>
      <w:r w:rsidRPr="00B724FF">
        <w:rPr>
          <w:rFonts w:ascii="Times New Roman" w:hAnsi="Times New Roman"/>
          <w:sz w:val="28"/>
          <w:szCs w:val="28"/>
        </w:rPr>
        <w:t>а</w:t>
      </w:r>
      <w:r w:rsidRPr="00B724F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в</w:t>
      </w:r>
      <w:r w:rsidRPr="00B724F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4"/>
          <w:sz w:val="28"/>
          <w:szCs w:val="28"/>
        </w:rPr>
        <w:t>р</w:t>
      </w:r>
      <w:r w:rsidRPr="00B724FF">
        <w:rPr>
          <w:rFonts w:ascii="Times New Roman" w:hAnsi="Times New Roman"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spacing w:val="-4"/>
          <w:sz w:val="28"/>
          <w:szCs w:val="28"/>
        </w:rPr>
        <w:t>ка</w:t>
      </w:r>
      <w:r w:rsidRPr="00B724FF">
        <w:rPr>
          <w:rFonts w:ascii="Times New Roman" w:hAnsi="Times New Roman"/>
          <w:sz w:val="28"/>
          <w:szCs w:val="28"/>
        </w:rPr>
        <w:t>х</w:t>
      </w:r>
      <w:r w:rsidRPr="00B724F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1"/>
          <w:sz w:val="28"/>
          <w:szCs w:val="28"/>
        </w:rPr>
        <w:t>г</w:t>
      </w:r>
      <w:r w:rsidRPr="00B724FF">
        <w:rPr>
          <w:rFonts w:ascii="Times New Roman" w:hAnsi="Times New Roman"/>
          <w:spacing w:val="-2"/>
          <w:sz w:val="28"/>
          <w:szCs w:val="28"/>
        </w:rPr>
        <w:t>и</w:t>
      </w:r>
      <w:r w:rsidRPr="00B724FF">
        <w:rPr>
          <w:rFonts w:ascii="Times New Roman" w:hAnsi="Times New Roman"/>
          <w:spacing w:val="-5"/>
          <w:sz w:val="28"/>
          <w:szCs w:val="28"/>
        </w:rPr>
        <w:t>м</w:t>
      </w:r>
      <w:r w:rsidRPr="00B724FF">
        <w:rPr>
          <w:rFonts w:ascii="Times New Roman" w:hAnsi="Times New Roman"/>
          <w:spacing w:val="-2"/>
          <w:sz w:val="28"/>
          <w:szCs w:val="28"/>
        </w:rPr>
        <w:t>н</w:t>
      </w:r>
      <w:r w:rsidRPr="00B724FF">
        <w:rPr>
          <w:rFonts w:ascii="Times New Roman" w:hAnsi="Times New Roman"/>
          <w:spacing w:val="-4"/>
          <w:sz w:val="28"/>
          <w:szCs w:val="28"/>
        </w:rPr>
        <w:t>ас</w:t>
      </w:r>
      <w:r w:rsidRPr="00B724FF">
        <w:rPr>
          <w:rFonts w:ascii="Times New Roman" w:hAnsi="Times New Roman"/>
          <w:spacing w:val="-2"/>
          <w:sz w:val="28"/>
          <w:szCs w:val="28"/>
        </w:rPr>
        <w:t>ти</w:t>
      </w:r>
      <w:r w:rsidRPr="00B724FF">
        <w:rPr>
          <w:rFonts w:ascii="Times New Roman" w:hAnsi="Times New Roman"/>
          <w:spacing w:val="-1"/>
          <w:sz w:val="28"/>
          <w:szCs w:val="28"/>
        </w:rPr>
        <w:t>ч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z w:val="28"/>
          <w:szCs w:val="28"/>
        </w:rPr>
        <w:t>ск</w:t>
      </w:r>
      <w:r w:rsidRPr="00B724FF">
        <w:rPr>
          <w:rFonts w:ascii="Times New Roman" w:hAnsi="Times New Roman"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sz w:val="28"/>
          <w:szCs w:val="28"/>
        </w:rPr>
        <w:t>ю</w:t>
      </w:r>
      <w:r w:rsidRPr="00B724FF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6"/>
          <w:sz w:val="28"/>
          <w:szCs w:val="28"/>
        </w:rPr>
        <w:t>п</w:t>
      </w:r>
      <w:r w:rsidRPr="00B724FF">
        <w:rPr>
          <w:rFonts w:ascii="Times New Roman" w:hAnsi="Times New Roman"/>
          <w:spacing w:val="-4"/>
          <w:sz w:val="28"/>
          <w:szCs w:val="28"/>
        </w:rPr>
        <w:t>ал</w:t>
      </w:r>
      <w:r w:rsidRPr="00B724FF">
        <w:rPr>
          <w:rFonts w:ascii="Times New Roman" w:hAnsi="Times New Roman"/>
          <w:spacing w:val="4"/>
          <w:sz w:val="28"/>
          <w:szCs w:val="28"/>
        </w:rPr>
        <w:t>к</w:t>
      </w:r>
      <w:r w:rsidRPr="00B724FF">
        <w:rPr>
          <w:rFonts w:ascii="Times New Roman" w:hAnsi="Times New Roman"/>
          <w:spacing w:val="-12"/>
          <w:sz w:val="28"/>
          <w:szCs w:val="28"/>
        </w:rPr>
        <w:t>у</w:t>
      </w:r>
      <w:r w:rsidRPr="00B724FF">
        <w:rPr>
          <w:rFonts w:ascii="Times New Roman" w:hAnsi="Times New Roman"/>
          <w:sz w:val="28"/>
          <w:szCs w:val="28"/>
        </w:rPr>
        <w:t>.</w:t>
      </w:r>
      <w:r w:rsidRPr="00B724F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1"/>
          <w:sz w:val="28"/>
          <w:szCs w:val="28"/>
        </w:rPr>
        <w:t>Д</w:t>
      </w:r>
      <w:r w:rsidRPr="00B724FF">
        <w:rPr>
          <w:rFonts w:ascii="Times New Roman" w:hAnsi="Times New Roman"/>
          <w:sz w:val="28"/>
          <w:szCs w:val="28"/>
        </w:rPr>
        <w:t>а</w:t>
      </w:r>
      <w:r w:rsidR="0005190D">
        <w:rPr>
          <w:rFonts w:ascii="Times New Roman" w:hAnsi="Times New Roman"/>
          <w:spacing w:val="-9"/>
          <w:sz w:val="28"/>
          <w:szCs w:val="28"/>
        </w:rPr>
        <w:t>ё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pacing w:val="-4"/>
          <w:sz w:val="28"/>
          <w:szCs w:val="28"/>
        </w:rPr>
        <w:t>с</w:t>
      </w:r>
      <w:r w:rsidRPr="00B724FF">
        <w:rPr>
          <w:rFonts w:ascii="Times New Roman" w:hAnsi="Times New Roman"/>
          <w:sz w:val="28"/>
          <w:szCs w:val="28"/>
        </w:rPr>
        <w:t>я</w:t>
      </w:r>
      <w:r w:rsidRPr="00B724F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z w:val="28"/>
          <w:szCs w:val="28"/>
        </w:rPr>
        <w:t>ри</w:t>
      </w:r>
      <w:r w:rsidRPr="00B724F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2"/>
          <w:sz w:val="28"/>
          <w:szCs w:val="28"/>
        </w:rPr>
        <w:t>п</w:t>
      </w:r>
      <w:r w:rsidRPr="00B724FF">
        <w:rPr>
          <w:rFonts w:ascii="Times New Roman" w:hAnsi="Times New Roman"/>
          <w:spacing w:val="-4"/>
          <w:sz w:val="28"/>
          <w:szCs w:val="28"/>
        </w:rPr>
        <w:t>о</w:t>
      </w:r>
      <w:r w:rsidRPr="00B724FF">
        <w:rPr>
          <w:rFonts w:ascii="Times New Roman" w:hAnsi="Times New Roman"/>
          <w:spacing w:val="-6"/>
          <w:sz w:val="28"/>
          <w:szCs w:val="28"/>
        </w:rPr>
        <w:t>п</w:t>
      </w:r>
      <w:r w:rsidRPr="00B724FF">
        <w:rPr>
          <w:rFonts w:ascii="Times New Roman" w:hAnsi="Times New Roman"/>
          <w:spacing w:val="-4"/>
          <w:sz w:val="28"/>
          <w:szCs w:val="28"/>
        </w:rPr>
        <w:t>ы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z w:val="28"/>
          <w:szCs w:val="28"/>
        </w:rPr>
        <w:t>к</w:t>
      </w:r>
      <w:r w:rsidRPr="00B724FF">
        <w:rPr>
          <w:rFonts w:ascii="Times New Roman" w:hAnsi="Times New Roman"/>
          <w:spacing w:val="-6"/>
          <w:sz w:val="28"/>
          <w:szCs w:val="28"/>
        </w:rPr>
        <w:t>и</w:t>
      </w:r>
      <w:r w:rsidRPr="00B724FF">
        <w:rPr>
          <w:rFonts w:ascii="Times New Roman" w:hAnsi="Times New Roman"/>
          <w:sz w:val="28"/>
          <w:szCs w:val="28"/>
        </w:rPr>
        <w:t>,</w:t>
      </w:r>
      <w:r w:rsidRPr="00B724F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л</w:t>
      </w:r>
      <w:r w:rsidRPr="00B724FF">
        <w:rPr>
          <w:rFonts w:ascii="Times New Roman" w:hAnsi="Times New Roman"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spacing w:val="-5"/>
          <w:sz w:val="28"/>
          <w:szCs w:val="28"/>
        </w:rPr>
        <w:t>ч</w:t>
      </w:r>
      <w:r w:rsidRPr="00B724FF">
        <w:rPr>
          <w:rFonts w:ascii="Times New Roman" w:hAnsi="Times New Roman"/>
          <w:sz w:val="28"/>
          <w:szCs w:val="28"/>
        </w:rPr>
        <w:t>ш</w:t>
      </w:r>
      <w:r w:rsidRPr="00B724FF">
        <w:rPr>
          <w:rFonts w:ascii="Times New Roman" w:hAnsi="Times New Roman"/>
          <w:spacing w:val="-5"/>
          <w:sz w:val="28"/>
          <w:szCs w:val="28"/>
        </w:rPr>
        <w:t>и</w:t>
      </w:r>
      <w:r w:rsidRPr="00B724FF">
        <w:rPr>
          <w:rFonts w:ascii="Times New Roman" w:hAnsi="Times New Roman"/>
          <w:sz w:val="28"/>
          <w:szCs w:val="28"/>
        </w:rPr>
        <w:t>й</w:t>
      </w:r>
      <w:r w:rsidRPr="00B724F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р</w:t>
      </w:r>
      <w:r w:rsidRPr="00B724FF">
        <w:rPr>
          <w:rFonts w:ascii="Times New Roman" w:hAnsi="Times New Roman"/>
          <w:spacing w:val="-8"/>
          <w:sz w:val="28"/>
          <w:szCs w:val="28"/>
        </w:rPr>
        <w:t>е</w:t>
      </w:r>
      <w:r w:rsidRPr="00B724FF">
        <w:rPr>
          <w:rFonts w:ascii="Times New Roman" w:hAnsi="Times New Roman"/>
          <w:spacing w:val="1"/>
          <w:sz w:val="28"/>
          <w:szCs w:val="28"/>
        </w:rPr>
        <w:t>з</w:t>
      </w:r>
      <w:r w:rsidRPr="00B724FF">
        <w:rPr>
          <w:rFonts w:ascii="Times New Roman" w:hAnsi="Times New Roman"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spacing w:val="-4"/>
          <w:sz w:val="28"/>
          <w:szCs w:val="28"/>
        </w:rPr>
        <w:t>ль</w:t>
      </w:r>
      <w:r w:rsidRPr="00B724FF">
        <w:rPr>
          <w:rFonts w:ascii="Times New Roman" w:hAnsi="Times New Roman"/>
          <w:spacing w:val="1"/>
          <w:sz w:val="28"/>
          <w:szCs w:val="28"/>
        </w:rPr>
        <w:t>т</w:t>
      </w:r>
      <w:r w:rsidRPr="00B724FF">
        <w:rPr>
          <w:rFonts w:ascii="Times New Roman" w:hAnsi="Times New Roman"/>
          <w:spacing w:val="-4"/>
          <w:sz w:val="28"/>
          <w:szCs w:val="28"/>
        </w:rPr>
        <w:t>а</w:t>
      </w:r>
      <w:r w:rsidRPr="00B724FF">
        <w:rPr>
          <w:rFonts w:ascii="Times New Roman" w:hAnsi="Times New Roman"/>
          <w:sz w:val="28"/>
          <w:szCs w:val="28"/>
        </w:rPr>
        <w:t xml:space="preserve">т </w:t>
      </w:r>
      <w:r w:rsidRPr="00B724FF">
        <w:rPr>
          <w:rFonts w:ascii="Times New Roman" w:hAnsi="Times New Roman"/>
          <w:spacing w:val="-5"/>
          <w:sz w:val="28"/>
          <w:szCs w:val="28"/>
        </w:rPr>
        <w:t>ф</w:t>
      </w:r>
      <w:r w:rsidRPr="00B724FF">
        <w:rPr>
          <w:rFonts w:ascii="Times New Roman" w:hAnsi="Times New Roman"/>
          <w:spacing w:val="-2"/>
          <w:sz w:val="28"/>
          <w:szCs w:val="28"/>
        </w:rPr>
        <w:t>и</w:t>
      </w:r>
      <w:r w:rsidRPr="00B724FF">
        <w:rPr>
          <w:rFonts w:ascii="Times New Roman" w:hAnsi="Times New Roman"/>
          <w:spacing w:val="-4"/>
          <w:sz w:val="28"/>
          <w:szCs w:val="28"/>
        </w:rPr>
        <w:t>к</w:t>
      </w:r>
      <w:r w:rsidRPr="00B724FF">
        <w:rPr>
          <w:rFonts w:ascii="Times New Roman" w:hAnsi="Times New Roman"/>
          <w:sz w:val="28"/>
          <w:szCs w:val="28"/>
        </w:rPr>
        <w:t>с</w:t>
      </w:r>
      <w:r w:rsidRPr="00B724FF">
        <w:rPr>
          <w:rFonts w:ascii="Times New Roman" w:hAnsi="Times New Roman"/>
          <w:spacing w:val="-6"/>
          <w:sz w:val="28"/>
          <w:szCs w:val="28"/>
        </w:rPr>
        <w:t>и</w:t>
      </w:r>
      <w:r w:rsidRPr="00B724FF">
        <w:rPr>
          <w:rFonts w:ascii="Times New Roman" w:hAnsi="Times New Roman"/>
          <w:sz w:val="28"/>
          <w:szCs w:val="28"/>
        </w:rPr>
        <w:t>р</w:t>
      </w:r>
      <w:r w:rsidRPr="00B724FF">
        <w:rPr>
          <w:rFonts w:ascii="Times New Roman" w:hAnsi="Times New Roman"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pacing w:val="1"/>
          <w:sz w:val="28"/>
          <w:szCs w:val="28"/>
        </w:rPr>
        <w:t>т</w:t>
      </w:r>
      <w:r w:rsidRPr="00B724FF">
        <w:rPr>
          <w:rFonts w:ascii="Times New Roman" w:hAnsi="Times New Roman"/>
          <w:spacing w:val="-4"/>
          <w:sz w:val="28"/>
          <w:szCs w:val="28"/>
        </w:rPr>
        <w:t>с</w:t>
      </w:r>
      <w:r w:rsidRPr="00B724FF">
        <w:rPr>
          <w:rFonts w:ascii="Times New Roman" w:hAnsi="Times New Roman"/>
          <w:sz w:val="28"/>
          <w:szCs w:val="28"/>
        </w:rPr>
        <w:t>я</w:t>
      </w:r>
      <w:r w:rsidRPr="00B724F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в</w:t>
      </w:r>
      <w:r w:rsidRPr="00B724F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6"/>
          <w:sz w:val="28"/>
          <w:szCs w:val="28"/>
        </w:rPr>
        <w:t>п</w:t>
      </w:r>
      <w:r w:rsidRPr="00B724FF">
        <w:rPr>
          <w:rFonts w:ascii="Times New Roman" w:hAnsi="Times New Roman"/>
          <w:sz w:val="28"/>
          <w:szCs w:val="28"/>
        </w:rPr>
        <w:t>р</w:t>
      </w:r>
      <w:r w:rsidRPr="00B724FF">
        <w:rPr>
          <w:rFonts w:ascii="Times New Roman" w:hAnsi="Times New Roman"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spacing w:val="1"/>
          <w:sz w:val="28"/>
          <w:szCs w:val="28"/>
        </w:rPr>
        <w:t>т</w:t>
      </w:r>
      <w:r w:rsidRPr="00B724FF">
        <w:rPr>
          <w:rFonts w:ascii="Times New Roman" w:hAnsi="Times New Roman"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sz w:val="28"/>
          <w:szCs w:val="28"/>
        </w:rPr>
        <w:t>к</w:t>
      </w:r>
      <w:r w:rsidRPr="00B724FF">
        <w:rPr>
          <w:rFonts w:ascii="Times New Roman" w:hAnsi="Times New Roman"/>
          <w:spacing w:val="-4"/>
          <w:sz w:val="28"/>
          <w:szCs w:val="28"/>
        </w:rPr>
        <w:t>ол</w:t>
      </w:r>
      <w:r w:rsidRPr="00B724FF">
        <w:rPr>
          <w:rFonts w:ascii="Times New Roman" w:hAnsi="Times New Roman"/>
          <w:sz w:val="28"/>
          <w:szCs w:val="28"/>
        </w:rPr>
        <w:t>.</w:t>
      </w:r>
    </w:p>
    <w:p w:rsidR="00B724FF" w:rsidRPr="00B724FF" w:rsidRDefault="00B724FF" w:rsidP="00B724FF">
      <w:pPr>
        <w:widowControl w:val="0"/>
        <w:autoSpaceDE w:val="0"/>
        <w:autoSpaceDN w:val="0"/>
        <w:adjustRightInd w:val="0"/>
        <w:spacing w:after="0" w:line="321" w:lineRule="exact"/>
        <w:ind w:left="829" w:right="-20"/>
        <w:rPr>
          <w:rFonts w:ascii="Times New Roman" w:hAnsi="Times New Roman"/>
          <w:sz w:val="28"/>
          <w:szCs w:val="28"/>
        </w:rPr>
      </w:pPr>
      <w:r w:rsidRPr="00B724FF">
        <w:rPr>
          <w:rFonts w:ascii="Times New Roman" w:hAnsi="Times New Roman"/>
          <w:spacing w:val="-2"/>
          <w:sz w:val="28"/>
          <w:szCs w:val="28"/>
        </w:rPr>
        <w:t>Оц</w:t>
      </w:r>
      <w:r w:rsidRPr="00B724FF">
        <w:rPr>
          <w:rFonts w:ascii="Times New Roman" w:hAnsi="Times New Roman"/>
          <w:spacing w:val="-4"/>
          <w:sz w:val="28"/>
          <w:szCs w:val="28"/>
        </w:rPr>
        <w:t>е</w:t>
      </w:r>
      <w:r w:rsidRPr="00B724FF">
        <w:rPr>
          <w:rFonts w:ascii="Times New Roman" w:hAnsi="Times New Roman"/>
          <w:spacing w:val="-6"/>
          <w:sz w:val="28"/>
          <w:szCs w:val="28"/>
        </w:rPr>
        <w:t>н</w:t>
      </w:r>
      <w:r w:rsidRPr="00B724FF">
        <w:rPr>
          <w:rFonts w:ascii="Times New Roman" w:hAnsi="Times New Roman"/>
          <w:spacing w:val="-4"/>
          <w:sz w:val="28"/>
          <w:szCs w:val="28"/>
        </w:rPr>
        <w:t>к</w:t>
      </w:r>
      <w:r w:rsidRPr="00B724FF">
        <w:rPr>
          <w:rFonts w:ascii="Times New Roman" w:hAnsi="Times New Roman"/>
          <w:sz w:val="28"/>
          <w:szCs w:val="28"/>
        </w:rPr>
        <w:t>а</w:t>
      </w:r>
      <w:r w:rsidRPr="00B724F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р</w:t>
      </w:r>
      <w:r w:rsidRPr="00B724FF">
        <w:rPr>
          <w:rFonts w:ascii="Times New Roman" w:hAnsi="Times New Roman"/>
          <w:spacing w:val="-8"/>
          <w:sz w:val="28"/>
          <w:szCs w:val="28"/>
        </w:rPr>
        <w:t>е</w:t>
      </w:r>
      <w:r w:rsidRPr="00B724FF">
        <w:rPr>
          <w:rFonts w:ascii="Times New Roman" w:hAnsi="Times New Roman"/>
          <w:spacing w:val="5"/>
          <w:sz w:val="28"/>
          <w:szCs w:val="28"/>
        </w:rPr>
        <w:t>з</w:t>
      </w:r>
      <w:r w:rsidRPr="00B724FF">
        <w:rPr>
          <w:rFonts w:ascii="Times New Roman" w:hAnsi="Times New Roman"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spacing w:val="-4"/>
          <w:sz w:val="28"/>
          <w:szCs w:val="28"/>
        </w:rPr>
        <w:t>ль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pacing w:val="-4"/>
          <w:sz w:val="28"/>
          <w:szCs w:val="28"/>
        </w:rPr>
        <w:t>а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pacing w:val="-4"/>
          <w:sz w:val="28"/>
          <w:szCs w:val="28"/>
        </w:rPr>
        <w:t>а</w:t>
      </w:r>
      <w:r w:rsidRPr="00B724FF">
        <w:rPr>
          <w:rFonts w:ascii="Times New Roman" w:hAnsi="Times New Roman"/>
          <w:sz w:val="28"/>
          <w:szCs w:val="28"/>
        </w:rPr>
        <w:t>.</w:t>
      </w:r>
      <w:r w:rsidRPr="00B724F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Р</w:t>
      </w:r>
      <w:r w:rsidRPr="00B724FF">
        <w:rPr>
          <w:rFonts w:ascii="Times New Roman" w:hAnsi="Times New Roman"/>
          <w:spacing w:val="-8"/>
          <w:sz w:val="28"/>
          <w:szCs w:val="28"/>
        </w:rPr>
        <w:t>е</w:t>
      </w:r>
      <w:r w:rsidRPr="00B724FF">
        <w:rPr>
          <w:rFonts w:ascii="Times New Roman" w:hAnsi="Times New Roman"/>
          <w:spacing w:val="1"/>
          <w:sz w:val="28"/>
          <w:szCs w:val="28"/>
        </w:rPr>
        <w:t>з</w:t>
      </w:r>
      <w:r w:rsidRPr="00B724FF">
        <w:rPr>
          <w:rFonts w:ascii="Times New Roman" w:hAnsi="Times New Roman"/>
          <w:spacing w:val="-8"/>
          <w:sz w:val="28"/>
          <w:szCs w:val="28"/>
        </w:rPr>
        <w:t>у</w:t>
      </w:r>
      <w:r w:rsidRPr="00B724FF">
        <w:rPr>
          <w:rFonts w:ascii="Times New Roman" w:hAnsi="Times New Roman"/>
          <w:sz w:val="28"/>
          <w:szCs w:val="28"/>
        </w:rPr>
        <w:t>л</w:t>
      </w:r>
      <w:r w:rsidRPr="00B724FF">
        <w:rPr>
          <w:rFonts w:ascii="Times New Roman" w:hAnsi="Times New Roman"/>
          <w:spacing w:val="-3"/>
          <w:sz w:val="28"/>
          <w:szCs w:val="28"/>
        </w:rPr>
        <w:t>ь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pacing w:val="-4"/>
          <w:sz w:val="28"/>
          <w:szCs w:val="28"/>
        </w:rPr>
        <w:t>а</w:t>
      </w:r>
      <w:r w:rsidRPr="00B724FF">
        <w:rPr>
          <w:rFonts w:ascii="Times New Roman" w:hAnsi="Times New Roman"/>
          <w:sz w:val="28"/>
          <w:szCs w:val="28"/>
        </w:rPr>
        <w:t>т</w:t>
      </w:r>
      <w:r w:rsidRPr="00B724F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6"/>
          <w:sz w:val="28"/>
          <w:szCs w:val="28"/>
        </w:rPr>
        <w:t>и</w:t>
      </w:r>
      <w:r w:rsidRPr="00B724FF">
        <w:rPr>
          <w:rFonts w:ascii="Times New Roman" w:hAnsi="Times New Roman"/>
          <w:spacing w:val="1"/>
          <w:sz w:val="28"/>
          <w:szCs w:val="28"/>
        </w:rPr>
        <w:t>з</w:t>
      </w:r>
      <w:r w:rsidRPr="00B724FF">
        <w:rPr>
          <w:rFonts w:ascii="Times New Roman" w:hAnsi="Times New Roman"/>
          <w:spacing w:val="-1"/>
          <w:sz w:val="28"/>
          <w:szCs w:val="28"/>
        </w:rPr>
        <w:t>м</w:t>
      </w:r>
      <w:r w:rsidRPr="00B724FF">
        <w:rPr>
          <w:rFonts w:ascii="Times New Roman" w:hAnsi="Times New Roman"/>
          <w:spacing w:val="-4"/>
          <w:sz w:val="28"/>
          <w:szCs w:val="28"/>
        </w:rPr>
        <w:t>ер</w:t>
      </w:r>
      <w:r w:rsidRPr="00B724FF">
        <w:rPr>
          <w:rFonts w:ascii="Times New Roman" w:hAnsi="Times New Roman"/>
          <w:sz w:val="28"/>
          <w:szCs w:val="28"/>
        </w:rPr>
        <w:t>я</w:t>
      </w:r>
      <w:r w:rsidRPr="00B724FF">
        <w:rPr>
          <w:rFonts w:ascii="Times New Roman" w:hAnsi="Times New Roman"/>
          <w:spacing w:val="-9"/>
          <w:sz w:val="28"/>
          <w:szCs w:val="28"/>
        </w:rPr>
        <w:t>е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z w:val="28"/>
          <w:szCs w:val="28"/>
        </w:rPr>
        <w:t>ся</w:t>
      </w:r>
      <w:r w:rsidRPr="00B724F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с</w:t>
      </w:r>
      <w:r w:rsidRPr="00B724F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1"/>
          <w:sz w:val="28"/>
          <w:szCs w:val="28"/>
        </w:rPr>
        <w:t>т</w:t>
      </w:r>
      <w:r w:rsidRPr="00B724FF">
        <w:rPr>
          <w:rFonts w:ascii="Times New Roman" w:hAnsi="Times New Roman"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spacing w:val="-1"/>
          <w:sz w:val="28"/>
          <w:szCs w:val="28"/>
        </w:rPr>
        <w:t>ч</w:t>
      </w:r>
      <w:r w:rsidRPr="00B724FF">
        <w:rPr>
          <w:rFonts w:ascii="Times New Roman" w:hAnsi="Times New Roman"/>
          <w:spacing w:val="-2"/>
          <w:sz w:val="28"/>
          <w:szCs w:val="28"/>
        </w:rPr>
        <w:t>н</w:t>
      </w:r>
      <w:r w:rsidRPr="00B724FF">
        <w:rPr>
          <w:rFonts w:ascii="Times New Roman" w:hAnsi="Times New Roman"/>
          <w:spacing w:val="-8"/>
          <w:sz w:val="28"/>
          <w:szCs w:val="28"/>
        </w:rPr>
        <w:t>о</w:t>
      </w:r>
      <w:r w:rsidRPr="00B724FF">
        <w:rPr>
          <w:rFonts w:ascii="Times New Roman" w:hAnsi="Times New Roman"/>
          <w:spacing w:val="-4"/>
          <w:sz w:val="28"/>
          <w:szCs w:val="28"/>
        </w:rPr>
        <w:t>с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z w:val="28"/>
          <w:szCs w:val="28"/>
        </w:rPr>
        <w:t>ью</w:t>
      </w:r>
      <w:r w:rsidRPr="00B724F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1"/>
          <w:sz w:val="28"/>
          <w:szCs w:val="28"/>
        </w:rPr>
        <w:t>д</w:t>
      </w:r>
      <w:r w:rsidRPr="00B724FF">
        <w:rPr>
          <w:rFonts w:ascii="Times New Roman" w:hAnsi="Times New Roman"/>
          <w:sz w:val="28"/>
          <w:szCs w:val="28"/>
        </w:rPr>
        <w:t>о</w:t>
      </w:r>
      <w:r w:rsidRPr="00B724F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724FF">
        <w:rPr>
          <w:rFonts w:ascii="Times New Roman" w:hAnsi="Times New Roman"/>
          <w:sz w:val="28"/>
          <w:szCs w:val="28"/>
        </w:rPr>
        <w:t>1</w:t>
      </w:r>
      <w:r w:rsidRPr="00B724F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724FF">
        <w:rPr>
          <w:rFonts w:ascii="Times New Roman" w:hAnsi="Times New Roman"/>
          <w:spacing w:val="-4"/>
          <w:sz w:val="28"/>
          <w:szCs w:val="28"/>
        </w:rPr>
        <w:t>с</w:t>
      </w:r>
      <w:r w:rsidRPr="00B724FF">
        <w:rPr>
          <w:rFonts w:ascii="Times New Roman" w:hAnsi="Times New Roman"/>
          <w:sz w:val="28"/>
          <w:szCs w:val="28"/>
        </w:rPr>
        <w:t>а</w:t>
      </w:r>
      <w:r w:rsidRPr="00B724FF">
        <w:rPr>
          <w:rFonts w:ascii="Times New Roman" w:hAnsi="Times New Roman"/>
          <w:spacing w:val="-6"/>
          <w:sz w:val="28"/>
          <w:szCs w:val="28"/>
        </w:rPr>
        <w:t>н</w:t>
      </w:r>
      <w:r w:rsidRPr="00B724FF">
        <w:rPr>
          <w:rFonts w:ascii="Times New Roman" w:hAnsi="Times New Roman"/>
          <w:spacing w:val="-2"/>
          <w:sz w:val="28"/>
          <w:szCs w:val="28"/>
        </w:rPr>
        <w:t>ти</w:t>
      </w:r>
      <w:r w:rsidRPr="00B724FF">
        <w:rPr>
          <w:rFonts w:ascii="Times New Roman" w:hAnsi="Times New Roman"/>
          <w:spacing w:val="-1"/>
          <w:sz w:val="28"/>
          <w:szCs w:val="28"/>
        </w:rPr>
        <w:t>м</w:t>
      </w:r>
      <w:r w:rsidRPr="00B724FF">
        <w:rPr>
          <w:rFonts w:ascii="Times New Roman" w:hAnsi="Times New Roman"/>
          <w:spacing w:val="-8"/>
          <w:sz w:val="28"/>
          <w:szCs w:val="28"/>
        </w:rPr>
        <w:t>е</w:t>
      </w:r>
      <w:r w:rsidRPr="00B724FF">
        <w:rPr>
          <w:rFonts w:ascii="Times New Roman" w:hAnsi="Times New Roman"/>
          <w:spacing w:val="-2"/>
          <w:sz w:val="28"/>
          <w:szCs w:val="28"/>
        </w:rPr>
        <w:t>т</w:t>
      </w:r>
      <w:r w:rsidRPr="00B724FF">
        <w:rPr>
          <w:rFonts w:ascii="Times New Roman" w:hAnsi="Times New Roman"/>
          <w:sz w:val="28"/>
          <w:szCs w:val="28"/>
        </w:rPr>
        <w:t>р</w:t>
      </w:r>
      <w:r w:rsidRPr="00B724FF">
        <w:rPr>
          <w:rFonts w:ascii="Times New Roman" w:hAnsi="Times New Roman"/>
          <w:spacing w:val="-4"/>
          <w:sz w:val="28"/>
          <w:szCs w:val="28"/>
        </w:rPr>
        <w:t>а</w:t>
      </w:r>
      <w:r w:rsidRPr="00B724FF">
        <w:rPr>
          <w:rFonts w:ascii="Times New Roman" w:hAnsi="Times New Roman"/>
          <w:sz w:val="28"/>
          <w:szCs w:val="28"/>
        </w:rPr>
        <w:t>.</w:t>
      </w:r>
    </w:p>
    <w:p w:rsidR="00B724FF" w:rsidRDefault="00B724FF" w:rsidP="00B724FF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/>
          <w:sz w:val="28"/>
          <w:szCs w:val="28"/>
        </w:rPr>
      </w:pPr>
    </w:p>
    <w:p w:rsidR="00DD123F" w:rsidRDefault="00DD123F">
      <w:pPr>
        <w:widowControl w:val="0"/>
        <w:autoSpaceDE w:val="0"/>
        <w:autoSpaceDN w:val="0"/>
        <w:adjustRightInd w:val="0"/>
        <w:spacing w:after="0" w:line="240" w:lineRule="auto"/>
        <w:ind w:left="1424" w:right="-20"/>
        <w:rPr>
          <w:rFonts w:ascii="Times New Roman" w:hAnsi="Times New Roman"/>
          <w:b/>
          <w:bCs/>
          <w:sz w:val="28"/>
          <w:szCs w:val="28"/>
        </w:rPr>
      </w:pPr>
    </w:p>
    <w:p w:rsidR="009812DB" w:rsidRDefault="00DD123F">
      <w:pPr>
        <w:widowControl w:val="0"/>
        <w:autoSpaceDE w:val="0"/>
        <w:autoSpaceDN w:val="0"/>
        <w:adjustRightInd w:val="0"/>
        <w:spacing w:after="0" w:line="240" w:lineRule="auto"/>
        <w:ind w:left="1424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9812DB">
        <w:rPr>
          <w:rFonts w:ascii="Times New Roman" w:hAnsi="Times New Roman"/>
          <w:b/>
          <w:bCs/>
          <w:sz w:val="28"/>
          <w:szCs w:val="28"/>
        </w:rPr>
        <w:t>.</w:t>
      </w:r>
      <w:r w:rsidR="009812DB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ИН</w:t>
      </w:r>
      <w:r w:rsidR="009812DB">
        <w:rPr>
          <w:rFonts w:ascii="Times New Roman" w:hAnsi="Times New Roman"/>
          <w:b/>
          <w:bCs/>
          <w:spacing w:val="3"/>
          <w:sz w:val="28"/>
          <w:szCs w:val="28"/>
        </w:rPr>
        <w:t>Ф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="009812DB"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 w:rsidR="009812DB">
        <w:rPr>
          <w:rFonts w:ascii="Times New Roman" w:hAnsi="Times New Roman"/>
          <w:b/>
          <w:bCs/>
          <w:sz w:val="28"/>
          <w:szCs w:val="28"/>
        </w:rPr>
        <w:t>М</w:t>
      </w:r>
      <w:r w:rsidR="009812DB"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ЦИ</w:t>
      </w:r>
      <w:r w:rsidR="009812DB">
        <w:rPr>
          <w:rFonts w:ascii="Times New Roman" w:hAnsi="Times New Roman"/>
          <w:b/>
          <w:bCs/>
          <w:spacing w:val="2"/>
          <w:sz w:val="28"/>
          <w:szCs w:val="28"/>
        </w:rPr>
        <w:t>О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="009812DB">
        <w:rPr>
          <w:rFonts w:ascii="Times New Roman" w:hAnsi="Times New Roman"/>
          <w:b/>
          <w:bCs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="009812DB">
        <w:rPr>
          <w:rFonts w:ascii="Times New Roman" w:hAnsi="Times New Roman"/>
          <w:b/>
          <w:bCs/>
          <w:sz w:val="28"/>
          <w:szCs w:val="28"/>
        </w:rPr>
        <w:t>Е</w:t>
      </w:r>
      <w:r w:rsidR="009812DB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="009812DB">
        <w:rPr>
          <w:rFonts w:ascii="Times New Roman" w:hAnsi="Times New Roman"/>
          <w:b/>
          <w:bCs/>
          <w:spacing w:val="3"/>
          <w:sz w:val="28"/>
          <w:szCs w:val="28"/>
        </w:rPr>
        <w:t>Б</w:t>
      </w:r>
      <w:r w:rsidR="009812DB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="009812DB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 w:rsidR="009812DB">
        <w:rPr>
          <w:rFonts w:ascii="Times New Roman" w:hAnsi="Times New Roman"/>
          <w:b/>
          <w:bCs/>
          <w:spacing w:val="-1"/>
          <w:sz w:val="28"/>
          <w:szCs w:val="28"/>
        </w:rPr>
        <w:t>Ч</w:t>
      </w:r>
      <w:r w:rsidR="009812DB"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НИ</w:t>
      </w:r>
      <w:r w:rsidR="009812DB">
        <w:rPr>
          <w:rFonts w:ascii="Times New Roman" w:hAnsi="Times New Roman"/>
          <w:b/>
          <w:bCs/>
          <w:sz w:val="28"/>
          <w:szCs w:val="28"/>
        </w:rPr>
        <w:t>Е</w:t>
      </w:r>
      <w:r w:rsidR="009812DB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 w:rsidR="009812DB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="009812DB">
        <w:rPr>
          <w:rFonts w:ascii="Times New Roman" w:hAnsi="Times New Roman"/>
          <w:b/>
          <w:bCs/>
          <w:spacing w:val="6"/>
          <w:sz w:val="28"/>
          <w:szCs w:val="28"/>
        </w:rPr>
        <w:t>Г</w:t>
      </w:r>
      <w:r w:rsidR="009812DB"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 w:rsidR="009812DB"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 w:rsidR="009812DB">
        <w:rPr>
          <w:rFonts w:ascii="Times New Roman" w:hAnsi="Times New Roman"/>
          <w:b/>
          <w:bCs/>
          <w:sz w:val="28"/>
          <w:szCs w:val="28"/>
        </w:rPr>
        <w:t>ММЫ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812DB" w:rsidRDefault="009812DB">
      <w:pPr>
        <w:widowControl w:val="0"/>
        <w:autoSpaceDE w:val="0"/>
        <w:autoSpaceDN w:val="0"/>
        <w:adjustRightInd w:val="0"/>
        <w:spacing w:after="0" w:line="240" w:lineRule="auto"/>
        <w:ind w:left="46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Б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Н.</w:t>
      </w:r>
      <w:r>
        <w:rPr>
          <w:rFonts w:ascii="Times New Roman" w:hAnsi="Times New Roman"/>
          <w:spacing w:val="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лава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уль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1999</w:t>
      </w:r>
      <w:r>
        <w:rPr>
          <w:rFonts w:ascii="Times New Roman" w:hAnsi="Times New Roman"/>
          <w:spacing w:val="-3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320" w:lineRule="exact"/>
        <w:ind w:left="46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Б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Н.</w:t>
      </w:r>
      <w:r>
        <w:rPr>
          <w:rFonts w:ascii="Times New Roman" w:hAnsi="Times New Roman"/>
          <w:spacing w:val="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во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2000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9812DB" w:rsidRDefault="009812DB">
      <w:pPr>
        <w:widowControl w:val="0"/>
        <w:autoSpaceDE w:val="0"/>
        <w:autoSpaceDN w:val="0"/>
        <w:adjustRightInd w:val="0"/>
        <w:spacing w:before="2" w:after="0" w:line="240" w:lineRule="auto"/>
        <w:ind w:left="46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А.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лава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сс,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320" w:lineRule="exact"/>
        <w:ind w:left="46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акар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Л</w:t>
      </w:r>
      <w:r>
        <w:rPr>
          <w:rFonts w:ascii="Times New Roman" w:hAnsi="Times New Roman"/>
          <w:spacing w:val="2"/>
          <w:sz w:val="28"/>
          <w:szCs w:val="28"/>
        </w:rPr>
        <w:t>.П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ый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Ф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6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2000</w:t>
      </w:r>
      <w:r>
        <w:rPr>
          <w:rFonts w:ascii="Times New Roman" w:hAnsi="Times New Roman"/>
          <w:spacing w:val="-3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9812DB" w:rsidRDefault="009812DB">
      <w:pPr>
        <w:widowControl w:val="0"/>
        <w:autoSpaceDE w:val="0"/>
        <w:autoSpaceDN w:val="0"/>
        <w:adjustRightInd w:val="0"/>
        <w:spacing w:before="2" w:after="0" w:line="240" w:lineRule="auto"/>
        <w:ind w:left="46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pacing w:val="2"/>
          <w:sz w:val="28"/>
          <w:szCs w:val="28"/>
        </w:rPr>
        <w:t>Н.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ая к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2"/>
          <w:sz w:val="28"/>
          <w:szCs w:val="28"/>
        </w:rPr>
        <w:t>«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8"/>
          <w:sz w:val="28"/>
          <w:szCs w:val="28"/>
        </w:rPr>
        <w:t>ь</w:t>
      </w:r>
      <w:r>
        <w:rPr>
          <w:rFonts w:ascii="Times New Roman" w:hAnsi="Times New Roman"/>
          <w:spacing w:val="-8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324" w:lineRule="exact"/>
        <w:ind w:left="829" w:right="-254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pacing w:val="-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.Д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pacing w:val="-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pacing w:val="-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шк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  </w:t>
      </w:r>
      <w:r>
        <w:rPr>
          <w:rFonts w:ascii="Times New Roman" w:hAnsi="Times New Roman"/>
          <w:spacing w:val="-2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И.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pacing w:val="-2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>ц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х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 </w:t>
      </w:r>
      <w:r>
        <w:rPr>
          <w:rFonts w:ascii="Times New Roman" w:hAnsi="Times New Roman"/>
          <w:spacing w:val="-3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pacing w:val="-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ц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ая  </w:t>
      </w:r>
      <w:r>
        <w:rPr>
          <w:rFonts w:ascii="Times New Roman" w:hAnsi="Times New Roman"/>
          <w:spacing w:val="-2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еск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6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1999</w:t>
      </w:r>
      <w:r>
        <w:rPr>
          <w:rFonts w:ascii="Times New Roman" w:hAnsi="Times New Roman"/>
          <w:spacing w:val="-3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9812DB" w:rsidRDefault="009812DB" w:rsidP="00412C68">
      <w:pPr>
        <w:widowControl w:val="0"/>
        <w:autoSpaceDE w:val="0"/>
        <w:autoSpaceDN w:val="0"/>
        <w:adjustRightInd w:val="0"/>
        <w:spacing w:after="0" w:line="316" w:lineRule="exact"/>
        <w:ind w:left="468" w:right="-2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ч 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И.А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1500 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2"/>
          <w:sz w:val="28"/>
          <w:szCs w:val="28"/>
        </w:rPr>
        <w:t>жн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вк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ск.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ысшая ш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ла,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1980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320" w:lineRule="exact"/>
        <w:ind w:left="46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.И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иц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в.</w:t>
      </w:r>
    </w:p>
    <w:p w:rsidR="009812DB" w:rsidRDefault="009812DB">
      <w:pPr>
        <w:widowControl w:val="0"/>
        <w:tabs>
          <w:tab w:val="left" w:pos="1700"/>
          <w:tab w:val="left" w:pos="2460"/>
          <w:tab w:val="left" w:pos="3780"/>
          <w:tab w:val="left" w:pos="4500"/>
          <w:tab w:val="left" w:pos="7420"/>
          <w:tab w:val="left" w:pos="8560"/>
        </w:tabs>
        <w:autoSpaceDE w:val="0"/>
        <w:autoSpaceDN w:val="0"/>
        <w:adjustRightInd w:val="0"/>
        <w:spacing w:before="7" w:after="0" w:line="320" w:lineRule="exact"/>
        <w:ind w:left="829" w:right="-265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.П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вы,</w:t>
      </w:r>
      <w:r>
        <w:rPr>
          <w:rFonts w:ascii="Times New Roman" w:hAnsi="Times New Roman"/>
          <w:sz w:val="28"/>
          <w:szCs w:val="28"/>
        </w:rPr>
        <w:tab/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995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9812DB" w:rsidRDefault="009812DB" w:rsidP="002C6D36">
      <w:pPr>
        <w:widowControl w:val="0"/>
        <w:autoSpaceDE w:val="0"/>
        <w:autoSpaceDN w:val="0"/>
        <w:adjustRightInd w:val="0"/>
        <w:spacing w:after="0" w:line="321" w:lineRule="exact"/>
        <w:ind w:left="851" w:right="-20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pacing w:val="10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="002C6D36">
        <w:rPr>
          <w:rFonts w:ascii="Times New Roman" w:hAnsi="Times New Roman"/>
          <w:spacing w:val="2"/>
          <w:sz w:val="28"/>
          <w:szCs w:val="28"/>
        </w:rPr>
        <w:t>Примерные программы спортивной подготовки для ДЮСШ,    СДЮШОР, Москва «Советский спорт»,2004 г.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320" w:lineRule="exact"/>
        <w:ind w:left="46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pacing w:val="10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А.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1993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9812DB" w:rsidRDefault="009812DB">
      <w:pPr>
        <w:widowControl w:val="0"/>
        <w:autoSpaceDE w:val="0"/>
        <w:autoSpaceDN w:val="0"/>
        <w:adjustRightInd w:val="0"/>
        <w:spacing w:before="2" w:after="0" w:line="240" w:lineRule="auto"/>
        <w:ind w:left="46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pacing w:val="10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.А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авык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лава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М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сква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«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1983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9812DB" w:rsidRDefault="009812DB">
      <w:pPr>
        <w:widowControl w:val="0"/>
        <w:autoSpaceDE w:val="0"/>
        <w:autoSpaceDN w:val="0"/>
        <w:adjustRightInd w:val="0"/>
        <w:spacing w:after="0" w:line="320" w:lineRule="exact"/>
        <w:ind w:left="46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pacing w:val="10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рова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-2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скв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1972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974F51" w:rsidRDefault="00974F51">
      <w:pPr>
        <w:widowControl w:val="0"/>
        <w:autoSpaceDE w:val="0"/>
        <w:autoSpaceDN w:val="0"/>
        <w:adjustRightInd w:val="0"/>
        <w:spacing w:after="0" w:line="320" w:lineRule="exact"/>
        <w:ind w:left="46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14.Кардамонова Н.Н. Плавание: лечение и спорт, Ростов-на-Дону «Феникс» 2001</w:t>
      </w:r>
    </w:p>
    <w:p w:rsidR="009812DB" w:rsidRDefault="009812DB">
      <w:pPr>
        <w:widowControl w:val="0"/>
        <w:autoSpaceDE w:val="0"/>
        <w:autoSpaceDN w:val="0"/>
        <w:adjustRightInd w:val="0"/>
        <w:spacing w:before="7" w:after="0" w:line="320" w:lineRule="exact"/>
        <w:ind w:left="829" w:right="-257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74F5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pacing w:val="10"/>
          <w:sz w:val="28"/>
          <w:szCs w:val="28"/>
        </w:rPr>
        <w:t>.</w:t>
      </w:r>
      <w:r w:rsidR="00EB3A35">
        <w:rPr>
          <w:rFonts w:ascii="Times New Roman" w:hAnsi="Times New Roman"/>
          <w:spacing w:val="1"/>
          <w:sz w:val="28"/>
          <w:szCs w:val="28"/>
        </w:rPr>
        <w:t>Рубен Гузман Плавание. Упражнения для обучения и совершенствования техники всех стилей,</w:t>
      </w:r>
      <w:r w:rsidR="00EB3A35" w:rsidRPr="00EB3A3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B3A35">
        <w:rPr>
          <w:rFonts w:ascii="Times New Roman" w:hAnsi="Times New Roman"/>
          <w:spacing w:val="1"/>
          <w:sz w:val="28"/>
          <w:szCs w:val="28"/>
        </w:rPr>
        <w:t>ООО «Попурри» г.Минск, 2013</w:t>
      </w:r>
      <w:r>
        <w:rPr>
          <w:rFonts w:ascii="Times New Roman" w:hAnsi="Times New Roman"/>
          <w:sz w:val="28"/>
          <w:szCs w:val="28"/>
        </w:rPr>
        <w:t>.</w:t>
      </w:r>
    </w:p>
    <w:p w:rsidR="009812DB" w:rsidRDefault="00974F51">
      <w:pPr>
        <w:widowControl w:val="0"/>
        <w:autoSpaceDE w:val="0"/>
        <w:autoSpaceDN w:val="0"/>
        <w:adjustRightInd w:val="0"/>
        <w:spacing w:after="0" w:line="321" w:lineRule="exact"/>
        <w:ind w:left="46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9812DB">
        <w:rPr>
          <w:rFonts w:ascii="Times New Roman" w:hAnsi="Times New Roman"/>
          <w:spacing w:val="10"/>
          <w:sz w:val="28"/>
          <w:szCs w:val="28"/>
        </w:rPr>
        <w:t>.</w:t>
      </w:r>
      <w:r w:rsidR="00EB3A35">
        <w:rPr>
          <w:rFonts w:ascii="Times New Roman" w:hAnsi="Times New Roman"/>
          <w:spacing w:val="1"/>
          <w:sz w:val="28"/>
          <w:szCs w:val="28"/>
        </w:rPr>
        <w:t>Йен Маклауд  Анатомия ПЛАВАНИЯ, ООО «Попурри» г.Минск, 2011</w:t>
      </w:r>
      <w:r w:rsidR="009812DB">
        <w:rPr>
          <w:rFonts w:ascii="Times New Roman" w:hAnsi="Times New Roman"/>
          <w:sz w:val="28"/>
          <w:szCs w:val="28"/>
        </w:rPr>
        <w:t>.</w:t>
      </w:r>
    </w:p>
    <w:p w:rsidR="00EB3A35" w:rsidRDefault="00EB3A35">
      <w:pPr>
        <w:widowControl w:val="0"/>
        <w:autoSpaceDE w:val="0"/>
        <w:autoSpaceDN w:val="0"/>
        <w:adjustRightInd w:val="0"/>
        <w:spacing w:after="0" w:line="321" w:lineRule="exact"/>
        <w:ind w:left="46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ПЛАВАНИЕ, книга-тренер, Москва, ООО «Издательство»Эксмо», 2013</w:t>
      </w:r>
    </w:p>
    <w:p w:rsidR="009812DB" w:rsidRDefault="00974F51">
      <w:pPr>
        <w:widowControl w:val="0"/>
        <w:autoSpaceDE w:val="0"/>
        <w:autoSpaceDN w:val="0"/>
        <w:adjustRightInd w:val="0"/>
        <w:spacing w:after="0" w:line="320" w:lineRule="exact"/>
        <w:ind w:left="46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9812DB">
        <w:rPr>
          <w:rFonts w:ascii="Times New Roman" w:hAnsi="Times New Roman"/>
          <w:spacing w:val="10"/>
          <w:sz w:val="28"/>
          <w:szCs w:val="28"/>
        </w:rPr>
        <w:t>.</w:t>
      </w:r>
      <w:r w:rsidR="009812DB">
        <w:rPr>
          <w:rFonts w:ascii="Times New Roman" w:hAnsi="Times New Roman"/>
          <w:sz w:val="28"/>
          <w:szCs w:val="28"/>
          <w:u w:val="single"/>
        </w:rPr>
        <w:t>h</w:t>
      </w:r>
      <w:r w:rsidR="009812DB">
        <w:rPr>
          <w:rFonts w:ascii="Times New Roman" w:hAnsi="Times New Roman"/>
          <w:spacing w:val="-2"/>
          <w:sz w:val="28"/>
          <w:szCs w:val="28"/>
          <w:u w:val="single"/>
        </w:rPr>
        <w:t>tt</w:t>
      </w:r>
      <w:r w:rsidR="009812DB">
        <w:rPr>
          <w:rFonts w:ascii="Times New Roman" w:hAnsi="Times New Roman"/>
          <w:spacing w:val="4"/>
          <w:sz w:val="28"/>
          <w:szCs w:val="28"/>
          <w:u w:val="single"/>
        </w:rPr>
        <w:t>p</w:t>
      </w:r>
      <w:r w:rsidR="009812DB">
        <w:rPr>
          <w:rFonts w:ascii="Times New Roman" w:hAnsi="Times New Roman"/>
          <w:sz w:val="28"/>
          <w:szCs w:val="28"/>
          <w:u w:val="single"/>
        </w:rPr>
        <w:t>:</w:t>
      </w:r>
      <w:r w:rsidR="009812DB"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="009812DB">
        <w:rPr>
          <w:rFonts w:ascii="Times New Roman" w:hAnsi="Times New Roman"/>
          <w:spacing w:val="2"/>
          <w:sz w:val="28"/>
          <w:szCs w:val="28"/>
          <w:u w:val="single"/>
        </w:rPr>
        <w:t>/</w:t>
      </w:r>
      <w:r w:rsidR="009812DB">
        <w:rPr>
          <w:rFonts w:ascii="Times New Roman" w:hAnsi="Times New Roman"/>
          <w:spacing w:val="-1"/>
          <w:sz w:val="28"/>
          <w:szCs w:val="28"/>
          <w:u w:val="single"/>
        </w:rPr>
        <w:t>/</w:t>
      </w:r>
      <w:r w:rsidR="009812DB">
        <w:rPr>
          <w:rFonts w:ascii="Times New Roman" w:hAnsi="Times New Roman"/>
          <w:spacing w:val="2"/>
          <w:sz w:val="28"/>
          <w:szCs w:val="28"/>
          <w:u w:val="single"/>
        </w:rPr>
        <w:t>www</w:t>
      </w:r>
      <w:r w:rsidR="009812DB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9812DB">
        <w:rPr>
          <w:rFonts w:ascii="Times New Roman" w:hAnsi="Times New Roman"/>
          <w:spacing w:val="-2"/>
          <w:sz w:val="28"/>
          <w:szCs w:val="28"/>
          <w:u w:val="single"/>
        </w:rPr>
        <w:t>mi</w:t>
      </w:r>
      <w:r w:rsidR="009812DB">
        <w:rPr>
          <w:rFonts w:ascii="Times New Roman" w:hAnsi="Times New Roman"/>
          <w:sz w:val="28"/>
          <w:szCs w:val="28"/>
          <w:u w:val="single"/>
        </w:rPr>
        <w:t>n</w:t>
      </w:r>
      <w:r w:rsidR="009812DB">
        <w:rPr>
          <w:rFonts w:ascii="Times New Roman" w:hAnsi="Times New Roman"/>
          <w:spacing w:val="-1"/>
          <w:sz w:val="28"/>
          <w:szCs w:val="28"/>
          <w:u w:val="single"/>
        </w:rPr>
        <w:t>s</w:t>
      </w:r>
      <w:r w:rsidR="009812DB">
        <w:rPr>
          <w:rFonts w:ascii="Times New Roman" w:hAnsi="Times New Roman"/>
          <w:spacing w:val="4"/>
          <w:sz w:val="28"/>
          <w:szCs w:val="28"/>
          <w:u w:val="single"/>
        </w:rPr>
        <w:t>p</w:t>
      </w:r>
      <w:r w:rsidR="009812DB">
        <w:rPr>
          <w:rFonts w:ascii="Times New Roman" w:hAnsi="Times New Roman"/>
          <w:spacing w:val="-4"/>
          <w:sz w:val="28"/>
          <w:szCs w:val="28"/>
          <w:u w:val="single"/>
        </w:rPr>
        <w:t>o</w:t>
      </w:r>
      <w:r w:rsidR="009812DB">
        <w:rPr>
          <w:rFonts w:ascii="Times New Roman" w:hAnsi="Times New Roman"/>
          <w:spacing w:val="-1"/>
          <w:sz w:val="28"/>
          <w:szCs w:val="28"/>
          <w:u w:val="single"/>
        </w:rPr>
        <w:t>rt</w:t>
      </w:r>
      <w:r w:rsidR="009812DB">
        <w:rPr>
          <w:rFonts w:ascii="Times New Roman" w:hAnsi="Times New Roman"/>
          <w:sz w:val="28"/>
          <w:szCs w:val="28"/>
          <w:u w:val="single"/>
        </w:rPr>
        <w:t>.</w:t>
      </w:r>
      <w:r w:rsidR="009812DB">
        <w:rPr>
          <w:rFonts w:ascii="Times New Roman" w:hAnsi="Times New Roman"/>
          <w:spacing w:val="4"/>
          <w:sz w:val="28"/>
          <w:szCs w:val="28"/>
          <w:u w:val="single"/>
        </w:rPr>
        <w:t xml:space="preserve"> </w:t>
      </w:r>
      <w:r w:rsidR="009812DB">
        <w:rPr>
          <w:rFonts w:ascii="Times New Roman" w:hAnsi="Times New Roman"/>
          <w:sz w:val="28"/>
          <w:szCs w:val="28"/>
          <w:u w:val="single"/>
        </w:rPr>
        <w:t>go</w:t>
      </w:r>
      <w:r w:rsidR="009812DB">
        <w:rPr>
          <w:rFonts w:ascii="Times New Roman" w:hAnsi="Times New Roman"/>
          <w:spacing w:val="-4"/>
          <w:sz w:val="28"/>
          <w:szCs w:val="28"/>
          <w:u w:val="single"/>
        </w:rPr>
        <w:t>v</w:t>
      </w:r>
      <w:r w:rsidR="009812DB">
        <w:rPr>
          <w:rFonts w:ascii="Times New Roman" w:hAnsi="Times New Roman"/>
          <w:sz w:val="28"/>
          <w:szCs w:val="28"/>
          <w:u w:val="single"/>
        </w:rPr>
        <w:t>,</w:t>
      </w:r>
      <w:r w:rsidR="009812DB">
        <w:rPr>
          <w:rFonts w:ascii="Times New Roman" w:hAnsi="Times New Roman"/>
          <w:spacing w:val="4"/>
          <w:sz w:val="28"/>
          <w:szCs w:val="28"/>
          <w:u w:val="single"/>
        </w:rPr>
        <w:t xml:space="preserve"> </w:t>
      </w:r>
      <w:r w:rsidR="009812DB">
        <w:rPr>
          <w:rFonts w:ascii="Times New Roman" w:hAnsi="Times New Roman"/>
          <w:spacing w:val="-1"/>
          <w:sz w:val="28"/>
          <w:szCs w:val="28"/>
          <w:u w:val="single"/>
        </w:rPr>
        <w:t>r</w:t>
      </w:r>
      <w:r w:rsidR="009812DB">
        <w:rPr>
          <w:rFonts w:ascii="Times New Roman" w:hAnsi="Times New Roman"/>
          <w:sz w:val="28"/>
          <w:szCs w:val="28"/>
          <w:u w:val="single"/>
        </w:rPr>
        <w:t>u/</w:t>
      </w:r>
      <w:r w:rsidR="009812DB">
        <w:rPr>
          <w:rFonts w:ascii="Times New Roman" w:hAnsi="Times New Roman"/>
          <w:sz w:val="28"/>
          <w:szCs w:val="28"/>
        </w:rPr>
        <w:t xml:space="preserve">- 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pacing w:val="-2"/>
          <w:sz w:val="28"/>
          <w:szCs w:val="28"/>
        </w:rPr>
        <w:t>ини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рс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4"/>
          <w:sz w:val="28"/>
          <w:szCs w:val="28"/>
        </w:rPr>
        <w:t>в</w:t>
      </w:r>
      <w:r w:rsidR="009812DB">
        <w:rPr>
          <w:rFonts w:ascii="Times New Roman" w:hAnsi="Times New Roman"/>
          <w:sz w:val="28"/>
          <w:szCs w:val="28"/>
        </w:rPr>
        <w:t>о</w:t>
      </w:r>
      <w:r w:rsidR="009812D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z w:val="28"/>
          <w:szCs w:val="28"/>
        </w:rPr>
        <w:t>а</w:t>
      </w:r>
      <w:r w:rsidR="009812D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2"/>
          <w:sz w:val="28"/>
          <w:szCs w:val="28"/>
        </w:rPr>
        <w:t>ий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 w:rsidR="009812DB">
        <w:rPr>
          <w:rFonts w:ascii="Times New Roman" w:hAnsi="Times New Roman"/>
          <w:sz w:val="28"/>
          <w:szCs w:val="28"/>
        </w:rPr>
        <w:t xml:space="preserve">ой </w:t>
      </w:r>
      <w:r w:rsidR="009812DB">
        <w:rPr>
          <w:rFonts w:ascii="Times New Roman" w:hAnsi="Times New Roman"/>
          <w:spacing w:val="-1"/>
          <w:sz w:val="28"/>
          <w:szCs w:val="28"/>
        </w:rPr>
        <w:t>Ф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ц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и</w:t>
      </w:r>
    </w:p>
    <w:p w:rsidR="009812DB" w:rsidRDefault="00974F51">
      <w:pPr>
        <w:widowControl w:val="0"/>
        <w:autoSpaceDE w:val="0"/>
        <w:autoSpaceDN w:val="0"/>
        <w:adjustRightInd w:val="0"/>
        <w:spacing w:before="2" w:after="0" w:line="240" w:lineRule="auto"/>
        <w:ind w:left="46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9812DB">
        <w:rPr>
          <w:rFonts w:ascii="Times New Roman" w:hAnsi="Times New Roman"/>
          <w:spacing w:val="10"/>
          <w:sz w:val="28"/>
          <w:szCs w:val="28"/>
        </w:rPr>
        <w:t>.</w:t>
      </w:r>
      <w:hyperlink r:id="rId8" w:history="1">
        <w:r w:rsidR="009812DB">
          <w:rPr>
            <w:rFonts w:ascii="Times New Roman" w:hAnsi="Times New Roman"/>
            <w:sz w:val="28"/>
            <w:szCs w:val="28"/>
            <w:u w:val="single"/>
          </w:rPr>
          <w:t>h</w:t>
        </w:r>
        <w:r w:rsidR="009812DB">
          <w:rPr>
            <w:rFonts w:ascii="Times New Roman" w:hAnsi="Times New Roman"/>
            <w:spacing w:val="-2"/>
            <w:sz w:val="28"/>
            <w:szCs w:val="28"/>
            <w:u w:val="single"/>
          </w:rPr>
          <w:t>tt</w:t>
        </w:r>
        <w:r w:rsidR="009812DB">
          <w:rPr>
            <w:rFonts w:ascii="Times New Roman" w:hAnsi="Times New Roman"/>
            <w:spacing w:val="4"/>
            <w:sz w:val="28"/>
            <w:szCs w:val="28"/>
            <w:u w:val="single"/>
          </w:rPr>
          <w:t>p</w:t>
        </w:r>
        <w:r w:rsidR="009812DB">
          <w:rPr>
            <w:rFonts w:ascii="Times New Roman" w:hAnsi="Times New Roman"/>
            <w:spacing w:val="-2"/>
            <w:sz w:val="28"/>
            <w:szCs w:val="28"/>
            <w:u w:val="single"/>
          </w:rPr>
          <w:t>://</w:t>
        </w:r>
        <w:r w:rsidR="009812DB">
          <w:rPr>
            <w:rFonts w:ascii="Times New Roman" w:hAnsi="Times New Roman"/>
            <w:spacing w:val="2"/>
            <w:sz w:val="28"/>
            <w:szCs w:val="28"/>
            <w:u w:val="single"/>
          </w:rPr>
          <w:t>www.</w:t>
        </w:r>
        <w:r w:rsidR="009812DB">
          <w:rPr>
            <w:rFonts w:ascii="Times New Roman" w:hAnsi="Times New Roman"/>
            <w:sz w:val="28"/>
            <w:szCs w:val="28"/>
            <w:u w:val="single"/>
          </w:rPr>
          <w:t>o</w:t>
        </w:r>
        <w:r w:rsidR="009812DB">
          <w:rPr>
            <w:rFonts w:ascii="Times New Roman" w:hAnsi="Times New Roman"/>
            <w:spacing w:val="-2"/>
            <w:sz w:val="28"/>
            <w:szCs w:val="28"/>
            <w:u w:val="single"/>
          </w:rPr>
          <w:t>l</w:t>
        </w:r>
        <w:r w:rsidR="009812DB">
          <w:rPr>
            <w:rFonts w:ascii="Times New Roman" w:hAnsi="Times New Roman"/>
            <w:spacing w:val="-4"/>
            <w:sz w:val="28"/>
            <w:szCs w:val="28"/>
            <w:u w:val="single"/>
          </w:rPr>
          <w:t>y</w:t>
        </w:r>
        <w:r w:rsidR="009812DB">
          <w:rPr>
            <w:rFonts w:ascii="Times New Roman" w:hAnsi="Times New Roman"/>
            <w:spacing w:val="-2"/>
            <w:sz w:val="28"/>
            <w:szCs w:val="28"/>
            <w:u w:val="single"/>
          </w:rPr>
          <w:t>m</w:t>
        </w:r>
        <w:r w:rsidR="009812DB">
          <w:rPr>
            <w:rFonts w:ascii="Times New Roman" w:hAnsi="Times New Roman"/>
            <w:spacing w:val="4"/>
            <w:sz w:val="28"/>
            <w:szCs w:val="28"/>
            <w:u w:val="single"/>
          </w:rPr>
          <w:t>p</w:t>
        </w:r>
        <w:r w:rsidR="009812DB">
          <w:rPr>
            <w:rFonts w:ascii="Times New Roman" w:hAnsi="Times New Roman"/>
            <w:spacing w:val="-2"/>
            <w:sz w:val="28"/>
            <w:szCs w:val="28"/>
            <w:u w:val="single"/>
          </w:rPr>
          <w:t>i</w:t>
        </w:r>
        <w:r w:rsidR="009812DB">
          <w:rPr>
            <w:rFonts w:ascii="Times New Roman" w:hAnsi="Times New Roman"/>
            <w:sz w:val="28"/>
            <w:szCs w:val="28"/>
            <w:u w:val="single"/>
          </w:rPr>
          <w:t>c</w:t>
        </w:r>
        <w:r w:rsidR="009812DB">
          <w:rPr>
            <w:rFonts w:ascii="Times New Roman" w:hAnsi="Times New Roman"/>
            <w:spacing w:val="2"/>
            <w:sz w:val="28"/>
            <w:szCs w:val="28"/>
            <w:u w:val="single"/>
          </w:rPr>
          <w:t>.</w:t>
        </w:r>
        <w:r w:rsidR="009812DB">
          <w:rPr>
            <w:rFonts w:ascii="Times New Roman" w:hAnsi="Times New Roman"/>
            <w:spacing w:val="-1"/>
            <w:sz w:val="28"/>
            <w:szCs w:val="28"/>
            <w:u w:val="single"/>
          </w:rPr>
          <w:t>r</w:t>
        </w:r>
        <w:r w:rsidR="009812DB">
          <w:rPr>
            <w:rFonts w:ascii="Times New Roman" w:hAnsi="Times New Roman"/>
            <w:spacing w:val="1"/>
            <w:sz w:val="28"/>
            <w:szCs w:val="28"/>
            <w:u w:val="single"/>
          </w:rPr>
          <w:t>u</w:t>
        </w:r>
        <w:r w:rsidR="009812DB">
          <w:rPr>
            <w:rFonts w:ascii="Times New Roman" w:hAnsi="Times New Roman"/>
            <w:sz w:val="28"/>
            <w:szCs w:val="28"/>
            <w:u w:val="single"/>
          </w:rPr>
          <w:t>/</w:t>
        </w:r>
        <w:r w:rsidR="009812DB">
          <w:rPr>
            <w:rFonts w:ascii="Times New Roman" w:hAnsi="Times New Roman"/>
            <w:sz w:val="28"/>
            <w:szCs w:val="28"/>
          </w:rPr>
          <w:t xml:space="preserve">- </w:t>
        </w:r>
      </w:hyperlink>
      <w:r w:rsidR="009812DB">
        <w:rPr>
          <w:rFonts w:ascii="Times New Roman" w:hAnsi="Times New Roman"/>
          <w:spacing w:val="2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-1"/>
          <w:sz w:val="28"/>
          <w:szCs w:val="28"/>
        </w:rPr>
        <w:t>им</w:t>
      </w:r>
      <w:r w:rsidR="009812DB">
        <w:rPr>
          <w:rFonts w:ascii="Times New Roman" w:hAnsi="Times New Roman"/>
          <w:spacing w:val="2"/>
          <w:sz w:val="28"/>
          <w:szCs w:val="28"/>
        </w:rPr>
        <w:t>п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2"/>
          <w:sz w:val="28"/>
          <w:szCs w:val="28"/>
        </w:rPr>
        <w:t>й</w:t>
      </w:r>
      <w:r w:rsidR="009812DB">
        <w:rPr>
          <w:rFonts w:ascii="Times New Roman" w:hAnsi="Times New Roman"/>
          <w:sz w:val="28"/>
          <w:szCs w:val="28"/>
        </w:rPr>
        <w:t>ск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й </w:t>
      </w:r>
      <w:r w:rsidR="009812DB">
        <w:rPr>
          <w:rFonts w:ascii="Times New Roman" w:hAnsi="Times New Roman"/>
          <w:spacing w:val="1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5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т</w:t>
      </w:r>
      <w:r w:rsidR="009812DB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сс</w:t>
      </w:r>
      <w:r w:rsidR="009812DB">
        <w:rPr>
          <w:rFonts w:ascii="Times New Roman" w:hAnsi="Times New Roman"/>
          <w:spacing w:val="1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и</w:t>
      </w:r>
    </w:p>
    <w:p w:rsidR="009812DB" w:rsidRDefault="00974F51">
      <w:pPr>
        <w:widowControl w:val="0"/>
        <w:autoSpaceDE w:val="0"/>
        <w:autoSpaceDN w:val="0"/>
        <w:adjustRightInd w:val="0"/>
        <w:spacing w:after="0" w:line="320" w:lineRule="exact"/>
        <w:ind w:left="46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9812DB">
        <w:rPr>
          <w:rFonts w:ascii="Times New Roman" w:hAnsi="Times New Roman"/>
          <w:spacing w:val="10"/>
          <w:sz w:val="28"/>
          <w:szCs w:val="28"/>
        </w:rPr>
        <w:t>.</w:t>
      </w:r>
      <w:hyperlink r:id="rId9" w:history="1">
        <w:r w:rsidR="009812DB">
          <w:rPr>
            <w:rFonts w:ascii="Times New Roman" w:hAnsi="Times New Roman"/>
            <w:sz w:val="28"/>
            <w:szCs w:val="28"/>
            <w:u w:val="single"/>
          </w:rPr>
          <w:t>h</w:t>
        </w:r>
        <w:r w:rsidR="009812DB">
          <w:rPr>
            <w:rFonts w:ascii="Times New Roman" w:hAnsi="Times New Roman"/>
            <w:spacing w:val="-2"/>
            <w:sz w:val="28"/>
            <w:szCs w:val="28"/>
            <w:u w:val="single"/>
          </w:rPr>
          <w:t>tt</w:t>
        </w:r>
        <w:r w:rsidR="009812DB">
          <w:rPr>
            <w:rFonts w:ascii="Times New Roman" w:hAnsi="Times New Roman"/>
            <w:spacing w:val="4"/>
            <w:sz w:val="28"/>
            <w:szCs w:val="28"/>
            <w:u w:val="single"/>
          </w:rPr>
          <w:t>p</w:t>
        </w:r>
        <w:r w:rsidR="009812DB">
          <w:rPr>
            <w:rFonts w:ascii="Times New Roman" w:hAnsi="Times New Roman"/>
            <w:spacing w:val="-2"/>
            <w:sz w:val="28"/>
            <w:szCs w:val="28"/>
            <w:u w:val="single"/>
          </w:rPr>
          <w:t>://</w:t>
        </w:r>
        <w:r w:rsidR="009812DB">
          <w:rPr>
            <w:rFonts w:ascii="Times New Roman" w:hAnsi="Times New Roman"/>
            <w:spacing w:val="2"/>
            <w:sz w:val="28"/>
            <w:szCs w:val="28"/>
            <w:u w:val="single"/>
          </w:rPr>
          <w:t>www.</w:t>
        </w:r>
        <w:r w:rsidR="009812DB">
          <w:rPr>
            <w:rFonts w:ascii="Times New Roman" w:hAnsi="Times New Roman"/>
            <w:sz w:val="28"/>
            <w:szCs w:val="28"/>
            <w:u w:val="single"/>
          </w:rPr>
          <w:t>o</w:t>
        </w:r>
        <w:r w:rsidR="009812DB">
          <w:rPr>
            <w:rFonts w:ascii="Times New Roman" w:hAnsi="Times New Roman"/>
            <w:spacing w:val="-2"/>
            <w:sz w:val="28"/>
            <w:szCs w:val="28"/>
            <w:u w:val="single"/>
          </w:rPr>
          <w:t>l</w:t>
        </w:r>
        <w:r w:rsidR="009812DB">
          <w:rPr>
            <w:rFonts w:ascii="Times New Roman" w:hAnsi="Times New Roman"/>
            <w:spacing w:val="-4"/>
            <w:sz w:val="28"/>
            <w:szCs w:val="28"/>
            <w:u w:val="single"/>
          </w:rPr>
          <w:t>y</w:t>
        </w:r>
        <w:r w:rsidR="009812DB">
          <w:rPr>
            <w:rFonts w:ascii="Times New Roman" w:hAnsi="Times New Roman"/>
            <w:spacing w:val="-2"/>
            <w:sz w:val="28"/>
            <w:szCs w:val="28"/>
            <w:u w:val="single"/>
          </w:rPr>
          <w:t>m</w:t>
        </w:r>
        <w:r w:rsidR="009812DB">
          <w:rPr>
            <w:rFonts w:ascii="Times New Roman" w:hAnsi="Times New Roman"/>
            <w:spacing w:val="4"/>
            <w:sz w:val="28"/>
            <w:szCs w:val="28"/>
            <w:u w:val="single"/>
          </w:rPr>
          <w:t>p</w:t>
        </w:r>
        <w:r w:rsidR="009812DB">
          <w:rPr>
            <w:rFonts w:ascii="Times New Roman" w:hAnsi="Times New Roman"/>
            <w:spacing w:val="-2"/>
            <w:sz w:val="28"/>
            <w:szCs w:val="28"/>
            <w:u w:val="single"/>
          </w:rPr>
          <w:t>i</w:t>
        </w:r>
        <w:r w:rsidR="009812DB">
          <w:rPr>
            <w:rFonts w:ascii="Times New Roman" w:hAnsi="Times New Roman"/>
            <w:sz w:val="28"/>
            <w:szCs w:val="28"/>
            <w:u w:val="single"/>
          </w:rPr>
          <w:t>c</w:t>
        </w:r>
        <w:r w:rsidR="009812DB">
          <w:rPr>
            <w:rFonts w:ascii="Times New Roman" w:hAnsi="Times New Roman"/>
            <w:spacing w:val="2"/>
            <w:sz w:val="28"/>
            <w:szCs w:val="28"/>
            <w:u w:val="single"/>
          </w:rPr>
          <w:t>.</w:t>
        </w:r>
        <w:r w:rsidR="009812DB">
          <w:rPr>
            <w:rFonts w:ascii="Times New Roman" w:hAnsi="Times New Roman"/>
            <w:sz w:val="28"/>
            <w:szCs w:val="28"/>
            <w:u w:val="single"/>
          </w:rPr>
          <w:t>o</w:t>
        </w:r>
        <w:r w:rsidR="009812DB">
          <w:rPr>
            <w:rFonts w:ascii="Times New Roman" w:hAnsi="Times New Roman"/>
            <w:spacing w:val="3"/>
            <w:sz w:val="28"/>
            <w:szCs w:val="28"/>
            <w:u w:val="single"/>
          </w:rPr>
          <w:t>r</w:t>
        </w:r>
        <w:r w:rsidR="009812DB">
          <w:rPr>
            <w:rFonts w:ascii="Times New Roman" w:hAnsi="Times New Roman"/>
            <w:spacing w:val="-3"/>
            <w:sz w:val="28"/>
            <w:szCs w:val="28"/>
            <w:u w:val="single"/>
          </w:rPr>
          <w:t>g</w:t>
        </w:r>
        <w:r w:rsidR="009812DB">
          <w:rPr>
            <w:rFonts w:ascii="Times New Roman" w:hAnsi="Times New Roman"/>
            <w:sz w:val="28"/>
            <w:szCs w:val="28"/>
            <w:u w:val="single"/>
          </w:rPr>
          <w:t>/</w:t>
        </w:r>
        <w:r w:rsidR="009812DB">
          <w:rPr>
            <w:rFonts w:ascii="Times New Roman" w:hAnsi="Times New Roman"/>
            <w:sz w:val="28"/>
            <w:szCs w:val="28"/>
          </w:rPr>
          <w:t xml:space="preserve">- </w:t>
        </w:r>
      </w:hyperlink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-1"/>
          <w:sz w:val="28"/>
          <w:szCs w:val="28"/>
        </w:rPr>
        <w:t>ж</w:t>
      </w:r>
      <w:r w:rsidR="009812DB">
        <w:rPr>
          <w:rFonts w:ascii="Times New Roman" w:hAnsi="Times New Roman"/>
          <w:spacing w:val="5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у</w:t>
      </w:r>
      <w:r w:rsidR="009812DB">
        <w:rPr>
          <w:rFonts w:ascii="Times New Roman" w:hAnsi="Times New Roman"/>
          <w:spacing w:val="2"/>
          <w:sz w:val="28"/>
          <w:szCs w:val="28"/>
        </w:rPr>
        <w:t>н</w:t>
      </w:r>
      <w:r w:rsidR="009812DB">
        <w:rPr>
          <w:rFonts w:ascii="Times New Roman" w:hAnsi="Times New Roman"/>
          <w:sz w:val="28"/>
          <w:szCs w:val="28"/>
        </w:rPr>
        <w:t>ар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1"/>
          <w:sz w:val="28"/>
          <w:szCs w:val="28"/>
        </w:rPr>
        <w:t>н</w:t>
      </w:r>
      <w:r w:rsidR="009812DB">
        <w:rPr>
          <w:rFonts w:ascii="Times New Roman" w:hAnsi="Times New Roman"/>
          <w:spacing w:val="4"/>
          <w:sz w:val="28"/>
          <w:szCs w:val="28"/>
        </w:rPr>
        <w:t>ы</w:t>
      </w:r>
      <w:r w:rsidR="009812DB">
        <w:rPr>
          <w:rFonts w:ascii="Times New Roman" w:hAnsi="Times New Roman"/>
          <w:sz w:val="28"/>
          <w:szCs w:val="28"/>
        </w:rPr>
        <w:t xml:space="preserve">й </w:t>
      </w:r>
      <w:r w:rsidR="009812DB">
        <w:rPr>
          <w:rFonts w:ascii="Times New Roman" w:hAnsi="Times New Roman"/>
          <w:spacing w:val="2"/>
          <w:sz w:val="28"/>
          <w:szCs w:val="28"/>
        </w:rPr>
        <w:t>О</w:t>
      </w:r>
      <w:r w:rsidR="009812DB">
        <w:rPr>
          <w:rFonts w:ascii="Times New Roman" w:hAnsi="Times New Roman"/>
          <w:sz w:val="28"/>
          <w:szCs w:val="28"/>
        </w:rPr>
        <w:t>л</w:t>
      </w:r>
      <w:r w:rsidR="009812DB">
        <w:rPr>
          <w:rFonts w:ascii="Times New Roman" w:hAnsi="Times New Roman"/>
          <w:spacing w:val="-1"/>
          <w:sz w:val="28"/>
          <w:szCs w:val="28"/>
        </w:rPr>
        <w:t>им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pacing w:val="-2"/>
          <w:sz w:val="28"/>
          <w:szCs w:val="28"/>
        </w:rPr>
        <w:t>й</w:t>
      </w:r>
      <w:r w:rsidR="009812DB">
        <w:rPr>
          <w:rFonts w:ascii="Times New Roman" w:hAnsi="Times New Roman"/>
          <w:sz w:val="28"/>
          <w:szCs w:val="28"/>
        </w:rPr>
        <w:t>ск</w:t>
      </w:r>
      <w:r w:rsidR="009812DB">
        <w:rPr>
          <w:rFonts w:ascii="Times New Roman" w:hAnsi="Times New Roman"/>
          <w:spacing w:val="1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й </w:t>
      </w:r>
      <w:r w:rsidR="009812DB">
        <w:rPr>
          <w:rFonts w:ascii="Times New Roman" w:hAnsi="Times New Roman"/>
          <w:spacing w:val="1"/>
          <w:sz w:val="28"/>
          <w:szCs w:val="28"/>
        </w:rPr>
        <w:t>К</w:t>
      </w:r>
      <w:r w:rsidR="009812DB">
        <w:rPr>
          <w:rFonts w:ascii="Times New Roman" w:hAnsi="Times New Roman"/>
          <w:spacing w:val="-4"/>
          <w:sz w:val="28"/>
          <w:szCs w:val="28"/>
        </w:rPr>
        <w:t>о</w:t>
      </w:r>
      <w:r w:rsidR="009812DB">
        <w:rPr>
          <w:rFonts w:ascii="Times New Roman" w:hAnsi="Times New Roman"/>
          <w:spacing w:val="3"/>
          <w:sz w:val="28"/>
          <w:szCs w:val="28"/>
        </w:rPr>
        <w:t>м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pacing w:val="1"/>
          <w:sz w:val="28"/>
          <w:szCs w:val="28"/>
        </w:rPr>
        <w:t>т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т</w:t>
      </w:r>
    </w:p>
    <w:p w:rsidR="009812DB" w:rsidRDefault="00EF2C60">
      <w:pPr>
        <w:widowControl w:val="0"/>
        <w:autoSpaceDE w:val="0"/>
        <w:autoSpaceDN w:val="0"/>
        <w:adjustRightInd w:val="0"/>
        <w:spacing w:after="0" w:line="320" w:lineRule="exact"/>
        <w:ind w:left="468" w:right="-20"/>
        <w:rPr>
          <w:rFonts w:ascii="Times New Roman" w:hAnsi="Times New Roman"/>
          <w:sz w:val="28"/>
          <w:szCs w:val="28"/>
        </w:rPr>
      </w:pPr>
      <w:hyperlink r:id="rId10" w:history="1">
        <w:r w:rsidR="00974F51">
          <w:rPr>
            <w:rFonts w:ascii="Times New Roman" w:hAnsi="Times New Roman"/>
            <w:sz w:val="28"/>
            <w:szCs w:val="28"/>
          </w:rPr>
          <w:t>20</w:t>
        </w:r>
        <w:r w:rsidR="009812DB">
          <w:rPr>
            <w:rFonts w:ascii="Times New Roman" w:hAnsi="Times New Roman"/>
            <w:spacing w:val="10"/>
            <w:sz w:val="28"/>
            <w:szCs w:val="28"/>
          </w:rPr>
          <w:t>.</w:t>
        </w:r>
        <w:r w:rsidR="009812DB">
          <w:rPr>
            <w:rFonts w:ascii="Times New Roman" w:hAnsi="Times New Roman"/>
            <w:sz w:val="28"/>
            <w:szCs w:val="28"/>
          </w:rPr>
          <w:t>h</w:t>
        </w:r>
        <w:r w:rsidR="009812DB">
          <w:rPr>
            <w:rFonts w:ascii="Times New Roman" w:hAnsi="Times New Roman"/>
            <w:spacing w:val="-2"/>
            <w:sz w:val="28"/>
            <w:szCs w:val="28"/>
          </w:rPr>
          <w:t>tt</w:t>
        </w:r>
        <w:r w:rsidR="009812DB">
          <w:rPr>
            <w:rFonts w:ascii="Times New Roman" w:hAnsi="Times New Roman"/>
            <w:spacing w:val="4"/>
            <w:sz w:val="28"/>
            <w:szCs w:val="28"/>
          </w:rPr>
          <w:t>p</w:t>
        </w:r>
        <w:r w:rsidR="009812DB">
          <w:rPr>
            <w:rFonts w:ascii="Times New Roman" w:hAnsi="Times New Roman"/>
            <w:spacing w:val="-2"/>
            <w:sz w:val="28"/>
            <w:szCs w:val="28"/>
          </w:rPr>
          <w:t>://</w:t>
        </w:r>
        <w:r w:rsidR="009812DB">
          <w:rPr>
            <w:rFonts w:ascii="Times New Roman" w:hAnsi="Times New Roman"/>
            <w:spacing w:val="2"/>
            <w:sz w:val="28"/>
            <w:szCs w:val="28"/>
          </w:rPr>
          <w:t>ww</w:t>
        </w:r>
      </w:hyperlink>
      <w:r w:rsidR="009812DB">
        <w:rPr>
          <w:rFonts w:ascii="Times New Roman" w:hAnsi="Times New Roman"/>
          <w:sz w:val="28"/>
          <w:szCs w:val="28"/>
        </w:rPr>
        <w:t>w</w:t>
      </w:r>
      <w:r w:rsidR="009812D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1"/>
          <w:sz w:val="28"/>
          <w:szCs w:val="28"/>
        </w:rPr>
        <w:t>r</w:t>
      </w:r>
      <w:r w:rsidR="009812DB">
        <w:rPr>
          <w:rFonts w:ascii="Times New Roman" w:hAnsi="Times New Roman"/>
          <w:sz w:val="28"/>
          <w:szCs w:val="28"/>
        </w:rPr>
        <w:t>u</w:t>
      </w:r>
      <w:r w:rsidR="009812DB">
        <w:rPr>
          <w:rFonts w:ascii="Times New Roman" w:hAnsi="Times New Roman"/>
          <w:spacing w:val="-1"/>
          <w:sz w:val="28"/>
          <w:szCs w:val="28"/>
        </w:rPr>
        <w:t>ss</w:t>
      </w:r>
      <w:r w:rsidR="009812DB">
        <w:rPr>
          <w:rFonts w:ascii="Times New Roman" w:hAnsi="Times New Roman"/>
          <w:spacing w:val="2"/>
          <w:sz w:val="28"/>
          <w:szCs w:val="28"/>
        </w:rPr>
        <w:t>w</w:t>
      </w:r>
      <w:r w:rsidR="009812DB">
        <w:rPr>
          <w:rFonts w:ascii="Times New Roman" w:hAnsi="Times New Roman"/>
          <w:spacing w:val="-2"/>
          <w:sz w:val="28"/>
          <w:szCs w:val="28"/>
        </w:rPr>
        <w:t>im</w:t>
      </w:r>
      <w:r w:rsidR="009812DB">
        <w:rPr>
          <w:rFonts w:ascii="Times New Roman" w:hAnsi="Times New Roman"/>
          <w:spacing w:val="2"/>
          <w:sz w:val="28"/>
          <w:szCs w:val="28"/>
        </w:rPr>
        <w:t>m</w:t>
      </w:r>
      <w:r w:rsidR="009812DB">
        <w:rPr>
          <w:rFonts w:ascii="Times New Roman" w:hAnsi="Times New Roman"/>
          <w:spacing w:val="-2"/>
          <w:sz w:val="28"/>
          <w:szCs w:val="28"/>
        </w:rPr>
        <w:t>i</w:t>
      </w:r>
      <w:r w:rsidR="009812DB">
        <w:rPr>
          <w:rFonts w:ascii="Times New Roman" w:hAnsi="Times New Roman"/>
          <w:spacing w:val="3"/>
          <w:sz w:val="28"/>
          <w:szCs w:val="28"/>
        </w:rPr>
        <w:t>r</w:t>
      </w:r>
      <w:r w:rsidR="009812DB">
        <w:rPr>
          <w:rFonts w:ascii="Times New Roman" w:hAnsi="Times New Roman"/>
          <w:spacing w:val="-3"/>
          <w:sz w:val="28"/>
          <w:szCs w:val="28"/>
        </w:rPr>
        <w:t>g</w:t>
      </w:r>
      <w:r w:rsidR="009812DB">
        <w:rPr>
          <w:rFonts w:ascii="Times New Roman" w:hAnsi="Times New Roman"/>
          <w:spacing w:val="2"/>
          <w:sz w:val="28"/>
          <w:szCs w:val="28"/>
        </w:rPr>
        <w:t>.</w:t>
      </w:r>
      <w:r w:rsidR="009812DB">
        <w:rPr>
          <w:rFonts w:ascii="Times New Roman" w:hAnsi="Times New Roman"/>
          <w:spacing w:val="-1"/>
          <w:sz w:val="28"/>
          <w:szCs w:val="28"/>
        </w:rPr>
        <w:t>r</w:t>
      </w:r>
      <w:r w:rsidR="009812DB">
        <w:rPr>
          <w:rFonts w:ascii="Times New Roman" w:hAnsi="Times New Roman"/>
          <w:sz w:val="28"/>
          <w:szCs w:val="28"/>
        </w:rPr>
        <w:t>u</w:t>
      </w:r>
      <w:r w:rsidR="009812D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812DB">
        <w:rPr>
          <w:rFonts w:ascii="Times New Roman" w:hAnsi="Times New Roman"/>
          <w:sz w:val="28"/>
          <w:szCs w:val="28"/>
        </w:rPr>
        <w:t>-</w:t>
      </w:r>
      <w:r w:rsidR="009812D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812DB">
        <w:rPr>
          <w:rFonts w:ascii="Times New Roman" w:hAnsi="Times New Roman"/>
          <w:spacing w:val="-3"/>
          <w:sz w:val="28"/>
          <w:szCs w:val="28"/>
        </w:rPr>
        <w:t>В</w:t>
      </w:r>
      <w:r w:rsidR="009812DB">
        <w:rPr>
          <w:rFonts w:ascii="Times New Roman" w:hAnsi="Times New Roman"/>
          <w:spacing w:val="3"/>
          <w:sz w:val="28"/>
          <w:szCs w:val="28"/>
        </w:rPr>
        <w:t>с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4"/>
          <w:sz w:val="28"/>
          <w:szCs w:val="28"/>
        </w:rPr>
        <w:t>р</w:t>
      </w:r>
      <w:r w:rsidR="009812DB">
        <w:rPr>
          <w:rFonts w:ascii="Times New Roman" w:hAnsi="Times New Roman"/>
          <w:sz w:val="28"/>
          <w:szCs w:val="28"/>
        </w:rPr>
        <w:t>осс</w:t>
      </w:r>
      <w:r w:rsidR="009812DB">
        <w:rPr>
          <w:rFonts w:ascii="Times New Roman" w:hAnsi="Times New Roman"/>
          <w:spacing w:val="-3"/>
          <w:sz w:val="28"/>
          <w:szCs w:val="28"/>
        </w:rPr>
        <w:t>и</w:t>
      </w:r>
      <w:r w:rsidR="009812DB">
        <w:rPr>
          <w:rFonts w:ascii="Times New Roman" w:hAnsi="Times New Roman"/>
          <w:spacing w:val="-2"/>
          <w:sz w:val="28"/>
          <w:szCs w:val="28"/>
        </w:rPr>
        <w:t>й</w:t>
      </w:r>
      <w:r w:rsidR="009812DB">
        <w:rPr>
          <w:rFonts w:ascii="Times New Roman" w:hAnsi="Times New Roman"/>
          <w:sz w:val="28"/>
          <w:szCs w:val="28"/>
        </w:rPr>
        <w:t>с</w:t>
      </w:r>
      <w:r w:rsidR="009812DB">
        <w:rPr>
          <w:rFonts w:ascii="Times New Roman" w:hAnsi="Times New Roman"/>
          <w:spacing w:val="3"/>
          <w:sz w:val="28"/>
          <w:szCs w:val="28"/>
        </w:rPr>
        <w:t>к</w:t>
      </w:r>
      <w:r w:rsidR="009812DB">
        <w:rPr>
          <w:rFonts w:ascii="Times New Roman" w:hAnsi="Times New Roman"/>
          <w:sz w:val="28"/>
          <w:szCs w:val="28"/>
        </w:rPr>
        <w:t xml:space="preserve">ой </w:t>
      </w:r>
      <w:r w:rsidR="009812DB">
        <w:rPr>
          <w:rFonts w:ascii="Times New Roman" w:hAnsi="Times New Roman"/>
          <w:spacing w:val="2"/>
          <w:sz w:val="28"/>
          <w:szCs w:val="28"/>
        </w:rPr>
        <w:t>ф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pacing w:val="1"/>
          <w:sz w:val="28"/>
          <w:szCs w:val="28"/>
        </w:rPr>
        <w:t>д</w:t>
      </w:r>
      <w:r w:rsidR="009812DB">
        <w:rPr>
          <w:rFonts w:ascii="Times New Roman" w:hAnsi="Times New Roman"/>
          <w:spacing w:val="-4"/>
          <w:sz w:val="28"/>
          <w:szCs w:val="28"/>
        </w:rPr>
        <w:t>е</w:t>
      </w:r>
      <w:r w:rsidR="009812DB">
        <w:rPr>
          <w:rFonts w:ascii="Times New Roman" w:hAnsi="Times New Roman"/>
          <w:sz w:val="28"/>
          <w:szCs w:val="28"/>
        </w:rPr>
        <w:t>р</w:t>
      </w:r>
      <w:r w:rsidR="009812DB">
        <w:rPr>
          <w:rFonts w:ascii="Times New Roman" w:hAnsi="Times New Roman"/>
          <w:spacing w:val="3"/>
          <w:sz w:val="28"/>
          <w:szCs w:val="28"/>
        </w:rPr>
        <w:t>а</w:t>
      </w:r>
      <w:r w:rsidR="009812DB">
        <w:rPr>
          <w:rFonts w:ascii="Times New Roman" w:hAnsi="Times New Roman"/>
          <w:spacing w:val="-2"/>
          <w:sz w:val="28"/>
          <w:szCs w:val="28"/>
        </w:rPr>
        <w:t>ц</w:t>
      </w:r>
      <w:r w:rsidR="009812DB">
        <w:rPr>
          <w:rFonts w:ascii="Times New Roman" w:hAnsi="Times New Roman"/>
          <w:spacing w:val="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 xml:space="preserve">и </w:t>
      </w:r>
      <w:r w:rsidR="009812DB">
        <w:rPr>
          <w:rFonts w:ascii="Times New Roman" w:hAnsi="Times New Roman"/>
          <w:spacing w:val="-2"/>
          <w:sz w:val="28"/>
          <w:szCs w:val="28"/>
        </w:rPr>
        <w:t>п</w:t>
      </w:r>
      <w:r w:rsidR="009812DB">
        <w:rPr>
          <w:rFonts w:ascii="Times New Roman" w:hAnsi="Times New Roman"/>
          <w:sz w:val="28"/>
          <w:szCs w:val="28"/>
        </w:rPr>
        <w:t>лава</w:t>
      </w:r>
      <w:r w:rsidR="009812DB">
        <w:rPr>
          <w:rFonts w:ascii="Times New Roman" w:hAnsi="Times New Roman"/>
          <w:spacing w:val="1"/>
          <w:sz w:val="28"/>
          <w:szCs w:val="28"/>
        </w:rPr>
        <w:t>н</w:t>
      </w:r>
      <w:r w:rsidR="009812DB">
        <w:rPr>
          <w:rFonts w:ascii="Times New Roman" w:hAnsi="Times New Roman"/>
          <w:spacing w:val="-2"/>
          <w:sz w:val="28"/>
          <w:szCs w:val="28"/>
        </w:rPr>
        <w:t>и</w:t>
      </w:r>
      <w:r w:rsidR="009812DB">
        <w:rPr>
          <w:rFonts w:ascii="Times New Roman" w:hAnsi="Times New Roman"/>
          <w:sz w:val="28"/>
          <w:szCs w:val="28"/>
        </w:rPr>
        <w:t>я</w:t>
      </w:r>
    </w:p>
    <w:p w:rsidR="009812DB" w:rsidRDefault="009812DB" w:rsidP="002C6D36">
      <w:pPr>
        <w:widowControl w:val="0"/>
        <w:tabs>
          <w:tab w:val="left" w:pos="3520"/>
          <w:tab w:val="left" w:pos="4060"/>
          <w:tab w:val="left" w:pos="5720"/>
          <w:tab w:val="left" w:pos="6220"/>
          <w:tab w:val="left" w:pos="7860"/>
          <w:tab w:val="left" w:pos="9160"/>
          <w:tab w:val="left" w:pos="9520"/>
        </w:tabs>
        <w:autoSpaceDE w:val="0"/>
        <w:autoSpaceDN w:val="0"/>
        <w:adjustRightInd w:val="0"/>
        <w:spacing w:before="2" w:after="0" w:line="240" w:lineRule="auto"/>
        <w:ind w:left="468" w:right="-265"/>
        <w:rPr>
          <w:rFonts w:ascii="Times New Roman" w:hAnsi="Times New Roman"/>
          <w:sz w:val="28"/>
          <w:szCs w:val="28"/>
        </w:rPr>
      </w:pPr>
    </w:p>
    <w:p w:rsidR="00D81486" w:rsidRDefault="00D81486" w:rsidP="00D81486">
      <w:pPr>
        <w:pStyle w:val="110"/>
        <w:shd w:val="clear" w:color="auto" w:fill="auto"/>
        <w:spacing w:before="0" w:after="0" w:line="240" w:lineRule="auto"/>
        <w:ind w:firstLine="0"/>
      </w:pPr>
      <w:r>
        <w:rPr>
          <w:b/>
        </w:rPr>
        <w:t xml:space="preserve">6. </w:t>
      </w:r>
      <w:r w:rsidRPr="00031B98">
        <w:rPr>
          <w:b/>
        </w:rPr>
        <w:t>ПЛАН ФИЗКУЛЬТУРНЫХ И СПОРТИВНЫХ МЕРОПРИЯТИЙ</w:t>
      </w:r>
    </w:p>
    <w:p w:rsidR="00D81486" w:rsidRDefault="00D81486" w:rsidP="00D81486">
      <w:pPr>
        <w:pStyle w:val="110"/>
        <w:shd w:val="clear" w:color="auto" w:fill="auto"/>
        <w:spacing w:before="0" w:after="0" w:line="240" w:lineRule="auto"/>
        <w:ind w:firstLine="709"/>
        <w:jc w:val="both"/>
      </w:pPr>
      <w:r>
        <w:lastRenderedPageBreak/>
        <w:t>Формируется организацией, осуществляющей спортивную подготовку, на основе Единого календарного плана по плаванию Краснодарского края, календарных планов физкультурных и спортивных мероприятий муниципального образования Ейский район.</w:t>
      </w:r>
    </w:p>
    <w:p w:rsidR="004C59D8" w:rsidRPr="004C59D8" w:rsidRDefault="004C59D8" w:rsidP="00D81486">
      <w:pPr>
        <w:pStyle w:val="110"/>
        <w:shd w:val="clear" w:color="auto" w:fill="auto"/>
        <w:spacing w:before="0" w:after="0" w:line="240" w:lineRule="auto"/>
        <w:ind w:firstLine="709"/>
        <w:jc w:val="both"/>
        <w:rPr>
          <w:b/>
        </w:rPr>
      </w:pPr>
      <w:r>
        <w:t xml:space="preserve">            </w:t>
      </w:r>
      <w:r w:rsidRPr="004C59D8">
        <w:rPr>
          <w:b/>
        </w:rPr>
        <w:t xml:space="preserve">Минимальное количество соревнований в учебном году </w:t>
      </w:r>
    </w:p>
    <w:p w:rsidR="004C59D8" w:rsidRPr="004C59D8" w:rsidRDefault="004C59D8" w:rsidP="004C59D8">
      <w:pPr>
        <w:pStyle w:val="110"/>
        <w:shd w:val="clear" w:color="auto" w:fill="auto"/>
        <w:spacing w:before="0" w:after="0" w:line="240" w:lineRule="auto"/>
        <w:ind w:firstLine="709"/>
        <w:rPr>
          <w:b/>
        </w:rPr>
      </w:pPr>
      <w:r w:rsidRPr="004C59D8">
        <w:rPr>
          <w:b/>
        </w:rPr>
        <w:t>по этапам подготовки</w:t>
      </w:r>
    </w:p>
    <w:tbl>
      <w:tblPr>
        <w:tblW w:w="0" w:type="auto"/>
        <w:tblInd w:w="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4052"/>
        <w:gridCol w:w="799"/>
        <w:gridCol w:w="798"/>
        <w:gridCol w:w="688"/>
        <w:gridCol w:w="600"/>
        <w:gridCol w:w="600"/>
        <w:gridCol w:w="629"/>
        <w:gridCol w:w="711"/>
      </w:tblGrid>
      <w:tr w:rsidR="007C37FB" w:rsidRPr="004C59D8" w:rsidTr="004C59D8">
        <w:trPr>
          <w:trHeight w:val="299"/>
        </w:trPr>
        <w:tc>
          <w:tcPr>
            <w:tcW w:w="574" w:type="dxa"/>
            <w:vMerge w:val="restart"/>
          </w:tcPr>
          <w:p w:rsidR="007C37FB" w:rsidRPr="004C59D8" w:rsidRDefault="007C37FB" w:rsidP="004C59D8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rPr>
                <w:rFonts w:ascii="Times New Roman" w:hAnsi="Times New Roman"/>
                <w:sz w:val="28"/>
                <w:szCs w:val="28"/>
              </w:rPr>
            </w:pPr>
            <w:r w:rsidRPr="004C59D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31" w:type="dxa"/>
            <w:vMerge w:val="restart"/>
          </w:tcPr>
          <w:p w:rsidR="007C37FB" w:rsidRPr="004C59D8" w:rsidRDefault="007C37FB" w:rsidP="004C59D8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9D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68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7C37FB" w:rsidRPr="004C59D8" w:rsidRDefault="007C37FB" w:rsidP="004C59D8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9D8">
              <w:rPr>
                <w:rFonts w:ascii="Times New Roman" w:hAnsi="Times New Roman"/>
                <w:sz w:val="28"/>
                <w:szCs w:val="28"/>
              </w:rPr>
              <w:t>НП</w:t>
            </w:r>
          </w:p>
        </w:tc>
        <w:tc>
          <w:tcPr>
            <w:tcW w:w="3275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:rsidR="007C37FB" w:rsidRPr="004C59D8" w:rsidRDefault="007C37FB" w:rsidP="004C59D8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9D8">
              <w:rPr>
                <w:rFonts w:ascii="Times New Roman" w:hAnsi="Times New Roman"/>
                <w:sz w:val="28"/>
                <w:szCs w:val="28"/>
              </w:rPr>
              <w:t>ТЭ</w:t>
            </w:r>
          </w:p>
        </w:tc>
      </w:tr>
      <w:tr w:rsidR="007C37FB" w:rsidRPr="004C59D8" w:rsidTr="004C59D8">
        <w:trPr>
          <w:trHeight w:val="350"/>
        </w:trPr>
        <w:tc>
          <w:tcPr>
            <w:tcW w:w="574" w:type="dxa"/>
            <w:vMerge/>
          </w:tcPr>
          <w:p w:rsidR="007C37FB" w:rsidRPr="004C59D8" w:rsidRDefault="007C37FB" w:rsidP="004C59D8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1" w:type="dxa"/>
            <w:vMerge/>
          </w:tcPr>
          <w:p w:rsidR="007C37FB" w:rsidRPr="004C59D8" w:rsidRDefault="007C37FB" w:rsidP="004C59D8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6" w:space="0" w:color="000000"/>
            </w:tcBorders>
          </w:tcPr>
          <w:p w:rsidR="007C37FB" w:rsidRPr="004C59D8" w:rsidRDefault="007C37FB" w:rsidP="004C59D8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4C59D8">
              <w:rPr>
                <w:rFonts w:ascii="Times New Roman" w:hAnsi="Times New Roman"/>
                <w:sz w:val="20"/>
                <w:szCs w:val="20"/>
              </w:rPr>
              <w:t>1год</w:t>
            </w:r>
          </w:p>
        </w:tc>
        <w:tc>
          <w:tcPr>
            <w:tcW w:w="843" w:type="dxa"/>
            <w:tcBorders>
              <w:top w:val="single" w:sz="6" w:space="0" w:color="000000"/>
              <w:right w:val="single" w:sz="6" w:space="0" w:color="000000"/>
            </w:tcBorders>
          </w:tcPr>
          <w:p w:rsidR="007C37FB" w:rsidRPr="004C59D8" w:rsidRDefault="007C37FB" w:rsidP="004C59D8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4C59D8">
              <w:rPr>
                <w:rFonts w:ascii="Times New Roman" w:hAnsi="Times New Roman"/>
                <w:sz w:val="20"/>
                <w:szCs w:val="20"/>
              </w:rPr>
              <w:t>2-3год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</w:tcBorders>
          </w:tcPr>
          <w:p w:rsidR="007C37FB" w:rsidRDefault="007C37FB">
            <w:r w:rsidRPr="004C59D8">
              <w:rPr>
                <w:rFonts w:ascii="Times New Roman" w:hAnsi="Times New Roman"/>
                <w:sz w:val="20"/>
                <w:szCs w:val="20"/>
              </w:rPr>
              <w:t>1год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</w:tcBorders>
          </w:tcPr>
          <w:p w:rsidR="007C37FB" w:rsidRDefault="007C37FB">
            <w:r w:rsidRPr="004C59D8">
              <w:rPr>
                <w:rFonts w:ascii="Times New Roman" w:hAnsi="Times New Roman"/>
                <w:sz w:val="20"/>
                <w:szCs w:val="20"/>
              </w:rPr>
              <w:t>2год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</w:tcBorders>
          </w:tcPr>
          <w:p w:rsidR="007C37FB" w:rsidRDefault="007C37FB">
            <w:r w:rsidRPr="004C59D8">
              <w:rPr>
                <w:rFonts w:ascii="Times New Roman" w:hAnsi="Times New Roman"/>
                <w:sz w:val="20"/>
                <w:szCs w:val="20"/>
              </w:rPr>
              <w:t>3год</w:t>
            </w:r>
          </w:p>
        </w:tc>
        <w:tc>
          <w:tcPr>
            <w:tcW w:w="635" w:type="dxa"/>
            <w:tcBorders>
              <w:top w:val="single" w:sz="6" w:space="0" w:color="000000"/>
              <w:right w:val="single" w:sz="6" w:space="0" w:color="000000"/>
            </w:tcBorders>
          </w:tcPr>
          <w:p w:rsidR="007C37FB" w:rsidRDefault="007C37FB">
            <w:r w:rsidRPr="004C59D8">
              <w:rPr>
                <w:rFonts w:ascii="Times New Roman" w:hAnsi="Times New Roman"/>
                <w:sz w:val="20"/>
                <w:szCs w:val="20"/>
              </w:rPr>
              <w:t>4год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</w:tcBorders>
          </w:tcPr>
          <w:p w:rsidR="007C37FB" w:rsidRDefault="007C37FB">
            <w:r w:rsidRPr="004C59D8">
              <w:rPr>
                <w:rFonts w:ascii="Times New Roman" w:hAnsi="Times New Roman"/>
                <w:sz w:val="20"/>
                <w:szCs w:val="20"/>
              </w:rPr>
              <w:t>5год</w:t>
            </w:r>
          </w:p>
        </w:tc>
      </w:tr>
      <w:tr w:rsidR="007C37FB" w:rsidRPr="004C59D8" w:rsidTr="004C59D8">
        <w:tc>
          <w:tcPr>
            <w:tcW w:w="574" w:type="dxa"/>
          </w:tcPr>
          <w:p w:rsidR="007C37FB" w:rsidRPr="004C59D8" w:rsidRDefault="007C37FB" w:rsidP="004C59D8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rPr>
                <w:rFonts w:ascii="Times New Roman" w:hAnsi="Times New Roman"/>
                <w:sz w:val="28"/>
                <w:szCs w:val="28"/>
              </w:rPr>
            </w:pPr>
            <w:r w:rsidRPr="004C59D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31" w:type="dxa"/>
          </w:tcPr>
          <w:p w:rsidR="007C37FB" w:rsidRPr="004C59D8" w:rsidRDefault="007C37FB" w:rsidP="004C59D8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rPr>
                <w:rFonts w:ascii="Times New Roman" w:hAnsi="Times New Roman"/>
                <w:sz w:val="28"/>
                <w:szCs w:val="28"/>
              </w:rPr>
            </w:pPr>
            <w:r w:rsidRPr="004C59D8">
              <w:rPr>
                <w:rFonts w:ascii="Times New Roman" w:hAnsi="Times New Roman"/>
                <w:sz w:val="28"/>
                <w:szCs w:val="28"/>
              </w:rPr>
              <w:t>Классификационные соревнования</w:t>
            </w:r>
          </w:p>
        </w:tc>
        <w:tc>
          <w:tcPr>
            <w:tcW w:w="844" w:type="dxa"/>
          </w:tcPr>
          <w:p w:rsidR="007C37FB" w:rsidRPr="004C59D8" w:rsidRDefault="007C37FB" w:rsidP="004C59D8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9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:rsidR="007C37FB" w:rsidRPr="004C59D8" w:rsidRDefault="007C37FB" w:rsidP="004C59D8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left w:val="single" w:sz="6" w:space="0" w:color="000000"/>
            </w:tcBorders>
          </w:tcPr>
          <w:p w:rsidR="007C37FB" w:rsidRPr="004C59D8" w:rsidRDefault="007C37FB" w:rsidP="004C59D8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left w:val="single" w:sz="6" w:space="0" w:color="000000"/>
            </w:tcBorders>
          </w:tcPr>
          <w:p w:rsidR="007C37FB" w:rsidRPr="004C59D8" w:rsidRDefault="007C37FB" w:rsidP="004C59D8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left w:val="single" w:sz="6" w:space="0" w:color="000000"/>
            </w:tcBorders>
          </w:tcPr>
          <w:p w:rsidR="007C37FB" w:rsidRPr="004C59D8" w:rsidRDefault="007C37FB" w:rsidP="004C59D8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right w:val="single" w:sz="6" w:space="0" w:color="000000"/>
            </w:tcBorders>
          </w:tcPr>
          <w:p w:rsidR="007C37FB" w:rsidRPr="004C59D8" w:rsidRDefault="007C37FB" w:rsidP="004C59D8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7C37FB" w:rsidRPr="004C59D8" w:rsidRDefault="007C37FB" w:rsidP="004C59D8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37FB" w:rsidRPr="004C59D8" w:rsidTr="004C59D8">
        <w:trPr>
          <w:trHeight w:val="404"/>
        </w:trPr>
        <w:tc>
          <w:tcPr>
            <w:tcW w:w="574" w:type="dxa"/>
          </w:tcPr>
          <w:p w:rsidR="007C37FB" w:rsidRPr="004C59D8" w:rsidRDefault="007C37FB" w:rsidP="004C59D8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rPr>
                <w:rFonts w:ascii="Times New Roman" w:hAnsi="Times New Roman"/>
                <w:sz w:val="28"/>
                <w:szCs w:val="28"/>
              </w:rPr>
            </w:pPr>
            <w:r w:rsidRPr="004C59D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31" w:type="dxa"/>
          </w:tcPr>
          <w:p w:rsidR="007C37FB" w:rsidRPr="004C59D8" w:rsidRDefault="007C37FB" w:rsidP="004C59D8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rPr>
                <w:rFonts w:ascii="Times New Roman" w:hAnsi="Times New Roman"/>
                <w:sz w:val="28"/>
                <w:szCs w:val="28"/>
              </w:rPr>
            </w:pPr>
            <w:r w:rsidRPr="004C59D8">
              <w:rPr>
                <w:rFonts w:ascii="Times New Roman" w:hAnsi="Times New Roman"/>
                <w:sz w:val="28"/>
                <w:szCs w:val="28"/>
              </w:rPr>
              <w:t>Первенства МО Ейский район</w:t>
            </w:r>
          </w:p>
        </w:tc>
        <w:tc>
          <w:tcPr>
            <w:tcW w:w="844" w:type="dxa"/>
          </w:tcPr>
          <w:p w:rsidR="007C37FB" w:rsidRPr="004C59D8" w:rsidRDefault="007C37FB" w:rsidP="004C59D8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:rsidR="007C37FB" w:rsidRPr="004C59D8" w:rsidRDefault="007C37FB" w:rsidP="004C59D8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left w:val="single" w:sz="6" w:space="0" w:color="000000"/>
            </w:tcBorders>
          </w:tcPr>
          <w:p w:rsidR="007C37FB" w:rsidRPr="004C59D8" w:rsidRDefault="007C37FB" w:rsidP="004C59D8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9D8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0" w:type="dxa"/>
            <w:tcBorders>
              <w:left w:val="single" w:sz="6" w:space="0" w:color="000000"/>
            </w:tcBorders>
          </w:tcPr>
          <w:p w:rsidR="007C37FB" w:rsidRPr="004C59D8" w:rsidRDefault="007C37FB" w:rsidP="004C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9D8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0" w:type="dxa"/>
            <w:tcBorders>
              <w:left w:val="single" w:sz="6" w:space="0" w:color="000000"/>
            </w:tcBorders>
          </w:tcPr>
          <w:p w:rsidR="007C37FB" w:rsidRPr="004C59D8" w:rsidRDefault="007C37FB" w:rsidP="004C59D8">
            <w:pPr>
              <w:jc w:val="center"/>
              <w:rPr>
                <w:sz w:val="24"/>
                <w:szCs w:val="24"/>
              </w:rPr>
            </w:pPr>
            <w:r w:rsidRPr="004C59D8">
              <w:rPr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right w:val="single" w:sz="6" w:space="0" w:color="000000"/>
            </w:tcBorders>
          </w:tcPr>
          <w:p w:rsidR="007C37FB" w:rsidRPr="004C59D8" w:rsidRDefault="007C37FB" w:rsidP="004C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9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7C37FB" w:rsidRPr="004C59D8" w:rsidRDefault="007C37FB" w:rsidP="004C59D8">
            <w:pPr>
              <w:jc w:val="center"/>
              <w:rPr>
                <w:sz w:val="24"/>
                <w:szCs w:val="24"/>
              </w:rPr>
            </w:pPr>
            <w:r w:rsidRPr="004C59D8">
              <w:rPr>
                <w:sz w:val="24"/>
                <w:szCs w:val="24"/>
              </w:rPr>
              <w:t>4</w:t>
            </w:r>
          </w:p>
        </w:tc>
      </w:tr>
      <w:tr w:rsidR="007C37FB" w:rsidRPr="004C59D8" w:rsidTr="004C59D8">
        <w:tc>
          <w:tcPr>
            <w:tcW w:w="574" w:type="dxa"/>
          </w:tcPr>
          <w:p w:rsidR="007C37FB" w:rsidRPr="004C59D8" w:rsidRDefault="007C37FB" w:rsidP="004C59D8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rPr>
                <w:rFonts w:ascii="Times New Roman" w:hAnsi="Times New Roman"/>
                <w:sz w:val="28"/>
                <w:szCs w:val="28"/>
              </w:rPr>
            </w:pPr>
            <w:r w:rsidRPr="004C59D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31" w:type="dxa"/>
          </w:tcPr>
          <w:p w:rsidR="007C37FB" w:rsidRPr="004C59D8" w:rsidRDefault="007C37FB" w:rsidP="004C59D8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rPr>
                <w:rFonts w:ascii="Times New Roman" w:hAnsi="Times New Roman"/>
                <w:sz w:val="28"/>
                <w:szCs w:val="28"/>
              </w:rPr>
            </w:pPr>
            <w:r w:rsidRPr="004C59D8">
              <w:rPr>
                <w:rFonts w:ascii="Times New Roman" w:hAnsi="Times New Roman"/>
                <w:sz w:val="28"/>
                <w:szCs w:val="28"/>
              </w:rPr>
              <w:t>Краевые соревнования</w:t>
            </w:r>
          </w:p>
        </w:tc>
        <w:tc>
          <w:tcPr>
            <w:tcW w:w="844" w:type="dxa"/>
          </w:tcPr>
          <w:p w:rsidR="007C37FB" w:rsidRPr="004C59D8" w:rsidRDefault="007C37FB" w:rsidP="004C59D8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:rsidR="007C37FB" w:rsidRPr="004C59D8" w:rsidRDefault="007C37FB" w:rsidP="00297FC2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9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left w:val="single" w:sz="6" w:space="0" w:color="000000"/>
            </w:tcBorders>
          </w:tcPr>
          <w:p w:rsidR="007C37FB" w:rsidRPr="004C59D8" w:rsidRDefault="007C37FB" w:rsidP="00297FC2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9D8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0" w:type="dxa"/>
            <w:tcBorders>
              <w:left w:val="single" w:sz="6" w:space="0" w:color="000000"/>
            </w:tcBorders>
          </w:tcPr>
          <w:p w:rsidR="007C37FB" w:rsidRPr="004C59D8" w:rsidRDefault="007C37FB" w:rsidP="00297FC2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9D8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600" w:type="dxa"/>
            <w:tcBorders>
              <w:left w:val="single" w:sz="6" w:space="0" w:color="000000"/>
            </w:tcBorders>
          </w:tcPr>
          <w:p w:rsidR="007C37FB" w:rsidRPr="004C59D8" w:rsidRDefault="007C37FB" w:rsidP="00297FC2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9D8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35" w:type="dxa"/>
            <w:tcBorders>
              <w:right w:val="single" w:sz="6" w:space="0" w:color="000000"/>
            </w:tcBorders>
          </w:tcPr>
          <w:p w:rsidR="007C37FB" w:rsidRPr="004C59D8" w:rsidRDefault="007C37FB" w:rsidP="00297FC2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9D8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7C37FB" w:rsidRPr="004C59D8" w:rsidRDefault="007C37FB" w:rsidP="00297FC2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9D8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</w:tr>
      <w:tr w:rsidR="004C59D8" w:rsidRPr="004C59D8" w:rsidTr="004C59D8">
        <w:tc>
          <w:tcPr>
            <w:tcW w:w="574" w:type="dxa"/>
          </w:tcPr>
          <w:p w:rsidR="004C59D8" w:rsidRPr="004C59D8" w:rsidRDefault="004C59D8" w:rsidP="004C59D8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rPr>
                <w:rFonts w:ascii="Times New Roman" w:hAnsi="Times New Roman"/>
                <w:sz w:val="28"/>
                <w:szCs w:val="28"/>
              </w:rPr>
            </w:pPr>
            <w:r w:rsidRPr="004C59D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31" w:type="dxa"/>
          </w:tcPr>
          <w:p w:rsidR="004C59D8" w:rsidRPr="004C59D8" w:rsidRDefault="004C59D8" w:rsidP="004C59D8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rPr>
                <w:rFonts w:ascii="Times New Roman" w:hAnsi="Times New Roman"/>
                <w:sz w:val="28"/>
                <w:szCs w:val="28"/>
              </w:rPr>
            </w:pPr>
            <w:r w:rsidRPr="004C59D8">
              <w:rPr>
                <w:rFonts w:ascii="Times New Roman" w:hAnsi="Times New Roman"/>
                <w:sz w:val="28"/>
                <w:szCs w:val="28"/>
              </w:rPr>
              <w:t>Внутришкольные соревнования</w:t>
            </w:r>
          </w:p>
        </w:tc>
        <w:tc>
          <w:tcPr>
            <w:tcW w:w="844" w:type="dxa"/>
          </w:tcPr>
          <w:p w:rsidR="004C59D8" w:rsidRPr="004C59D8" w:rsidRDefault="004C59D8" w:rsidP="004C59D8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9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:rsidR="004C59D8" w:rsidRPr="004C59D8" w:rsidRDefault="004C59D8" w:rsidP="004C59D8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9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left w:val="single" w:sz="6" w:space="0" w:color="000000"/>
            </w:tcBorders>
          </w:tcPr>
          <w:p w:rsidR="004C59D8" w:rsidRPr="004C59D8" w:rsidRDefault="004C59D8" w:rsidP="004C59D8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9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left w:val="single" w:sz="6" w:space="0" w:color="000000"/>
            </w:tcBorders>
          </w:tcPr>
          <w:p w:rsidR="004C59D8" w:rsidRPr="004C59D8" w:rsidRDefault="004C59D8" w:rsidP="004C59D8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9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left w:val="single" w:sz="6" w:space="0" w:color="000000"/>
            </w:tcBorders>
          </w:tcPr>
          <w:p w:rsidR="004C59D8" w:rsidRPr="004C59D8" w:rsidRDefault="004C59D8" w:rsidP="004C59D8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right w:val="single" w:sz="6" w:space="0" w:color="000000"/>
            </w:tcBorders>
          </w:tcPr>
          <w:p w:rsidR="004C59D8" w:rsidRPr="004C59D8" w:rsidRDefault="004C59D8" w:rsidP="004C59D8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9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4C59D8" w:rsidRPr="004C59D8" w:rsidRDefault="004C59D8" w:rsidP="004C59D8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 w:line="320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9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81486" w:rsidRDefault="00D81486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320" w:lineRule="exact"/>
        <w:ind w:left="829" w:right="-20"/>
        <w:rPr>
          <w:rFonts w:ascii="Times New Roman" w:hAnsi="Times New Roman"/>
          <w:sz w:val="28"/>
          <w:szCs w:val="28"/>
        </w:rPr>
      </w:pPr>
    </w:p>
    <w:p w:rsidR="003E18F1" w:rsidRDefault="003E18F1" w:rsidP="002B4962">
      <w:pPr>
        <w:pStyle w:val="a4"/>
        <w:spacing w:after="0"/>
        <w:jc w:val="center"/>
        <w:rPr>
          <w:sz w:val="28"/>
          <w:szCs w:val="28"/>
        </w:rPr>
      </w:pPr>
    </w:p>
    <w:p w:rsidR="00610A06" w:rsidRDefault="00610A06" w:rsidP="002B4962">
      <w:pPr>
        <w:pStyle w:val="a4"/>
        <w:spacing w:after="0"/>
        <w:jc w:val="center"/>
        <w:rPr>
          <w:sz w:val="28"/>
          <w:szCs w:val="28"/>
        </w:rPr>
      </w:pPr>
    </w:p>
    <w:p w:rsidR="00610A06" w:rsidRDefault="00610A06" w:rsidP="002B4962">
      <w:pPr>
        <w:pStyle w:val="a4"/>
        <w:spacing w:after="0"/>
        <w:jc w:val="center"/>
        <w:rPr>
          <w:sz w:val="28"/>
          <w:szCs w:val="28"/>
        </w:rPr>
      </w:pPr>
    </w:p>
    <w:p w:rsidR="00610A06" w:rsidRDefault="00610A06" w:rsidP="002B4962">
      <w:pPr>
        <w:pStyle w:val="a4"/>
        <w:spacing w:after="0"/>
        <w:jc w:val="center"/>
        <w:rPr>
          <w:sz w:val="28"/>
          <w:szCs w:val="28"/>
        </w:rPr>
      </w:pPr>
    </w:p>
    <w:p w:rsidR="00610A06" w:rsidRDefault="00610A06" w:rsidP="002B4962">
      <w:pPr>
        <w:pStyle w:val="a4"/>
        <w:spacing w:after="0"/>
        <w:jc w:val="center"/>
        <w:rPr>
          <w:sz w:val="28"/>
          <w:szCs w:val="28"/>
        </w:rPr>
      </w:pPr>
    </w:p>
    <w:p w:rsidR="00610A06" w:rsidRDefault="00610A06" w:rsidP="002B4962">
      <w:pPr>
        <w:pStyle w:val="a4"/>
        <w:spacing w:after="0"/>
        <w:jc w:val="center"/>
        <w:rPr>
          <w:sz w:val="28"/>
          <w:szCs w:val="28"/>
        </w:rPr>
      </w:pPr>
    </w:p>
    <w:p w:rsidR="00610A06" w:rsidRDefault="00610A06" w:rsidP="002B4962">
      <w:pPr>
        <w:pStyle w:val="a4"/>
        <w:spacing w:after="0"/>
        <w:jc w:val="center"/>
        <w:rPr>
          <w:sz w:val="28"/>
          <w:szCs w:val="28"/>
        </w:rPr>
      </w:pPr>
    </w:p>
    <w:p w:rsidR="00610A06" w:rsidRDefault="00610A06" w:rsidP="002B4962">
      <w:pPr>
        <w:pStyle w:val="a4"/>
        <w:spacing w:after="0"/>
        <w:jc w:val="center"/>
        <w:rPr>
          <w:sz w:val="28"/>
          <w:szCs w:val="28"/>
        </w:rPr>
      </w:pPr>
    </w:p>
    <w:p w:rsidR="00610A06" w:rsidRDefault="00610A06" w:rsidP="002B4962">
      <w:pPr>
        <w:pStyle w:val="a4"/>
        <w:spacing w:after="0"/>
        <w:jc w:val="center"/>
        <w:rPr>
          <w:sz w:val="28"/>
          <w:szCs w:val="28"/>
        </w:rPr>
      </w:pPr>
    </w:p>
    <w:p w:rsidR="00610A06" w:rsidRDefault="00610A06" w:rsidP="002B4962">
      <w:pPr>
        <w:pStyle w:val="a4"/>
        <w:spacing w:after="0"/>
        <w:jc w:val="center"/>
        <w:rPr>
          <w:sz w:val="28"/>
          <w:szCs w:val="28"/>
        </w:rPr>
      </w:pPr>
    </w:p>
    <w:p w:rsidR="00610A06" w:rsidRDefault="00610A06" w:rsidP="002B4962">
      <w:pPr>
        <w:pStyle w:val="a4"/>
        <w:spacing w:after="0"/>
        <w:jc w:val="center"/>
        <w:rPr>
          <w:sz w:val="28"/>
          <w:szCs w:val="28"/>
        </w:rPr>
      </w:pPr>
    </w:p>
    <w:p w:rsidR="00610A06" w:rsidRDefault="00610A06" w:rsidP="002B4962">
      <w:pPr>
        <w:pStyle w:val="a4"/>
        <w:spacing w:after="0"/>
        <w:jc w:val="center"/>
        <w:rPr>
          <w:sz w:val="28"/>
          <w:szCs w:val="28"/>
        </w:rPr>
      </w:pPr>
    </w:p>
    <w:p w:rsidR="00610A06" w:rsidRDefault="00610A06" w:rsidP="002B4962">
      <w:pPr>
        <w:pStyle w:val="a4"/>
        <w:spacing w:after="0"/>
        <w:jc w:val="center"/>
        <w:rPr>
          <w:sz w:val="28"/>
          <w:szCs w:val="28"/>
        </w:rPr>
      </w:pPr>
    </w:p>
    <w:p w:rsidR="00610A06" w:rsidRDefault="00610A06" w:rsidP="002B4962">
      <w:pPr>
        <w:pStyle w:val="a4"/>
        <w:spacing w:after="0"/>
        <w:jc w:val="center"/>
        <w:rPr>
          <w:sz w:val="28"/>
          <w:szCs w:val="28"/>
        </w:rPr>
      </w:pPr>
    </w:p>
    <w:p w:rsidR="00610A06" w:rsidRDefault="00610A06" w:rsidP="002B4962">
      <w:pPr>
        <w:pStyle w:val="a4"/>
        <w:spacing w:after="0"/>
        <w:jc w:val="center"/>
        <w:rPr>
          <w:sz w:val="28"/>
          <w:szCs w:val="28"/>
        </w:rPr>
      </w:pPr>
    </w:p>
    <w:p w:rsidR="00610A06" w:rsidRDefault="00610A06" w:rsidP="002B4962">
      <w:pPr>
        <w:pStyle w:val="a4"/>
        <w:spacing w:after="0"/>
        <w:jc w:val="center"/>
        <w:rPr>
          <w:sz w:val="28"/>
          <w:szCs w:val="28"/>
        </w:rPr>
      </w:pPr>
    </w:p>
    <w:p w:rsidR="002B4962" w:rsidRDefault="002B4962" w:rsidP="006E2453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320" w:lineRule="exact"/>
        <w:ind w:right="-20"/>
        <w:rPr>
          <w:rFonts w:ascii="Times New Roman" w:hAnsi="Times New Roman"/>
          <w:sz w:val="28"/>
          <w:szCs w:val="28"/>
        </w:rPr>
      </w:pPr>
    </w:p>
    <w:sectPr w:rsidR="002B4962" w:rsidSect="00561C13">
      <w:footerReference w:type="default" r:id="rId11"/>
      <w:pgSz w:w="11920" w:h="16840"/>
      <w:pgMar w:top="851" w:right="721" w:bottom="280" w:left="1134" w:header="0" w:footer="113" w:gutter="0"/>
      <w:pgNumType w:start="3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15C" w:rsidRDefault="0097215C" w:rsidP="002C6D36">
      <w:pPr>
        <w:spacing w:after="0" w:line="240" w:lineRule="auto"/>
      </w:pPr>
      <w:r>
        <w:separator/>
      </w:r>
    </w:p>
  </w:endnote>
  <w:endnote w:type="continuationSeparator" w:id="1">
    <w:p w:rsidR="0097215C" w:rsidRDefault="0097215C" w:rsidP="002C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AA5" w:rsidRDefault="00EF2C60">
    <w:pPr>
      <w:pStyle w:val="ae"/>
      <w:jc w:val="right"/>
    </w:pPr>
    <w:fldSimple w:instr=" PAGE   \* MERGEFORMAT ">
      <w:r w:rsidR="006E2453">
        <w:rPr>
          <w:noProof/>
        </w:rPr>
        <w:t>11</w:t>
      </w:r>
    </w:fldSimple>
  </w:p>
  <w:p w:rsidR="00434AA5" w:rsidRDefault="00434AA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15C" w:rsidRDefault="0097215C" w:rsidP="002C6D36">
      <w:pPr>
        <w:spacing w:after="0" w:line="240" w:lineRule="auto"/>
      </w:pPr>
      <w:r>
        <w:separator/>
      </w:r>
    </w:p>
  </w:footnote>
  <w:footnote w:type="continuationSeparator" w:id="1">
    <w:p w:rsidR="0097215C" w:rsidRDefault="0097215C" w:rsidP="002C6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CEC35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4542092"/>
    <w:multiLevelType w:val="multilevel"/>
    <w:tmpl w:val="83A86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9F32F6"/>
    <w:multiLevelType w:val="multilevel"/>
    <w:tmpl w:val="A032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321AD"/>
    <w:multiLevelType w:val="multilevel"/>
    <w:tmpl w:val="D3D41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7">
    <w:nsid w:val="1FF53E88"/>
    <w:multiLevelType w:val="multilevel"/>
    <w:tmpl w:val="43CA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F63843"/>
    <w:multiLevelType w:val="hybridMultilevel"/>
    <w:tmpl w:val="50BC98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33F4F7C"/>
    <w:multiLevelType w:val="multilevel"/>
    <w:tmpl w:val="1256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C1105D"/>
    <w:multiLevelType w:val="multilevel"/>
    <w:tmpl w:val="7A207B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1">
    <w:nsid w:val="2835437F"/>
    <w:multiLevelType w:val="hybridMultilevel"/>
    <w:tmpl w:val="28F0F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763AF8"/>
    <w:multiLevelType w:val="multilevel"/>
    <w:tmpl w:val="1590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AF05AC"/>
    <w:multiLevelType w:val="hybridMultilevel"/>
    <w:tmpl w:val="8416C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B45E81"/>
    <w:multiLevelType w:val="hybridMultilevel"/>
    <w:tmpl w:val="75303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675A1C"/>
    <w:multiLevelType w:val="hybridMultilevel"/>
    <w:tmpl w:val="467EA0A6"/>
    <w:lvl w:ilvl="0" w:tplc="73260F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6E6A2214"/>
    <w:multiLevelType w:val="multilevel"/>
    <w:tmpl w:val="9ED4AC06"/>
    <w:lvl w:ilvl="0">
      <w:start w:val="1"/>
      <w:numFmt w:val="decimal"/>
      <w:lvlText w:val="%1."/>
      <w:lvlJc w:val="left"/>
      <w:pPr>
        <w:ind w:left="35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8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9" w:hanging="2160"/>
      </w:pPr>
      <w:rPr>
        <w:rFonts w:hint="default"/>
      </w:rPr>
    </w:lvl>
  </w:abstractNum>
  <w:abstractNum w:abstractNumId="17">
    <w:nsid w:val="7C0D54A1"/>
    <w:multiLevelType w:val="hybridMultilevel"/>
    <w:tmpl w:val="B6349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510CE5"/>
    <w:multiLevelType w:val="hybridMultilevel"/>
    <w:tmpl w:val="E1506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16"/>
  </w:num>
  <w:num w:numId="6">
    <w:abstractNumId w:val="18"/>
  </w:num>
  <w:num w:numId="7">
    <w:abstractNumId w:val="13"/>
  </w:num>
  <w:num w:numId="8">
    <w:abstractNumId w:val="17"/>
  </w:num>
  <w:num w:numId="9">
    <w:abstractNumId w:val="14"/>
  </w:num>
  <w:num w:numId="10">
    <w:abstractNumId w:val="11"/>
  </w:num>
  <w:num w:numId="11">
    <w:abstractNumId w:val="8"/>
  </w:num>
  <w:num w:numId="12">
    <w:abstractNumId w:val="3"/>
  </w:num>
  <w:num w:numId="13">
    <w:abstractNumId w:val="15"/>
  </w:num>
  <w:num w:numId="14">
    <w:abstractNumId w:val="9"/>
  </w:num>
  <w:num w:numId="15">
    <w:abstractNumId w:val="7"/>
  </w:num>
  <w:num w:numId="16">
    <w:abstractNumId w:val="4"/>
  </w:num>
  <w:num w:numId="17">
    <w:abstractNumId w:val="5"/>
  </w:num>
  <w:num w:numId="18">
    <w:abstractNumId w:val="1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176A2"/>
    <w:rsid w:val="00032701"/>
    <w:rsid w:val="0005190D"/>
    <w:rsid w:val="00067C30"/>
    <w:rsid w:val="000A3406"/>
    <w:rsid w:val="000A3635"/>
    <w:rsid w:val="000B286F"/>
    <w:rsid w:val="000E7018"/>
    <w:rsid w:val="000F3813"/>
    <w:rsid w:val="001546AB"/>
    <w:rsid w:val="001D437F"/>
    <w:rsid w:val="001F476D"/>
    <w:rsid w:val="002055DE"/>
    <w:rsid w:val="0022274B"/>
    <w:rsid w:val="0023418E"/>
    <w:rsid w:val="00240DEE"/>
    <w:rsid w:val="00241F1D"/>
    <w:rsid w:val="00257E1C"/>
    <w:rsid w:val="00261868"/>
    <w:rsid w:val="00297FC2"/>
    <w:rsid w:val="002B2BC9"/>
    <w:rsid w:val="002B2FDD"/>
    <w:rsid w:val="002B4962"/>
    <w:rsid w:val="002B79A4"/>
    <w:rsid w:val="002C6D36"/>
    <w:rsid w:val="00311396"/>
    <w:rsid w:val="003159A5"/>
    <w:rsid w:val="00330D50"/>
    <w:rsid w:val="00364BE6"/>
    <w:rsid w:val="00375887"/>
    <w:rsid w:val="003804EC"/>
    <w:rsid w:val="003954E3"/>
    <w:rsid w:val="003976C9"/>
    <w:rsid w:val="003A3AFE"/>
    <w:rsid w:val="003E18F1"/>
    <w:rsid w:val="00412C68"/>
    <w:rsid w:val="004342BA"/>
    <w:rsid w:val="00434AA5"/>
    <w:rsid w:val="00457C07"/>
    <w:rsid w:val="0046232C"/>
    <w:rsid w:val="004C59D8"/>
    <w:rsid w:val="004D5AE5"/>
    <w:rsid w:val="00511859"/>
    <w:rsid w:val="00561260"/>
    <w:rsid w:val="00561C13"/>
    <w:rsid w:val="005D3F86"/>
    <w:rsid w:val="005E1455"/>
    <w:rsid w:val="005F5E44"/>
    <w:rsid w:val="00610A06"/>
    <w:rsid w:val="006140DD"/>
    <w:rsid w:val="006176A2"/>
    <w:rsid w:val="0062339F"/>
    <w:rsid w:val="006366BC"/>
    <w:rsid w:val="00642321"/>
    <w:rsid w:val="00690C2E"/>
    <w:rsid w:val="006C4750"/>
    <w:rsid w:val="006E2453"/>
    <w:rsid w:val="006F269F"/>
    <w:rsid w:val="006F5EDE"/>
    <w:rsid w:val="00735E03"/>
    <w:rsid w:val="00752F42"/>
    <w:rsid w:val="00776E0C"/>
    <w:rsid w:val="00784DD2"/>
    <w:rsid w:val="007C37FB"/>
    <w:rsid w:val="00811092"/>
    <w:rsid w:val="00815489"/>
    <w:rsid w:val="00834F5C"/>
    <w:rsid w:val="00856460"/>
    <w:rsid w:val="00882696"/>
    <w:rsid w:val="008959A3"/>
    <w:rsid w:val="008A65C2"/>
    <w:rsid w:val="008C02B4"/>
    <w:rsid w:val="0091693E"/>
    <w:rsid w:val="00923FED"/>
    <w:rsid w:val="00961C75"/>
    <w:rsid w:val="0097215C"/>
    <w:rsid w:val="00974F51"/>
    <w:rsid w:val="009812DB"/>
    <w:rsid w:val="009C7C51"/>
    <w:rsid w:val="009D714E"/>
    <w:rsid w:val="00A012D5"/>
    <w:rsid w:val="00A91683"/>
    <w:rsid w:val="00AE37DB"/>
    <w:rsid w:val="00AF5FFD"/>
    <w:rsid w:val="00B1438C"/>
    <w:rsid w:val="00B37A10"/>
    <w:rsid w:val="00B40B36"/>
    <w:rsid w:val="00B724FF"/>
    <w:rsid w:val="00B83194"/>
    <w:rsid w:val="00B87A2F"/>
    <w:rsid w:val="00BA2E93"/>
    <w:rsid w:val="00BD0FCD"/>
    <w:rsid w:val="00BD1081"/>
    <w:rsid w:val="00BE6642"/>
    <w:rsid w:val="00C05471"/>
    <w:rsid w:val="00C15E11"/>
    <w:rsid w:val="00C74E6E"/>
    <w:rsid w:val="00CB633D"/>
    <w:rsid w:val="00CF097E"/>
    <w:rsid w:val="00CF31BE"/>
    <w:rsid w:val="00D01F37"/>
    <w:rsid w:val="00D02FB2"/>
    <w:rsid w:val="00D153D2"/>
    <w:rsid w:val="00D15CCB"/>
    <w:rsid w:val="00D202A0"/>
    <w:rsid w:val="00D451B0"/>
    <w:rsid w:val="00D7248E"/>
    <w:rsid w:val="00D81486"/>
    <w:rsid w:val="00DC3CC2"/>
    <w:rsid w:val="00DD123F"/>
    <w:rsid w:val="00E054B6"/>
    <w:rsid w:val="00E26F75"/>
    <w:rsid w:val="00E62D5F"/>
    <w:rsid w:val="00E72BBD"/>
    <w:rsid w:val="00E86478"/>
    <w:rsid w:val="00EB3A35"/>
    <w:rsid w:val="00ED0331"/>
    <w:rsid w:val="00EF2C60"/>
    <w:rsid w:val="00F51B5C"/>
    <w:rsid w:val="00F80248"/>
    <w:rsid w:val="00FA3E44"/>
    <w:rsid w:val="00FC059A"/>
    <w:rsid w:val="00FC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51B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B724FF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0"/>
    <w:next w:val="a0"/>
    <w:link w:val="20"/>
    <w:qFormat/>
    <w:rsid w:val="00B724F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B724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724FF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a1"/>
    <w:link w:val="2"/>
    <w:rsid w:val="00B724F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B724FF"/>
    <w:rPr>
      <w:rFonts w:ascii="Cambria" w:hAnsi="Cambria"/>
      <w:b/>
      <w:bCs/>
      <w:sz w:val="26"/>
      <w:szCs w:val="26"/>
      <w:lang w:eastAsia="en-US"/>
    </w:rPr>
  </w:style>
  <w:style w:type="paragraph" w:styleId="a4">
    <w:name w:val="Normal (Web)"/>
    <w:basedOn w:val="a0"/>
    <w:uiPriority w:val="99"/>
    <w:unhideWhenUsed/>
    <w:rsid w:val="00B87A2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0"/>
    <w:link w:val="a6"/>
    <w:rsid w:val="00B724F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Знак"/>
    <w:basedOn w:val="a1"/>
    <w:link w:val="a5"/>
    <w:rsid w:val="00B724FF"/>
    <w:rPr>
      <w:rFonts w:ascii="Times New Roman" w:hAnsi="Times New Roman"/>
      <w:b/>
      <w:sz w:val="28"/>
    </w:rPr>
  </w:style>
  <w:style w:type="paragraph" w:styleId="a7">
    <w:name w:val="Title"/>
    <w:basedOn w:val="a0"/>
    <w:link w:val="a8"/>
    <w:qFormat/>
    <w:rsid w:val="00B724FF"/>
    <w:pPr>
      <w:spacing w:after="0" w:line="240" w:lineRule="auto"/>
      <w:jc w:val="center"/>
    </w:pPr>
    <w:rPr>
      <w:rFonts w:ascii="Times New Roman" w:hAnsi="Times New Roman"/>
      <w:sz w:val="24"/>
      <w:szCs w:val="20"/>
      <w:lang w:val="en-US"/>
    </w:rPr>
  </w:style>
  <w:style w:type="character" w:customStyle="1" w:styleId="a8">
    <w:name w:val="Название Знак"/>
    <w:basedOn w:val="a1"/>
    <w:link w:val="a7"/>
    <w:rsid w:val="00B724FF"/>
    <w:rPr>
      <w:rFonts w:ascii="Times New Roman" w:hAnsi="Times New Roman"/>
      <w:sz w:val="24"/>
      <w:lang w:val="en-US"/>
    </w:rPr>
  </w:style>
  <w:style w:type="character" w:customStyle="1" w:styleId="apple-converted-space">
    <w:name w:val="apple-converted-space"/>
    <w:basedOn w:val="a1"/>
    <w:rsid w:val="00B724FF"/>
  </w:style>
  <w:style w:type="paragraph" w:styleId="a9">
    <w:name w:val="List Paragraph"/>
    <w:basedOn w:val="a0"/>
    <w:qFormat/>
    <w:rsid w:val="00B724FF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B7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">
    <w:name w:val="List Bullet"/>
    <w:basedOn w:val="a0"/>
    <w:autoRedefine/>
    <w:rsid w:val="00B724FF"/>
    <w:pPr>
      <w:numPr>
        <w:numId w:val="2"/>
      </w:num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a">
    <w:name w:val="No Spacing"/>
    <w:link w:val="ab"/>
    <w:uiPriority w:val="1"/>
    <w:qFormat/>
    <w:rsid w:val="00B724F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b">
    <w:name w:val="Без интервала Знак"/>
    <w:basedOn w:val="a1"/>
    <w:link w:val="aa"/>
    <w:uiPriority w:val="1"/>
    <w:locked/>
    <w:rsid w:val="00B724FF"/>
    <w:rPr>
      <w:rFonts w:ascii="Times New Roman" w:hAnsi="Times New Roman"/>
      <w:lang w:val="ru-RU" w:eastAsia="ru-RU" w:bidi="ar-SA"/>
    </w:rPr>
  </w:style>
  <w:style w:type="character" w:styleId="ac">
    <w:name w:val="Strong"/>
    <w:qFormat/>
    <w:rsid w:val="00B724FF"/>
    <w:rPr>
      <w:b/>
      <w:bCs/>
    </w:rPr>
  </w:style>
  <w:style w:type="character" w:styleId="ad">
    <w:name w:val="Emphasis"/>
    <w:qFormat/>
    <w:rsid w:val="00B724FF"/>
    <w:rPr>
      <w:i/>
      <w:iCs/>
    </w:rPr>
  </w:style>
  <w:style w:type="paragraph" w:styleId="ae">
    <w:name w:val="footer"/>
    <w:basedOn w:val="a0"/>
    <w:link w:val="af"/>
    <w:uiPriority w:val="99"/>
    <w:rsid w:val="00B724F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">
    <w:name w:val="Нижний колонтитул Знак"/>
    <w:basedOn w:val="a1"/>
    <w:link w:val="ae"/>
    <w:uiPriority w:val="99"/>
    <w:rsid w:val="00B724FF"/>
    <w:rPr>
      <w:rFonts w:ascii="Times New Roman" w:hAnsi="Times New Roman"/>
      <w:sz w:val="24"/>
    </w:rPr>
  </w:style>
  <w:style w:type="character" w:styleId="af0">
    <w:name w:val="page number"/>
    <w:basedOn w:val="a1"/>
    <w:rsid w:val="00B724FF"/>
  </w:style>
  <w:style w:type="character" w:customStyle="1" w:styleId="11">
    <w:name w:val="Заголовок №1_"/>
    <w:basedOn w:val="a1"/>
    <w:link w:val="12"/>
    <w:rsid w:val="00311396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12">
    <w:name w:val="Заголовок №1"/>
    <w:basedOn w:val="a0"/>
    <w:link w:val="11"/>
    <w:rsid w:val="00311396"/>
    <w:pPr>
      <w:shd w:val="clear" w:color="auto" w:fill="FFFFFF"/>
      <w:spacing w:before="360" w:after="360" w:line="0" w:lineRule="atLeast"/>
      <w:jc w:val="center"/>
      <w:outlineLvl w:val="0"/>
    </w:pPr>
    <w:rPr>
      <w:rFonts w:ascii="Segoe UI" w:eastAsia="Segoe UI" w:hAnsi="Segoe UI" w:cs="Segoe UI"/>
      <w:sz w:val="18"/>
      <w:szCs w:val="18"/>
    </w:rPr>
  </w:style>
  <w:style w:type="character" w:customStyle="1" w:styleId="0pt">
    <w:name w:val="Основной текст + Интервал 0 pt"/>
    <w:rsid w:val="005F5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1">
    <w:name w:val="Основной текст_"/>
    <w:basedOn w:val="a1"/>
    <w:link w:val="110"/>
    <w:rsid w:val="00D81486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10">
    <w:name w:val="Основной текст11"/>
    <w:basedOn w:val="a0"/>
    <w:link w:val="af1"/>
    <w:rsid w:val="00D81486"/>
    <w:pPr>
      <w:shd w:val="clear" w:color="auto" w:fill="FFFFFF"/>
      <w:spacing w:before="360" w:after="4140" w:line="317" w:lineRule="exact"/>
      <w:ind w:hanging="820"/>
      <w:jc w:val="center"/>
    </w:pPr>
    <w:rPr>
      <w:rFonts w:ascii="Times New Roman" w:hAnsi="Times New Roman"/>
      <w:sz w:val="27"/>
      <w:szCs w:val="27"/>
    </w:rPr>
  </w:style>
  <w:style w:type="table" w:styleId="af2">
    <w:name w:val="Table Grid"/>
    <w:basedOn w:val="a2"/>
    <w:rsid w:val="00D81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semiHidden/>
    <w:unhideWhenUsed/>
    <w:rsid w:val="002C6D3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semiHidden/>
    <w:rsid w:val="002C6D3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ympic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ympic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305D8-18E0-4616-9763-0481C672B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49</Pages>
  <Words>17047</Words>
  <Characters>97172</Characters>
  <Application>Microsoft Office Word</Application>
  <DocSecurity>0</DocSecurity>
  <Lines>809</Lines>
  <Paragraphs>227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по виду спорта и с учётом требований федерального стандарта спортивной подготов</vt:lpstr>
      <vt:lpstr>утвержденного приказом Минспорта России от 3апреля 2013 года № 164 </vt:lpstr>
      <vt:lpstr>«об утверждении федерального стандарта спортивной подготовки по виду спорта плав</vt:lpstr>
    </vt:vector>
  </TitlesOfParts>
  <Company>TRANSAS</Company>
  <LinksUpToDate>false</LinksUpToDate>
  <CharactersWithSpaces>113992</CharactersWithSpaces>
  <SharedDoc>false</SharedDoc>
  <HLinks>
    <vt:vector size="18" baseType="variant">
      <vt:variant>
        <vt:i4>2818174</vt:i4>
      </vt:variant>
      <vt:variant>
        <vt:i4>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2490468</vt:i4>
      </vt:variant>
      <vt:variant>
        <vt:i4>3</vt:i4>
      </vt:variant>
      <vt:variant>
        <vt:i4>0</vt:i4>
      </vt:variant>
      <vt:variant>
        <vt:i4>5</vt:i4>
      </vt:variant>
      <vt:variant>
        <vt:lpwstr>http://www.olympic.org/</vt:lpwstr>
      </vt:variant>
      <vt:variant>
        <vt:lpwstr/>
      </vt:variant>
      <vt:variant>
        <vt:i4>7536739</vt:i4>
      </vt:variant>
      <vt:variant>
        <vt:i4>0</vt:i4>
      </vt:variant>
      <vt:variant>
        <vt:i4>0</vt:i4>
      </vt:variant>
      <vt:variant>
        <vt:i4>5</vt:i4>
      </vt:variant>
      <vt:variant>
        <vt:lpwstr>http://www.olympic.ru/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dc:description>Документ создан Solid Converter PDF Professional</dc:description>
  <cp:lastModifiedBy>Evgeniy</cp:lastModifiedBy>
  <cp:revision>2</cp:revision>
  <cp:lastPrinted>2016-03-17T13:28:00Z</cp:lastPrinted>
  <dcterms:created xsi:type="dcterms:W3CDTF">2018-06-25T18:51:00Z</dcterms:created>
  <dcterms:modified xsi:type="dcterms:W3CDTF">2018-06-25T18:51:00Z</dcterms:modified>
</cp:coreProperties>
</file>